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79ECEC" w14:textId="77777777" w:rsidR="00C61EEF" w:rsidRDefault="00C61EEF" w:rsidP="009D3FD7">
      <w:pPr>
        <w:rPr>
          <w:b/>
          <w:bCs/>
          <w:sz w:val="28"/>
          <w:szCs w:val="28"/>
        </w:rPr>
      </w:pPr>
    </w:p>
    <w:p w14:paraId="7E8B70D4" w14:textId="77777777" w:rsidR="00C61EEF" w:rsidRDefault="00C61EEF" w:rsidP="009D3FD7">
      <w:pPr>
        <w:rPr>
          <w:b/>
          <w:bCs/>
          <w:sz w:val="28"/>
          <w:szCs w:val="28"/>
        </w:rPr>
      </w:pPr>
    </w:p>
    <w:p w14:paraId="79CDB906" w14:textId="77777777" w:rsidR="00C61EEF" w:rsidRDefault="00C61EEF" w:rsidP="009D3FD7">
      <w:pPr>
        <w:rPr>
          <w:b/>
          <w:bCs/>
          <w:sz w:val="28"/>
          <w:szCs w:val="28"/>
        </w:rPr>
      </w:pPr>
    </w:p>
    <w:p w14:paraId="0BC8E085" w14:textId="77777777" w:rsidR="00C61EEF" w:rsidRDefault="00C61EEF" w:rsidP="009D3FD7">
      <w:pPr>
        <w:rPr>
          <w:b/>
          <w:bCs/>
          <w:sz w:val="28"/>
          <w:szCs w:val="28"/>
        </w:rPr>
      </w:pPr>
    </w:p>
    <w:p w14:paraId="7CCFB13B" w14:textId="77777777" w:rsidR="00C61EEF" w:rsidRDefault="00C61EEF" w:rsidP="009D3FD7">
      <w:pPr>
        <w:rPr>
          <w:b/>
          <w:bCs/>
          <w:sz w:val="28"/>
          <w:szCs w:val="28"/>
        </w:rPr>
      </w:pPr>
    </w:p>
    <w:p w14:paraId="15D11AF7" w14:textId="77777777" w:rsidR="00C61EEF" w:rsidRDefault="00C61EEF" w:rsidP="009D3FD7">
      <w:pPr>
        <w:rPr>
          <w:b/>
          <w:bCs/>
          <w:sz w:val="28"/>
          <w:szCs w:val="28"/>
        </w:rPr>
      </w:pPr>
    </w:p>
    <w:p w14:paraId="4557404C" w14:textId="77777777" w:rsidR="00C61EEF" w:rsidRDefault="00C61EEF" w:rsidP="009D3FD7">
      <w:pPr>
        <w:rPr>
          <w:b/>
          <w:bCs/>
          <w:sz w:val="28"/>
          <w:szCs w:val="28"/>
        </w:rPr>
      </w:pPr>
    </w:p>
    <w:p w14:paraId="25B8ED9A" w14:textId="77777777" w:rsidR="00C61EEF" w:rsidRDefault="00C61EEF" w:rsidP="009D3FD7">
      <w:pPr>
        <w:rPr>
          <w:b/>
          <w:bCs/>
          <w:sz w:val="28"/>
          <w:szCs w:val="28"/>
        </w:rPr>
      </w:pPr>
    </w:p>
    <w:p w14:paraId="22B1A163" w14:textId="08CE882A" w:rsidR="004C486E" w:rsidRDefault="008A1A44" w:rsidP="00C61EEF">
      <w:pPr>
        <w:jc w:val="center"/>
        <w:rPr>
          <w:b/>
          <w:bCs/>
          <w:sz w:val="56"/>
          <w:szCs w:val="56"/>
        </w:rPr>
      </w:pPr>
      <w:r>
        <w:rPr>
          <w:b/>
          <w:bCs/>
          <w:sz w:val="56"/>
          <w:szCs w:val="56"/>
        </w:rPr>
        <w:t>Omavalvontasuunnitelma</w:t>
      </w:r>
    </w:p>
    <w:p w14:paraId="364AFAE9" w14:textId="1C80A847" w:rsidR="00E5371E" w:rsidRDefault="005135DA" w:rsidP="00E5371E">
      <w:pPr>
        <w:jc w:val="center"/>
        <w:rPr>
          <w:b/>
          <w:bCs/>
          <w:sz w:val="28"/>
          <w:szCs w:val="28"/>
        </w:rPr>
      </w:pPr>
      <w:r w:rsidRPr="005135DA">
        <w:rPr>
          <w:b/>
          <w:bCs/>
          <w:sz w:val="28"/>
          <w:szCs w:val="28"/>
        </w:rPr>
        <w:t>Omavalvontasuunnitelman seurantar</w:t>
      </w:r>
      <w:r w:rsidR="00E5371E">
        <w:rPr>
          <w:b/>
          <w:bCs/>
          <w:sz w:val="28"/>
          <w:szCs w:val="28"/>
        </w:rPr>
        <w:t>aportti</w:t>
      </w:r>
    </w:p>
    <w:p w14:paraId="308C3B43" w14:textId="77777777" w:rsidR="00E5371E" w:rsidRDefault="00E5371E" w:rsidP="00E5371E">
      <w:pPr>
        <w:rPr>
          <w:b/>
          <w:bCs/>
          <w:sz w:val="28"/>
          <w:szCs w:val="28"/>
        </w:rPr>
      </w:pPr>
    </w:p>
    <w:p w14:paraId="1F176546" w14:textId="77777777" w:rsidR="00E5371E" w:rsidRDefault="00E5371E" w:rsidP="00E5371E">
      <w:pPr>
        <w:rPr>
          <w:b/>
          <w:bCs/>
          <w:sz w:val="28"/>
          <w:szCs w:val="28"/>
        </w:rPr>
      </w:pPr>
    </w:p>
    <w:p w14:paraId="7137AA15" w14:textId="19F5DD5A" w:rsidR="00E5371E" w:rsidRDefault="00E5371E" w:rsidP="00E5371E">
      <w:pPr>
        <w:rPr>
          <w:b/>
          <w:bCs/>
          <w:sz w:val="28"/>
          <w:szCs w:val="28"/>
        </w:rPr>
      </w:pPr>
      <w:r>
        <w:rPr>
          <w:b/>
          <w:bCs/>
          <w:sz w:val="28"/>
          <w:szCs w:val="28"/>
        </w:rPr>
        <w:tab/>
      </w:r>
      <w:r>
        <w:rPr>
          <w:b/>
          <w:bCs/>
          <w:sz w:val="28"/>
          <w:szCs w:val="28"/>
        </w:rPr>
        <w:tab/>
        <w:t>Hoivatie Oy/ Koivulan päivätoiminta</w:t>
      </w:r>
    </w:p>
    <w:p w14:paraId="7EC40CF9" w14:textId="77777777" w:rsidR="00E5371E" w:rsidRDefault="00E5371E" w:rsidP="00E5371E">
      <w:pPr>
        <w:jc w:val="center"/>
        <w:rPr>
          <w:b/>
          <w:bCs/>
          <w:sz w:val="28"/>
          <w:szCs w:val="28"/>
        </w:rPr>
      </w:pPr>
    </w:p>
    <w:p w14:paraId="6EEFE520" w14:textId="77777777" w:rsidR="00E5371E" w:rsidRPr="00E5371E" w:rsidRDefault="00E5371E" w:rsidP="00E5371E">
      <w:pPr>
        <w:jc w:val="center"/>
        <w:rPr>
          <w:b/>
          <w:bCs/>
          <w:sz w:val="28"/>
          <w:szCs w:val="28"/>
        </w:rPr>
      </w:pPr>
    </w:p>
    <w:p w14:paraId="74934019" w14:textId="77777777" w:rsidR="000A3EDF" w:rsidRDefault="000A3EDF">
      <w:pPr>
        <w:jc w:val="left"/>
      </w:pPr>
    </w:p>
    <w:p w14:paraId="6A05899B" w14:textId="77777777" w:rsidR="000A3EDF" w:rsidRDefault="000A3EDF">
      <w:pPr>
        <w:jc w:val="left"/>
      </w:pPr>
    </w:p>
    <w:p w14:paraId="62CABD1D" w14:textId="77777777" w:rsidR="000A3EDF" w:rsidRDefault="000A3EDF">
      <w:pPr>
        <w:jc w:val="left"/>
      </w:pPr>
    </w:p>
    <w:p w14:paraId="3E07892B" w14:textId="45D178E3" w:rsidR="00E65CDA" w:rsidRPr="00E65CDA" w:rsidRDefault="00E65CDA">
      <w:pPr>
        <w:jc w:val="left"/>
        <w:rPr>
          <w:i/>
          <w:iCs/>
          <w:color w:val="FF0000"/>
        </w:rPr>
      </w:pPr>
    </w:p>
    <w:p w14:paraId="229D0106" w14:textId="77777777" w:rsidR="000A3EDF" w:rsidRDefault="000A3EDF">
      <w:pPr>
        <w:jc w:val="left"/>
      </w:pPr>
    </w:p>
    <w:p w14:paraId="4998BF29" w14:textId="77777777" w:rsidR="000A3EDF" w:rsidRDefault="000A3EDF">
      <w:pPr>
        <w:jc w:val="left"/>
      </w:pPr>
    </w:p>
    <w:p w14:paraId="51E238E6" w14:textId="77777777" w:rsidR="000A3EDF" w:rsidRDefault="000A3EDF">
      <w:pPr>
        <w:jc w:val="left"/>
      </w:pPr>
    </w:p>
    <w:p w14:paraId="18D50785" w14:textId="77777777" w:rsidR="000A3EDF" w:rsidRDefault="000A3EDF">
      <w:pPr>
        <w:jc w:val="left"/>
      </w:pPr>
    </w:p>
    <w:p w14:paraId="0B9F13E6" w14:textId="021E1E3A" w:rsidR="00FA0B97" w:rsidRDefault="00FA0B97">
      <w:pPr>
        <w:jc w:val="left"/>
        <w:rPr>
          <w:rFonts w:eastAsiaTheme="majorEastAsia" w:cstheme="majorHAnsi"/>
          <w:b/>
          <w:sz w:val="28"/>
          <w:szCs w:val="32"/>
        </w:rPr>
      </w:pPr>
      <w:r>
        <w:br w:type="page"/>
      </w:r>
    </w:p>
    <w:p w14:paraId="1E068E77" w14:textId="43EC935E" w:rsidR="00214045" w:rsidRPr="000456FF" w:rsidRDefault="00214045" w:rsidP="00214045">
      <w:pPr>
        <w:rPr>
          <w:b/>
          <w:bCs/>
          <w:sz w:val="32"/>
          <w:szCs w:val="32"/>
        </w:rPr>
      </w:pPr>
      <w:bookmarkStart w:id="0" w:name="_Toc186720878"/>
      <w:r w:rsidRPr="000456FF">
        <w:rPr>
          <w:b/>
          <w:bCs/>
          <w:sz w:val="32"/>
          <w:szCs w:val="32"/>
        </w:rPr>
        <w:lastRenderedPageBreak/>
        <w:t>Sisällysluettelo</w:t>
      </w:r>
    </w:p>
    <w:p w14:paraId="40D8DF10" w14:textId="0AA02015" w:rsidR="005F4CF0" w:rsidRDefault="004B78A7">
      <w:pPr>
        <w:pStyle w:val="Sisluet1"/>
        <w:tabs>
          <w:tab w:val="left" w:pos="440"/>
          <w:tab w:val="right" w:leader="dot" w:pos="9628"/>
        </w:tabs>
        <w:rPr>
          <w:rFonts w:asciiTheme="minorHAnsi" w:eastAsiaTheme="minorEastAsia" w:hAnsiTheme="minorHAnsi" w:cstheme="minorBidi"/>
          <w:noProof/>
          <w:lang w:eastAsia="fi-FI"/>
        </w:rPr>
      </w:pPr>
      <w:r>
        <w:fldChar w:fldCharType="begin"/>
      </w:r>
      <w:r>
        <w:instrText xml:space="preserve"> TOC  \* MERGEFORMAT </w:instrText>
      </w:r>
      <w:r>
        <w:fldChar w:fldCharType="separate"/>
      </w:r>
      <w:r w:rsidR="005F4CF0">
        <w:rPr>
          <w:noProof/>
        </w:rPr>
        <w:t>1</w:t>
      </w:r>
      <w:r w:rsidR="005F4CF0">
        <w:rPr>
          <w:rFonts w:asciiTheme="minorHAnsi" w:eastAsiaTheme="minorEastAsia" w:hAnsiTheme="minorHAnsi" w:cstheme="minorBidi"/>
          <w:noProof/>
          <w:lang w:eastAsia="fi-FI"/>
        </w:rPr>
        <w:tab/>
      </w:r>
      <w:r w:rsidR="005F4CF0">
        <w:rPr>
          <w:noProof/>
        </w:rPr>
        <w:t>Palveluntuottajaa, palveluyksikköä ja toimintaa koskevat tiedot</w:t>
      </w:r>
      <w:r w:rsidR="005F4CF0">
        <w:rPr>
          <w:noProof/>
        </w:rPr>
        <w:tab/>
      </w:r>
      <w:r w:rsidR="005F4CF0">
        <w:rPr>
          <w:noProof/>
        </w:rPr>
        <w:fldChar w:fldCharType="begin"/>
      </w:r>
      <w:r w:rsidR="005F4CF0">
        <w:rPr>
          <w:noProof/>
        </w:rPr>
        <w:instrText xml:space="preserve"> PAGEREF _Toc200022472 \h </w:instrText>
      </w:r>
      <w:r w:rsidR="005F4CF0">
        <w:rPr>
          <w:noProof/>
        </w:rPr>
      </w:r>
      <w:r w:rsidR="005F4CF0">
        <w:rPr>
          <w:noProof/>
        </w:rPr>
        <w:fldChar w:fldCharType="separate"/>
      </w:r>
      <w:r w:rsidR="005F4CF0">
        <w:rPr>
          <w:noProof/>
        </w:rPr>
        <w:t>3</w:t>
      </w:r>
      <w:r w:rsidR="005F4CF0">
        <w:rPr>
          <w:noProof/>
        </w:rPr>
        <w:fldChar w:fldCharType="end"/>
      </w:r>
    </w:p>
    <w:p w14:paraId="5AF24ABE" w14:textId="4388B2A3"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1.1</w:t>
      </w:r>
      <w:r>
        <w:rPr>
          <w:rFonts w:asciiTheme="minorHAnsi" w:eastAsiaTheme="minorEastAsia" w:hAnsiTheme="minorHAnsi" w:cstheme="minorBidi"/>
          <w:noProof/>
          <w:lang w:eastAsia="fi-FI"/>
        </w:rPr>
        <w:tab/>
      </w:r>
      <w:r>
        <w:rPr>
          <w:noProof/>
        </w:rPr>
        <w:t>Palveluntuottajan perustiedot</w:t>
      </w:r>
      <w:r>
        <w:rPr>
          <w:noProof/>
        </w:rPr>
        <w:tab/>
      </w:r>
      <w:r>
        <w:rPr>
          <w:noProof/>
        </w:rPr>
        <w:fldChar w:fldCharType="begin"/>
      </w:r>
      <w:r>
        <w:rPr>
          <w:noProof/>
        </w:rPr>
        <w:instrText xml:space="preserve"> PAGEREF _Toc200022473 \h </w:instrText>
      </w:r>
      <w:r>
        <w:rPr>
          <w:noProof/>
        </w:rPr>
      </w:r>
      <w:r>
        <w:rPr>
          <w:noProof/>
        </w:rPr>
        <w:fldChar w:fldCharType="separate"/>
      </w:r>
      <w:r>
        <w:rPr>
          <w:noProof/>
        </w:rPr>
        <w:t>3</w:t>
      </w:r>
      <w:r>
        <w:rPr>
          <w:noProof/>
        </w:rPr>
        <w:fldChar w:fldCharType="end"/>
      </w:r>
    </w:p>
    <w:p w14:paraId="1C2A4460" w14:textId="789EACB6"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1.2</w:t>
      </w:r>
      <w:r>
        <w:rPr>
          <w:rFonts w:asciiTheme="minorHAnsi" w:eastAsiaTheme="minorEastAsia" w:hAnsiTheme="minorHAnsi" w:cstheme="minorBidi"/>
          <w:noProof/>
          <w:lang w:eastAsia="fi-FI"/>
        </w:rPr>
        <w:tab/>
      </w:r>
      <w:r>
        <w:rPr>
          <w:noProof/>
        </w:rPr>
        <w:t>Palveluyksikön perustiedot</w:t>
      </w:r>
      <w:r>
        <w:rPr>
          <w:noProof/>
        </w:rPr>
        <w:tab/>
      </w:r>
      <w:r>
        <w:rPr>
          <w:noProof/>
        </w:rPr>
        <w:fldChar w:fldCharType="begin"/>
      </w:r>
      <w:r>
        <w:rPr>
          <w:noProof/>
        </w:rPr>
        <w:instrText xml:space="preserve"> PAGEREF _Toc200022474 \h </w:instrText>
      </w:r>
      <w:r>
        <w:rPr>
          <w:noProof/>
        </w:rPr>
      </w:r>
      <w:r>
        <w:rPr>
          <w:noProof/>
        </w:rPr>
        <w:fldChar w:fldCharType="separate"/>
      </w:r>
      <w:r>
        <w:rPr>
          <w:noProof/>
        </w:rPr>
        <w:t>3</w:t>
      </w:r>
      <w:r>
        <w:rPr>
          <w:noProof/>
        </w:rPr>
        <w:fldChar w:fldCharType="end"/>
      </w:r>
    </w:p>
    <w:p w14:paraId="1C8DD930" w14:textId="30C2D0AD"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1.3</w:t>
      </w:r>
      <w:r>
        <w:rPr>
          <w:rFonts w:asciiTheme="minorHAnsi" w:eastAsiaTheme="minorEastAsia" w:hAnsiTheme="minorHAnsi" w:cstheme="minorBidi"/>
          <w:noProof/>
          <w:lang w:eastAsia="fi-FI"/>
        </w:rPr>
        <w:tab/>
      </w:r>
      <w:r>
        <w:rPr>
          <w:noProof/>
        </w:rPr>
        <w:t>Palvelut, toiminta-ajatus ja toimintaperiaatteet</w:t>
      </w:r>
      <w:r>
        <w:rPr>
          <w:noProof/>
        </w:rPr>
        <w:tab/>
      </w:r>
      <w:r>
        <w:rPr>
          <w:noProof/>
        </w:rPr>
        <w:fldChar w:fldCharType="begin"/>
      </w:r>
      <w:r>
        <w:rPr>
          <w:noProof/>
        </w:rPr>
        <w:instrText xml:space="preserve"> PAGEREF _Toc200022475 \h </w:instrText>
      </w:r>
      <w:r>
        <w:rPr>
          <w:noProof/>
        </w:rPr>
      </w:r>
      <w:r>
        <w:rPr>
          <w:noProof/>
        </w:rPr>
        <w:fldChar w:fldCharType="separate"/>
      </w:r>
      <w:r>
        <w:rPr>
          <w:noProof/>
        </w:rPr>
        <w:t>3</w:t>
      </w:r>
      <w:r>
        <w:rPr>
          <w:noProof/>
        </w:rPr>
        <w:fldChar w:fldCharType="end"/>
      </w:r>
    </w:p>
    <w:p w14:paraId="08D1D6C4" w14:textId="4A81FDEC"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2</w:t>
      </w:r>
      <w:r>
        <w:rPr>
          <w:rFonts w:asciiTheme="minorHAnsi" w:eastAsiaTheme="minorEastAsia" w:hAnsiTheme="minorHAnsi" w:cstheme="minorBidi"/>
          <w:noProof/>
          <w:lang w:eastAsia="fi-FI"/>
        </w:rPr>
        <w:tab/>
      </w:r>
      <w:r>
        <w:rPr>
          <w:noProof/>
        </w:rPr>
        <w:t>Omavalvontasuunnitelman laatiminen ja julkaiseminen sekä vastuunjako</w:t>
      </w:r>
      <w:r>
        <w:rPr>
          <w:noProof/>
        </w:rPr>
        <w:tab/>
      </w:r>
      <w:r>
        <w:rPr>
          <w:noProof/>
        </w:rPr>
        <w:fldChar w:fldCharType="begin"/>
      </w:r>
      <w:r>
        <w:rPr>
          <w:noProof/>
        </w:rPr>
        <w:instrText xml:space="preserve"> PAGEREF _Toc200022476 \h </w:instrText>
      </w:r>
      <w:r>
        <w:rPr>
          <w:noProof/>
        </w:rPr>
      </w:r>
      <w:r>
        <w:rPr>
          <w:noProof/>
        </w:rPr>
        <w:fldChar w:fldCharType="separate"/>
      </w:r>
      <w:r>
        <w:rPr>
          <w:noProof/>
        </w:rPr>
        <w:t>5</w:t>
      </w:r>
      <w:r>
        <w:rPr>
          <w:noProof/>
        </w:rPr>
        <w:fldChar w:fldCharType="end"/>
      </w:r>
    </w:p>
    <w:p w14:paraId="7528C5E3" w14:textId="1C97BEB2"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3</w:t>
      </w:r>
      <w:r>
        <w:rPr>
          <w:rFonts w:asciiTheme="minorHAnsi" w:eastAsiaTheme="minorEastAsia" w:hAnsiTheme="minorHAnsi" w:cstheme="minorBidi"/>
          <w:noProof/>
          <w:lang w:eastAsia="fi-FI"/>
        </w:rPr>
        <w:tab/>
      </w:r>
      <w:r>
        <w:rPr>
          <w:noProof/>
        </w:rPr>
        <w:t>Palveluyksikön omavalvonnan toteuttaminen ja menettelytavat</w:t>
      </w:r>
      <w:r>
        <w:rPr>
          <w:noProof/>
        </w:rPr>
        <w:tab/>
      </w:r>
      <w:r>
        <w:rPr>
          <w:noProof/>
        </w:rPr>
        <w:fldChar w:fldCharType="begin"/>
      </w:r>
      <w:r>
        <w:rPr>
          <w:noProof/>
        </w:rPr>
        <w:instrText xml:space="preserve"> PAGEREF _Toc200022477 \h </w:instrText>
      </w:r>
      <w:r>
        <w:rPr>
          <w:noProof/>
        </w:rPr>
      </w:r>
      <w:r>
        <w:rPr>
          <w:noProof/>
        </w:rPr>
        <w:fldChar w:fldCharType="separate"/>
      </w:r>
      <w:r>
        <w:rPr>
          <w:noProof/>
        </w:rPr>
        <w:t>7</w:t>
      </w:r>
      <w:r>
        <w:rPr>
          <w:noProof/>
        </w:rPr>
        <w:fldChar w:fldCharType="end"/>
      </w:r>
    </w:p>
    <w:p w14:paraId="383C8782" w14:textId="06889A05"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3.1</w:t>
      </w:r>
      <w:r>
        <w:rPr>
          <w:rFonts w:asciiTheme="minorHAnsi" w:eastAsiaTheme="minorEastAsia" w:hAnsiTheme="minorHAnsi" w:cstheme="minorBidi"/>
          <w:noProof/>
          <w:lang w:eastAsia="fi-FI"/>
        </w:rPr>
        <w:tab/>
      </w:r>
      <w:r>
        <w:rPr>
          <w:noProof/>
        </w:rPr>
        <w:t>Palvelujen saatavuuden varmistaminen</w:t>
      </w:r>
      <w:r>
        <w:rPr>
          <w:noProof/>
        </w:rPr>
        <w:tab/>
      </w:r>
      <w:r>
        <w:rPr>
          <w:noProof/>
        </w:rPr>
        <w:fldChar w:fldCharType="begin"/>
      </w:r>
      <w:r>
        <w:rPr>
          <w:noProof/>
        </w:rPr>
        <w:instrText xml:space="preserve"> PAGEREF _Toc200022478 \h </w:instrText>
      </w:r>
      <w:r>
        <w:rPr>
          <w:noProof/>
        </w:rPr>
      </w:r>
      <w:r>
        <w:rPr>
          <w:noProof/>
        </w:rPr>
        <w:fldChar w:fldCharType="separate"/>
      </w:r>
      <w:r>
        <w:rPr>
          <w:noProof/>
        </w:rPr>
        <w:t>7</w:t>
      </w:r>
      <w:r>
        <w:rPr>
          <w:noProof/>
        </w:rPr>
        <w:fldChar w:fldCharType="end"/>
      </w:r>
    </w:p>
    <w:p w14:paraId="05274B64" w14:textId="173E9903"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3.2</w:t>
      </w:r>
      <w:r>
        <w:rPr>
          <w:rFonts w:asciiTheme="minorHAnsi" w:eastAsiaTheme="minorEastAsia" w:hAnsiTheme="minorHAnsi" w:cstheme="minorBidi"/>
          <w:noProof/>
          <w:lang w:eastAsia="fi-FI"/>
        </w:rPr>
        <w:tab/>
      </w:r>
      <w:r>
        <w:rPr>
          <w:noProof/>
        </w:rPr>
        <w:t>Palvelujen jatkuvuuden varmistaminen</w:t>
      </w:r>
      <w:r>
        <w:rPr>
          <w:noProof/>
        </w:rPr>
        <w:tab/>
      </w:r>
      <w:r>
        <w:rPr>
          <w:noProof/>
        </w:rPr>
        <w:fldChar w:fldCharType="begin"/>
      </w:r>
      <w:r>
        <w:rPr>
          <w:noProof/>
        </w:rPr>
        <w:instrText xml:space="preserve"> PAGEREF _Toc200022479 \h </w:instrText>
      </w:r>
      <w:r>
        <w:rPr>
          <w:noProof/>
        </w:rPr>
      </w:r>
      <w:r>
        <w:rPr>
          <w:noProof/>
        </w:rPr>
        <w:fldChar w:fldCharType="separate"/>
      </w:r>
      <w:r>
        <w:rPr>
          <w:noProof/>
        </w:rPr>
        <w:t>7</w:t>
      </w:r>
      <w:r>
        <w:rPr>
          <w:noProof/>
        </w:rPr>
        <w:fldChar w:fldCharType="end"/>
      </w:r>
    </w:p>
    <w:p w14:paraId="4F83E18A" w14:textId="40BF43EE"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3.2.1</w:t>
      </w:r>
      <w:r>
        <w:rPr>
          <w:rFonts w:asciiTheme="minorHAnsi" w:eastAsiaTheme="minorEastAsia" w:hAnsiTheme="minorHAnsi" w:cstheme="minorBidi"/>
          <w:noProof/>
          <w:lang w:eastAsia="fi-FI"/>
        </w:rPr>
        <w:tab/>
      </w:r>
      <w:r w:rsidRPr="00D73D01">
        <w:rPr>
          <w:rFonts w:eastAsia="Arial" w:cs="Arial"/>
          <w:noProof/>
        </w:rPr>
        <w:t>Monialainen yhteistyö ja palvelun koordinointi</w:t>
      </w:r>
      <w:r>
        <w:rPr>
          <w:noProof/>
        </w:rPr>
        <w:tab/>
      </w:r>
      <w:r>
        <w:rPr>
          <w:noProof/>
        </w:rPr>
        <w:fldChar w:fldCharType="begin"/>
      </w:r>
      <w:r>
        <w:rPr>
          <w:noProof/>
        </w:rPr>
        <w:instrText xml:space="preserve"> PAGEREF _Toc200022480 \h </w:instrText>
      </w:r>
      <w:r>
        <w:rPr>
          <w:noProof/>
        </w:rPr>
      </w:r>
      <w:r>
        <w:rPr>
          <w:noProof/>
        </w:rPr>
        <w:fldChar w:fldCharType="separate"/>
      </w:r>
      <w:r>
        <w:rPr>
          <w:noProof/>
        </w:rPr>
        <w:t>7</w:t>
      </w:r>
      <w:r>
        <w:rPr>
          <w:noProof/>
        </w:rPr>
        <w:fldChar w:fldCharType="end"/>
      </w:r>
    </w:p>
    <w:p w14:paraId="11705D67" w14:textId="51052298"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3.2.2</w:t>
      </w:r>
      <w:r>
        <w:rPr>
          <w:rFonts w:asciiTheme="minorHAnsi" w:eastAsiaTheme="minorEastAsia" w:hAnsiTheme="minorHAnsi" w:cstheme="minorBidi"/>
          <w:noProof/>
          <w:lang w:eastAsia="fi-FI"/>
        </w:rPr>
        <w:tab/>
      </w:r>
      <w:r w:rsidRPr="00D73D01">
        <w:rPr>
          <w:rFonts w:eastAsia="Arial" w:cs="Arial"/>
          <w:noProof/>
        </w:rPr>
        <w:t>Valmius- ja jatkuvuudenhallinta</w:t>
      </w:r>
      <w:r>
        <w:rPr>
          <w:noProof/>
        </w:rPr>
        <w:tab/>
      </w:r>
      <w:r>
        <w:rPr>
          <w:noProof/>
        </w:rPr>
        <w:fldChar w:fldCharType="begin"/>
      </w:r>
      <w:r>
        <w:rPr>
          <w:noProof/>
        </w:rPr>
        <w:instrText xml:space="preserve"> PAGEREF _Toc200022481 \h </w:instrText>
      </w:r>
      <w:r>
        <w:rPr>
          <w:noProof/>
        </w:rPr>
      </w:r>
      <w:r>
        <w:rPr>
          <w:noProof/>
        </w:rPr>
        <w:fldChar w:fldCharType="separate"/>
      </w:r>
      <w:r>
        <w:rPr>
          <w:noProof/>
        </w:rPr>
        <w:t>8</w:t>
      </w:r>
      <w:r>
        <w:rPr>
          <w:noProof/>
        </w:rPr>
        <w:fldChar w:fldCharType="end"/>
      </w:r>
    </w:p>
    <w:p w14:paraId="1EBBEBF9" w14:textId="6E035F3E"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3.3</w:t>
      </w:r>
      <w:r>
        <w:rPr>
          <w:rFonts w:asciiTheme="minorHAnsi" w:eastAsiaTheme="minorEastAsia" w:hAnsiTheme="minorHAnsi" w:cstheme="minorBidi"/>
          <w:noProof/>
          <w:lang w:eastAsia="fi-FI"/>
        </w:rPr>
        <w:tab/>
      </w:r>
      <w:r>
        <w:rPr>
          <w:noProof/>
        </w:rPr>
        <w:t>Palvelujen turvallisuuden ja laadun varmistaminen</w:t>
      </w:r>
      <w:r>
        <w:rPr>
          <w:noProof/>
        </w:rPr>
        <w:tab/>
      </w:r>
      <w:r>
        <w:rPr>
          <w:noProof/>
        </w:rPr>
        <w:fldChar w:fldCharType="begin"/>
      </w:r>
      <w:r>
        <w:rPr>
          <w:noProof/>
        </w:rPr>
        <w:instrText xml:space="preserve"> PAGEREF _Toc200022482 \h </w:instrText>
      </w:r>
      <w:r>
        <w:rPr>
          <w:noProof/>
        </w:rPr>
      </w:r>
      <w:r>
        <w:rPr>
          <w:noProof/>
        </w:rPr>
        <w:fldChar w:fldCharType="separate"/>
      </w:r>
      <w:r>
        <w:rPr>
          <w:noProof/>
        </w:rPr>
        <w:t>8</w:t>
      </w:r>
      <w:r>
        <w:rPr>
          <w:noProof/>
        </w:rPr>
        <w:fldChar w:fldCharType="end"/>
      </w:r>
    </w:p>
    <w:p w14:paraId="2A5861BC" w14:textId="4D302B90"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3.3.1</w:t>
      </w:r>
      <w:r>
        <w:rPr>
          <w:rFonts w:asciiTheme="minorHAnsi" w:eastAsiaTheme="minorEastAsia" w:hAnsiTheme="minorHAnsi" w:cstheme="minorBidi"/>
          <w:noProof/>
          <w:lang w:eastAsia="fi-FI"/>
        </w:rPr>
        <w:tab/>
      </w:r>
      <w:r w:rsidRPr="00D73D01">
        <w:rPr>
          <w:rFonts w:eastAsia="Arial" w:cs="Arial"/>
          <w:noProof/>
        </w:rPr>
        <w:t>Palvelujen laadulliset edellytykset</w:t>
      </w:r>
      <w:r>
        <w:rPr>
          <w:noProof/>
        </w:rPr>
        <w:tab/>
      </w:r>
      <w:r>
        <w:rPr>
          <w:noProof/>
        </w:rPr>
        <w:fldChar w:fldCharType="begin"/>
      </w:r>
      <w:r>
        <w:rPr>
          <w:noProof/>
        </w:rPr>
        <w:instrText xml:space="preserve"> PAGEREF _Toc200022483 \h </w:instrText>
      </w:r>
      <w:r>
        <w:rPr>
          <w:noProof/>
        </w:rPr>
      </w:r>
      <w:r>
        <w:rPr>
          <w:noProof/>
        </w:rPr>
        <w:fldChar w:fldCharType="separate"/>
      </w:r>
      <w:r>
        <w:rPr>
          <w:noProof/>
        </w:rPr>
        <w:t>8</w:t>
      </w:r>
      <w:r>
        <w:rPr>
          <w:noProof/>
        </w:rPr>
        <w:fldChar w:fldCharType="end"/>
      </w:r>
    </w:p>
    <w:p w14:paraId="1BAA3E91" w14:textId="5AD11FDE"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3.3.2</w:t>
      </w:r>
      <w:r>
        <w:rPr>
          <w:rFonts w:asciiTheme="minorHAnsi" w:eastAsiaTheme="minorEastAsia" w:hAnsiTheme="minorHAnsi" w:cstheme="minorBidi"/>
          <w:noProof/>
          <w:lang w:eastAsia="fi-FI"/>
        </w:rPr>
        <w:tab/>
      </w:r>
      <w:r w:rsidRPr="00D73D01">
        <w:rPr>
          <w:rFonts w:eastAsia="Arial" w:cs="Arial"/>
          <w:noProof/>
        </w:rPr>
        <w:t>Toimitilat ja välineet</w:t>
      </w:r>
      <w:r>
        <w:rPr>
          <w:noProof/>
        </w:rPr>
        <w:tab/>
      </w:r>
      <w:r>
        <w:rPr>
          <w:noProof/>
        </w:rPr>
        <w:fldChar w:fldCharType="begin"/>
      </w:r>
      <w:r>
        <w:rPr>
          <w:noProof/>
        </w:rPr>
        <w:instrText xml:space="preserve"> PAGEREF _Toc200022484 \h </w:instrText>
      </w:r>
      <w:r>
        <w:rPr>
          <w:noProof/>
        </w:rPr>
      </w:r>
      <w:r>
        <w:rPr>
          <w:noProof/>
        </w:rPr>
        <w:fldChar w:fldCharType="separate"/>
      </w:r>
      <w:r>
        <w:rPr>
          <w:noProof/>
        </w:rPr>
        <w:t>10</w:t>
      </w:r>
      <w:r>
        <w:rPr>
          <w:noProof/>
        </w:rPr>
        <w:fldChar w:fldCharType="end"/>
      </w:r>
    </w:p>
    <w:p w14:paraId="6D2F0F46" w14:textId="3E4C51D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3.3.3</w:t>
      </w:r>
      <w:r>
        <w:rPr>
          <w:rFonts w:asciiTheme="minorHAnsi" w:eastAsiaTheme="minorEastAsia" w:hAnsiTheme="minorHAnsi" w:cstheme="minorBidi"/>
          <w:noProof/>
          <w:lang w:eastAsia="fi-FI"/>
        </w:rPr>
        <w:tab/>
      </w:r>
      <w:r w:rsidRPr="00D73D01">
        <w:rPr>
          <w:rFonts w:eastAsia="Arial" w:cs="Arial"/>
          <w:noProof/>
        </w:rPr>
        <w:t>Asiakas- ja potilastietojen käsittely ja tietosuoja</w:t>
      </w:r>
      <w:r>
        <w:rPr>
          <w:noProof/>
        </w:rPr>
        <w:tab/>
      </w:r>
      <w:r>
        <w:rPr>
          <w:noProof/>
        </w:rPr>
        <w:fldChar w:fldCharType="begin"/>
      </w:r>
      <w:r>
        <w:rPr>
          <w:noProof/>
        </w:rPr>
        <w:instrText xml:space="preserve"> PAGEREF _Toc200022485 \h </w:instrText>
      </w:r>
      <w:r>
        <w:rPr>
          <w:noProof/>
        </w:rPr>
      </w:r>
      <w:r>
        <w:rPr>
          <w:noProof/>
        </w:rPr>
        <w:fldChar w:fldCharType="separate"/>
      </w:r>
      <w:r>
        <w:rPr>
          <w:noProof/>
        </w:rPr>
        <w:t>11</w:t>
      </w:r>
      <w:r>
        <w:rPr>
          <w:noProof/>
        </w:rPr>
        <w:fldChar w:fldCharType="end"/>
      </w:r>
    </w:p>
    <w:p w14:paraId="4169DF06" w14:textId="24BB0A0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3.3.4</w:t>
      </w:r>
      <w:r>
        <w:rPr>
          <w:rFonts w:asciiTheme="minorHAnsi" w:eastAsiaTheme="minorEastAsia" w:hAnsiTheme="minorHAnsi" w:cstheme="minorBidi"/>
          <w:noProof/>
          <w:lang w:eastAsia="fi-FI"/>
        </w:rPr>
        <w:tab/>
      </w:r>
      <w:r w:rsidRPr="00D73D01">
        <w:rPr>
          <w:rFonts w:eastAsia="Arial" w:cs="Arial"/>
          <w:noProof/>
        </w:rPr>
        <w:t>Tietojärjestelmät ja teknologian käyttö</w:t>
      </w:r>
      <w:r>
        <w:rPr>
          <w:noProof/>
        </w:rPr>
        <w:tab/>
      </w:r>
      <w:r>
        <w:rPr>
          <w:noProof/>
        </w:rPr>
        <w:fldChar w:fldCharType="begin"/>
      </w:r>
      <w:r>
        <w:rPr>
          <w:noProof/>
        </w:rPr>
        <w:instrText xml:space="preserve"> PAGEREF _Toc200022486 \h </w:instrText>
      </w:r>
      <w:r>
        <w:rPr>
          <w:noProof/>
        </w:rPr>
      </w:r>
      <w:r>
        <w:rPr>
          <w:noProof/>
        </w:rPr>
        <w:fldChar w:fldCharType="separate"/>
      </w:r>
      <w:r>
        <w:rPr>
          <w:noProof/>
        </w:rPr>
        <w:t>12</w:t>
      </w:r>
      <w:r>
        <w:rPr>
          <w:noProof/>
        </w:rPr>
        <w:fldChar w:fldCharType="end"/>
      </w:r>
    </w:p>
    <w:p w14:paraId="159DC6EB" w14:textId="22FDE430"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Pr>
          <w:noProof/>
        </w:rPr>
        <w:t>3.3.5</w:t>
      </w:r>
      <w:r>
        <w:rPr>
          <w:rFonts w:asciiTheme="minorHAnsi" w:eastAsiaTheme="minorEastAsia" w:hAnsiTheme="minorHAnsi" w:cstheme="minorBidi"/>
          <w:noProof/>
          <w:lang w:eastAsia="fi-FI"/>
        </w:rPr>
        <w:tab/>
      </w:r>
      <w:r>
        <w:rPr>
          <w:noProof/>
        </w:rPr>
        <w:t>Infektioiden torjunta ja yleiset hygieniakäytännöt</w:t>
      </w:r>
      <w:r>
        <w:rPr>
          <w:noProof/>
        </w:rPr>
        <w:tab/>
      </w:r>
      <w:r>
        <w:rPr>
          <w:noProof/>
        </w:rPr>
        <w:fldChar w:fldCharType="begin"/>
      </w:r>
      <w:r>
        <w:rPr>
          <w:noProof/>
        </w:rPr>
        <w:instrText xml:space="preserve"> PAGEREF _Toc200022487 \h </w:instrText>
      </w:r>
      <w:r>
        <w:rPr>
          <w:noProof/>
        </w:rPr>
      </w:r>
      <w:r>
        <w:rPr>
          <w:noProof/>
        </w:rPr>
        <w:fldChar w:fldCharType="separate"/>
      </w:r>
      <w:r>
        <w:rPr>
          <w:noProof/>
        </w:rPr>
        <w:t>12</w:t>
      </w:r>
      <w:r>
        <w:rPr>
          <w:noProof/>
        </w:rPr>
        <w:fldChar w:fldCharType="end"/>
      </w:r>
    </w:p>
    <w:p w14:paraId="60E4E1C3" w14:textId="2CE62D07"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3.3.6</w:t>
      </w:r>
      <w:r>
        <w:rPr>
          <w:rFonts w:asciiTheme="minorHAnsi" w:eastAsiaTheme="minorEastAsia" w:hAnsiTheme="minorHAnsi" w:cstheme="minorBidi"/>
          <w:noProof/>
          <w:lang w:eastAsia="fi-FI"/>
        </w:rPr>
        <w:tab/>
      </w:r>
      <w:r w:rsidRPr="00D73D01">
        <w:rPr>
          <w:rFonts w:eastAsia="Arial" w:cs="Arial"/>
          <w:noProof/>
        </w:rPr>
        <w:t>Lääkehoitosuunnitelma</w:t>
      </w:r>
      <w:r>
        <w:rPr>
          <w:noProof/>
        </w:rPr>
        <w:tab/>
      </w:r>
      <w:r>
        <w:rPr>
          <w:noProof/>
        </w:rPr>
        <w:fldChar w:fldCharType="begin"/>
      </w:r>
      <w:r>
        <w:rPr>
          <w:noProof/>
        </w:rPr>
        <w:instrText xml:space="preserve"> PAGEREF _Toc200022488 \h </w:instrText>
      </w:r>
      <w:r>
        <w:rPr>
          <w:noProof/>
        </w:rPr>
      </w:r>
      <w:r>
        <w:rPr>
          <w:noProof/>
        </w:rPr>
        <w:fldChar w:fldCharType="separate"/>
      </w:r>
      <w:r>
        <w:rPr>
          <w:noProof/>
        </w:rPr>
        <w:t>13</w:t>
      </w:r>
      <w:r>
        <w:rPr>
          <w:noProof/>
        </w:rPr>
        <w:fldChar w:fldCharType="end"/>
      </w:r>
    </w:p>
    <w:p w14:paraId="47B5DF1D" w14:textId="0C582ADA" w:rsidR="005F4CF0" w:rsidRDefault="005F4CF0">
      <w:pPr>
        <w:pStyle w:val="Sisluet3"/>
        <w:tabs>
          <w:tab w:val="left" w:pos="1320"/>
          <w:tab w:val="right" w:leader="dot" w:pos="9628"/>
        </w:tabs>
        <w:rPr>
          <w:rFonts w:asciiTheme="minorHAnsi" w:eastAsiaTheme="minorEastAsia" w:hAnsiTheme="minorHAnsi" w:cstheme="minorBidi"/>
          <w:noProof/>
          <w:lang w:eastAsia="fi-FI"/>
        </w:rPr>
      </w:pPr>
      <w:r w:rsidRPr="00D73D01">
        <w:rPr>
          <w:rFonts w:eastAsia="Arial" w:cs="Arial"/>
          <w:noProof/>
        </w:rPr>
        <w:t>3.3.7</w:t>
      </w:r>
      <w:r>
        <w:rPr>
          <w:rFonts w:asciiTheme="minorHAnsi" w:eastAsiaTheme="minorEastAsia" w:hAnsiTheme="minorHAnsi" w:cstheme="minorBidi"/>
          <w:noProof/>
          <w:lang w:eastAsia="fi-FI"/>
        </w:rPr>
        <w:tab/>
      </w:r>
      <w:r w:rsidRPr="00D73D01">
        <w:rPr>
          <w:rFonts w:eastAsia="Arial" w:cs="Arial"/>
          <w:noProof/>
        </w:rPr>
        <w:t>Lääkinnälliset laitteet</w:t>
      </w:r>
      <w:r>
        <w:rPr>
          <w:noProof/>
        </w:rPr>
        <w:tab/>
      </w:r>
      <w:r>
        <w:rPr>
          <w:noProof/>
        </w:rPr>
        <w:fldChar w:fldCharType="begin"/>
      </w:r>
      <w:r>
        <w:rPr>
          <w:noProof/>
        </w:rPr>
        <w:instrText xml:space="preserve"> PAGEREF _Toc200022489 \h </w:instrText>
      </w:r>
      <w:r>
        <w:rPr>
          <w:noProof/>
        </w:rPr>
      </w:r>
      <w:r>
        <w:rPr>
          <w:noProof/>
        </w:rPr>
        <w:fldChar w:fldCharType="separate"/>
      </w:r>
      <w:r>
        <w:rPr>
          <w:noProof/>
        </w:rPr>
        <w:t>13</w:t>
      </w:r>
      <w:r>
        <w:rPr>
          <w:noProof/>
        </w:rPr>
        <w:fldChar w:fldCharType="end"/>
      </w:r>
    </w:p>
    <w:p w14:paraId="273D3D3E" w14:textId="431FDB06"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3.4</w:t>
      </w:r>
      <w:r>
        <w:rPr>
          <w:rFonts w:asciiTheme="minorHAnsi" w:eastAsiaTheme="minorEastAsia" w:hAnsiTheme="minorHAnsi" w:cstheme="minorBidi"/>
          <w:noProof/>
          <w:lang w:eastAsia="fi-FI"/>
        </w:rPr>
        <w:tab/>
      </w:r>
      <w:r>
        <w:rPr>
          <w:noProof/>
        </w:rPr>
        <w:t>Asiakastyöhön osallistuvan henkilöstön riittävyyden ja osaamisen varmistaminen</w:t>
      </w:r>
      <w:r>
        <w:rPr>
          <w:noProof/>
        </w:rPr>
        <w:tab/>
      </w:r>
      <w:r>
        <w:rPr>
          <w:noProof/>
        </w:rPr>
        <w:fldChar w:fldCharType="begin"/>
      </w:r>
      <w:r>
        <w:rPr>
          <w:noProof/>
        </w:rPr>
        <w:instrText xml:space="preserve"> PAGEREF _Toc200022490 \h </w:instrText>
      </w:r>
      <w:r>
        <w:rPr>
          <w:noProof/>
        </w:rPr>
      </w:r>
      <w:r>
        <w:rPr>
          <w:noProof/>
        </w:rPr>
        <w:fldChar w:fldCharType="separate"/>
      </w:r>
      <w:r>
        <w:rPr>
          <w:noProof/>
        </w:rPr>
        <w:t>13</w:t>
      </w:r>
      <w:r>
        <w:rPr>
          <w:noProof/>
        </w:rPr>
        <w:fldChar w:fldCharType="end"/>
      </w:r>
    </w:p>
    <w:p w14:paraId="736347F7" w14:textId="706E934B"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3.5</w:t>
      </w:r>
      <w:r>
        <w:rPr>
          <w:rFonts w:asciiTheme="minorHAnsi" w:eastAsiaTheme="minorEastAsia" w:hAnsiTheme="minorHAnsi" w:cstheme="minorBidi"/>
          <w:noProof/>
          <w:lang w:eastAsia="fi-FI"/>
        </w:rPr>
        <w:tab/>
      </w:r>
      <w:r>
        <w:rPr>
          <w:noProof/>
        </w:rPr>
        <w:t>Yhdenvertaisuuden, osallisuuden ja asiakkaan aseman ja oikeuksien</w:t>
      </w:r>
      <w:r>
        <w:rPr>
          <w:noProof/>
        </w:rPr>
        <w:tab/>
      </w:r>
      <w:r>
        <w:rPr>
          <w:noProof/>
        </w:rPr>
        <w:fldChar w:fldCharType="begin"/>
      </w:r>
      <w:r>
        <w:rPr>
          <w:noProof/>
        </w:rPr>
        <w:instrText xml:space="preserve"> PAGEREF _Toc200022491 \h </w:instrText>
      </w:r>
      <w:r>
        <w:rPr>
          <w:noProof/>
        </w:rPr>
      </w:r>
      <w:r>
        <w:rPr>
          <w:noProof/>
        </w:rPr>
        <w:fldChar w:fldCharType="separate"/>
      </w:r>
      <w:r>
        <w:rPr>
          <w:noProof/>
        </w:rPr>
        <w:t>15</w:t>
      </w:r>
      <w:r>
        <w:rPr>
          <w:noProof/>
        </w:rPr>
        <w:fldChar w:fldCharType="end"/>
      </w:r>
    </w:p>
    <w:p w14:paraId="42CCC3C5" w14:textId="5B33B19D"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4</w:t>
      </w:r>
      <w:r>
        <w:rPr>
          <w:rFonts w:asciiTheme="minorHAnsi" w:eastAsiaTheme="minorEastAsia" w:hAnsiTheme="minorHAnsi" w:cstheme="minorBidi"/>
          <w:noProof/>
          <w:lang w:eastAsia="fi-FI"/>
        </w:rPr>
        <w:tab/>
      </w:r>
      <w:r>
        <w:rPr>
          <w:noProof/>
        </w:rPr>
        <w:t>Toiminnan kehittäminen, omavalvonnan toteutumisen seuranta ja raportointi</w:t>
      </w:r>
      <w:r>
        <w:rPr>
          <w:noProof/>
        </w:rPr>
        <w:tab/>
      </w:r>
      <w:r>
        <w:rPr>
          <w:noProof/>
        </w:rPr>
        <w:fldChar w:fldCharType="begin"/>
      </w:r>
      <w:r>
        <w:rPr>
          <w:noProof/>
        </w:rPr>
        <w:instrText xml:space="preserve"> PAGEREF _Toc200022492 \h </w:instrText>
      </w:r>
      <w:r>
        <w:rPr>
          <w:noProof/>
        </w:rPr>
      </w:r>
      <w:r>
        <w:rPr>
          <w:noProof/>
        </w:rPr>
        <w:fldChar w:fldCharType="separate"/>
      </w:r>
      <w:r>
        <w:rPr>
          <w:noProof/>
        </w:rPr>
        <w:t>18</w:t>
      </w:r>
      <w:r>
        <w:rPr>
          <w:noProof/>
        </w:rPr>
        <w:fldChar w:fldCharType="end"/>
      </w:r>
    </w:p>
    <w:p w14:paraId="447F2BEA" w14:textId="1F3181FB"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4.1</w:t>
      </w:r>
      <w:r>
        <w:rPr>
          <w:rFonts w:asciiTheme="minorHAnsi" w:eastAsiaTheme="minorEastAsia" w:hAnsiTheme="minorHAnsi" w:cstheme="minorBidi"/>
          <w:noProof/>
          <w:lang w:eastAsia="fi-FI"/>
        </w:rPr>
        <w:tab/>
      </w:r>
      <w:r>
        <w:rPr>
          <w:noProof/>
        </w:rPr>
        <w:t>Toiminnassa ilmenevien epäkohtien ja puutteiden käsittely</w:t>
      </w:r>
      <w:r>
        <w:rPr>
          <w:noProof/>
        </w:rPr>
        <w:tab/>
      </w:r>
      <w:r>
        <w:rPr>
          <w:noProof/>
        </w:rPr>
        <w:fldChar w:fldCharType="begin"/>
      </w:r>
      <w:r>
        <w:rPr>
          <w:noProof/>
        </w:rPr>
        <w:instrText xml:space="preserve"> PAGEREF _Toc200022493 \h </w:instrText>
      </w:r>
      <w:r>
        <w:rPr>
          <w:noProof/>
        </w:rPr>
      </w:r>
      <w:r>
        <w:rPr>
          <w:noProof/>
        </w:rPr>
        <w:fldChar w:fldCharType="separate"/>
      </w:r>
      <w:r>
        <w:rPr>
          <w:noProof/>
        </w:rPr>
        <w:t>18</w:t>
      </w:r>
      <w:r>
        <w:rPr>
          <w:noProof/>
        </w:rPr>
        <w:fldChar w:fldCharType="end"/>
      </w:r>
    </w:p>
    <w:p w14:paraId="5DC4978F" w14:textId="1FC0CF9E"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4.2</w:t>
      </w:r>
      <w:r>
        <w:rPr>
          <w:rFonts w:asciiTheme="minorHAnsi" w:eastAsiaTheme="minorEastAsia" w:hAnsiTheme="minorHAnsi" w:cstheme="minorBidi"/>
          <w:noProof/>
          <w:lang w:eastAsia="fi-FI"/>
        </w:rPr>
        <w:tab/>
      </w:r>
      <w:r>
        <w:rPr>
          <w:noProof/>
        </w:rPr>
        <w:t>Vakavien vaaratapahtumien tutkinta</w:t>
      </w:r>
      <w:r>
        <w:rPr>
          <w:noProof/>
        </w:rPr>
        <w:tab/>
      </w:r>
      <w:r>
        <w:rPr>
          <w:noProof/>
        </w:rPr>
        <w:fldChar w:fldCharType="begin"/>
      </w:r>
      <w:r>
        <w:rPr>
          <w:noProof/>
        </w:rPr>
        <w:instrText xml:space="preserve"> PAGEREF _Toc200022494 \h </w:instrText>
      </w:r>
      <w:r>
        <w:rPr>
          <w:noProof/>
        </w:rPr>
      </w:r>
      <w:r>
        <w:rPr>
          <w:noProof/>
        </w:rPr>
        <w:fldChar w:fldCharType="separate"/>
      </w:r>
      <w:r>
        <w:rPr>
          <w:noProof/>
        </w:rPr>
        <w:t>21</w:t>
      </w:r>
      <w:r>
        <w:rPr>
          <w:noProof/>
        </w:rPr>
        <w:fldChar w:fldCharType="end"/>
      </w:r>
    </w:p>
    <w:p w14:paraId="59F723D6" w14:textId="400A1EF3" w:rsidR="005F4CF0" w:rsidRDefault="005F4CF0">
      <w:pPr>
        <w:pStyle w:val="Sisluet1"/>
        <w:tabs>
          <w:tab w:val="right" w:leader="dot" w:pos="9628"/>
        </w:tabs>
        <w:rPr>
          <w:rFonts w:asciiTheme="minorHAnsi" w:eastAsiaTheme="minorEastAsia" w:hAnsiTheme="minorHAnsi" w:cstheme="minorBidi"/>
          <w:noProof/>
          <w:lang w:eastAsia="fi-FI"/>
        </w:rPr>
      </w:pPr>
      <w:r w:rsidRPr="00D73D01">
        <w:rPr>
          <w:noProof/>
        </w:rPr>
        <w:t>Koivulan päivätoiminnan laatuvaatimukset ja laadunhallinnan toteuttamistavat.</w:t>
      </w:r>
      <w:r>
        <w:rPr>
          <w:noProof/>
        </w:rPr>
        <w:tab/>
      </w:r>
      <w:r>
        <w:rPr>
          <w:noProof/>
        </w:rPr>
        <w:fldChar w:fldCharType="begin"/>
      </w:r>
      <w:r>
        <w:rPr>
          <w:noProof/>
        </w:rPr>
        <w:instrText xml:space="preserve"> PAGEREF _Toc200022495 \h </w:instrText>
      </w:r>
      <w:r>
        <w:rPr>
          <w:noProof/>
        </w:rPr>
      </w:r>
      <w:r>
        <w:rPr>
          <w:noProof/>
        </w:rPr>
        <w:fldChar w:fldCharType="separate"/>
      </w:r>
      <w:r>
        <w:rPr>
          <w:noProof/>
        </w:rPr>
        <w:t>23</w:t>
      </w:r>
      <w:r>
        <w:rPr>
          <w:noProof/>
        </w:rPr>
        <w:fldChar w:fldCharType="end"/>
      </w:r>
    </w:p>
    <w:p w14:paraId="7926AF3E" w14:textId="1248C351" w:rsidR="005F4CF0" w:rsidRDefault="005F4CF0">
      <w:pPr>
        <w:pStyle w:val="Sisluet2"/>
        <w:tabs>
          <w:tab w:val="left" w:pos="880"/>
          <w:tab w:val="right" w:leader="dot" w:pos="9628"/>
        </w:tabs>
        <w:rPr>
          <w:rFonts w:asciiTheme="minorHAnsi" w:eastAsiaTheme="minorEastAsia" w:hAnsiTheme="minorHAnsi" w:cstheme="minorBidi"/>
          <w:noProof/>
          <w:lang w:eastAsia="fi-FI"/>
        </w:rPr>
      </w:pPr>
      <w:r>
        <w:rPr>
          <w:noProof/>
        </w:rPr>
        <w:t>4.3</w:t>
      </w:r>
      <w:r>
        <w:rPr>
          <w:rFonts w:asciiTheme="minorHAnsi" w:eastAsiaTheme="minorEastAsia" w:hAnsiTheme="minorHAnsi" w:cstheme="minorBidi"/>
          <w:noProof/>
          <w:lang w:eastAsia="fi-FI"/>
        </w:rPr>
        <w:tab/>
      </w:r>
      <w:r>
        <w:rPr>
          <w:noProof/>
        </w:rPr>
        <w:t>Palautetiedon huomioiminen kehittämisessä</w:t>
      </w:r>
      <w:r>
        <w:rPr>
          <w:noProof/>
        </w:rPr>
        <w:tab/>
      </w:r>
      <w:r>
        <w:rPr>
          <w:noProof/>
        </w:rPr>
        <w:fldChar w:fldCharType="begin"/>
      </w:r>
      <w:r>
        <w:rPr>
          <w:noProof/>
        </w:rPr>
        <w:instrText xml:space="preserve"> PAGEREF _Toc200022496 \h </w:instrText>
      </w:r>
      <w:r>
        <w:rPr>
          <w:noProof/>
        </w:rPr>
      </w:r>
      <w:r>
        <w:rPr>
          <w:noProof/>
        </w:rPr>
        <w:fldChar w:fldCharType="separate"/>
      </w:r>
      <w:r>
        <w:rPr>
          <w:noProof/>
        </w:rPr>
        <w:t>24</w:t>
      </w:r>
      <w:r>
        <w:rPr>
          <w:noProof/>
        </w:rPr>
        <w:fldChar w:fldCharType="end"/>
      </w:r>
    </w:p>
    <w:p w14:paraId="5C1DC9F1" w14:textId="09FFE36F" w:rsidR="005F4CF0" w:rsidRDefault="005F4CF0">
      <w:pPr>
        <w:pStyle w:val="Sisluet2"/>
        <w:tabs>
          <w:tab w:val="right" w:leader="dot" w:pos="9628"/>
        </w:tabs>
        <w:rPr>
          <w:rFonts w:asciiTheme="minorHAnsi" w:eastAsiaTheme="minorEastAsia" w:hAnsiTheme="minorHAnsi" w:cstheme="minorBidi"/>
          <w:noProof/>
          <w:lang w:eastAsia="fi-FI"/>
        </w:rPr>
      </w:pPr>
      <w:r>
        <w:rPr>
          <w:noProof/>
        </w:rPr>
        <w:t>4.4 Omavalvonnan toteutumisen seurantaraportti</w:t>
      </w:r>
      <w:r>
        <w:rPr>
          <w:noProof/>
        </w:rPr>
        <w:tab/>
      </w:r>
      <w:r>
        <w:rPr>
          <w:noProof/>
        </w:rPr>
        <w:fldChar w:fldCharType="begin"/>
      </w:r>
      <w:r>
        <w:rPr>
          <w:noProof/>
        </w:rPr>
        <w:instrText xml:space="preserve"> PAGEREF _Toc200022497 \h </w:instrText>
      </w:r>
      <w:r>
        <w:rPr>
          <w:noProof/>
        </w:rPr>
      </w:r>
      <w:r>
        <w:rPr>
          <w:noProof/>
        </w:rPr>
        <w:fldChar w:fldCharType="separate"/>
      </w:r>
      <w:r>
        <w:rPr>
          <w:noProof/>
        </w:rPr>
        <w:t>25</w:t>
      </w:r>
      <w:r>
        <w:rPr>
          <w:noProof/>
        </w:rPr>
        <w:fldChar w:fldCharType="end"/>
      </w:r>
    </w:p>
    <w:p w14:paraId="7DD91C75" w14:textId="5E2BA3B8" w:rsidR="005F4CF0" w:rsidRDefault="005F4CF0">
      <w:pPr>
        <w:pStyle w:val="Sisluet1"/>
        <w:tabs>
          <w:tab w:val="left" w:pos="440"/>
          <w:tab w:val="right" w:leader="dot" w:pos="9628"/>
        </w:tabs>
        <w:rPr>
          <w:rFonts w:asciiTheme="minorHAnsi" w:eastAsiaTheme="minorEastAsia" w:hAnsiTheme="minorHAnsi" w:cstheme="minorBidi"/>
          <w:noProof/>
          <w:lang w:eastAsia="fi-FI"/>
        </w:rPr>
      </w:pPr>
      <w:r>
        <w:rPr>
          <w:noProof/>
        </w:rPr>
        <w:t>5</w:t>
      </w:r>
      <w:r>
        <w:rPr>
          <w:rFonts w:asciiTheme="minorHAnsi" w:eastAsiaTheme="minorEastAsia" w:hAnsiTheme="minorHAnsi" w:cstheme="minorBidi"/>
          <w:noProof/>
          <w:lang w:eastAsia="fi-FI"/>
        </w:rPr>
        <w:tab/>
      </w:r>
      <w:r>
        <w:rPr>
          <w:noProof/>
        </w:rPr>
        <w:t>Omavalvontasuunnitelman ja raportoinnin hyväksyminen</w:t>
      </w:r>
      <w:r>
        <w:rPr>
          <w:noProof/>
        </w:rPr>
        <w:tab/>
      </w:r>
      <w:r>
        <w:rPr>
          <w:noProof/>
        </w:rPr>
        <w:fldChar w:fldCharType="begin"/>
      </w:r>
      <w:r>
        <w:rPr>
          <w:noProof/>
        </w:rPr>
        <w:instrText xml:space="preserve"> PAGEREF _Toc200022498 \h </w:instrText>
      </w:r>
      <w:r>
        <w:rPr>
          <w:noProof/>
        </w:rPr>
      </w:r>
      <w:r>
        <w:rPr>
          <w:noProof/>
        </w:rPr>
        <w:fldChar w:fldCharType="separate"/>
      </w:r>
      <w:r>
        <w:rPr>
          <w:noProof/>
        </w:rPr>
        <w:t>28</w:t>
      </w:r>
      <w:r>
        <w:rPr>
          <w:noProof/>
        </w:rPr>
        <w:fldChar w:fldCharType="end"/>
      </w:r>
    </w:p>
    <w:p w14:paraId="07B12FE5" w14:textId="2D696F20" w:rsidR="00DC6CEC" w:rsidRDefault="004B78A7" w:rsidP="00DC6CEC">
      <w:pPr>
        <w:rPr>
          <w:sz w:val="16"/>
          <w:szCs w:val="16"/>
        </w:rPr>
      </w:pPr>
      <w:r>
        <w:fldChar w:fldCharType="end"/>
      </w:r>
      <w:r w:rsidR="00DC6CEC" w:rsidRPr="00DC6CEC">
        <w:rPr>
          <w:sz w:val="16"/>
          <w:szCs w:val="16"/>
        </w:rPr>
        <w:t xml:space="preserve"> </w:t>
      </w:r>
    </w:p>
    <w:p w14:paraId="5CAAFC83" w14:textId="09FF51F5" w:rsidR="004B78A7" w:rsidRDefault="004B78A7" w:rsidP="00E36689">
      <w:pPr>
        <w:rPr>
          <w:rFonts w:eastAsiaTheme="majorEastAsia" w:cstheme="majorHAnsi"/>
          <w:b/>
          <w:sz w:val="28"/>
          <w:szCs w:val="32"/>
        </w:rPr>
      </w:pPr>
      <w:r>
        <w:br w:type="page"/>
      </w:r>
    </w:p>
    <w:p w14:paraId="4005EB8E" w14:textId="77777777" w:rsidR="008C0AD2" w:rsidRPr="00A83520" w:rsidRDefault="008C0AD2" w:rsidP="00485464">
      <w:pPr>
        <w:pStyle w:val="Otsikko1"/>
      </w:pPr>
      <w:bookmarkStart w:id="1" w:name="_Toc175740430"/>
      <w:bookmarkStart w:id="2" w:name="_Toc175741893"/>
      <w:bookmarkStart w:id="3" w:name="_Toc175741948"/>
      <w:bookmarkStart w:id="4" w:name="_Toc188357427"/>
      <w:bookmarkStart w:id="5" w:name="_Toc200022472"/>
      <w:bookmarkEnd w:id="0"/>
      <w:r w:rsidRPr="00A83520">
        <w:lastRenderedPageBreak/>
        <w:t xml:space="preserve">Palveluntuottajaa, </w:t>
      </w:r>
      <w:r w:rsidRPr="00485464">
        <w:t>palveluyksikköä</w:t>
      </w:r>
      <w:r w:rsidRPr="00A83520">
        <w:t xml:space="preserve"> ja toimintaa koskevat tiedot</w:t>
      </w:r>
      <w:bookmarkEnd w:id="1"/>
      <w:bookmarkEnd w:id="2"/>
      <w:bookmarkEnd w:id="3"/>
      <w:bookmarkEnd w:id="4"/>
      <w:bookmarkEnd w:id="5"/>
    </w:p>
    <w:p w14:paraId="21FB284C" w14:textId="09E2FAAC" w:rsidR="008C0AD2" w:rsidRPr="006654DF" w:rsidRDefault="008C0AD2" w:rsidP="00665FF3">
      <w:pPr>
        <w:pStyle w:val="Otsikko2"/>
      </w:pPr>
      <w:bookmarkStart w:id="6" w:name="_Toc1885786870"/>
      <w:bookmarkStart w:id="7" w:name="_Toc175740431"/>
      <w:bookmarkStart w:id="8" w:name="_Toc175741894"/>
      <w:bookmarkStart w:id="9" w:name="_Toc175741949"/>
      <w:bookmarkStart w:id="10" w:name="_Toc188357428"/>
      <w:bookmarkStart w:id="11" w:name="_Toc200022473"/>
      <w:r w:rsidRPr="00F108EA">
        <w:t>Palveluntuottajan perustiedot</w:t>
      </w:r>
      <w:bookmarkEnd w:id="6"/>
      <w:bookmarkEnd w:id="7"/>
      <w:bookmarkEnd w:id="8"/>
      <w:bookmarkEnd w:id="9"/>
      <w:bookmarkEnd w:id="10"/>
      <w:bookmarkEnd w:id="11"/>
    </w:p>
    <w:p w14:paraId="3B45A694" w14:textId="27B0E717" w:rsidR="008C0AD2" w:rsidRPr="00F43052" w:rsidRDefault="00D97A70" w:rsidP="00261B98">
      <w:pPr>
        <w:pStyle w:val="Luettelokappale"/>
        <w:numPr>
          <w:ilvl w:val="0"/>
          <w:numId w:val="2"/>
        </w:numPr>
        <w:rPr>
          <w:color w:val="000000" w:themeColor="text1"/>
        </w:rPr>
      </w:pPr>
      <w:r>
        <w:rPr>
          <w:color w:val="000000" w:themeColor="text1"/>
        </w:rPr>
        <w:t>Hoivatie Oy</w:t>
      </w:r>
      <w:r w:rsidR="008C0AD2" w:rsidRPr="00F43052">
        <w:rPr>
          <w:color w:val="000000" w:themeColor="text1"/>
        </w:rPr>
        <w:t xml:space="preserve"> </w:t>
      </w:r>
    </w:p>
    <w:p w14:paraId="7A1453BA" w14:textId="5C1B5856" w:rsidR="008C0AD2" w:rsidRPr="00F43052" w:rsidRDefault="00E91CCC" w:rsidP="00261B98">
      <w:pPr>
        <w:pStyle w:val="Luettelokappale"/>
        <w:numPr>
          <w:ilvl w:val="0"/>
          <w:numId w:val="2"/>
        </w:numPr>
        <w:rPr>
          <w:color w:val="000000" w:themeColor="text1"/>
        </w:rPr>
      </w:pPr>
      <w:r>
        <w:rPr>
          <w:color w:val="000000" w:themeColor="text1"/>
        </w:rPr>
        <w:t>Y-tunnus 3160743-8 SOTERI</w:t>
      </w:r>
      <w:r w:rsidR="00135C22">
        <w:rPr>
          <w:color w:val="000000" w:themeColor="text1"/>
        </w:rPr>
        <w:t>-</w:t>
      </w:r>
      <w:r w:rsidR="00C87AD2">
        <w:rPr>
          <w:color w:val="000000" w:themeColor="text1"/>
        </w:rPr>
        <w:t xml:space="preserve">rekisteröintinumero: Dnro V/ </w:t>
      </w:r>
      <w:r w:rsidR="000E4B41">
        <w:rPr>
          <w:color w:val="000000" w:themeColor="text1"/>
        </w:rPr>
        <w:t>4798/2025</w:t>
      </w:r>
    </w:p>
    <w:p w14:paraId="78DD1036" w14:textId="1F563462" w:rsidR="008C0AD2" w:rsidRPr="00673836" w:rsidRDefault="001756C4" w:rsidP="00261B98">
      <w:pPr>
        <w:pStyle w:val="Luettelokappale"/>
        <w:numPr>
          <w:ilvl w:val="0"/>
          <w:numId w:val="2"/>
        </w:numPr>
        <w:rPr>
          <w:rFonts w:eastAsia="Arial" w:cs="Arial"/>
          <w:color w:val="000000" w:themeColor="text1"/>
          <w:sz w:val="24"/>
          <w:szCs w:val="24"/>
        </w:rPr>
      </w:pPr>
      <w:r>
        <w:rPr>
          <w:color w:val="000000" w:themeColor="text1"/>
        </w:rPr>
        <w:t>K</w:t>
      </w:r>
      <w:r w:rsidR="00673836">
        <w:rPr>
          <w:color w:val="000000" w:themeColor="text1"/>
        </w:rPr>
        <w:t>a</w:t>
      </w:r>
      <w:r>
        <w:rPr>
          <w:color w:val="000000" w:themeColor="text1"/>
        </w:rPr>
        <w:t xml:space="preserve">uppurienkatu 8A, 4 </w:t>
      </w:r>
      <w:r w:rsidR="00673836">
        <w:rPr>
          <w:color w:val="000000" w:themeColor="text1"/>
        </w:rPr>
        <w:t>krs</w:t>
      </w:r>
    </w:p>
    <w:p w14:paraId="145ED719" w14:textId="0AE8B65F" w:rsidR="00673836" w:rsidRPr="00F43052" w:rsidRDefault="00673836" w:rsidP="00261B98">
      <w:pPr>
        <w:pStyle w:val="Luettelokappale"/>
        <w:numPr>
          <w:ilvl w:val="0"/>
          <w:numId w:val="2"/>
        </w:numPr>
        <w:rPr>
          <w:rFonts w:eastAsia="Arial" w:cs="Arial"/>
          <w:color w:val="000000" w:themeColor="text1"/>
          <w:sz w:val="24"/>
          <w:szCs w:val="24"/>
        </w:rPr>
      </w:pPr>
      <w:r>
        <w:rPr>
          <w:color w:val="000000" w:themeColor="text1"/>
        </w:rPr>
        <w:t>90100 Oulu</w:t>
      </w:r>
    </w:p>
    <w:p w14:paraId="1BC40A82" w14:textId="09103307" w:rsidR="008C0AD2" w:rsidRPr="00F108EA" w:rsidRDefault="008C0AD2" w:rsidP="008C0AD2">
      <w:pPr>
        <w:pStyle w:val="Otsikko2"/>
      </w:pPr>
      <w:bookmarkStart w:id="12" w:name="_Toc807388748"/>
      <w:bookmarkStart w:id="13" w:name="_Toc175740432"/>
      <w:bookmarkStart w:id="14" w:name="_Toc175741895"/>
      <w:bookmarkStart w:id="15" w:name="_Toc175741950"/>
      <w:bookmarkStart w:id="16" w:name="_Toc188357429"/>
      <w:bookmarkStart w:id="17" w:name="_Toc200022474"/>
      <w:r w:rsidRPr="00F108EA">
        <w:t>Palveluyksikön perustiedot</w:t>
      </w:r>
      <w:bookmarkEnd w:id="12"/>
      <w:bookmarkEnd w:id="13"/>
      <w:bookmarkEnd w:id="14"/>
      <w:bookmarkEnd w:id="15"/>
      <w:bookmarkEnd w:id="16"/>
      <w:bookmarkEnd w:id="17"/>
    </w:p>
    <w:p w14:paraId="3AFD3AEF" w14:textId="54CCAD7B" w:rsidR="008C0AD2" w:rsidRPr="00BB2395" w:rsidRDefault="00673836" w:rsidP="00261B98">
      <w:pPr>
        <w:pStyle w:val="Luettelokappale"/>
        <w:numPr>
          <w:ilvl w:val="0"/>
          <w:numId w:val="3"/>
        </w:numPr>
        <w:rPr>
          <w:color w:val="000000" w:themeColor="text1"/>
        </w:rPr>
      </w:pPr>
      <w:r>
        <w:rPr>
          <w:color w:val="000000" w:themeColor="text1"/>
        </w:rPr>
        <w:t>Koivulan päivätoiminta</w:t>
      </w:r>
    </w:p>
    <w:p w14:paraId="1FCAB818" w14:textId="51FFBD74" w:rsidR="008C0AD2" w:rsidRDefault="00673836" w:rsidP="00261B98">
      <w:pPr>
        <w:pStyle w:val="Luettelokappale"/>
        <w:numPr>
          <w:ilvl w:val="0"/>
          <w:numId w:val="3"/>
        </w:numPr>
        <w:rPr>
          <w:color w:val="000000" w:themeColor="text1"/>
        </w:rPr>
      </w:pPr>
      <w:r>
        <w:rPr>
          <w:color w:val="000000" w:themeColor="text1"/>
        </w:rPr>
        <w:t>Paattikuja 5</w:t>
      </w:r>
      <w:r w:rsidR="00A2047A">
        <w:rPr>
          <w:color w:val="000000" w:themeColor="text1"/>
        </w:rPr>
        <w:t>, 90510 Oulu</w:t>
      </w:r>
    </w:p>
    <w:p w14:paraId="3F053F52" w14:textId="4B063A50" w:rsidR="008C0AD2" w:rsidRDefault="008C0AD2" w:rsidP="00261B98">
      <w:pPr>
        <w:pStyle w:val="Luettelokappale"/>
        <w:numPr>
          <w:ilvl w:val="0"/>
          <w:numId w:val="3"/>
        </w:numPr>
        <w:rPr>
          <w:color w:val="000000" w:themeColor="text1"/>
        </w:rPr>
      </w:pPr>
      <w:r w:rsidRPr="00BB2395">
        <w:rPr>
          <w:color w:val="000000" w:themeColor="text1"/>
        </w:rPr>
        <w:t>Pal</w:t>
      </w:r>
      <w:r w:rsidR="00A2047A">
        <w:rPr>
          <w:color w:val="000000" w:themeColor="text1"/>
        </w:rPr>
        <w:t>veluvastaava Tiina Huittinen p.040-5897431</w:t>
      </w:r>
      <w:r w:rsidR="00C80DAB">
        <w:rPr>
          <w:color w:val="000000" w:themeColor="text1"/>
        </w:rPr>
        <w:t>, tiina.huittinen@hoivatie.fi</w:t>
      </w:r>
    </w:p>
    <w:p w14:paraId="324A1B0D" w14:textId="25D03C1F" w:rsidR="00B46CDE" w:rsidRPr="00BB2395" w:rsidRDefault="00A2047A" w:rsidP="00261B98">
      <w:pPr>
        <w:pStyle w:val="Luettelokappale"/>
        <w:numPr>
          <w:ilvl w:val="0"/>
          <w:numId w:val="3"/>
        </w:numPr>
        <w:rPr>
          <w:color w:val="000000" w:themeColor="text1"/>
        </w:rPr>
      </w:pPr>
      <w:r>
        <w:rPr>
          <w:color w:val="000000" w:themeColor="text1"/>
        </w:rPr>
        <w:t>Asiakasmäärä 1</w:t>
      </w:r>
      <w:r w:rsidR="00525463">
        <w:rPr>
          <w:color w:val="000000" w:themeColor="text1"/>
        </w:rPr>
        <w:t>6</w:t>
      </w:r>
    </w:p>
    <w:p w14:paraId="07769E8E" w14:textId="70D8AF36" w:rsidR="008C0AD2" w:rsidRDefault="008C0AD2" w:rsidP="008C0AD2">
      <w:pPr>
        <w:pStyle w:val="Otsikko2"/>
      </w:pPr>
      <w:bookmarkStart w:id="18" w:name="_Toc2062388625"/>
      <w:bookmarkStart w:id="19" w:name="_Toc175740433"/>
      <w:bookmarkStart w:id="20" w:name="_Toc175741896"/>
      <w:bookmarkStart w:id="21" w:name="_Toc175741951"/>
      <w:bookmarkStart w:id="22" w:name="_Toc188357430"/>
      <w:bookmarkStart w:id="23" w:name="_Toc200022475"/>
      <w:r w:rsidRPr="00F108EA">
        <w:t>Palvelut, toiminta-ajatus ja toimintaperiaatteet</w:t>
      </w:r>
      <w:bookmarkEnd w:id="18"/>
      <w:bookmarkEnd w:id="19"/>
      <w:bookmarkEnd w:id="20"/>
      <w:bookmarkEnd w:id="21"/>
      <w:bookmarkEnd w:id="22"/>
      <w:bookmarkEnd w:id="23"/>
    </w:p>
    <w:p w14:paraId="378BE01D" w14:textId="77777777" w:rsidR="00401260" w:rsidRPr="00401260" w:rsidRDefault="00401260" w:rsidP="00401260"/>
    <w:p w14:paraId="42B98AA4" w14:textId="24B02C38" w:rsidR="006B19C1" w:rsidRPr="008A7B3F" w:rsidRDefault="006B19C1" w:rsidP="00BB2395">
      <w:pPr>
        <w:rPr>
          <w:color w:val="000000" w:themeColor="text1"/>
        </w:rPr>
      </w:pPr>
      <w:r w:rsidRPr="008A7B3F">
        <w:rPr>
          <w:color w:val="000000" w:themeColor="text1"/>
        </w:rPr>
        <w:t>Aikuisten kehitysvammaisten päivätoimintapalvelu</w:t>
      </w:r>
      <w:r w:rsidR="007353BC">
        <w:rPr>
          <w:color w:val="000000" w:themeColor="text1"/>
        </w:rPr>
        <w:t xml:space="preserve">t </w:t>
      </w:r>
    </w:p>
    <w:p w14:paraId="69BD8883" w14:textId="77777777" w:rsidR="004C3A50" w:rsidRDefault="00363532" w:rsidP="004C3A50">
      <w:bookmarkStart w:id="24" w:name="_Hlk169613202"/>
      <w:bookmarkStart w:id="25" w:name="_Hlk169613482"/>
      <w:r>
        <w:t>Koivulan päivätoiminnassa toteutetaan osallisuutta j</w:t>
      </w:r>
      <w:r w:rsidR="00607394">
        <w:t>a yksilöllisyyttä tukev</w:t>
      </w:r>
      <w:r w:rsidR="008950B4">
        <w:t xml:space="preserve">aa päiväaikaista toimintaa </w:t>
      </w:r>
      <w:r w:rsidR="0080431F">
        <w:t xml:space="preserve">kehitysvammaisille aikuisille. </w:t>
      </w:r>
      <w:r w:rsidR="004C3A50">
        <w:t>Lisäksi pyritään ylläpitämään ja lisäämään asiakkaiden fyysistä toimintakykyä.</w:t>
      </w:r>
    </w:p>
    <w:p w14:paraId="4C279661" w14:textId="6F7195BE" w:rsidR="001C4BA5" w:rsidRDefault="002752E1" w:rsidP="00E91908">
      <w:r>
        <w:t xml:space="preserve">Toiminnalla tuetaan asiakkaiden palvelujentoteuttamissuunnitelmassa asetettujen tavoitteiden saavuttamista sekä toiminnallisten ja vuorovaikutustaitojen kehittämistä mielekkään päiväaikaisen toiminnan avulla. </w:t>
      </w:r>
    </w:p>
    <w:p w14:paraId="3A259DDF" w14:textId="7FF37208" w:rsidR="00B6216F" w:rsidRDefault="00B6216F" w:rsidP="00E91908">
      <w:r>
        <w:t>Asiakkuuden a</w:t>
      </w:r>
      <w:r w:rsidR="00DC2AE2">
        <w:t>lussa (kuukauden sisällä aloituksesta) laaditaan asiakkaille palvelujentoteuttamissuunnitelmat</w:t>
      </w:r>
      <w:r w:rsidR="004E162E">
        <w:t>. Ko</w:t>
      </w:r>
      <w:r w:rsidR="0032347A">
        <w:t>s</w:t>
      </w:r>
      <w:r w:rsidR="004E162E">
        <w:t xml:space="preserve">ka Koivulan päivätoiminnan asiakkaista 12, asuu Hoivatien </w:t>
      </w:r>
      <w:r w:rsidR="0032347A">
        <w:t>omissa ryhmäkodeissa (Hietasaaren ryhmäkoti ja Villa Vinssi) laaditaan palvelujentote</w:t>
      </w:r>
      <w:r w:rsidR="00727C16">
        <w:t>u</w:t>
      </w:r>
      <w:r w:rsidR="0032347A">
        <w:t xml:space="preserve">ttamissuunnitelmat </w:t>
      </w:r>
      <w:r w:rsidR="00727C16">
        <w:t>yhdessä asuinyksikön</w:t>
      </w:r>
      <w:r w:rsidR="00A540FA">
        <w:t xml:space="preserve"> omaohjaajien</w:t>
      </w:r>
      <w:r w:rsidR="00727C16">
        <w:t xml:space="preserve"> kanssa. Päivätoiminnasta osallistuu </w:t>
      </w:r>
      <w:r w:rsidR="00F2706A">
        <w:t xml:space="preserve">toinen ohjaaja palaveriin. </w:t>
      </w:r>
    </w:p>
    <w:p w14:paraId="6B5C11DF" w14:textId="5C19B5FB" w:rsidR="00F2706A" w:rsidRDefault="00F2706A" w:rsidP="00E91908">
      <w:r>
        <w:t xml:space="preserve">Mikäli päivätoiminnan asiakas ei asu Hoivatien asuinyksikössä, laativat </w:t>
      </w:r>
      <w:r w:rsidR="003F4649">
        <w:t>palvelujentoteuttamissuunnitelman päivätoiminnan ohjaajat yhdessä asiakkaan ja hänen (läheisensä) kanssa, mikäli asiakas näin haluaa.</w:t>
      </w:r>
    </w:p>
    <w:p w14:paraId="65A3D8BE" w14:textId="3FF7A835" w:rsidR="00C4381D" w:rsidRDefault="00C4381D" w:rsidP="00C4381D">
      <w:r>
        <w:t xml:space="preserve">Palvelujentoteuttamissuunnitelmat ovat yksilöllisiä ja ne ohjaavat asiakkaan päivittäisiä tavoitteita sekä yksilöllisiä päivätoimintasuunnitelmia.  </w:t>
      </w:r>
      <w:r w:rsidR="00267C24">
        <w:t xml:space="preserve">Suunnitelmiin </w:t>
      </w:r>
      <w:r w:rsidR="00264F8A">
        <w:t>kirjataan:</w:t>
      </w:r>
      <w:r w:rsidR="001C3431">
        <w:t xml:space="preserve"> </w:t>
      </w:r>
      <w:r w:rsidR="00267C24">
        <w:t xml:space="preserve">asiakkaan perustiedot, </w:t>
      </w:r>
      <w:r w:rsidR="004C0415">
        <w:t>päivätoimintaan liittyviä tietoja, tuentarpeet sekä asiakkaan vahvuudet</w:t>
      </w:r>
      <w:r w:rsidR="00645388">
        <w:t>, joiden pohjalta määritellään yksilölliset tavoitteet.</w:t>
      </w:r>
    </w:p>
    <w:p w14:paraId="4A4F3F72" w14:textId="1F46C327" w:rsidR="001A10B7" w:rsidRDefault="001A10B7" w:rsidP="00C4381D">
      <w:r>
        <w:t xml:space="preserve">Palvelujentoteuttamissuunnitelma </w:t>
      </w:r>
      <w:r w:rsidR="00697ABB">
        <w:t>sisältää myös kommunikaatioon, vuorovaikutukseen ja sosiaaliseen piiriin liittyviä asioita.</w:t>
      </w:r>
    </w:p>
    <w:p w14:paraId="2438E45E" w14:textId="4F30FE40" w:rsidR="00CF0AF0" w:rsidRDefault="00CF0AF0" w:rsidP="00C4381D">
      <w:r>
        <w:t xml:space="preserve">Palvelujentoteuttamissuunnitelmassa näkyy myös </w:t>
      </w:r>
      <w:r w:rsidR="00417CD3">
        <w:t>asiakkaan itsemääräämisoikeuden näkyminen.</w:t>
      </w:r>
    </w:p>
    <w:p w14:paraId="10BE75FC" w14:textId="4F97870F" w:rsidR="00782CBF" w:rsidRDefault="00782CBF" w:rsidP="00C4381D">
      <w:r>
        <w:lastRenderedPageBreak/>
        <w:t xml:space="preserve">Mikäli asiakkaalla on tarvetta rajoittamiseen, kirjataan </w:t>
      </w:r>
      <w:r w:rsidR="000B75A5">
        <w:t xml:space="preserve">myös asiakaskohtaiset rajoittamistoimenpiteet. </w:t>
      </w:r>
      <w:r w:rsidR="008B18AB">
        <w:t xml:space="preserve">Myös ennakoivat merkit </w:t>
      </w:r>
      <w:r w:rsidR="001C0BF6">
        <w:t>haasteellisiin tilanteisiin kirjataan palvelujentoteuttamissuunnitelmaan.</w:t>
      </w:r>
    </w:p>
    <w:p w14:paraId="02F1B99E" w14:textId="628CD8AC" w:rsidR="00A709BA" w:rsidRDefault="00A709BA" w:rsidP="00C4381D">
      <w:r>
        <w:t>Koivulan päivätoiminnassa ei ole tällä hetkellä käytössä rajoitus</w:t>
      </w:r>
      <w:r w:rsidR="008B18AB">
        <w:t>toimenpiteitä.</w:t>
      </w:r>
    </w:p>
    <w:p w14:paraId="0058A28A" w14:textId="02CAA586" w:rsidR="00487090" w:rsidRDefault="00487090" w:rsidP="00C4381D">
      <w:r>
        <w:t xml:space="preserve">Palvelujentoteuttamissuunnitelmaa päivitetään </w:t>
      </w:r>
      <w:r w:rsidR="00341A3F">
        <w:t>ja seurataan ohjaajien toimesta vähintään 6 kuukauden välein tai mikäli tarvetta esiintyy, useamminkin.</w:t>
      </w:r>
    </w:p>
    <w:p w14:paraId="0F75EBBD" w14:textId="391FD432" w:rsidR="00507E33" w:rsidRDefault="00E06E5C" w:rsidP="00C4381D">
      <w:r>
        <w:t xml:space="preserve">Palvelujentoteuttamissuunnitelmaa </w:t>
      </w:r>
      <w:r w:rsidR="00082F1F">
        <w:t xml:space="preserve">käydään läpi myös vuosittaisissa </w:t>
      </w:r>
      <w:r w:rsidR="00264F8A">
        <w:t>palvelusuunnitelmapalavereissa,</w:t>
      </w:r>
      <w:r w:rsidR="00082F1F">
        <w:t xml:space="preserve"> mihin osallistuu myös asiakkaan oma sosiaalityöntekijä</w:t>
      </w:r>
      <w:r w:rsidR="00C82922">
        <w:t>.</w:t>
      </w:r>
    </w:p>
    <w:p w14:paraId="1A52FA76" w14:textId="6C3C5A37" w:rsidR="00507E33" w:rsidRDefault="00507E33" w:rsidP="00C4381D">
      <w:r>
        <w:t xml:space="preserve">Asiakkaiden raportointi Domacare </w:t>
      </w:r>
      <w:r w:rsidR="00A61516">
        <w:t>asiakasohjelmaan kirjataan asiakkaan tavoitteiden pohjalta.</w:t>
      </w:r>
    </w:p>
    <w:p w14:paraId="012A5B10" w14:textId="432ECA7E" w:rsidR="009879AE" w:rsidRDefault="009879AE" w:rsidP="00C4381D">
      <w:r>
        <w:t>Asiakaslähtöistä kirjausta opetellaan toteuttamaan päivätoiminnassa koko ajan enemmässä määrin.</w:t>
      </w:r>
    </w:p>
    <w:p w14:paraId="541043D1" w14:textId="7C10C363" w:rsidR="00EE73B3" w:rsidRDefault="0032768B" w:rsidP="00E91908">
      <w:r>
        <w:t xml:space="preserve">Toiminta-ajatuksena on tarjota asiakkaille mahdollisimman paljon </w:t>
      </w:r>
      <w:r w:rsidR="00F87CA8">
        <w:t>asiakkaan omannäköistä päiväaikaista toimintaa. Tukea asiakkaan vahvuuksia, ohjata uusienkin asioiden äärelle, antaa mahdollis</w:t>
      </w:r>
      <w:r w:rsidR="001F7128">
        <w:t>uuksia ja vinkkejä sekä opastusta ja tukea uusiin tilante</w:t>
      </w:r>
      <w:r w:rsidR="003D73CC">
        <w:t xml:space="preserve">isiin ja käytännön elämän toimintoihin, </w:t>
      </w:r>
      <w:r w:rsidR="00B55DF1">
        <w:t>kulttuuriin,</w:t>
      </w:r>
      <w:r w:rsidR="009C5EA9">
        <w:t xml:space="preserve"> liikuntaan ja mielekkäisiin viriketoimintoihin.</w:t>
      </w:r>
    </w:p>
    <w:p w14:paraId="01C24972" w14:textId="241B2476" w:rsidR="00D73EA6" w:rsidRDefault="00D73EA6" w:rsidP="00E91908">
      <w:r>
        <w:t>Koivulan päivätoiminnan asiakkaat tulevat kaikk</w:t>
      </w:r>
      <w:r w:rsidR="00E13D16">
        <w:t>i</w:t>
      </w:r>
      <w:r>
        <w:t xml:space="preserve"> Pohteen alueelta ja </w:t>
      </w:r>
      <w:r w:rsidR="00E840F9">
        <w:t>palvelusopimukset laaditaan suoraan ostopalveluna Hoivatieltä.</w:t>
      </w:r>
    </w:p>
    <w:p w14:paraId="5BB931F3" w14:textId="62826C49" w:rsidR="002B60F2" w:rsidRPr="002B60F2" w:rsidRDefault="002B60F2" w:rsidP="00E91908">
      <w:r w:rsidRPr="002B60F2">
        <w:rPr>
          <w:color w:val="333333"/>
          <w:shd w:val="clear" w:color="auto" w:fill="FFFFFF"/>
        </w:rPr>
        <w:t>Säännöllistä kuntouttavaa päivätoimintaa järjestetään maksusitoumuksella oman hyvinvointialueen vammaispalvelun sosiaalityöntekijän kautta. Kuntouttavaa päivätoimintaa voi myös ostaa Pohteen omaishoitajien lakisääteisten vapaiden järjestämiseen tarkoitetulla palvelusetelillä tai itse maksavana asiakkaana.</w:t>
      </w:r>
    </w:p>
    <w:p w14:paraId="46EDA58D" w14:textId="7F49C719" w:rsidR="00D95D2D" w:rsidRDefault="00D95D2D" w:rsidP="00E91908">
      <w:r>
        <w:t xml:space="preserve">Päivätoimintaa tarjotaan asiakkaille joko </w:t>
      </w:r>
      <w:r w:rsidR="00B55DF1">
        <w:t>ryhmä- tai</w:t>
      </w:r>
      <w:r>
        <w:t xml:space="preserve"> pienryhmätoimintana.</w:t>
      </w:r>
      <w:r w:rsidR="006D7EED">
        <w:t xml:space="preserve"> Asiakasmäärä päivätoiminnassa on 10-13 asiakasta /päivä. </w:t>
      </w:r>
      <w:r w:rsidR="00140985">
        <w:t>P</w:t>
      </w:r>
      <w:r w:rsidR="006D7EED">
        <w:t xml:space="preserve">äivätoiminnassa työskentelee </w:t>
      </w:r>
      <w:r w:rsidR="00140985">
        <w:t xml:space="preserve">2 ohjaajaa joka </w:t>
      </w:r>
      <w:r w:rsidR="003024BA">
        <w:t xml:space="preserve">päivä ja 1 ohjaaja 1,5 päivää viikossa. Ohjaajat ovat vakituisia ja </w:t>
      </w:r>
      <w:r w:rsidR="005B691F">
        <w:t>heillä on</w:t>
      </w:r>
      <w:r w:rsidR="003024BA">
        <w:t xml:space="preserve"> </w:t>
      </w:r>
      <w:r w:rsidR="00AA75FE">
        <w:t>pitkä työkokemu</w:t>
      </w:r>
      <w:r w:rsidR="00507E33">
        <w:t>s</w:t>
      </w:r>
      <w:r w:rsidR="00AA75FE">
        <w:t xml:space="preserve"> päivätoiminnan ohjaamisesta.</w:t>
      </w:r>
      <w:r w:rsidR="00507E33">
        <w:t xml:space="preserve"> </w:t>
      </w:r>
    </w:p>
    <w:p w14:paraId="3D6B8BC5" w14:textId="4CDE3598" w:rsidR="00492B0B" w:rsidRDefault="003A1788" w:rsidP="00E91908">
      <w:r>
        <w:t xml:space="preserve">Päivätoimintaa tarjotaan viitenä päivänä viikossa klo. 8.30-14. Osa asiakkaista käy </w:t>
      </w:r>
      <w:r w:rsidR="007A0F59">
        <w:t>päivätoiminnassa puolipäivää</w:t>
      </w:r>
      <w:r w:rsidR="005D25A3">
        <w:t xml:space="preserve"> (klo. 8.30-11)</w:t>
      </w:r>
      <w:r w:rsidR="007A0F59">
        <w:t xml:space="preserve"> oman toiveensa ja jaksamisensa</w:t>
      </w:r>
      <w:r w:rsidR="002F6878">
        <w:t xml:space="preserve"> mukaan. Kello 11-12 tarjoillaan </w:t>
      </w:r>
      <w:r w:rsidR="0062320B">
        <w:t>niille asiakkaille, jotka saapuvat päivätoimintaan Hoivatien ulkopuolelta lounas. Hoivatien asuinyksiköissä (Villa Vinssi ja Hietas</w:t>
      </w:r>
      <w:r w:rsidR="0052498E">
        <w:t>a</w:t>
      </w:r>
      <w:r w:rsidR="0062320B">
        <w:t>aren ryhmäkodit</w:t>
      </w:r>
      <w:r w:rsidR="0052498E">
        <w:t>) asuvat asiakkaat käyvät ko aikana omissa kodeissaan lounastau</w:t>
      </w:r>
      <w:r w:rsidR="00810E3A">
        <w:t xml:space="preserve">olla. </w:t>
      </w:r>
    </w:p>
    <w:p w14:paraId="4A2CD812" w14:textId="03BAF7B7" w:rsidR="00810E3A" w:rsidRDefault="00810E3A" w:rsidP="00E91908">
      <w:r>
        <w:t>Asuinyksiköt sijaitsevat päivätoiminnan kanssa samassa pihapiirissä.</w:t>
      </w:r>
    </w:p>
    <w:p w14:paraId="0CEC0B08" w14:textId="4552810E" w:rsidR="00AA75FE" w:rsidRDefault="002014F4" w:rsidP="00E91908">
      <w:r>
        <w:t>Koivulan p</w:t>
      </w:r>
      <w:r w:rsidR="005437D4">
        <w:t>äiv</w:t>
      </w:r>
      <w:r w:rsidR="00492B0B">
        <w:t>ätoiminta tarjoaa asiakkaille monipuolista tekemistä eri päivinä</w:t>
      </w:r>
      <w:r w:rsidR="00B113E9">
        <w:t>. Viikon eri päivät on strukturoitu eri toiminnoille ja asiak</w:t>
      </w:r>
      <w:r w:rsidR="004F7ADD">
        <w:t>asryhmät ovat kooltaan 2-5 henkilön kokoisia</w:t>
      </w:r>
      <w:r w:rsidR="00847778">
        <w:t>, riippuen</w:t>
      </w:r>
      <w:r w:rsidR="00C006D0">
        <w:t xml:space="preserve"> henkilökunnan määrästä. (2-3 ohjaajaa)</w:t>
      </w:r>
    </w:p>
    <w:p w14:paraId="5C5746C4" w14:textId="0AE8EF9B" w:rsidR="00C006D0" w:rsidRDefault="009B447D" w:rsidP="00E91908">
      <w:r>
        <w:t>Teemme Hoivatien yhteistyöoppilaitosten kanssa yhteistyötä opiskelij</w:t>
      </w:r>
      <w:r w:rsidR="00ED0F7A">
        <w:t xml:space="preserve">oiden </w:t>
      </w:r>
      <w:r w:rsidR="00665FF3">
        <w:t xml:space="preserve">työssäoppimisjaksoja </w:t>
      </w:r>
      <w:r w:rsidR="00ED0F7A">
        <w:t>to</w:t>
      </w:r>
      <w:r w:rsidR="008E1EFB">
        <w:t>dellistamalla</w:t>
      </w:r>
      <w:r w:rsidR="00ED0F7A">
        <w:t>. OSAO ja Diak-Oulusta</w:t>
      </w:r>
      <w:r w:rsidR="008E1EFB">
        <w:t xml:space="preserve"> </w:t>
      </w:r>
      <w:r w:rsidR="00B55DF1">
        <w:t>tarjoavat kaksi</w:t>
      </w:r>
      <w:r w:rsidR="00A26EB1">
        <w:t xml:space="preserve"> kertaa vuodessa lähihoitaja- ja Sosionomi-opiskelijoita </w:t>
      </w:r>
      <w:r w:rsidR="00665FF3">
        <w:t>työssäoppimisjaksoille</w:t>
      </w:r>
      <w:r w:rsidR="00A26EB1">
        <w:t xml:space="preserve"> päivätoimintaa</w:t>
      </w:r>
      <w:r w:rsidR="008E1EFB">
        <w:t xml:space="preserve">n. </w:t>
      </w:r>
      <w:r w:rsidR="00665FF3">
        <w:t>Työssäoppimisjaksot</w:t>
      </w:r>
      <w:r w:rsidR="00FC5943">
        <w:t xml:space="preserve"> ovat 3-9 viikon pituisia</w:t>
      </w:r>
      <w:r w:rsidR="00111AED">
        <w:t xml:space="preserve"> ja opiskelijat saavat näin käytännön harj</w:t>
      </w:r>
      <w:r w:rsidR="00B2150D">
        <w:t>o</w:t>
      </w:r>
      <w:r w:rsidR="00111AED">
        <w:t>itusta tulevaa työelämää</w:t>
      </w:r>
      <w:r w:rsidR="00B2150D">
        <w:t xml:space="preserve"> ajatellen. </w:t>
      </w:r>
    </w:p>
    <w:p w14:paraId="2806E318" w14:textId="7903AE27" w:rsidR="00695804" w:rsidRDefault="00695804" w:rsidP="00E91908">
      <w:r>
        <w:t xml:space="preserve">Opiskelijoiden </w:t>
      </w:r>
      <w:r w:rsidR="00665FF3">
        <w:t>työssä</w:t>
      </w:r>
      <w:r>
        <w:t>oppimisjaksoihin kuuluu monesti näyttöjä ja näin ollen he rikastuttavat toiminnallaan päivätoiminnan arkea ja tuovat asiakkaille uusia kokemuksia.</w:t>
      </w:r>
    </w:p>
    <w:p w14:paraId="21AF3D44" w14:textId="10CDF68A" w:rsidR="00695804" w:rsidRDefault="00695804" w:rsidP="00E91908"/>
    <w:p w14:paraId="38F73859" w14:textId="77777777" w:rsidR="00B55DF1" w:rsidRDefault="00B55DF1" w:rsidP="00E91908">
      <w:pPr>
        <w:rPr>
          <w:sz w:val="24"/>
          <w:szCs w:val="24"/>
        </w:rPr>
      </w:pPr>
    </w:p>
    <w:p w14:paraId="0B9B004F" w14:textId="4005C8DA" w:rsidR="00CE02FE" w:rsidRPr="008C0C3E" w:rsidRDefault="00CE02FE" w:rsidP="00E91908">
      <w:pPr>
        <w:rPr>
          <w:color w:val="FF0000"/>
          <w:sz w:val="24"/>
          <w:szCs w:val="24"/>
        </w:rPr>
      </w:pPr>
      <w:r w:rsidRPr="008C0C3E">
        <w:rPr>
          <w:sz w:val="24"/>
          <w:szCs w:val="24"/>
        </w:rPr>
        <w:lastRenderedPageBreak/>
        <w:t xml:space="preserve">Viikkostruktuuri </w:t>
      </w:r>
      <w:r w:rsidR="008C0C3E" w:rsidRPr="008C0C3E">
        <w:rPr>
          <w:sz w:val="24"/>
          <w:szCs w:val="24"/>
        </w:rPr>
        <w:t>kevätkaudella 2025</w:t>
      </w:r>
    </w:p>
    <w:p w14:paraId="7555F60F" w14:textId="77777777" w:rsidR="00401B13" w:rsidRDefault="00401B13" w:rsidP="00401B13">
      <w:pPr>
        <w:spacing w:line="276" w:lineRule="auto"/>
      </w:pPr>
      <w:r>
        <w:t>Maanantai- aamupäivisin tarjotaan pienryhmissä mm. Ulkoilua, erilaista musiikkitoimintaa tai sanomalehtitöitä. Sanomalehtitöissä asiakas avaa sanomalehtiä ja poistaa niistä niittejä, jotta papereista voidaan kääriä paperipaketteja, jotka myydään alueen eri kukkakauppoihin.</w:t>
      </w:r>
    </w:p>
    <w:p w14:paraId="7DCD915C" w14:textId="77777777" w:rsidR="00401B13" w:rsidRDefault="00401B13" w:rsidP="00401B13">
      <w:pPr>
        <w:spacing w:line="276" w:lineRule="auto"/>
      </w:pPr>
      <w:r>
        <w:t>Yksi työtehtävä onkin lastata paketit autoon ja viedä paketit kukkakaupoille. joissa niihin kääritään kukkia.</w:t>
      </w:r>
    </w:p>
    <w:p w14:paraId="524E76A0" w14:textId="3B781586" w:rsidR="00401B13" w:rsidRDefault="00401B13" w:rsidP="00401B13">
      <w:pPr>
        <w:spacing w:line="276" w:lineRule="auto"/>
      </w:pPr>
      <w:r w:rsidRPr="00EA0092">
        <w:rPr>
          <w:b/>
          <w:bCs/>
        </w:rPr>
        <w:t>Maanantai</w:t>
      </w:r>
      <w:r w:rsidRPr="00EA0092">
        <w:t>-</w:t>
      </w:r>
      <w:r>
        <w:t>iltapäivä ohjelmassa on: Kynätehtäviä, ulkoilua tai asiointia päivätoiminnan ulkopuolelle autolla. Autoasioita voi olla mm. sanomalehtien nouto toimituksesta, kukkapaperien vienti kukkakauppaan tai esim. kaatopaikallakäynti, minne viedään koko tontin kierrätysroskat</w:t>
      </w:r>
      <w:r w:rsidR="00B55DF1">
        <w:t>, m</w:t>
      </w:r>
      <w:r>
        <w:t>m. pahvit, metallit, lasi, lehtiroska ja elektroniikkajäte.</w:t>
      </w:r>
    </w:p>
    <w:p w14:paraId="2729A9E0" w14:textId="77777777" w:rsidR="00401B13" w:rsidRDefault="00401B13" w:rsidP="00401B13">
      <w:pPr>
        <w:spacing w:line="276" w:lineRule="auto"/>
      </w:pPr>
      <w:r w:rsidRPr="00EA0092">
        <w:rPr>
          <w:b/>
          <w:bCs/>
        </w:rPr>
        <w:t>Tiistaisin</w:t>
      </w:r>
      <w:r>
        <w:rPr>
          <w:b/>
          <w:bCs/>
        </w:rPr>
        <w:t xml:space="preserve"> </w:t>
      </w:r>
      <w:r w:rsidRPr="00EA0092">
        <w:t>asiakkaiden kanss</w:t>
      </w:r>
      <w:r>
        <w:t xml:space="preserve">a seurataan ajankohtaisia dokumentteja tai esim. selkouutisia. </w:t>
      </w:r>
    </w:p>
    <w:p w14:paraId="0466B060" w14:textId="16146A78" w:rsidR="00401B13" w:rsidRDefault="00401B13" w:rsidP="00401B13">
      <w:pPr>
        <w:spacing w:line="276" w:lineRule="auto"/>
      </w:pPr>
      <w:r>
        <w:t>Käden ja silmän motoristen taitojen ylläpitoa saadaan palapelien koonnista, mihin on myös mahdollista osallistua.</w:t>
      </w:r>
    </w:p>
    <w:p w14:paraId="0B69D787" w14:textId="284536C4" w:rsidR="00401B13" w:rsidRDefault="00401B13" w:rsidP="00401B13">
      <w:pPr>
        <w:spacing w:line="276" w:lineRule="auto"/>
      </w:pPr>
      <w:r>
        <w:t>Iltapäivisin on mahdollista lenkkeillä tai pelata mm. lautapelejä tai vaikkapa pöytäjääkiekkopeliä.</w:t>
      </w:r>
    </w:p>
    <w:p w14:paraId="767E1E7F" w14:textId="0252C763" w:rsidR="00401B13" w:rsidRDefault="00401B13" w:rsidP="00401B13">
      <w:pPr>
        <w:spacing w:line="276" w:lineRule="auto"/>
      </w:pPr>
      <w:r w:rsidRPr="00EA0092">
        <w:rPr>
          <w:b/>
          <w:bCs/>
        </w:rPr>
        <w:t>keskiviik</w:t>
      </w:r>
      <w:r>
        <w:rPr>
          <w:b/>
          <w:bCs/>
        </w:rPr>
        <w:t>k</w:t>
      </w:r>
      <w:r w:rsidRPr="00EA0092">
        <w:rPr>
          <w:b/>
          <w:bCs/>
        </w:rPr>
        <w:t>oisin</w:t>
      </w:r>
      <w:r>
        <w:rPr>
          <w:b/>
          <w:bCs/>
        </w:rPr>
        <w:t xml:space="preserve"> </w:t>
      </w:r>
      <w:r w:rsidRPr="00EA0092">
        <w:t>on mahdollista osallistua mm</w:t>
      </w:r>
      <w:r>
        <w:t>.</w:t>
      </w:r>
      <w:r w:rsidRPr="00EA0092">
        <w:t xml:space="preserve"> liikuntaryhmään, autoasiointiporukkaan tai erilaisiin kädentaitoja ylläpitäviin harjoitteisiin.</w:t>
      </w:r>
    </w:p>
    <w:p w14:paraId="5F64E0C7" w14:textId="77777777" w:rsidR="00401B13" w:rsidRDefault="00401B13" w:rsidP="00401B13">
      <w:pPr>
        <w:spacing w:line="276" w:lineRule="auto"/>
      </w:pPr>
      <w:r>
        <w:t>Keskiviikon iltapäivä on suunnattu musiikin harrastamiseen (karaoke, levyraati tai musavisa)</w:t>
      </w:r>
    </w:p>
    <w:p w14:paraId="3C1008D6" w14:textId="77777777" w:rsidR="00401B13" w:rsidRPr="00EA0092" w:rsidRDefault="00401B13" w:rsidP="00401B13">
      <w:pPr>
        <w:spacing w:line="276" w:lineRule="auto"/>
      </w:pPr>
      <w:r w:rsidRPr="00EA0092">
        <w:rPr>
          <w:b/>
          <w:bCs/>
        </w:rPr>
        <w:t>Torstaina</w:t>
      </w:r>
      <w:r>
        <w:rPr>
          <w:b/>
          <w:bCs/>
        </w:rPr>
        <w:t xml:space="preserve"> </w:t>
      </w:r>
      <w:r w:rsidRPr="00EA0092">
        <w:t>keskitytään uutiskatsaukseen tai tietovisaa</w:t>
      </w:r>
      <w:r>
        <w:t>n</w:t>
      </w:r>
      <w:r w:rsidRPr="00EA0092">
        <w:t xml:space="preserve"> ja lisäksi on mahdollista myös tehdä lehtitöitä.</w:t>
      </w:r>
    </w:p>
    <w:p w14:paraId="4E2FCBB7" w14:textId="77777777" w:rsidR="00401B13" w:rsidRDefault="00401B13" w:rsidP="00401B13">
      <w:pPr>
        <w:spacing w:line="276" w:lineRule="auto"/>
      </w:pPr>
      <w:r>
        <w:t>Iltapäivällä on tarjolla ulkoilua ja esim. äänikirjan kuuntelua tai kirjan lukemista ääneen.</w:t>
      </w:r>
    </w:p>
    <w:p w14:paraId="12E03F58" w14:textId="3CB7CDB3" w:rsidR="00401B13" w:rsidRDefault="00401B13" w:rsidP="00401B13">
      <w:pPr>
        <w:spacing w:line="276" w:lineRule="auto"/>
      </w:pPr>
      <w:r w:rsidRPr="00EA0092">
        <w:rPr>
          <w:b/>
          <w:bCs/>
        </w:rPr>
        <w:t>Perjantai</w:t>
      </w:r>
      <w:r>
        <w:rPr>
          <w:b/>
          <w:bCs/>
        </w:rPr>
        <w:t xml:space="preserve">na </w:t>
      </w:r>
      <w:r>
        <w:t>aamupäivästä tehdään lehtitöitä ja iltapäivä päätetään asiakkaan valitsemaan elokuvaan, joka katsotaan yhdessä ja päiväkahvien jälkeen asiakkaat lähtevät viikonlopun viettoon.</w:t>
      </w:r>
    </w:p>
    <w:p w14:paraId="3FEAE038" w14:textId="77777777" w:rsidR="00401B13" w:rsidRDefault="00401B13" w:rsidP="00401B13">
      <w:pPr>
        <w:spacing w:line="276" w:lineRule="auto"/>
      </w:pPr>
      <w:r>
        <w:t>Vaikka arki on strukturoitua, on asiakkailla mahdollisuus vaikuttaa tekemisiinsä. Jos jollakulla on esim. tarve jutella ohjaajan kanssa mieltä askarruttavista asioista, on tämä jokapäiväistä elämää ja arkea päivätoiminnassa.</w:t>
      </w:r>
    </w:p>
    <w:p w14:paraId="30A8A899" w14:textId="77777777" w:rsidR="00401B13" w:rsidRDefault="00401B13" w:rsidP="00401B13">
      <w:pPr>
        <w:spacing w:line="276" w:lineRule="auto"/>
      </w:pPr>
      <w:r>
        <w:t xml:space="preserve">Asiakkaat ovat toivoneet silloin tällöin seurakunnan vierailuja ja niihin osallistuminen on vapaaehtoista. </w:t>
      </w:r>
    </w:p>
    <w:p w14:paraId="3008610B" w14:textId="033597CF" w:rsidR="008C0AD2" w:rsidRPr="008C46D9" w:rsidRDefault="00401B13" w:rsidP="008C46D9">
      <w:pPr>
        <w:spacing w:line="276" w:lineRule="auto"/>
      </w:pPr>
      <w:r>
        <w:t>Myös leivontaa harjoitetaan päivätoiminnan keittiössä tai vaikkapa vietetään erilaisia teema-juhlia. (Mm. ystävänpäivä, Vappu, pikkujoulut, grillausiltapäivä yms.)</w:t>
      </w:r>
      <w:bookmarkStart w:id="26" w:name="_Toc175740434"/>
      <w:bookmarkStart w:id="27" w:name="_Toc175741897"/>
      <w:bookmarkStart w:id="28" w:name="_Toc175741952"/>
      <w:bookmarkEnd w:id="24"/>
      <w:bookmarkEnd w:id="25"/>
    </w:p>
    <w:p w14:paraId="4C7FC11B" w14:textId="77777777" w:rsidR="008C0AD2" w:rsidRPr="00D55226" w:rsidRDefault="008C0AD2" w:rsidP="0059558F">
      <w:pPr>
        <w:pStyle w:val="Otsikko1"/>
      </w:pPr>
      <w:bookmarkStart w:id="29" w:name="_Toc188357432"/>
      <w:bookmarkStart w:id="30" w:name="_Toc200022476"/>
      <w:r w:rsidRPr="0059558F">
        <w:t>Omavalvontasuunnitelman</w:t>
      </w:r>
      <w:r w:rsidRPr="00D55226">
        <w:t xml:space="preserve"> laatiminen ja julkaiseminen sekä vastuunjako</w:t>
      </w:r>
      <w:bookmarkEnd w:id="26"/>
      <w:bookmarkEnd w:id="27"/>
      <w:bookmarkEnd w:id="28"/>
      <w:bookmarkEnd w:id="29"/>
      <w:bookmarkEnd w:id="30"/>
      <w:r w:rsidRPr="00D55226">
        <w:t xml:space="preserve"> </w:t>
      </w:r>
    </w:p>
    <w:p w14:paraId="14DB1361" w14:textId="221CF1F7" w:rsidR="00504367" w:rsidRPr="004841DB" w:rsidRDefault="008E1AF6" w:rsidP="004841DB">
      <w:pPr>
        <w:rPr>
          <w:color w:val="000000" w:themeColor="text1"/>
        </w:rPr>
      </w:pPr>
      <w:r w:rsidRPr="004841DB">
        <w:rPr>
          <w:color w:val="000000" w:themeColor="text1"/>
        </w:rPr>
        <w:t xml:space="preserve">Palveluvastaava laatii </w:t>
      </w:r>
      <w:r w:rsidR="007C7F16" w:rsidRPr="004841DB">
        <w:rPr>
          <w:color w:val="000000" w:themeColor="text1"/>
        </w:rPr>
        <w:t>Koivulan päivätoiminnan omavalvon</w:t>
      </w:r>
      <w:r w:rsidR="008C0C3E" w:rsidRPr="004841DB">
        <w:rPr>
          <w:color w:val="000000" w:themeColor="text1"/>
        </w:rPr>
        <w:t>ta</w:t>
      </w:r>
      <w:r w:rsidR="007C7F16" w:rsidRPr="004841DB">
        <w:rPr>
          <w:color w:val="000000" w:themeColor="text1"/>
        </w:rPr>
        <w:t>suunnitelman ja päivittää sen ajan</w:t>
      </w:r>
      <w:r w:rsidR="00392C38" w:rsidRPr="004841DB">
        <w:rPr>
          <w:color w:val="000000" w:themeColor="text1"/>
        </w:rPr>
        <w:t xml:space="preserve"> </w:t>
      </w:r>
      <w:r w:rsidR="007C7F16" w:rsidRPr="004841DB">
        <w:rPr>
          <w:color w:val="000000" w:themeColor="text1"/>
        </w:rPr>
        <w:t xml:space="preserve">tasalle kolme kertaa vuodessa </w:t>
      </w:r>
      <w:r w:rsidR="00ED266D" w:rsidRPr="004841DB">
        <w:rPr>
          <w:color w:val="000000" w:themeColor="text1"/>
        </w:rPr>
        <w:t>; t</w:t>
      </w:r>
      <w:r w:rsidR="001E65E5" w:rsidRPr="004841DB">
        <w:rPr>
          <w:color w:val="000000" w:themeColor="text1"/>
        </w:rPr>
        <w:t xml:space="preserve">ammikuussa, toukokuussa ja </w:t>
      </w:r>
      <w:r w:rsidR="00ED266D" w:rsidRPr="004841DB">
        <w:rPr>
          <w:color w:val="000000" w:themeColor="text1"/>
        </w:rPr>
        <w:t xml:space="preserve">syyskuussa. </w:t>
      </w:r>
    </w:p>
    <w:p w14:paraId="665DEAB7" w14:textId="6B1470EE" w:rsidR="00374BBC" w:rsidRPr="004841DB" w:rsidRDefault="00374BBC" w:rsidP="004841DB">
      <w:pPr>
        <w:rPr>
          <w:color w:val="000000" w:themeColor="text1"/>
        </w:rPr>
      </w:pPr>
      <w:r w:rsidRPr="004841DB">
        <w:rPr>
          <w:color w:val="000000" w:themeColor="text1"/>
        </w:rPr>
        <w:t xml:space="preserve">Lisäksi palveluvastaavan </w:t>
      </w:r>
      <w:r w:rsidR="00614C44" w:rsidRPr="004841DB">
        <w:rPr>
          <w:color w:val="000000" w:themeColor="text1"/>
        </w:rPr>
        <w:t>tehtävään kuuluu päivittää omavalvontasuunnitelmaa mikäli muutoksia palvelujärjestelmässä esiintyy.</w:t>
      </w:r>
    </w:p>
    <w:p w14:paraId="6BFF341C" w14:textId="667A168F" w:rsidR="00B76F6A" w:rsidRPr="008C46D9" w:rsidRDefault="00B76F6A" w:rsidP="008C46D9">
      <w:pPr>
        <w:rPr>
          <w:color w:val="000000" w:themeColor="text1"/>
        </w:rPr>
      </w:pPr>
      <w:r w:rsidRPr="008C46D9">
        <w:rPr>
          <w:color w:val="000000" w:themeColor="text1"/>
        </w:rPr>
        <w:t>Omavalvontasuunnitelmaa ovat palveluvastaavan kanssa yhdessä laatimassa myös päivätoiminnan ohjaajat, niiltä osin kuin se heidän vastuualueisiinsa kuuluu.</w:t>
      </w:r>
    </w:p>
    <w:p w14:paraId="0314D563" w14:textId="1D3D06E1" w:rsidR="001C1EB4" w:rsidRPr="008C46D9" w:rsidRDefault="001C1EB4" w:rsidP="008C46D9">
      <w:pPr>
        <w:rPr>
          <w:color w:val="FF0000"/>
        </w:rPr>
      </w:pPr>
      <w:r w:rsidRPr="008C46D9">
        <w:rPr>
          <w:color w:val="000000" w:themeColor="text1"/>
        </w:rPr>
        <w:lastRenderedPageBreak/>
        <w:t>Esim</w:t>
      </w:r>
      <w:r w:rsidR="00665FF3" w:rsidRPr="008C46D9">
        <w:rPr>
          <w:color w:val="000000" w:themeColor="text1"/>
        </w:rPr>
        <w:t>.</w:t>
      </w:r>
      <w:r w:rsidRPr="008C46D9">
        <w:rPr>
          <w:color w:val="000000" w:themeColor="text1"/>
        </w:rPr>
        <w:t xml:space="preserve"> turvallisuuskoordinaattorin vastuualeenmukaisesti hän on laatinut </w:t>
      </w:r>
      <w:r w:rsidR="00B83196" w:rsidRPr="008C46D9">
        <w:rPr>
          <w:color w:val="000000" w:themeColor="text1"/>
        </w:rPr>
        <w:t>riskienhallinta-sekä muutkin turvallisuuteen ja poistumisturvallisuuteenliittyviä asioita.</w:t>
      </w:r>
      <w:r w:rsidR="00D53963" w:rsidRPr="008C46D9">
        <w:rPr>
          <w:color w:val="000000" w:themeColor="text1"/>
        </w:rPr>
        <w:t xml:space="preserve"> Lisäksi yksikön pelastussuunnitelma </w:t>
      </w:r>
      <w:r w:rsidR="004E061E" w:rsidRPr="008C46D9">
        <w:rPr>
          <w:color w:val="000000" w:themeColor="text1"/>
        </w:rPr>
        <w:t>on laadittu yhdessä palveluvastaavan ja turvallisuuskoordinaattorin yhteistyöllä</w:t>
      </w:r>
      <w:r w:rsidR="00875CC9" w:rsidRPr="008C46D9">
        <w:rPr>
          <w:color w:val="FF0000"/>
        </w:rPr>
        <w:t>.</w:t>
      </w:r>
    </w:p>
    <w:p w14:paraId="7E698D4A" w14:textId="2DD944EA" w:rsidR="002E48BA" w:rsidRPr="008C46D9" w:rsidRDefault="00B0425A" w:rsidP="008C46D9">
      <w:pPr>
        <w:rPr>
          <w:color w:val="FF0000"/>
        </w:rPr>
      </w:pPr>
      <w:r w:rsidRPr="008C46D9">
        <w:rPr>
          <w:color w:val="000000" w:themeColor="text1"/>
        </w:rPr>
        <w:t>Vastuusairaanhoitaja Johanna Similä on laatinut yhdessä palveluvastaavan kanssa yksikön lääkehoitosuunnitelman</w:t>
      </w:r>
      <w:r w:rsidR="009A0729" w:rsidRPr="008C46D9">
        <w:rPr>
          <w:color w:val="000000" w:themeColor="text1"/>
        </w:rPr>
        <w:t>.</w:t>
      </w:r>
    </w:p>
    <w:p w14:paraId="09B22D8D" w14:textId="5FCD728F" w:rsidR="0099173A" w:rsidRPr="004841DB" w:rsidRDefault="0099173A" w:rsidP="004841DB">
      <w:pPr>
        <w:rPr>
          <w:color w:val="FF0000"/>
        </w:rPr>
      </w:pPr>
      <w:r w:rsidRPr="004841DB">
        <w:rPr>
          <w:color w:val="000000" w:themeColor="text1"/>
        </w:rPr>
        <w:t>Elintarvikehygieniasta vastaava ohjaaja puolestaan laatinut yksikköön</w:t>
      </w:r>
      <w:r w:rsidR="001C0C12" w:rsidRPr="004841DB">
        <w:rPr>
          <w:color w:val="000000" w:themeColor="text1"/>
        </w:rPr>
        <w:t xml:space="preserve"> </w:t>
      </w:r>
      <w:r w:rsidR="00665FF3" w:rsidRPr="004841DB">
        <w:rPr>
          <w:color w:val="000000" w:themeColor="text1"/>
        </w:rPr>
        <w:t>päivitetyn suunnitelman</w:t>
      </w:r>
      <w:r w:rsidR="009A0729" w:rsidRPr="004841DB">
        <w:rPr>
          <w:color w:val="000000" w:themeColor="text1"/>
        </w:rPr>
        <w:t>.</w:t>
      </w:r>
    </w:p>
    <w:p w14:paraId="66C5F4B7" w14:textId="396B929A" w:rsidR="003B0C62" w:rsidRPr="004841DB" w:rsidRDefault="003B0C62" w:rsidP="004841DB">
      <w:pPr>
        <w:rPr>
          <w:color w:val="000000" w:themeColor="text1"/>
        </w:rPr>
      </w:pPr>
      <w:r w:rsidRPr="004841DB">
        <w:rPr>
          <w:color w:val="000000" w:themeColor="text1"/>
        </w:rPr>
        <w:t>Kaikilla yksiköntyöntekijöillä on velvollisuus lukea koko omavalvontasuunnitelma, sekä toimia työssään sen mukaisesti.</w:t>
      </w:r>
    </w:p>
    <w:p w14:paraId="10F24109" w14:textId="5CCB09D7" w:rsidR="005B1FF5" w:rsidRPr="004841DB" w:rsidRDefault="00DD6970" w:rsidP="004841DB">
      <w:pPr>
        <w:rPr>
          <w:color w:val="000000" w:themeColor="text1"/>
        </w:rPr>
      </w:pPr>
      <w:r w:rsidRPr="004841DB">
        <w:rPr>
          <w:color w:val="000000" w:themeColor="text1"/>
        </w:rPr>
        <w:t xml:space="preserve">Lukukuittaukset ovat käytössä IMS.ssä omavalvontasuunnitelman lukemisessa, jotta voidaan varmistaa sen olevan </w:t>
      </w:r>
      <w:r w:rsidR="00B9033A" w:rsidRPr="004841DB">
        <w:rPr>
          <w:color w:val="000000" w:themeColor="text1"/>
        </w:rPr>
        <w:t>työntekijöiden tietoisuudessa</w:t>
      </w:r>
      <w:r w:rsidR="007A2347" w:rsidRPr="004841DB">
        <w:rPr>
          <w:color w:val="000000" w:themeColor="text1"/>
        </w:rPr>
        <w:t xml:space="preserve"> </w:t>
      </w:r>
      <w:r w:rsidR="00332A63" w:rsidRPr="004841DB">
        <w:rPr>
          <w:color w:val="000000" w:themeColor="text1"/>
        </w:rPr>
        <w:t>tavassa työskennellä.</w:t>
      </w:r>
      <w:r w:rsidR="00A64981" w:rsidRPr="004841DB">
        <w:rPr>
          <w:color w:val="000000" w:themeColor="text1"/>
        </w:rPr>
        <w:t xml:space="preserve"> Työntekijät ovat myös velvollisia kertomaan </w:t>
      </w:r>
      <w:r w:rsidR="00DC213B" w:rsidRPr="004841DB">
        <w:rPr>
          <w:color w:val="000000" w:themeColor="text1"/>
        </w:rPr>
        <w:t>havaitsemistaan puutteist</w:t>
      </w:r>
      <w:r w:rsidR="008B2665" w:rsidRPr="004841DB">
        <w:rPr>
          <w:color w:val="000000" w:themeColor="text1"/>
        </w:rPr>
        <w:t>a, riskeistä tai</w:t>
      </w:r>
      <w:r w:rsidR="00DC213B" w:rsidRPr="004841DB">
        <w:rPr>
          <w:color w:val="000000" w:themeColor="text1"/>
        </w:rPr>
        <w:t xml:space="preserve"> epäkohdista esihenkilölleen välittömästi sellaisen havaitessaan.</w:t>
      </w:r>
    </w:p>
    <w:p w14:paraId="6C1A6DCA" w14:textId="216889DE" w:rsidR="00B863E8" w:rsidRPr="004841DB" w:rsidRDefault="00332A63" w:rsidP="004841DB">
      <w:pPr>
        <w:rPr>
          <w:color w:val="000000" w:themeColor="text1"/>
        </w:rPr>
      </w:pPr>
      <w:r w:rsidRPr="004841DB">
        <w:rPr>
          <w:color w:val="000000" w:themeColor="text1"/>
        </w:rPr>
        <w:t xml:space="preserve">Koska </w:t>
      </w:r>
      <w:r w:rsidR="00C30DF6" w:rsidRPr="004841DB">
        <w:rPr>
          <w:color w:val="000000" w:themeColor="text1"/>
        </w:rPr>
        <w:t>yksikön toiminta on avointa</w:t>
      </w:r>
      <w:r w:rsidR="00665FF3" w:rsidRPr="004841DB">
        <w:rPr>
          <w:color w:val="000000" w:themeColor="text1"/>
        </w:rPr>
        <w:t>,</w:t>
      </w:r>
      <w:r w:rsidR="00C30DF6" w:rsidRPr="004841DB">
        <w:rPr>
          <w:color w:val="000000" w:themeColor="text1"/>
        </w:rPr>
        <w:t xml:space="preserve"> </w:t>
      </w:r>
      <w:r w:rsidR="00665FF3" w:rsidRPr="004841DB">
        <w:rPr>
          <w:color w:val="000000" w:themeColor="text1"/>
        </w:rPr>
        <w:t>palveluvastaava</w:t>
      </w:r>
      <w:r w:rsidR="005B1FF5" w:rsidRPr="004841DB">
        <w:rPr>
          <w:color w:val="000000" w:themeColor="text1"/>
        </w:rPr>
        <w:t xml:space="preserve"> huolehtii</w:t>
      </w:r>
      <w:r w:rsidR="00A066EF" w:rsidRPr="004841DB">
        <w:rPr>
          <w:color w:val="000000" w:themeColor="text1"/>
        </w:rPr>
        <w:t xml:space="preserve"> Koivulan</w:t>
      </w:r>
      <w:r w:rsidR="005B1FF5" w:rsidRPr="004841DB">
        <w:rPr>
          <w:color w:val="000000" w:themeColor="text1"/>
        </w:rPr>
        <w:t xml:space="preserve"> päivätoiminnan omavalvontasuunnitelman sähköisesti Hoivatien verkkosivuille </w:t>
      </w:r>
      <w:r w:rsidR="00C30DF6" w:rsidRPr="004841DB">
        <w:rPr>
          <w:color w:val="000000" w:themeColor="text1"/>
        </w:rPr>
        <w:t xml:space="preserve">sekä tallentaa </w:t>
      </w:r>
      <w:r w:rsidR="00EC4A1D" w:rsidRPr="004841DB">
        <w:rPr>
          <w:color w:val="000000" w:themeColor="text1"/>
        </w:rPr>
        <w:t xml:space="preserve">sen IMS.iin vammaispalveluiden oman </w:t>
      </w:r>
      <w:r w:rsidR="00665FF3" w:rsidRPr="004841DB">
        <w:rPr>
          <w:color w:val="000000" w:themeColor="text1"/>
        </w:rPr>
        <w:t>yksikön viranomaisdokumenttien</w:t>
      </w:r>
      <w:r w:rsidR="0069739E" w:rsidRPr="004841DB">
        <w:rPr>
          <w:color w:val="000000" w:themeColor="text1"/>
        </w:rPr>
        <w:t xml:space="preserve"> alle. Lisäksi palveluvastaava </w:t>
      </w:r>
      <w:r w:rsidR="00B54620" w:rsidRPr="004841DB">
        <w:rPr>
          <w:color w:val="000000" w:themeColor="text1"/>
        </w:rPr>
        <w:t>tulostaa paperisen version eteisen tuulikaappiin esim</w:t>
      </w:r>
      <w:r w:rsidR="00665FF3" w:rsidRPr="004841DB">
        <w:rPr>
          <w:color w:val="000000" w:themeColor="text1"/>
        </w:rPr>
        <w:t>.</w:t>
      </w:r>
      <w:r w:rsidR="00B54620" w:rsidRPr="004841DB">
        <w:rPr>
          <w:color w:val="000000" w:themeColor="text1"/>
        </w:rPr>
        <w:t xml:space="preserve"> </w:t>
      </w:r>
      <w:r w:rsidR="00665FF3" w:rsidRPr="004841DB">
        <w:rPr>
          <w:color w:val="000000" w:themeColor="text1"/>
        </w:rPr>
        <w:t>omaisten ja</w:t>
      </w:r>
      <w:r w:rsidR="0069739E" w:rsidRPr="004841DB">
        <w:rPr>
          <w:color w:val="000000" w:themeColor="text1"/>
        </w:rPr>
        <w:t xml:space="preserve"> asiakkaiden </w:t>
      </w:r>
      <w:r w:rsidR="00B54620" w:rsidRPr="004841DB">
        <w:rPr>
          <w:color w:val="000000" w:themeColor="text1"/>
        </w:rPr>
        <w:t>luettavaksi</w:t>
      </w:r>
      <w:r w:rsidR="0069739E" w:rsidRPr="004841DB">
        <w:rPr>
          <w:color w:val="000000" w:themeColor="text1"/>
        </w:rPr>
        <w:t xml:space="preserve">. </w:t>
      </w:r>
      <w:r w:rsidR="00665FF3" w:rsidRPr="004841DB">
        <w:rPr>
          <w:color w:val="000000" w:themeColor="text1"/>
        </w:rPr>
        <w:t>Toinen paperinen</w:t>
      </w:r>
      <w:r w:rsidR="00B54620" w:rsidRPr="004841DB">
        <w:rPr>
          <w:color w:val="000000" w:themeColor="text1"/>
        </w:rPr>
        <w:t xml:space="preserve"> versio </w:t>
      </w:r>
      <w:r w:rsidR="002E48BA" w:rsidRPr="004841DB">
        <w:rPr>
          <w:color w:val="000000" w:themeColor="text1"/>
        </w:rPr>
        <w:t>omavalvontasuunnitelmasta löytyy myös yksikön viranomaiskansioista.</w:t>
      </w:r>
    </w:p>
    <w:p w14:paraId="63767977" w14:textId="55B24245" w:rsidR="00665FF3" w:rsidRPr="004841DB" w:rsidRDefault="00B863E8" w:rsidP="004841DB">
      <w:pPr>
        <w:rPr>
          <w:color w:val="000000" w:themeColor="text1"/>
        </w:rPr>
      </w:pPr>
      <w:r w:rsidRPr="004841DB">
        <w:rPr>
          <w:color w:val="000000" w:themeColor="text1"/>
        </w:rPr>
        <w:t>Aikaisemmat versiot edellisiltä vuosilta omavalvontasuunnitelmasta löytyvät tallennettuna IMS.stä.</w:t>
      </w:r>
    </w:p>
    <w:p w14:paraId="4F277A71" w14:textId="41DF41C8" w:rsidR="007E5AF3" w:rsidRPr="004841DB" w:rsidRDefault="00CD6AEA" w:rsidP="004841DB">
      <w:pPr>
        <w:rPr>
          <w:i/>
          <w:iCs/>
          <w:color w:val="000000" w:themeColor="text1"/>
        </w:rPr>
      </w:pPr>
      <w:r w:rsidRPr="004841DB">
        <w:rPr>
          <w:iCs/>
          <w:color w:val="000000" w:themeColor="text1"/>
        </w:rPr>
        <w:t>Koivulan päivätoiminnan</w:t>
      </w:r>
      <w:r w:rsidR="008C0AD2" w:rsidRPr="004841DB">
        <w:rPr>
          <w:color w:val="000000" w:themeColor="text1"/>
        </w:rPr>
        <w:t xml:space="preserve"> </w:t>
      </w:r>
      <w:r w:rsidR="008C0AD2" w:rsidRPr="00B5049A">
        <w:t xml:space="preserve">omavalvontasuunnitelma on osa Hoivatie Oy:n </w:t>
      </w:r>
      <w:r w:rsidR="008C0AD2" w:rsidRPr="004841DB">
        <w:rPr>
          <w:color w:val="000000" w:themeColor="text1"/>
        </w:rPr>
        <w:t xml:space="preserve">omavalvontaohjelmaa. Omavalvontasuunnitelma ja omavalvontaohjelma kattavat sekä itsetuotetut että alihankkijoilta hankitut palvelut. Hoivatien omavalvontaohjelman seurantaan perustuvat havainnot käsitellään johtoryhmässä kolme kertaa vuodessa tammikuussa, toukokuussa ja lokakuussa. </w:t>
      </w:r>
      <w:r w:rsidR="00D76D3F" w:rsidRPr="004841DB">
        <w:rPr>
          <w:color w:val="000000" w:themeColor="text1"/>
        </w:rPr>
        <w:t>Omavalvontaohjelma ja s</w:t>
      </w:r>
      <w:r w:rsidR="008C0AD2" w:rsidRPr="004841DB">
        <w:rPr>
          <w:color w:val="000000" w:themeColor="text1"/>
        </w:rPr>
        <w:t>eurantahavain</w:t>
      </w:r>
      <w:r w:rsidR="00D76D3F" w:rsidRPr="004841DB">
        <w:rPr>
          <w:color w:val="000000" w:themeColor="text1"/>
        </w:rPr>
        <w:t xml:space="preserve">toraportti </w:t>
      </w:r>
      <w:r w:rsidR="008C0AD2" w:rsidRPr="004841DB">
        <w:rPr>
          <w:color w:val="000000" w:themeColor="text1"/>
        </w:rPr>
        <w:t xml:space="preserve">julkaistaan Hoivatien verkkosivulla kohdassa </w:t>
      </w:r>
      <w:r w:rsidR="008C0AD2" w:rsidRPr="004841DB">
        <w:rPr>
          <w:i/>
          <w:iCs/>
          <w:color w:val="000000" w:themeColor="text1"/>
        </w:rPr>
        <w:t>Laatu ja vastuullisuus.</w:t>
      </w:r>
      <w:r w:rsidR="001822E5" w:rsidRPr="004841DB">
        <w:rPr>
          <w:iCs/>
          <w:color w:val="000000" w:themeColor="text1"/>
        </w:rPr>
        <w:t>Palveluvastaava on esite</w:t>
      </w:r>
      <w:r w:rsidR="00834075" w:rsidRPr="004841DB">
        <w:rPr>
          <w:iCs/>
          <w:color w:val="000000" w:themeColor="text1"/>
        </w:rPr>
        <w:t>l</w:t>
      </w:r>
      <w:r w:rsidR="001822E5" w:rsidRPr="004841DB">
        <w:rPr>
          <w:iCs/>
          <w:color w:val="000000" w:themeColor="text1"/>
        </w:rPr>
        <w:t>lyt voimassaolevan puitesopimuksen ja sen sisält</w:t>
      </w:r>
      <w:r w:rsidR="0079459B" w:rsidRPr="004841DB">
        <w:rPr>
          <w:iCs/>
          <w:color w:val="000000" w:themeColor="text1"/>
        </w:rPr>
        <w:t>ö on käyty läpi viikkotiimiss</w:t>
      </w:r>
      <w:r w:rsidR="00B444D2" w:rsidRPr="004841DB">
        <w:rPr>
          <w:iCs/>
          <w:color w:val="000000" w:themeColor="text1"/>
        </w:rPr>
        <w:t>ä</w:t>
      </w:r>
      <w:r w:rsidR="0079459B" w:rsidRPr="004841DB">
        <w:rPr>
          <w:iCs/>
          <w:color w:val="000000" w:themeColor="text1"/>
        </w:rPr>
        <w:t xml:space="preserve"> ohjaajien kanss</w:t>
      </w:r>
      <w:r w:rsidR="0033124C" w:rsidRPr="004841DB">
        <w:rPr>
          <w:iCs/>
          <w:color w:val="000000" w:themeColor="text1"/>
        </w:rPr>
        <w:t>a.</w:t>
      </w:r>
    </w:p>
    <w:p w14:paraId="7092410F" w14:textId="77777777" w:rsidR="00A25992" w:rsidRPr="00665FF3" w:rsidRDefault="007E5AF3" w:rsidP="004841DB">
      <w:pPr>
        <w:rPr>
          <w:iCs/>
          <w:color w:val="000000" w:themeColor="text1"/>
        </w:rPr>
      </w:pPr>
      <w:r w:rsidRPr="00665FF3">
        <w:rPr>
          <w:iCs/>
          <w:color w:val="000000" w:themeColor="text1"/>
        </w:rPr>
        <w:t>Ohjaajien t</w:t>
      </w:r>
      <w:r w:rsidR="00A25992" w:rsidRPr="00665FF3">
        <w:rPr>
          <w:iCs/>
          <w:color w:val="000000" w:themeColor="text1"/>
        </w:rPr>
        <w:t>ehtävänkuvat käydään läpi suullisesti aina kehityskeskustelun yhteydessä.</w:t>
      </w:r>
    </w:p>
    <w:p w14:paraId="6D95B065" w14:textId="77777777" w:rsidR="00656B60" w:rsidRPr="00665FF3" w:rsidRDefault="00A25992" w:rsidP="004841DB">
      <w:pPr>
        <w:rPr>
          <w:iCs/>
          <w:color w:val="000000" w:themeColor="text1"/>
        </w:rPr>
      </w:pPr>
      <w:r w:rsidRPr="00665FF3">
        <w:rPr>
          <w:iCs/>
          <w:color w:val="000000" w:themeColor="text1"/>
        </w:rPr>
        <w:t xml:space="preserve">Työntekijä voi myös lukea </w:t>
      </w:r>
      <w:r w:rsidR="00762125" w:rsidRPr="00665FF3">
        <w:rPr>
          <w:iCs/>
          <w:color w:val="000000" w:themeColor="text1"/>
        </w:rPr>
        <w:t xml:space="preserve">kuvauksen </w:t>
      </w:r>
      <w:r w:rsidR="00E863A6" w:rsidRPr="00665FF3">
        <w:rPr>
          <w:iCs/>
          <w:color w:val="000000" w:themeColor="text1"/>
        </w:rPr>
        <w:t xml:space="preserve">myöhemmin tietojärjestelmä Mepcosta </w:t>
      </w:r>
      <w:r w:rsidR="00656B60" w:rsidRPr="00665FF3">
        <w:rPr>
          <w:iCs/>
          <w:color w:val="000000" w:themeColor="text1"/>
        </w:rPr>
        <w:t>kehityskeskustelun yhteyteen liitetystä tehtävänkuva-liitteestä.</w:t>
      </w:r>
    </w:p>
    <w:p w14:paraId="72E5A6C1" w14:textId="083D988B" w:rsidR="00B444D2" w:rsidRPr="00665FF3" w:rsidRDefault="00B444D2" w:rsidP="004841DB">
      <w:pPr>
        <w:rPr>
          <w:iCs/>
          <w:color w:val="000000" w:themeColor="text1"/>
        </w:rPr>
      </w:pPr>
      <w:r w:rsidRPr="00665FF3">
        <w:rPr>
          <w:iCs/>
          <w:color w:val="000000" w:themeColor="text1"/>
        </w:rPr>
        <w:t>Ohjaajien tehtävänkuvia on aukikirjoitettu yhdessä ohjaajien kanssa esim</w:t>
      </w:r>
      <w:r w:rsidR="00665FF3">
        <w:rPr>
          <w:iCs/>
          <w:color w:val="000000" w:themeColor="text1"/>
        </w:rPr>
        <w:t>.</w:t>
      </w:r>
      <w:r w:rsidRPr="00665FF3">
        <w:rPr>
          <w:iCs/>
          <w:color w:val="000000" w:themeColor="text1"/>
        </w:rPr>
        <w:t xml:space="preserve"> kuluvan vuoden aikana tarkentamaan </w:t>
      </w:r>
      <w:r w:rsidR="003937F4" w:rsidRPr="00665FF3">
        <w:rPr>
          <w:iCs/>
          <w:color w:val="000000" w:themeColor="text1"/>
        </w:rPr>
        <w:t>henkilökohtaisia työtehtäviä. Ohjaajille on nimett</w:t>
      </w:r>
      <w:r w:rsidR="00277C50" w:rsidRPr="00665FF3">
        <w:rPr>
          <w:iCs/>
          <w:color w:val="000000" w:themeColor="text1"/>
        </w:rPr>
        <w:t>y</w:t>
      </w:r>
      <w:r w:rsidR="003937F4" w:rsidRPr="00665FF3">
        <w:rPr>
          <w:iCs/>
          <w:color w:val="000000" w:themeColor="text1"/>
        </w:rPr>
        <w:t xml:space="preserve"> myös </w:t>
      </w:r>
      <w:r w:rsidR="00665FF3" w:rsidRPr="00665FF3">
        <w:rPr>
          <w:iCs/>
          <w:color w:val="000000" w:themeColor="text1"/>
        </w:rPr>
        <w:t>vastuualuetehtävät,</w:t>
      </w:r>
      <w:r w:rsidR="003937F4" w:rsidRPr="00665FF3">
        <w:rPr>
          <w:iCs/>
          <w:color w:val="000000" w:themeColor="text1"/>
        </w:rPr>
        <w:t xml:space="preserve"> jotka ovat:</w:t>
      </w:r>
    </w:p>
    <w:p w14:paraId="4DC8177F" w14:textId="42C27B2B" w:rsidR="0050586F" w:rsidRPr="008C46D9" w:rsidRDefault="00EB7110" w:rsidP="008C46D9">
      <w:pPr>
        <w:rPr>
          <w:iCs/>
          <w:color w:val="000000" w:themeColor="text1"/>
        </w:rPr>
      </w:pPr>
      <w:r w:rsidRPr="00665FF3">
        <w:rPr>
          <w:iCs/>
          <w:color w:val="000000" w:themeColor="text1"/>
        </w:rPr>
        <w:t>Turvallisuuskoordinaattori</w:t>
      </w:r>
      <w:r w:rsidR="00277C50" w:rsidRPr="00665FF3">
        <w:rPr>
          <w:iCs/>
          <w:color w:val="000000" w:themeColor="text1"/>
        </w:rPr>
        <w:t xml:space="preserve"> (turvallisuussuunnitelman sekä </w:t>
      </w:r>
      <w:r w:rsidR="00B13B1E" w:rsidRPr="00665FF3">
        <w:rPr>
          <w:iCs/>
          <w:color w:val="000000" w:themeColor="text1"/>
        </w:rPr>
        <w:t>palo-ja pelastussuunnitelman päivitys yhdessä palveluvastaavan kanssa, turvakävely</w:t>
      </w:r>
      <w:r w:rsidR="00782689" w:rsidRPr="00665FF3">
        <w:rPr>
          <w:iCs/>
          <w:color w:val="000000" w:themeColor="text1"/>
        </w:rPr>
        <w:t>iden toteuttaminen</w:t>
      </w:r>
      <w:r w:rsidRPr="00665FF3">
        <w:rPr>
          <w:iCs/>
          <w:color w:val="000000" w:themeColor="text1"/>
        </w:rPr>
        <w:t>, autovastaava, puhtaanapidonvastaava</w:t>
      </w:r>
      <w:r w:rsidR="00277C50" w:rsidRPr="00665FF3">
        <w:rPr>
          <w:iCs/>
          <w:color w:val="000000" w:themeColor="text1"/>
        </w:rPr>
        <w:t xml:space="preserve"> </w:t>
      </w:r>
      <w:r w:rsidRPr="00665FF3">
        <w:rPr>
          <w:iCs/>
          <w:color w:val="000000" w:themeColor="text1"/>
        </w:rPr>
        <w:t>(kemikaaliluett</w:t>
      </w:r>
      <w:r w:rsidR="005834CC" w:rsidRPr="00665FF3">
        <w:rPr>
          <w:iCs/>
          <w:color w:val="000000" w:themeColor="text1"/>
        </w:rPr>
        <w:t>elo</w:t>
      </w:r>
      <w:r w:rsidR="00277C50" w:rsidRPr="00665FF3">
        <w:rPr>
          <w:iCs/>
          <w:color w:val="000000" w:themeColor="text1"/>
        </w:rPr>
        <w:t>n sekä</w:t>
      </w:r>
      <w:r w:rsidRPr="00665FF3">
        <w:rPr>
          <w:iCs/>
          <w:color w:val="000000" w:themeColor="text1"/>
        </w:rPr>
        <w:t xml:space="preserve"> </w:t>
      </w:r>
      <w:r w:rsidR="005834CC" w:rsidRPr="00665FF3">
        <w:rPr>
          <w:iCs/>
          <w:color w:val="000000" w:themeColor="text1"/>
        </w:rPr>
        <w:t>elintarvikehygienian päivitys)</w:t>
      </w:r>
    </w:p>
    <w:p w14:paraId="38042954" w14:textId="700A115B" w:rsidR="007F57F4" w:rsidRPr="00665FF3" w:rsidRDefault="007F57F4" w:rsidP="00665FF3">
      <w:pPr>
        <w:rPr>
          <w:iCs/>
          <w:color w:val="000000" w:themeColor="text1"/>
        </w:rPr>
      </w:pPr>
      <w:r w:rsidRPr="00665FF3">
        <w:rPr>
          <w:iCs/>
          <w:color w:val="000000" w:themeColor="text1"/>
        </w:rPr>
        <w:t>Päivätoiminnan ns</w:t>
      </w:r>
      <w:r w:rsidR="00665FF3">
        <w:rPr>
          <w:iCs/>
          <w:color w:val="000000" w:themeColor="text1"/>
        </w:rPr>
        <w:t>.</w:t>
      </w:r>
      <w:r w:rsidRPr="00665FF3">
        <w:rPr>
          <w:iCs/>
          <w:color w:val="000000" w:themeColor="text1"/>
        </w:rPr>
        <w:t xml:space="preserve"> viikkotiimit, </w:t>
      </w:r>
      <w:r w:rsidR="00665FF3">
        <w:rPr>
          <w:iCs/>
          <w:color w:val="000000" w:themeColor="text1"/>
        </w:rPr>
        <w:t>toteutetaan joka toinen viikko ja</w:t>
      </w:r>
      <w:r w:rsidRPr="00665FF3">
        <w:rPr>
          <w:iCs/>
          <w:color w:val="000000" w:themeColor="text1"/>
        </w:rPr>
        <w:t xml:space="preserve"> </w:t>
      </w:r>
      <w:r w:rsidR="001D4162" w:rsidRPr="00665FF3">
        <w:rPr>
          <w:iCs/>
          <w:color w:val="000000" w:themeColor="text1"/>
        </w:rPr>
        <w:t xml:space="preserve">ovat palveluvastaavan vetovastuulla. Toinen ohjaajista toimii aina sihteerinä. </w:t>
      </w:r>
      <w:r w:rsidR="00792A8F" w:rsidRPr="00665FF3">
        <w:rPr>
          <w:iCs/>
          <w:color w:val="000000" w:themeColor="text1"/>
        </w:rPr>
        <w:t xml:space="preserve">Käsitellyt asiat kirjataan tiimimuistioon ja ne tallennetaan IMS.iin yksikön </w:t>
      </w:r>
      <w:r w:rsidR="003904C1" w:rsidRPr="00665FF3">
        <w:rPr>
          <w:iCs/>
          <w:color w:val="000000" w:themeColor="text1"/>
        </w:rPr>
        <w:t>tiimipalaverit alle.</w:t>
      </w:r>
    </w:p>
    <w:p w14:paraId="764AC680" w14:textId="13EF6E84" w:rsidR="00782689" w:rsidRPr="00665FF3" w:rsidRDefault="003904C1" w:rsidP="00665FF3">
      <w:pPr>
        <w:rPr>
          <w:iCs/>
          <w:color w:val="000000" w:themeColor="text1"/>
        </w:rPr>
      </w:pPr>
      <w:r w:rsidRPr="00665FF3">
        <w:rPr>
          <w:iCs/>
          <w:color w:val="000000" w:themeColor="text1"/>
        </w:rPr>
        <w:t xml:space="preserve">Tiimeissä käsitellään </w:t>
      </w:r>
      <w:r w:rsidR="00E67A05" w:rsidRPr="00665FF3">
        <w:rPr>
          <w:iCs/>
          <w:color w:val="000000" w:themeColor="text1"/>
        </w:rPr>
        <w:t>asiakasasioita tavoitteineen sekä palveluntuottamiseen ja arjen sujuvuuteen liittyviä asioita. Palveluvastaava tuo tiimeihin mm Vammaispalveluiden joryn kuulumiset sekä esihenkilöiden viikkomuistio</w:t>
      </w:r>
      <w:r w:rsidR="00D36779" w:rsidRPr="00665FF3">
        <w:rPr>
          <w:iCs/>
          <w:color w:val="000000" w:themeColor="text1"/>
        </w:rPr>
        <w:t>on liittyvät tiedotteet</w:t>
      </w:r>
    </w:p>
    <w:p w14:paraId="718C5E4F" w14:textId="69728871" w:rsidR="001907CB" w:rsidRPr="00665FF3" w:rsidRDefault="00782689" w:rsidP="00665FF3">
      <w:pPr>
        <w:rPr>
          <w:iCs/>
          <w:color w:val="000000" w:themeColor="text1"/>
        </w:rPr>
      </w:pPr>
      <w:r w:rsidRPr="00665FF3">
        <w:rPr>
          <w:iCs/>
          <w:color w:val="000000" w:themeColor="text1"/>
        </w:rPr>
        <w:t xml:space="preserve">Palveluvastaava tuo tiimeissä esille Hoivatien vuosikellon mukaiset koulutukset. Ohjaajat voivat itse </w:t>
      </w:r>
      <w:r w:rsidR="006A72FD" w:rsidRPr="00665FF3">
        <w:rPr>
          <w:iCs/>
          <w:color w:val="000000" w:themeColor="text1"/>
        </w:rPr>
        <w:t xml:space="preserve">päättää omasta koulutuksiin osallistumisesta omien mielenkiinnonkohteiden mukaan. </w:t>
      </w:r>
      <w:r w:rsidR="006A72FD" w:rsidRPr="00665FF3">
        <w:rPr>
          <w:iCs/>
          <w:color w:val="000000" w:themeColor="text1"/>
        </w:rPr>
        <w:lastRenderedPageBreak/>
        <w:t>Päivätoiminnan ohjaaj</w:t>
      </w:r>
      <w:r w:rsidR="009F33A1" w:rsidRPr="00665FF3">
        <w:rPr>
          <w:iCs/>
          <w:color w:val="000000" w:themeColor="text1"/>
        </w:rPr>
        <w:t>at ovat mm viime vuoden aikana kouluttautuneet</w:t>
      </w:r>
      <w:r w:rsidR="00023FD7" w:rsidRPr="00665FF3">
        <w:rPr>
          <w:iCs/>
          <w:color w:val="000000" w:themeColor="text1"/>
        </w:rPr>
        <w:t xml:space="preserve">: </w:t>
      </w:r>
      <w:r w:rsidR="009F33A1" w:rsidRPr="00665FF3">
        <w:rPr>
          <w:iCs/>
          <w:color w:val="000000" w:themeColor="text1"/>
        </w:rPr>
        <w:t>työpaikkaohjaakoulutuksessa</w:t>
      </w:r>
      <w:r w:rsidR="00023FD7" w:rsidRPr="00665FF3">
        <w:rPr>
          <w:iCs/>
          <w:color w:val="000000" w:themeColor="text1"/>
        </w:rPr>
        <w:t>, lääkehoitokoulutuksessa</w:t>
      </w:r>
      <w:r w:rsidR="009F33A1" w:rsidRPr="00665FF3">
        <w:rPr>
          <w:iCs/>
          <w:color w:val="000000" w:themeColor="text1"/>
        </w:rPr>
        <w:t xml:space="preserve"> ja tukiviittomakoulutuksessa.</w:t>
      </w:r>
    </w:p>
    <w:p w14:paraId="0EA60F75" w14:textId="75E249B7" w:rsidR="001907CB" w:rsidRPr="00665FF3" w:rsidRDefault="001907CB" w:rsidP="00665FF3">
      <w:pPr>
        <w:rPr>
          <w:iCs/>
          <w:color w:val="000000" w:themeColor="text1"/>
        </w:rPr>
      </w:pPr>
      <w:r w:rsidRPr="00665FF3">
        <w:rPr>
          <w:iCs/>
          <w:color w:val="000000" w:themeColor="text1"/>
        </w:rPr>
        <w:t>Palveluvastaava tarkistaa säännöllisesti ohjaajien lakisääteisten</w:t>
      </w:r>
      <w:r w:rsidR="00CB4C1F">
        <w:rPr>
          <w:iCs/>
          <w:color w:val="000000" w:themeColor="text1"/>
        </w:rPr>
        <w:t xml:space="preserve"> </w:t>
      </w:r>
      <w:r w:rsidRPr="00665FF3">
        <w:rPr>
          <w:iCs/>
          <w:color w:val="000000" w:themeColor="text1"/>
        </w:rPr>
        <w:t xml:space="preserve">koulutusten voimassaolon ja </w:t>
      </w:r>
      <w:r w:rsidR="006D30AE" w:rsidRPr="00665FF3">
        <w:rPr>
          <w:iCs/>
          <w:color w:val="000000" w:themeColor="text1"/>
        </w:rPr>
        <w:t>huolehtii, että koulutukset tulee suoritetutuksi. tällaisia koulutuksia ovat: Lääke</w:t>
      </w:r>
      <w:r w:rsidR="00023FD7" w:rsidRPr="00665FF3">
        <w:rPr>
          <w:iCs/>
          <w:color w:val="000000" w:themeColor="text1"/>
        </w:rPr>
        <w:t>hoitokoulutukset, Ea-koulutus ja alkusammutuskoulutus.</w:t>
      </w:r>
    </w:p>
    <w:p w14:paraId="05C54F1F" w14:textId="77777777" w:rsidR="005A173C" w:rsidRPr="00665FF3" w:rsidRDefault="00023FD7" w:rsidP="00665FF3">
      <w:pPr>
        <w:rPr>
          <w:iCs/>
          <w:color w:val="000000" w:themeColor="text1"/>
        </w:rPr>
      </w:pPr>
      <w:r w:rsidRPr="00665FF3">
        <w:rPr>
          <w:iCs/>
          <w:color w:val="000000" w:themeColor="text1"/>
        </w:rPr>
        <w:t>Lisäksi ohjaaj</w:t>
      </w:r>
      <w:r w:rsidR="005A173C" w:rsidRPr="00665FF3">
        <w:rPr>
          <w:iCs/>
          <w:color w:val="000000" w:themeColor="text1"/>
        </w:rPr>
        <w:t>at voivat</w:t>
      </w:r>
      <w:r w:rsidRPr="00665FF3">
        <w:rPr>
          <w:iCs/>
          <w:color w:val="000000" w:themeColor="text1"/>
        </w:rPr>
        <w:t xml:space="preserve"> </w:t>
      </w:r>
      <w:r w:rsidR="008A4735" w:rsidRPr="00665FF3">
        <w:rPr>
          <w:iCs/>
          <w:color w:val="000000" w:themeColor="text1"/>
        </w:rPr>
        <w:t>etsiä sopivia täsmäkoulutuksia työssään tarvitsemiin keinoihin.</w:t>
      </w:r>
    </w:p>
    <w:p w14:paraId="0EE9BB8C" w14:textId="0532E027" w:rsidR="009309CC" w:rsidRPr="00665FF3" w:rsidRDefault="005A173C" w:rsidP="00665FF3">
      <w:pPr>
        <w:rPr>
          <w:iCs/>
          <w:color w:val="000000" w:themeColor="text1"/>
        </w:rPr>
      </w:pPr>
      <w:r w:rsidRPr="00665FF3">
        <w:rPr>
          <w:iCs/>
          <w:color w:val="000000" w:themeColor="text1"/>
        </w:rPr>
        <w:t>Mm. Kehitysvammaisten tukiliitto ja esim</w:t>
      </w:r>
      <w:r w:rsidR="00CB4C1F">
        <w:rPr>
          <w:iCs/>
          <w:color w:val="000000" w:themeColor="text1"/>
        </w:rPr>
        <w:t>.</w:t>
      </w:r>
      <w:r w:rsidRPr="00665FF3">
        <w:rPr>
          <w:iCs/>
          <w:color w:val="000000" w:themeColor="text1"/>
        </w:rPr>
        <w:t xml:space="preserve"> autismiyhdistys tarjoavat </w:t>
      </w:r>
      <w:r w:rsidR="009309CC" w:rsidRPr="00665FF3">
        <w:rPr>
          <w:iCs/>
          <w:color w:val="000000" w:themeColor="text1"/>
        </w:rPr>
        <w:t>paljon alaan liittyviä koulutuksia.</w:t>
      </w:r>
    </w:p>
    <w:p w14:paraId="4EB76B63" w14:textId="395A7E0D" w:rsidR="00D76D3F" w:rsidRPr="00CB4C1F" w:rsidRDefault="009309CC" w:rsidP="00CB4C1F">
      <w:pPr>
        <w:rPr>
          <w:iCs/>
          <w:color w:val="000000" w:themeColor="text1"/>
        </w:rPr>
      </w:pPr>
      <w:r w:rsidRPr="00665FF3">
        <w:rPr>
          <w:iCs/>
          <w:color w:val="000000" w:themeColor="text1"/>
        </w:rPr>
        <w:t>Jotta koulutuksen anti ja sisältö saataisiin aktiiviseen suunnitteluun ja käytäntöö</w:t>
      </w:r>
      <w:r w:rsidR="000B29D6" w:rsidRPr="00665FF3">
        <w:rPr>
          <w:iCs/>
          <w:color w:val="000000" w:themeColor="text1"/>
        </w:rPr>
        <w:t xml:space="preserve">n, esittelevät ohjaajat käymänsä koulutuksen antia viikkotiimissä. Lisäksi koulutusmateriaali </w:t>
      </w:r>
      <w:r w:rsidR="00CB4C1F" w:rsidRPr="00665FF3">
        <w:rPr>
          <w:iCs/>
          <w:color w:val="000000" w:themeColor="text1"/>
        </w:rPr>
        <w:t>tallennetaan IMS.iin</w:t>
      </w:r>
      <w:r w:rsidR="000B29D6" w:rsidRPr="00665FF3">
        <w:rPr>
          <w:iCs/>
          <w:color w:val="000000" w:themeColor="text1"/>
        </w:rPr>
        <w:t xml:space="preserve"> </w:t>
      </w:r>
      <w:r w:rsidR="003A5B97" w:rsidRPr="00665FF3">
        <w:rPr>
          <w:iCs/>
          <w:color w:val="000000" w:themeColor="text1"/>
        </w:rPr>
        <w:t>yksikön omat koulutuskansion alle luettavaksi.</w:t>
      </w:r>
    </w:p>
    <w:p w14:paraId="5ECA0E29" w14:textId="77777777" w:rsidR="008C0AD2" w:rsidRPr="00D55226" w:rsidRDefault="008C0AD2" w:rsidP="00223323">
      <w:pPr>
        <w:pStyle w:val="Otsikko1"/>
      </w:pPr>
      <w:bookmarkStart w:id="31" w:name="_Toc175740435"/>
      <w:bookmarkStart w:id="32" w:name="_Toc175741898"/>
      <w:bookmarkStart w:id="33" w:name="_Toc175741953"/>
      <w:bookmarkStart w:id="34" w:name="_Toc188357433"/>
      <w:bookmarkStart w:id="35" w:name="_Toc200022477"/>
      <w:r w:rsidRPr="00223323">
        <w:t>Palveluyksikön</w:t>
      </w:r>
      <w:r w:rsidRPr="00D55226">
        <w:t xml:space="preserve"> omavalvonnan toteuttaminen ja menettelytavat</w:t>
      </w:r>
      <w:bookmarkEnd w:id="31"/>
      <w:bookmarkEnd w:id="32"/>
      <w:bookmarkEnd w:id="33"/>
      <w:bookmarkEnd w:id="34"/>
      <w:bookmarkEnd w:id="35"/>
    </w:p>
    <w:p w14:paraId="4DE96007" w14:textId="2EDCE3BC" w:rsidR="008C0AD2" w:rsidRPr="00F108EA" w:rsidRDefault="008C0AD2" w:rsidP="008C0AD2">
      <w:pPr>
        <w:pStyle w:val="Otsikko2"/>
      </w:pPr>
      <w:bookmarkStart w:id="36" w:name="_Toc153534229"/>
      <w:bookmarkStart w:id="37" w:name="_Toc175740436"/>
      <w:bookmarkStart w:id="38" w:name="_Toc175741899"/>
      <w:bookmarkStart w:id="39" w:name="_Toc175741954"/>
      <w:bookmarkStart w:id="40" w:name="_Toc188357434"/>
      <w:bookmarkStart w:id="41" w:name="_Toc200022478"/>
      <w:r w:rsidRPr="00F108EA">
        <w:t>Palvelujen saatavuuden varmistaminen</w:t>
      </w:r>
      <w:bookmarkEnd w:id="36"/>
      <w:bookmarkEnd w:id="37"/>
      <w:bookmarkEnd w:id="38"/>
      <w:bookmarkEnd w:id="39"/>
      <w:bookmarkEnd w:id="40"/>
      <w:bookmarkEnd w:id="41"/>
    </w:p>
    <w:p w14:paraId="3F977EB8" w14:textId="57D92A34" w:rsidR="008C0AD2" w:rsidRPr="00CB4C1F" w:rsidRDefault="008C0AD2" w:rsidP="006F5963">
      <w:pPr>
        <w:rPr>
          <w:iCs/>
        </w:rPr>
      </w:pPr>
      <w:r w:rsidRPr="00CB4C1F">
        <w:rPr>
          <w:iCs/>
        </w:rPr>
        <w:t xml:space="preserve">Hoivatiellä on laadittu toimittajahallintaa koskeva suunnitelma. Ostopalvelutuottajilla ja alihankkijoilla on sopimuksen vastuuhenkilö, joka huolehtii säännöllisestä yhteistyöstä toimittajan kanssa. Vastuuhenkilö seuraa yhteistyön laatua ja toteutumista säännöllisissä palavereissa </w:t>
      </w:r>
      <w:r w:rsidR="009E16C0" w:rsidRPr="00CB4C1F">
        <w:rPr>
          <w:iCs/>
        </w:rPr>
        <w:t>2–6</w:t>
      </w:r>
      <w:r w:rsidRPr="00CB4C1F">
        <w:rPr>
          <w:iCs/>
        </w:rPr>
        <w:t xml:space="preserve"> kertaa vuodessa. Vastuuhenkilö dokumentoi seurannan IMS-toimintajärjestelmään toimittajakohtaisesti esimerkiksi palaverimuistioina. Seurannan tulosten mukaan tehdään tarvittaessa korjaavia toimenpiteitä toimittajasuhteen parantamiseksi. Yksikön työntekijät seuraavat arjessa alihankkijan toimintaa ja kirjaavat havaitut laatupoikkeamat IMS-toimintajärjestelmään. Poikkeamien avulla sopimuksen vastuuhenkilö organisoi tarvittaessa korjaavat toimenpiteet toimittajasuhteen parantamiseksi.</w:t>
      </w:r>
      <w:r w:rsidR="00BD4DFF" w:rsidRPr="00CB4C1F">
        <w:rPr>
          <w:iCs/>
        </w:rPr>
        <w:t xml:space="preserve"> </w:t>
      </w:r>
      <w:r w:rsidR="00FD723D" w:rsidRPr="00CB4C1F">
        <w:rPr>
          <w:iCs/>
        </w:rPr>
        <w:t xml:space="preserve">Esimerkiksi </w:t>
      </w:r>
      <w:r w:rsidR="00BD4DFF" w:rsidRPr="00CB4C1F">
        <w:rPr>
          <w:iCs/>
        </w:rPr>
        <w:t xml:space="preserve">siivouspalveluntuottajan kanssa on </w:t>
      </w:r>
      <w:r w:rsidR="00B02ECB" w:rsidRPr="00CB4C1F">
        <w:rPr>
          <w:iCs/>
        </w:rPr>
        <w:t xml:space="preserve">käyty yhteistyöpalaveri laadun parantamiseksi ja seurantapalaveri sovittu </w:t>
      </w:r>
      <w:r w:rsidR="00F13540" w:rsidRPr="00CB4C1F">
        <w:rPr>
          <w:iCs/>
        </w:rPr>
        <w:t>kesäkuulle 2025.</w:t>
      </w:r>
    </w:p>
    <w:p w14:paraId="45E906AD" w14:textId="40DEB2C1" w:rsidR="008C0AD2" w:rsidRDefault="00356ED1" w:rsidP="0053145F">
      <w:r>
        <w:t>Koivulan päivätoimin</w:t>
      </w:r>
      <w:r w:rsidR="00A94F55">
        <w:t>na</w:t>
      </w:r>
      <w:r w:rsidR="007E7B85">
        <w:t>n</w:t>
      </w:r>
      <w:r w:rsidR="008C0AD2">
        <w:t xml:space="preserve"> asiakkaiden koskevien </w:t>
      </w:r>
      <w:r w:rsidR="008C0AD2" w:rsidRPr="00F108EA">
        <w:t>riskien tunnistaminen</w:t>
      </w:r>
      <w:r w:rsidR="008C0AD2">
        <w:t xml:space="preserve"> </w:t>
      </w:r>
      <w:r w:rsidR="008C0AD2" w:rsidRPr="00F108EA">
        <w:t>ja hallinta</w:t>
      </w:r>
    </w:p>
    <w:tbl>
      <w:tblPr>
        <w:tblStyle w:val="TaulukkoRuudukko"/>
        <w:tblW w:w="0" w:type="auto"/>
        <w:tblLook w:val="04A0" w:firstRow="1" w:lastRow="0" w:firstColumn="1" w:lastColumn="0" w:noHBand="0" w:noVBand="1"/>
      </w:tblPr>
      <w:tblGrid>
        <w:gridCol w:w="3209"/>
        <w:gridCol w:w="3209"/>
        <w:gridCol w:w="3210"/>
      </w:tblGrid>
      <w:tr w:rsidR="00EA613A" w14:paraId="3EC3E8E8" w14:textId="77777777" w:rsidTr="0013360E">
        <w:tc>
          <w:tcPr>
            <w:tcW w:w="3209" w:type="dxa"/>
            <w:shd w:val="clear" w:color="auto" w:fill="FFFF99"/>
          </w:tcPr>
          <w:p w14:paraId="0945F3F3" w14:textId="3134717E" w:rsidR="00EA613A" w:rsidRPr="00EA613A" w:rsidRDefault="00EA613A" w:rsidP="0053145F">
            <w:pPr>
              <w:rPr>
                <w:b/>
                <w:bCs/>
              </w:rPr>
            </w:pPr>
            <w:r w:rsidRPr="00EA613A">
              <w:rPr>
                <w:b/>
                <w:bCs/>
              </w:rPr>
              <w:t>Tunnistettu riski</w:t>
            </w:r>
          </w:p>
        </w:tc>
        <w:tc>
          <w:tcPr>
            <w:tcW w:w="3209" w:type="dxa"/>
            <w:shd w:val="clear" w:color="auto" w:fill="FFFF99"/>
          </w:tcPr>
          <w:p w14:paraId="5BAC625B" w14:textId="6236F18D" w:rsidR="00EA613A" w:rsidRPr="00EA613A" w:rsidRDefault="00EA613A" w:rsidP="0053145F">
            <w:pPr>
              <w:rPr>
                <w:b/>
                <w:bCs/>
              </w:rPr>
            </w:pPr>
            <w:r w:rsidRPr="00EA613A">
              <w:rPr>
                <w:b/>
                <w:bCs/>
              </w:rPr>
              <w:t>Ehkäisy- ja hallintatoimet</w:t>
            </w:r>
          </w:p>
        </w:tc>
        <w:tc>
          <w:tcPr>
            <w:tcW w:w="3210" w:type="dxa"/>
            <w:shd w:val="clear" w:color="auto" w:fill="FFFF99"/>
          </w:tcPr>
          <w:p w14:paraId="7F4615EC" w14:textId="4C52C547" w:rsidR="00EA613A" w:rsidRPr="00EA613A" w:rsidRDefault="00EA613A" w:rsidP="0053145F">
            <w:pPr>
              <w:rPr>
                <w:b/>
                <w:bCs/>
              </w:rPr>
            </w:pPr>
            <w:r w:rsidRPr="00EA613A">
              <w:rPr>
                <w:b/>
                <w:bCs/>
              </w:rPr>
              <w:t>Vastuuhenkilö</w:t>
            </w:r>
          </w:p>
        </w:tc>
      </w:tr>
      <w:tr w:rsidR="00EA613A" w14:paraId="767EFA5A" w14:textId="77777777" w:rsidTr="00EA613A">
        <w:tc>
          <w:tcPr>
            <w:tcW w:w="3209" w:type="dxa"/>
          </w:tcPr>
          <w:p w14:paraId="7CCAF4F4" w14:textId="6B2B6E2E" w:rsidR="00EA613A" w:rsidRDefault="0026372E" w:rsidP="0053145F">
            <w:r>
              <w:t>Keittiöltä ei tule tarvittavaa määrää aterioita</w:t>
            </w:r>
          </w:p>
        </w:tc>
        <w:tc>
          <w:tcPr>
            <w:tcW w:w="3209" w:type="dxa"/>
          </w:tcPr>
          <w:p w14:paraId="11242B55" w14:textId="4134F185" w:rsidR="00EA613A" w:rsidRDefault="003F4216" w:rsidP="0053145F">
            <w:r>
              <w:t xml:space="preserve">Hätävara ruokavarastosta </w:t>
            </w:r>
            <w:r w:rsidR="005A012C">
              <w:t>valmistetaan nopeat lounaat</w:t>
            </w:r>
            <w:r w:rsidR="00FF24E1">
              <w:t xml:space="preserve"> </w:t>
            </w:r>
            <w:r w:rsidR="005A012C">
              <w:t>(Nuudelia,</w:t>
            </w:r>
            <w:r w:rsidR="00FF24E1">
              <w:t xml:space="preserve"> </w:t>
            </w:r>
            <w:r w:rsidR="005A012C">
              <w:t>puuroa yms</w:t>
            </w:r>
            <w:r w:rsidR="00CB4C1F">
              <w:t>.</w:t>
            </w:r>
            <w:r w:rsidR="005A012C">
              <w:t>)</w:t>
            </w:r>
          </w:p>
        </w:tc>
        <w:tc>
          <w:tcPr>
            <w:tcW w:w="3210" w:type="dxa"/>
          </w:tcPr>
          <w:p w14:paraId="339F0491" w14:textId="5C504FD3" w:rsidR="00EA613A" w:rsidRDefault="00B30CCB" w:rsidP="0053145F">
            <w:r>
              <w:t>Palveluvastaava ja ohjaajat</w:t>
            </w:r>
          </w:p>
        </w:tc>
      </w:tr>
      <w:tr w:rsidR="00EA613A" w14:paraId="367ED600" w14:textId="77777777" w:rsidTr="00EA613A">
        <w:tc>
          <w:tcPr>
            <w:tcW w:w="3209" w:type="dxa"/>
          </w:tcPr>
          <w:p w14:paraId="00573A12" w14:textId="2DB96CE7" w:rsidR="00EA613A" w:rsidRDefault="004B0A5F" w:rsidP="0053145F">
            <w:r>
              <w:t>Siivoukset jäävät tekemättä ISS.n toimesta</w:t>
            </w:r>
          </w:p>
        </w:tc>
        <w:tc>
          <w:tcPr>
            <w:tcW w:w="3209" w:type="dxa"/>
          </w:tcPr>
          <w:p w14:paraId="2D5B8341" w14:textId="3DECD5B0" w:rsidR="00EA613A" w:rsidRDefault="005A012C" w:rsidP="0053145F">
            <w:r>
              <w:t>Ohjaajat siivoavat yhdessä asiakkaiden kanssa</w:t>
            </w:r>
          </w:p>
        </w:tc>
        <w:tc>
          <w:tcPr>
            <w:tcW w:w="3210" w:type="dxa"/>
          </w:tcPr>
          <w:p w14:paraId="2AC72FBB" w14:textId="01718BCB" w:rsidR="00EA613A" w:rsidRDefault="00B30CCB" w:rsidP="0053145F">
            <w:r>
              <w:t>Palveluvastaava ja ohjaajat</w:t>
            </w:r>
          </w:p>
        </w:tc>
      </w:tr>
      <w:tr w:rsidR="00EA613A" w14:paraId="0C231EA8" w14:textId="77777777" w:rsidTr="00EA613A">
        <w:tc>
          <w:tcPr>
            <w:tcW w:w="3209" w:type="dxa"/>
          </w:tcPr>
          <w:p w14:paraId="3AE49943" w14:textId="29228186" w:rsidR="00EA613A" w:rsidRDefault="00B905F6" w:rsidP="0053145F">
            <w:r>
              <w:t>Taksipalvelut ylikuormittuneet</w:t>
            </w:r>
          </w:p>
        </w:tc>
        <w:tc>
          <w:tcPr>
            <w:tcW w:w="3209" w:type="dxa"/>
          </w:tcPr>
          <w:p w14:paraId="6ED88251" w14:textId="37A3D683" w:rsidR="00EA613A" w:rsidRDefault="0097471B" w:rsidP="0053145F">
            <w:r>
              <w:t>Selkeät toimintatavat taksien ongelmatilanteisiin</w:t>
            </w:r>
          </w:p>
        </w:tc>
        <w:tc>
          <w:tcPr>
            <w:tcW w:w="3210" w:type="dxa"/>
          </w:tcPr>
          <w:p w14:paraId="030C5B9C" w14:textId="00A71236" w:rsidR="00EA613A" w:rsidRDefault="00266C16" w:rsidP="0053145F">
            <w:r>
              <w:t>Palveluvastaava, ohjaaj</w:t>
            </w:r>
            <w:r w:rsidR="007060E2">
              <w:t>a</w:t>
            </w:r>
            <w:r>
              <w:t>t, asiakkaiden lähiverkosto</w:t>
            </w:r>
          </w:p>
        </w:tc>
      </w:tr>
    </w:tbl>
    <w:p w14:paraId="3A047F6E" w14:textId="4E4C73D4" w:rsidR="008C0AD2" w:rsidRPr="00F108EA" w:rsidRDefault="008C0AD2" w:rsidP="008C0AD2">
      <w:pPr>
        <w:pStyle w:val="Otsikko2"/>
      </w:pPr>
      <w:bookmarkStart w:id="42" w:name="_Toc175740437"/>
      <w:bookmarkStart w:id="43" w:name="_Toc175741900"/>
      <w:bookmarkStart w:id="44" w:name="_Toc175741955"/>
      <w:bookmarkStart w:id="45" w:name="_Toc188357435"/>
      <w:bookmarkStart w:id="46" w:name="_Toc200022479"/>
      <w:r w:rsidRPr="00F108EA">
        <w:t>Palvelujen jatkuvuuden varmistaminen</w:t>
      </w:r>
      <w:bookmarkEnd w:id="42"/>
      <w:bookmarkEnd w:id="43"/>
      <w:bookmarkEnd w:id="44"/>
      <w:bookmarkEnd w:id="45"/>
      <w:bookmarkEnd w:id="46"/>
    </w:p>
    <w:p w14:paraId="6C4C2D06" w14:textId="669E7C7A" w:rsidR="00234EC1" w:rsidRPr="008C46D9" w:rsidRDefault="008C0AD2" w:rsidP="00234EC1">
      <w:pPr>
        <w:pStyle w:val="Otsikko3"/>
        <w:spacing w:line="276" w:lineRule="auto"/>
        <w:rPr>
          <w:rFonts w:eastAsia="Arial" w:cs="Arial"/>
        </w:rPr>
      </w:pPr>
      <w:bookmarkStart w:id="47" w:name="_Toc175741956"/>
      <w:bookmarkStart w:id="48" w:name="_Toc200022480"/>
      <w:r w:rsidRPr="00F108EA">
        <w:rPr>
          <w:rFonts w:eastAsia="Arial" w:cs="Arial"/>
        </w:rPr>
        <w:t>Monialainen yhteistyö ja palvelun koordinointi</w:t>
      </w:r>
      <w:bookmarkStart w:id="49" w:name="_Toc978757974"/>
      <w:bookmarkEnd w:id="47"/>
      <w:bookmarkEnd w:id="48"/>
    </w:p>
    <w:p w14:paraId="18563CC0" w14:textId="6AD654F4" w:rsidR="009B7759" w:rsidRDefault="00A6116B" w:rsidP="00234EC1">
      <w:r>
        <w:t>Palveluvastaava osallistuu mm</w:t>
      </w:r>
      <w:r w:rsidR="00CB4C1F">
        <w:t>.</w:t>
      </w:r>
      <w:r>
        <w:t xml:space="preserve"> kuukausittaiseen Joryyn (vammaispalveluiden johtoryhmään) yhdessä muiden Hoivatien vammaispalveluiden palveluvastaavien kanssa. </w:t>
      </w:r>
      <w:r w:rsidR="003676F7">
        <w:t>Joryä johtaa Hoivatien vammaispalveluiden palvelujohtaja Tiina Lotvonen.</w:t>
      </w:r>
    </w:p>
    <w:p w14:paraId="689B89E4" w14:textId="5E6A345F" w:rsidR="00256779" w:rsidRDefault="009B7759" w:rsidP="00234EC1">
      <w:r>
        <w:lastRenderedPageBreak/>
        <w:t>P</w:t>
      </w:r>
      <w:r w:rsidR="00256779">
        <w:t>a</w:t>
      </w:r>
      <w:r>
        <w:t>l</w:t>
      </w:r>
      <w:r w:rsidR="00256779">
        <w:t>veluvastaav</w:t>
      </w:r>
      <w:r>
        <w:t xml:space="preserve">a </w:t>
      </w:r>
      <w:r w:rsidR="00256779">
        <w:t xml:space="preserve">osallistuu lisäksi muutaman kerran vuodessa järjestettävään </w:t>
      </w:r>
      <w:r>
        <w:t xml:space="preserve">päivätoimintojen kehittämispalaveriin teamsinä </w:t>
      </w:r>
      <w:r w:rsidR="00BC6546">
        <w:t>Hoivatien kahden muun päiväto</w:t>
      </w:r>
      <w:r w:rsidR="00FF24E1">
        <w:t>i</w:t>
      </w:r>
      <w:r w:rsidR="00BC6546">
        <w:t>minnan palveluvastaavan (Muhos ja Imatra)</w:t>
      </w:r>
      <w:r w:rsidR="00584821">
        <w:t xml:space="preserve"> kanssa. Palaverin koordinoi Palvelujohtaja Tiina Lotvonen.</w:t>
      </w:r>
    </w:p>
    <w:p w14:paraId="594C0D59" w14:textId="244896C0" w:rsidR="00DF3677" w:rsidRDefault="006C133D" w:rsidP="00234EC1">
      <w:r>
        <w:t xml:space="preserve">Koivulan päivätoiminnan ohjaajat ja palveluvastaava ovat mm vierailleet Muhoksen </w:t>
      </w:r>
      <w:r w:rsidR="00326A67">
        <w:t xml:space="preserve">Villa Vakan </w:t>
      </w:r>
      <w:r w:rsidR="00CB4C1F">
        <w:t>työ- ja</w:t>
      </w:r>
      <w:r w:rsidR="00326A67">
        <w:t xml:space="preserve"> päivätoiminnassa ja osallistuneet heidän tiimiinsä. </w:t>
      </w:r>
      <w:r w:rsidR="001D1EE0">
        <w:t>V</w:t>
      </w:r>
      <w:r w:rsidR="00DF3677">
        <w:t>illa</w:t>
      </w:r>
      <w:r w:rsidR="001D1EE0">
        <w:t xml:space="preserve"> Vakan palveluvastaavan kanssa on suunnitteilla jotakin yhteistä toimintaa mahdollisesti </w:t>
      </w:r>
      <w:r w:rsidR="00DC13F8">
        <w:t>syksyllä 2025.</w:t>
      </w:r>
    </w:p>
    <w:p w14:paraId="2A48C7FA" w14:textId="32DE0A72" w:rsidR="00E31C57" w:rsidRDefault="00DF3677" w:rsidP="00234EC1">
      <w:r>
        <w:t xml:space="preserve">Ohjaajat ja palveluvastaava käyvät jatkuvaa vuoropuhelua </w:t>
      </w:r>
      <w:r w:rsidR="00A8457E">
        <w:t xml:space="preserve">niiden asuinyksiköiden kanssa, joista asiakkaita käy Koivulan päivätoiminnassa. </w:t>
      </w:r>
      <w:r w:rsidR="008B5A21">
        <w:t xml:space="preserve"> Viidestätoista asiakkaasta </w:t>
      </w:r>
      <w:r w:rsidR="008059DB">
        <w:t>7</w:t>
      </w:r>
      <w:r w:rsidR="008B5A21">
        <w:t xml:space="preserve"> asuu Hietasaaren ryhmäkodissa ja </w:t>
      </w:r>
      <w:r w:rsidR="008059DB">
        <w:t xml:space="preserve">5 Villa Vinssin ryhmäkodilla/tukiasunnoissa. </w:t>
      </w:r>
      <w:r w:rsidR="00161B0F">
        <w:t xml:space="preserve">Koska kumpikin asuinyksikkö sijaitsevat samalla tontilla, on yhteistyö luontevaa. </w:t>
      </w:r>
      <w:r w:rsidR="00FD4D3D">
        <w:t xml:space="preserve">Puheluita yksiköihin on päivittäin. Lisäksi </w:t>
      </w:r>
      <w:r w:rsidR="00210602">
        <w:t>päivätoiminnan ohjaajat osallistuvat n</w:t>
      </w:r>
      <w:r w:rsidR="00CB4C1F">
        <w:t>.</w:t>
      </w:r>
      <w:r w:rsidR="00210602">
        <w:t xml:space="preserve"> kerran kuukaudessa kummankin asuinyksikön tiimeihin, joissa käsitellään asiakasasioita. </w:t>
      </w:r>
      <w:r w:rsidR="0055608B">
        <w:t>Päivätoiminnan ohjaajat osallistuvat myös asi</w:t>
      </w:r>
      <w:r w:rsidR="000846CE">
        <w:t>a</w:t>
      </w:r>
      <w:r w:rsidR="0055608B">
        <w:t>kkaiden palvelusuunnitelma palavereihin.</w:t>
      </w:r>
    </w:p>
    <w:p w14:paraId="6CCAE768" w14:textId="018455A4" w:rsidR="00E31C57" w:rsidRPr="00234EC1" w:rsidRDefault="00E31C57" w:rsidP="00234EC1">
      <w:r>
        <w:t xml:space="preserve">Palveluvastaava </w:t>
      </w:r>
      <w:r w:rsidR="0080202A">
        <w:t xml:space="preserve">on yhteydessä asiakkaiden omiin sosiaalityöntekijöihin ja tekee tiivistä yhteistyötä </w:t>
      </w:r>
      <w:r w:rsidR="0078351D">
        <w:t>asiakkaiden riittävien ja jatkuvien palveluiden takaamiseksi.</w:t>
      </w:r>
    </w:p>
    <w:p w14:paraId="18348C40" w14:textId="55B0F672" w:rsidR="0096489C" w:rsidRPr="00CB4C1F" w:rsidRDefault="008C0AD2" w:rsidP="0096489C">
      <w:pPr>
        <w:pStyle w:val="Otsikko3"/>
        <w:spacing w:line="276" w:lineRule="auto"/>
        <w:rPr>
          <w:rFonts w:eastAsia="Arial" w:cs="Arial"/>
        </w:rPr>
      </w:pPr>
      <w:bookmarkStart w:id="50" w:name="_Toc750371403"/>
      <w:bookmarkStart w:id="51" w:name="_Toc175741957"/>
      <w:bookmarkStart w:id="52" w:name="_Toc200022481"/>
      <w:bookmarkEnd w:id="49"/>
      <w:r w:rsidRPr="00E36113">
        <w:rPr>
          <w:rFonts w:eastAsia="Arial" w:cs="Arial"/>
        </w:rPr>
        <w:t>Valmius- ja jatkuvuudenhallinta</w:t>
      </w:r>
      <w:bookmarkEnd w:id="50"/>
      <w:bookmarkEnd w:id="51"/>
      <w:bookmarkEnd w:id="52"/>
    </w:p>
    <w:p w14:paraId="6A44F065" w14:textId="68F1E51A" w:rsidR="00433024" w:rsidRDefault="00932FCA" w:rsidP="0096489C">
      <w:r>
        <w:t>Palveluyksikön</w:t>
      </w:r>
      <w:r w:rsidR="00CB0DB6">
        <w:t xml:space="preserve"> valmius- ja jatkuvuudenhallinnasta vastaa palveluvastaava Tiina Huittinen p.040-5897431</w:t>
      </w:r>
      <w:r w:rsidR="00126E98">
        <w:t xml:space="preserve">, </w:t>
      </w:r>
      <w:hyperlink r:id="rId11" w:history="1">
        <w:r w:rsidR="002A7EB2" w:rsidRPr="0005056C">
          <w:rPr>
            <w:rStyle w:val="Hyperlinkki"/>
          </w:rPr>
          <w:t>tiina.huittinen@hoivatie.fi</w:t>
        </w:r>
      </w:hyperlink>
    </w:p>
    <w:p w14:paraId="20DFCE9A" w14:textId="3E53526C" w:rsidR="002A7EB2" w:rsidRPr="0096489C" w:rsidRDefault="00A8627A" w:rsidP="0096489C">
      <w:r>
        <w:t xml:space="preserve">Valmiussuunnitelman liitteenä on toimintakortit eri poikkeustilanteisiin </w:t>
      </w:r>
      <w:r w:rsidR="00271251">
        <w:t>ohjaajien toiminnan tueksi. Valmiussuunnitelma on tallennettu IMS.iin.</w:t>
      </w:r>
      <w:r w:rsidR="00794665">
        <w:t xml:space="preserve"> Valmiussuunnitelma on </w:t>
      </w:r>
      <w:r w:rsidR="00CB4C1F">
        <w:t>laadittu,</w:t>
      </w:r>
      <w:r w:rsidR="00794665">
        <w:t xml:space="preserve"> jotta voidaan varmistaa asiakkaalle sovitun </w:t>
      </w:r>
      <w:r w:rsidR="00E61DED">
        <w:t>palvelun saanti poikkeustilanteessa.</w:t>
      </w:r>
    </w:p>
    <w:p w14:paraId="2DC93607" w14:textId="181A5096" w:rsidR="008C0AD2" w:rsidRDefault="00271251" w:rsidP="00EE1D97">
      <w:pPr>
        <w:rPr>
          <w:i/>
          <w:iCs/>
          <w:color w:val="FF0000"/>
        </w:rPr>
      </w:pPr>
      <w:r>
        <w:t>Koivulan päivätoiminnan</w:t>
      </w:r>
      <w:r w:rsidR="008C0AD2">
        <w:t xml:space="preserve"> </w:t>
      </w:r>
      <w:r w:rsidR="008C0AD2" w:rsidRPr="00CE2808">
        <w:t>toiminnan keskeisimpien jatkuvuutta koskevien riskien tunnistaminen</w:t>
      </w:r>
      <w:r w:rsidR="008C0AD2">
        <w:t xml:space="preserve"> </w:t>
      </w:r>
      <w:r w:rsidR="008C0AD2" w:rsidRPr="00CE2808">
        <w:t>ja hallinta</w:t>
      </w:r>
      <w:r w:rsidR="008C0AD2">
        <w:t xml:space="preserve"> </w:t>
      </w:r>
    </w:p>
    <w:tbl>
      <w:tblPr>
        <w:tblStyle w:val="TaulukkoRuudukko"/>
        <w:tblW w:w="0" w:type="auto"/>
        <w:tblLook w:val="04A0" w:firstRow="1" w:lastRow="0" w:firstColumn="1" w:lastColumn="0" w:noHBand="0" w:noVBand="1"/>
      </w:tblPr>
      <w:tblGrid>
        <w:gridCol w:w="3209"/>
        <w:gridCol w:w="3209"/>
        <w:gridCol w:w="3210"/>
      </w:tblGrid>
      <w:tr w:rsidR="00CA090A" w14:paraId="6B82396E" w14:textId="77777777" w:rsidTr="0013360E">
        <w:tc>
          <w:tcPr>
            <w:tcW w:w="3209" w:type="dxa"/>
            <w:shd w:val="clear" w:color="auto" w:fill="FFFF99"/>
          </w:tcPr>
          <w:p w14:paraId="778E3E46" w14:textId="5016D4C7" w:rsidR="00CA090A" w:rsidRPr="00CA090A" w:rsidRDefault="00CA090A" w:rsidP="00EE1D97">
            <w:pPr>
              <w:rPr>
                <w:b/>
                <w:bCs/>
              </w:rPr>
            </w:pPr>
            <w:r w:rsidRPr="00CA090A">
              <w:rPr>
                <w:b/>
                <w:bCs/>
              </w:rPr>
              <w:t>Tunnistettu riski</w:t>
            </w:r>
          </w:p>
        </w:tc>
        <w:tc>
          <w:tcPr>
            <w:tcW w:w="3209" w:type="dxa"/>
            <w:shd w:val="clear" w:color="auto" w:fill="FFFF99"/>
          </w:tcPr>
          <w:p w14:paraId="26F7F2DA" w14:textId="4FDB3F49" w:rsidR="00CA090A" w:rsidRPr="00CA090A" w:rsidRDefault="00CA090A" w:rsidP="00EE1D97">
            <w:pPr>
              <w:rPr>
                <w:b/>
                <w:bCs/>
              </w:rPr>
            </w:pPr>
            <w:r w:rsidRPr="00CA090A">
              <w:rPr>
                <w:b/>
                <w:bCs/>
              </w:rPr>
              <w:t>Ehkäisy- ja hallintatoimet</w:t>
            </w:r>
          </w:p>
        </w:tc>
        <w:tc>
          <w:tcPr>
            <w:tcW w:w="3210" w:type="dxa"/>
            <w:shd w:val="clear" w:color="auto" w:fill="FFFF99"/>
          </w:tcPr>
          <w:p w14:paraId="112C4C92" w14:textId="065C764E" w:rsidR="00CA090A" w:rsidRPr="00CA090A" w:rsidRDefault="00CA090A" w:rsidP="00EE1D97">
            <w:pPr>
              <w:rPr>
                <w:b/>
                <w:bCs/>
              </w:rPr>
            </w:pPr>
            <w:r w:rsidRPr="00CA090A">
              <w:rPr>
                <w:b/>
                <w:bCs/>
              </w:rPr>
              <w:t>Vastuuhenkilö</w:t>
            </w:r>
          </w:p>
        </w:tc>
      </w:tr>
      <w:tr w:rsidR="00CA090A" w14:paraId="7CB06D22" w14:textId="77777777" w:rsidTr="00CA090A">
        <w:tc>
          <w:tcPr>
            <w:tcW w:w="3209" w:type="dxa"/>
          </w:tcPr>
          <w:p w14:paraId="7DE21A3B" w14:textId="1D8DCBBC" w:rsidR="00CA090A" w:rsidRDefault="003A2780" w:rsidP="00EE1D97">
            <w:r>
              <w:t xml:space="preserve">Asiakkaan </w:t>
            </w:r>
            <w:r w:rsidR="00EC031C">
              <w:t>yllättävä ag</w:t>
            </w:r>
            <w:r w:rsidR="00CB4C1F">
              <w:t>g</w:t>
            </w:r>
            <w:r w:rsidR="00EC031C">
              <w:t>ressiivinen käyttäytyminen</w:t>
            </w:r>
          </w:p>
        </w:tc>
        <w:tc>
          <w:tcPr>
            <w:tcW w:w="3209" w:type="dxa"/>
          </w:tcPr>
          <w:p w14:paraId="3B5C1956" w14:textId="6599CE3B" w:rsidR="00CA090A" w:rsidRDefault="00521800" w:rsidP="00EE1D97">
            <w:r>
              <w:t>Voimassa olevat Avekki-koulutukset sekä harjoit</w:t>
            </w:r>
            <w:r w:rsidR="0062328F">
              <w:t>t</w:t>
            </w:r>
            <w:r>
              <w:t>eet.</w:t>
            </w:r>
          </w:p>
          <w:p w14:paraId="66155194" w14:textId="797BFE6A" w:rsidR="00521800" w:rsidRDefault="00521800" w:rsidP="00EE1D97">
            <w:r>
              <w:t>Avarn-hälytyspainikkeen viikoittainen testaaminen</w:t>
            </w:r>
          </w:p>
        </w:tc>
        <w:tc>
          <w:tcPr>
            <w:tcW w:w="3210" w:type="dxa"/>
          </w:tcPr>
          <w:p w14:paraId="23F59472" w14:textId="72B2D78E" w:rsidR="00CA090A" w:rsidRDefault="00521800" w:rsidP="00EE1D97">
            <w:r>
              <w:t>Palveluvastaava yhdessä turvallisuusko</w:t>
            </w:r>
            <w:r w:rsidR="007C4849">
              <w:t>o</w:t>
            </w:r>
            <w:r>
              <w:t>rdinaattorin kanssa</w:t>
            </w:r>
            <w:r w:rsidR="00724EEF">
              <w:t xml:space="preserve">. </w:t>
            </w:r>
          </w:p>
          <w:p w14:paraId="5AE77640" w14:textId="25BE623A" w:rsidR="00724EEF" w:rsidRDefault="00724EEF" w:rsidP="00EE1D97">
            <w:r>
              <w:t>Painikkeiden testaus:</w:t>
            </w:r>
            <w:r w:rsidR="007C4849">
              <w:t xml:space="preserve"> </w:t>
            </w:r>
            <w:r>
              <w:t>ohjaajat</w:t>
            </w:r>
          </w:p>
        </w:tc>
      </w:tr>
      <w:tr w:rsidR="00CA090A" w14:paraId="42AEE655" w14:textId="77777777" w:rsidTr="00CA090A">
        <w:tc>
          <w:tcPr>
            <w:tcW w:w="3209" w:type="dxa"/>
          </w:tcPr>
          <w:p w14:paraId="1757A32C" w14:textId="1B64D4C7" w:rsidR="00CA090A" w:rsidRDefault="00DC5BFD" w:rsidP="00EE1D97">
            <w:r>
              <w:t xml:space="preserve">Asiakkaan </w:t>
            </w:r>
            <w:r w:rsidR="005F6711">
              <w:t>karkaaminen</w:t>
            </w:r>
          </w:p>
        </w:tc>
        <w:tc>
          <w:tcPr>
            <w:tcW w:w="3209" w:type="dxa"/>
          </w:tcPr>
          <w:p w14:paraId="181B7F2B" w14:textId="46080913" w:rsidR="00CA090A" w:rsidRDefault="005F6711" w:rsidP="00EE1D97">
            <w:r>
              <w:t>Selkeä</w:t>
            </w:r>
            <w:r w:rsidR="004B3FB1">
              <w:t xml:space="preserve"> ja yksilöllinen</w:t>
            </w:r>
            <w:r>
              <w:t xml:space="preserve"> </w:t>
            </w:r>
            <w:r w:rsidR="004B3FB1">
              <w:t>toimintaohje karkaamistilanteessa,</w:t>
            </w:r>
          </w:p>
        </w:tc>
        <w:tc>
          <w:tcPr>
            <w:tcW w:w="3210" w:type="dxa"/>
          </w:tcPr>
          <w:p w14:paraId="71EA403A" w14:textId="512693AF" w:rsidR="00CA090A" w:rsidRDefault="004B3FB1" w:rsidP="00EE1D97">
            <w:r>
              <w:t>Palveluvastaava</w:t>
            </w:r>
          </w:p>
        </w:tc>
      </w:tr>
      <w:tr w:rsidR="00CA090A" w14:paraId="0B8BEF2E" w14:textId="77777777" w:rsidTr="00CA090A">
        <w:tc>
          <w:tcPr>
            <w:tcW w:w="3209" w:type="dxa"/>
          </w:tcPr>
          <w:p w14:paraId="4AC72F0F" w14:textId="086B4A55" w:rsidR="00CA090A" w:rsidRDefault="004B3FB1" w:rsidP="00EE1D97">
            <w:r>
              <w:t>Henkilökunnan vaihtuvuus</w:t>
            </w:r>
            <w:r w:rsidR="00B01282">
              <w:t>, äkilliset poissaolot</w:t>
            </w:r>
          </w:p>
        </w:tc>
        <w:tc>
          <w:tcPr>
            <w:tcW w:w="3209" w:type="dxa"/>
          </w:tcPr>
          <w:p w14:paraId="566526AB" w14:textId="24E1D971" w:rsidR="00CA090A" w:rsidRDefault="00BF2822" w:rsidP="00EE1D97">
            <w:r>
              <w:t xml:space="preserve">Selkeät päiväkohtaiset toimintaohjeet luettavissa </w:t>
            </w:r>
            <w:r w:rsidR="00B01282">
              <w:t>sekä asianmukainen perehdytys</w:t>
            </w:r>
            <w:r w:rsidR="00310FA7">
              <w:t xml:space="preserve">. </w:t>
            </w:r>
          </w:p>
        </w:tc>
        <w:tc>
          <w:tcPr>
            <w:tcW w:w="3210" w:type="dxa"/>
          </w:tcPr>
          <w:p w14:paraId="01894E42" w14:textId="3E56DF39" w:rsidR="00CA090A" w:rsidRDefault="007C4849" w:rsidP="00EE1D97">
            <w:r>
              <w:t>Palveluvastaava yhdessä ohjaajien kanssa</w:t>
            </w:r>
          </w:p>
        </w:tc>
      </w:tr>
    </w:tbl>
    <w:p w14:paraId="5A0CFBC5" w14:textId="6B489A94" w:rsidR="008C0AD2" w:rsidRPr="00CA090A" w:rsidRDefault="008C0AD2" w:rsidP="008C0AD2">
      <w:pPr>
        <w:pStyle w:val="Otsikko2"/>
      </w:pPr>
      <w:bookmarkStart w:id="53" w:name="_Toc1864136885"/>
      <w:bookmarkStart w:id="54" w:name="_Toc175740438"/>
      <w:bookmarkStart w:id="55" w:name="_Toc175741901"/>
      <w:bookmarkStart w:id="56" w:name="_Toc175741958"/>
      <w:bookmarkStart w:id="57" w:name="_Toc188357436"/>
      <w:bookmarkStart w:id="58" w:name="_Toc200022482"/>
      <w:r w:rsidRPr="00CA090A">
        <w:t>Palvelujen turvallisuuden ja laadun varmistaminen</w:t>
      </w:r>
      <w:bookmarkEnd w:id="53"/>
      <w:bookmarkEnd w:id="54"/>
      <w:bookmarkEnd w:id="55"/>
      <w:bookmarkEnd w:id="56"/>
      <w:bookmarkEnd w:id="57"/>
      <w:bookmarkEnd w:id="58"/>
    </w:p>
    <w:p w14:paraId="056DAB0E" w14:textId="40C51494" w:rsidR="001F361F" w:rsidRPr="00CB4C1F" w:rsidRDefault="008C0AD2" w:rsidP="00675774">
      <w:pPr>
        <w:pStyle w:val="Otsikko3"/>
        <w:spacing w:line="276" w:lineRule="auto"/>
        <w:rPr>
          <w:rFonts w:eastAsia="Arial" w:cs="Arial"/>
        </w:rPr>
      </w:pPr>
      <w:bookmarkStart w:id="59" w:name="_Toc175741959"/>
      <w:bookmarkStart w:id="60" w:name="_Toc200022483"/>
      <w:r w:rsidRPr="00F108EA">
        <w:rPr>
          <w:rFonts w:eastAsia="Arial" w:cs="Arial"/>
        </w:rPr>
        <w:t>Palvelu</w:t>
      </w:r>
      <w:r w:rsidR="00CF52EE">
        <w:rPr>
          <w:rFonts w:eastAsia="Arial" w:cs="Arial"/>
        </w:rPr>
        <w:t>j</w:t>
      </w:r>
      <w:r w:rsidRPr="00F108EA">
        <w:rPr>
          <w:rFonts w:eastAsia="Arial" w:cs="Arial"/>
        </w:rPr>
        <w:t>en laadulliset edellytykset</w:t>
      </w:r>
      <w:bookmarkEnd w:id="59"/>
      <w:bookmarkEnd w:id="60"/>
    </w:p>
    <w:p w14:paraId="711F8696" w14:textId="761F196D" w:rsidR="008C0AD2" w:rsidRPr="00CB4C1F" w:rsidRDefault="00C862C6" w:rsidP="00CB4C1F">
      <w:pPr>
        <w:rPr>
          <w:iCs/>
        </w:rPr>
      </w:pPr>
      <w:r w:rsidRPr="00CB4C1F">
        <w:rPr>
          <w:iCs/>
        </w:rPr>
        <w:t>Y</w:t>
      </w:r>
      <w:r w:rsidR="008C0AD2" w:rsidRPr="00CB4C1F">
        <w:rPr>
          <w:iCs/>
        </w:rPr>
        <w:t xml:space="preserve">ksikön turvallisuutta ja laatua koskevien suunnitelmien ajantasaisuuden </w:t>
      </w:r>
      <w:r w:rsidR="00CB4C1F">
        <w:rPr>
          <w:iCs/>
        </w:rPr>
        <w:t>varmistetaan</w:t>
      </w:r>
      <w:r w:rsidR="008C0AD2" w:rsidRPr="00CB4C1F">
        <w:rPr>
          <w:iCs/>
        </w:rPr>
        <w:t xml:space="preserve"> vuosikellon mukaisesti; vuosittain toteutettavat turvallisuuskävelyt ja poistumisharjoitukset; </w:t>
      </w:r>
    </w:p>
    <w:p w14:paraId="617B0F84" w14:textId="1F190E2B" w:rsidR="008C0AD2" w:rsidRPr="00CB4C1F" w:rsidRDefault="00012DDC" w:rsidP="00CB4C1F">
      <w:pPr>
        <w:rPr>
          <w:iCs/>
        </w:rPr>
      </w:pPr>
      <w:r w:rsidRPr="00CB4C1F">
        <w:rPr>
          <w:iCs/>
        </w:rPr>
        <w:t xml:space="preserve">Koivulan päivätoimintaan </w:t>
      </w:r>
      <w:r w:rsidR="008C0AD2" w:rsidRPr="00CB4C1F">
        <w:rPr>
          <w:iCs/>
        </w:rPr>
        <w:t xml:space="preserve">on nimetty myös turvallisuuskoordinaattori, joka osallistuu 3 –4 </w:t>
      </w:r>
      <w:r w:rsidR="002C1A51" w:rsidRPr="00CB4C1F">
        <w:rPr>
          <w:iCs/>
        </w:rPr>
        <w:t>k</w:t>
      </w:r>
      <w:r w:rsidR="008C0AD2" w:rsidRPr="00CB4C1F">
        <w:rPr>
          <w:iCs/>
        </w:rPr>
        <w:t>ertaa vuodessa kokoontuvaan liiketoimintakohtaiseen turvallisuuskoordinaattoritiimin. Tiimi on yhteinen turvallisuuteen liittyvien asioiden kehittämisfoorumi ja paikka jakaa toimivia turvallisuuskäytäntöjä.</w:t>
      </w:r>
    </w:p>
    <w:p w14:paraId="66F8CF3D" w14:textId="54E7A561" w:rsidR="008C0AD2" w:rsidRPr="00173FC2" w:rsidRDefault="00173FC2" w:rsidP="00CB4C1F">
      <w:r w:rsidRPr="00173FC2">
        <w:lastRenderedPageBreak/>
        <w:t>Palveluvastaava</w:t>
      </w:r>
      <w:r w:rsidR="008C0AD2" w:rsidRPr="00173FC2">
        <w:t xml:space="preserve"> vastaa palveluyksikön toimintojen riskienhallinnasta</w:t>
      </w:r>
      <w:r w:rsidRPr="00173FC2">
        <w:t xml:space="preserve"> yhdessä turvallisuusko</w:t>
      </w:r>
      <w:r>
        <w:t>o</w:t>
      </w:r>
      <w:r w:rsidRPr="00173FC2">
        <w:t>rdinaattorin kanssa</w:t>
      </w:r>
      <w:r w:rsidR="008C0AD2" w:rsidRPr="00CB4C1F">
        <w:rPr>
          <w:iCs/>
        </w:rPr>
        <w:t>. Riskienhallinta on organisoitu siten, että riskit kartoitetaan aihealuetta koskevissa suunnitelmissa, joissa myös määritellään ennalta ehkäisevät toimenpiteet ja vastuut. Suunnitelmien toteutumista seurataan säännönmukaisesti osana arkea esimerkiksi viikkotiimeissä. Määritellyt vastuuhenkilöt päivittävät suunnitelmat tarvittaessa ja vuosikellon mukaan. Henkilökunta osallistuu riskienhallintaan tunnistamalla arjessa mahdollisia riskejä ja raportoimalla niistä esimerkiksi poikkeamahavaintoina vastuuhenkilölle.</w:t>
      </w:r>
    </w:p>
    <w:p w14:paraId="7BA05F30" w14:textId="77777777" w:rsidR="005D52BA" w:rsidRPr="0032424A" w:rsidRDefault="005D52BA" w:rsidP="005D52BA">
      <w:r>
        <w:t>Asiakastyytyväisyyskyselyillä saadaan arvokasta tietoa palveluiden laadusta ja niiden tulosten pohjalta suunnitellaan ryhmäkodin toimintaa. Henkilöstölle tehdään myös Pulse- työtyytyväisyyskyselyt säännöllisesti kaksi kertaa vuodessa.</w:t>
      </w:r>
    </w:p>
    <w:p w14:paraId="5270BF6E" w14:textId="77777777" w:rsidR="005D52BA" w:rsidRPr="0032424A" w:rsidRDefault="005D52BA" w:rsidP="005D52BA">
      <w:r>
        <w:t>Omavalvontasuunnitelman toteutumista seurataan jatkuvasti viikkotiimerissä ja kvartaaleittain laaditaan seurantaraportti.</w:t>
      </w:r>
    </w:p>
    <w:p w14:paraId="4A6CB6B4" w14:textId="77777777" w:rsidR="005D52BA" w:rsidRPr="0032424A" w:rsidRDefault="005D52BA" w:rsidP="005D52BA">
      <w:r w:rsidRPr="0032424A">
        <w:t>Laadun varmistamiseksi henkilökunnalle järjestetään yksikön toimintaa tukevaa lisäkoulutusta, mm. mielenterveys- ja päihdetyön erikoisammattitutkinto, Neuropsykiatrinen valmentaja- koulutus, ikääntyvä kehitysvammainen- koulutus, emotionaalisen kehitysiän arviointi- koulutus, AVEKKI- koulutus Lisäksi lakisääteiset EA-koulutukset ja alkusammutuskoulutukset.</w:t>
      </w:r>
    </w:p>
    <w:p w14:paraId="47A9E5C4" w14:textId="77777777" w:rsidR="005D52BA" w:rsidRPr="0032424A" w:rsidRDefault="005D52BA" w:rsidP="005D52BA">
      <w:r>
        <w:t>Uusien työntekijöiden ja opiskelijoiden perehdytys suoritetaan Hoivatien strukturoidun perehdytysprosessin avulla, uudelle työntekijälle nimetään perehdyttäjä, jonka kanssa hän käy läpi ryhmäkodin toimintatavat kahden perehdytysvuoron aikana.</w:t>
      </w:r>
    </w:p>
    <w:p w14:paraId="5BE069E4" w14:textId="77777777" w:rsidR="005D52BA" w:rsidRDefault="005D52BA" w:rsidP="005D52BA">
      <w:pPr>
        <w:pStyle w:val="phase-field-list-cols-2"/>
        <w:spacing w:before="60" w:beforeAutospacing="0" w:after="60" w:afterAutospacing="0"/>
        <w:ind w:right="60"/>
        <w:jc w:val="both"/>
        <w:rPr>
          <w:rFonts w:ascii="Arial" w:hAnsi="Arial" w:cs="Arial"/>
          <w:iCs/>
          <w:color w:val="000000" w:themeColor="text1"/>
          <w:sz w:val="22"/>
          <w:szCs w:val="22"/>
        </w:rPr>
      </w:pPr>
      <w:r w:rsidRPr="64C2B0C6">
        <w:rPr>
          <w:rFonts w:ascii="Arial" w:hAnsi="Arial" w:cs="Arial"/>
          <w:color w:val="000000" w:themeColor="text1"/>
          <w:sz w:val="22"/>
          <w:szCs w:val="22"/>
        </w:rPr>
        <w:t>ISO 9001-laatustandardin ja ISO 14001 ympäristöstandardin mukaiset ulkoiset auditoinnit; vaatimuksenmukaisen palvelun varmistamiseksi toteutettavat omavalvontapäivät; kvartaaleittain toteutettava omavalvontakysely-itsearviointi; tiimivastaava varmistaa, että jokaisella asiakkaalla on voimassa oleva palvelun toteuttamista ohjaava suunnitelma; jatkuvan parantamisen ajatukseen perustuva Hoivatien poikkeamaprosessi, jossa havaitut poikkeamat kirjataan ja analysoidaan, ja niiden pohjalta tehdään tarvittavat korjaavat toimenpiteet.</w:t>
      </w:r>
    </w:p>
    <w:p w14:paraId="4B4B39ED" w14:textId="77777777" w:rsidR="005D52BA" w:rsidRDefault="005D52BA" w:rsidP="005D52BA">
      <w:pPr>
        <w:pStyle w:val="phase-field-list-cols-2"/>
        <w:spacing w:before="60" w:beforeAutospacing="0" w:after="60" w:afterAutospacing="0"/>
        <w:ind w:left="60" w:right="60"/>
        <w:jc w:val="both"/>
        <w:rPr>
          <w:rFonts w:ascii="Arial" w:hAnsi="Arial" w:cs="Arial"/>
          <w:color w:val="000000" w:themeColor="text1"/>
          <w:sz w:val="22"/>
          <w:szCs w:val="22"/>
        </w:rPr>
      </w:pPr>
    </w:p>
    <w:p w14:paraId="1FFA1ABB" w14:textId="146EB348" w:rsidR="005D52BA" w:rsidRDefault="005D52BA" w:rsidP="005D52BA">
      <w:pPr>
        <w:pStyle w:val="phase-field-list-cols-2"/>
        <w:spacing w:before="60" w:beforeAutospacing="0" w:after="60" w:afterAutospacing="0"/>
        <w:ind w:right="60"/>
        <w:jc w:val="both"/>
        <w:rPr>
          <w:rFonts w:ascii="Arial" w:hAnsi="Arial" w:cs="Arial"/>
          <w:iCs/>
          <w:sz w:val="22"/>
          <w:szCs w:val="22"/>
        </w:rPr>
      </w:pPr>
      <w:r w:rsidRPr="0032424A">
        <w:rPr>
          <w:rFonts w:ascii="Arial" w:hAnsi="Arial" w:cs="Arial"/>
          <w:iCs/>
          <w:sz w:val="22"/>
          <w:szCs w:val="22"/>
        </w:rPr>
        <w:t>Käytössä olevat poikkeamakategoriat ovat:</w:t>
      </w:r>
    </w:p>
    <w:p w14:paraId="75E09291" w14:textId="77777777" w:rsidR="00CB4C1F" w:rsidRPr="0032424A" w:rsidRDefault="00CB4C1F" w:rsidP="005D52BA">
      <w:pPr>
        <w:pStyle w:val="phase-field-list-cols-2"/>
        <w:spacing w:before="60" w:beforeAutospacing="0" w:after="60" w:afterAutospacing="0"/>
        <w:ind w:right="60"/>
        <w:jc w:val="both"/>
        <w:rPr>
          <w:rFonts w:ascii="Arial" w:hAnsi="Arial" w:cs="Arial"/>
          <w:iCs/>
          <w:sz w:val="22"/>
          <w:szCs w:val="22"/>
        </w:rPr>
      </w:pPr>
    </w:p>
    <w:p w14:paraId="44A397B4" w14:textId="07C138CC" w:rsidR="00154AF9" w:rsidRPr="00CB4C1F" w:rsidRDefault="005D52BA" w:rsidP="00CB4C1F">
      <w:pPr>
        <w:rPr>
          <w:rFonts w:eastAsia="Times New Roman" w:cs="Arial"/>
          <w:lang w:eastAsia="fi-FI"/>
        </w:rPr>
      </w:pPr>
      <w:r w:rsidRPr="00CB4C1F">
        <w:rPr>
          <w:rFonts w:eastAsia="Times New Roman" w:cs="Arial"/>
          <w:lang w:eastAsia="fi-FI"/>
        </w:rPr>
        <w:t>Arkityö ja toimintatavat -poikkeama --&gt; palvelu ei täytä lain tai viranomaismääräysten kriteereitä, työohjetta ei ole tai sitä ei ole noudatettu syystä tai toisesta, asiakkuutta koskeva prosessi ei toteudu suunnitellusti.</w:t>
      </w:r>
      <w:r w:rsidRPr="00CB4C1F">
        <w:rPr>
          <w:rFonts w:eastAsia="Times New Roman" w:cs="Arial"/>
          <w:lang w:eastAsia="fi-FI"/>
        </w:rPr>
        <w:br/>
      </w:r>
      <w:r w:rsidRPr="00CB4C1F">
        <w:rPr>
          <w:rFonts w:eastAsia="Times New Roman" w:cs="Arial"/>
          <w:lang w:eastAsia="fi-FI"/>
        </w:rPr>
        <w:br/>
        <w:t>Turvallisuus-poikkeama --&gt; Asiakkaan tai työntekijän turvallisuuteen liittyy uhka- tai vaaratilanne. Myös laiteturvallisuus. Tapaturma on tilanne jossa missä henkilö loukkaantuu tai saa vammoja.</w:t>
      </w:r>
      <w:r w:rsidRPr="00CB4C1F">
        <w:rPr>
          <w:rFonts w:eastAsia="Times New Roman" w:cs="Arial"/>
          <w:lang w:eastAsia="fi-FI"/>
        </w:rPr>
        <w:br/>
      </w:r>
      <w:r w:rsidRPr="00CB4C1F">
        <w:rPr>
          <w:rFonts w:eastAsia="Times New Roman" w:cs="Arial"/>
          <w:lang w:eastAsia="fi-FI"/>
        </w:rPr>
        <w:br/>
        <w:t>Tietoturva ja tietosuoja --&gt; Tietoturva- ja tietosuojapoikkeama on tapahtuma, jossa luottamuksellista henkilötietoa tuhoutuu, häviää, muuttuu tai niihin pääsee käsiksi taho, jolla ei ole käsittelyoikeutta.</w:t>
      </w:r>
      <w:r w:rsidRPr="00CB4C1F">
        <w:rPr>
          <w:rFonts w:eastAsia="Times New Roman" w:cs="Arial"/>
          <w:lang w:eastAsia="fi-FI"/>
        </w:rPr>
        <w:br/>
      </w:r>
      <w:r w:rsidRPr="00CB4C1F">
        <w:rPr>
          <w:rFonts w:eastAsia="Times New Roman" w:cs="Arial"/>
          <w:lang w:eastAsia="fi-FI"/>
        </w:rPr>
        <w:br/>
        <w:t>Lääkehoito-poikkeama --&gt; lääkehoito ei toteudu yksikön lääkehoitosuunnitelman mukaisesti.</w:t>
      </w:r>
      <w:r w:rsidRPr="00CB4C1F">
        <w:rPr>
          <w:rFonts w:eastAsia="Times New Roman" w:cs="Arial"/>
          <w:lang w:eastAsia="fi-FI"/>
        </w:rPr>
        <w:br/>
      </w:r>
      <w:r w:rsidRPr="00CB4C1F">
        <w:rPr>
          <w:rFonts w:eastAsia="Times New Roman" w:cs="Arial"/>
          <w:lang w:eastAsia="fi-FI"/>
        </w:rPr>
        <w:br/>
        <w:t>Ympäristö-poikkeama --&gt; Hoivatielle sovittu ympäristöohjelma ja sen tavoitteet eivät syystä tai toisesta toteudu (esimerkiksi jätteiden lajittelu ei toteudu suunnitellusti, ruokahävi</w:t>
      </w:r>
      <w:r w:rsidR="007C281B" w:rsidRPr="00CB4C1F">
        <w:rPr>
          <w:rFonts w:eastAsia="Times New Roman" w:cs="Arial"/>
          <w:lang w:eastAsia="fi-FI"/>
        </w:rPr>
        <w:t>kin määrää ei seurata.</w:t>
      </w:r>
      <w:r w:rsidR="00154AF9" w:rsidRPr="00CB4C1F">
        <w:rPr>
          <w:rFonts w:eastAsia="Times New Roman" w:cs="Arial"/>
          <w:lang w:eastAsia="fi-FI"/>
        </w:rPr>
        <w:t>)</w:t>
      </w:r>
    </w:p>
    <w:p w14:paraId="61AC61E5" w14:textId="77777777" w:rsidR="0015067F" w:rsidRPr="0032424A" w:rsidRDefault="0015067F" w:rsidP="0015067F">
      <w:pPr>
        <w:spacing w:after="0" w:line="240" w:lineRule="auto"/>
        <w:rPr>
          <w:rFonts w:eastAsia="Times New Roman" w:cs="Arial"/>
          <w:lang w:eastAsia="fi-FI"/>
        </w:rPr>
      </w:pPr>
      <w:r w:rsidRPr="0032424A">
        <w:rPr>
          <w:rFonts w:eastAsia="Times New Roman" w:cs="Arial"/>
          <w:lang w:eastAsia="fi-FI"/>
        </w:rPr>
        <w:t>Poikkeaman havainnut ohjaaja kirjaa poikkeamaraportin ja lähettää sen palveluvastaavalle, lääkehoitopoikkeamat lähetetään vastuusairaanhoitajalle. Poikkeamaraportit käydään läpi viikkotiimeissä ja kirjataan muistioon, miten poikkeama voitaisiin jatkossa estää. Palveluvastaava lähettää vakavat poikkeamat myös palvelupäällikölle käsiteltäväksi.</w:t>
      </w:r>
    </w:p>
    <w:p w14:paraId="2D347C56" w14:textId="77777777" w:rsidR="0015067F" w:rsidRPr="00936A7C" w:rsidRDefault="0015067F" w:rsidP="0015067F">
      <w:pPr>
        <w:spacing w:after="0" w:line="240" w:lineRule="auto"/>
        <w:rPr>
          <w:rFonts w:eastAsia="Times New Roman" w:cs="Arial"/>
          <w:color w:val="4472C4" w:themeColor="accent1"/>
          <w:lang w:eastAsia="fi-FI"/>
        </w:rPr>
      </w:pPr>
    </w:p>
    <w:p w14:paraId="5192C988" w14:textId="77777777" w:rsidR="0015067F" w:rsidRPr="00E06D79" w:rsidRDefault="0015067F" w:rsidP="0015067F">
      <w:pPr>
        <w:rPr>
          <w:iCs/>
          <w:color w:val="000000" w:themeColor="text1"/>
        </w:rPr>
      </w:pPr>
      <w:r w:rsidRPr="00E06D79">
        <w:rPr>
          <w:iCs/>
          <w:color w:val="000000" w:themeColor="text1"/>
        </w:rPr>
        <w:t>Hoivatiellä on selkeät, IMS-toimintajärjestelmään dokumentoidut, ajan tasalla pidettävät työprosessit ja työohjeet.</w:t>
      </w:r>
    </w:p>
    <w:p w14:paraId="14F6F80F" w14:textId="1703A7EE" w:rsidR="0015067F" w:rsidRDefault="0015067F" w:rsidP="0015067F">
      <w:pPr>
        <w:rPr>
          <w:color w:val="FF0000"/>
        </w:rPr>
      </w:pPr>
      <w:r w:rsidRPr="64C2B0C6">
        <w:rPr>
          <w:color w:val="000000" w:themeColor="text1"/>
        </w:rPr>
        <w:t>Palveluyksikön palveluiden asiakasturvallisuus varmistetaan</w:t>
      </w:r>
      <w:r w:rsidRPr="64C2B0C6">
        <w:rPr>
          <w:color w:val="FF0000"/>
        </w:rPr>
        <w:t xml:space="preserve"> </w:t>
      </w:r>
      <w:r w:rsidRPr="64C2B0C6">
        <w:rPr>
          <w:color w:val="000000" w:themeColor="text1"/>
        </w:rPr>
        <w:t xml:space="preserve">ajantasaisilla asiakassuunnitelmilla ja säännöllisillä viikkotiimeillä. Päivittäiset työtehtävät tulostetaan yksikön kalenterista ja siihen kuitataan työ tehdyksi. Turvallisuuskoordinaattori huolehtii vuosittain tehtävät turvallisuuskävelyt kaikille. Asukkaille järjestetään yhteisökokous säännöllisesti </w:t>
      </w:r>
      <w:r w:rsidR="009A482A">
        <w:rPr>
          <w:color w:val="000000" w:themeColor="text1"/>
        </w:rPr>
        <w:t xml:space="preserve">n kuukauden </w:t>
      </w:r>
      <w:r w:rsidRPr="64C2B0C6">
        <w:rPr>
          <w:color w:val="000000" w:themeColor="text1"/>
        </w:rPr>
        <w:t>välein, jossa tiedotetaan ajankohtaisista asioista ja kerätään asukkaiden toiveita ja ideoita palvelun kehittämisen suhteen. Yhteisökokousten muistiot tallennetaan IMS:iin</w:t>
      </w:r>
    </w:p>
    <w:p w14:paraId="2C1B3C00" w14:textId="0881628C" w:rsidR="008C0AD2" w:rsidRDefault="008C0AD2" w:rsidP="008C0AD2">
      <w:pPr>
        <w:pStyle w:val="Otsikko3"/>
        <w:spacing w:line="276" w:lineRule="auto"/>
        <w:rPr>
          <w:rFonts w:eastAsia="Arial" w:cs="Arial"/>
        </w:rPr>
      </w:pPr>
      <w:bookmarkStart w:id="61" w:name="_Toc175741960"/>
      <w:bookmarkStart w:id="62" w:name="_Toc200022484"/>
      <w:r w:rsidRPr="00F108EA">
        <w:rPr>
          <w:rFonts w:eastAsia="Arial" w:cs="Arial"/>
        </w:rPr>
        <w:t>Toimitilat ja välineet</w:t>
      </w:r>
      <w:bookmarkEnd w:id="61"/>
      <w:bookmarkEnd w:id="62"/>
    </w:p>
    <w:p w14:paraId="6F257673" w14:textId="79FB53DE" w:rsidR="00CC6156" w:rsidRDefault="00147D65" w:rsidP="0034301E">
      <w:pPr>
        <w:spacing w:line="276" w:lineRule="auto"/>
      </w:pPr>
      <w:r>
        <w:t>Koivulan p</w:t>
      </w:r>
      <w:r w:rsidR="0034301E">
        <w:t xml:space="preserve">äivätoiminnan </w:t>
      </w:r>
      <w:r w:rsidR="00E659E8">
        <w:t xml:space="preserve">tilat sijaitsevat yhdessä kerroksessa ja </w:t>
      </w:r>
      <w:r w:rsidR="00CC6156">
        <w:t>kulkuväylät ovat esteettömät.</w:t>
      </w:r>
      <w:r w:rsidR="008D1CD6">
        <w:t xml:space="preserve"> Toimitiloja on yhteensä 175</w:t>
      </w:r>
      <w:r w:rsidR="00C732D2">
        <w:t xml:space="preserve"> neliötä.</w:t>
      </w:r>
      <w:r w:rsidR="00CC6156">
        <w:t xml:space="preserve"> Päivätoiminnan pääovesta pääsee mm pyörätuolilla betonista luiskaa pitkin liikkumaan. Myös </w:t>
      </w:r>
      <w:r w:rsidR="006C5CFD">
        <w:t xml:space="preserve">wc- </w:t>
      </w:r>
      <w:r w:rsidR="00CC6156">
        <w:t>on invavarusteltu.</w:t>
      </w:r>
    </w:p>
    <w:p w14:paraId="74281758" w14:textId="409F3EAA" w:rsidR="0034301E" w:rsidRDefault="00147D65" w:rsidP="0034301E">
      <w:pPr>
        <w:spacing w:line="276" w:lineRule="auto"/>
      </w:pPr>
      <w:r>
        <w:t>Koivula</w:t>
      </w:r>
      <w:r w:rsidR="00F64BE7">
        <w:t>n p</w:t>
      </w:r>
      <w:r w:rsidR="00E65208">
        <w:t>äivätoimintaan</w:t>
      </w:r>
      <w:r w:rsidR="0034301E">
        <w:t xml:space="preserve"> kuuluu 2 isoa työtilaa, joista toisessa sijaitsee keittiötilat yhdistettynä työtiloihin.. Asiakas wc-</w:t>
      </w:r>
      <w:r w:rsidR="00E65208">
        <w:t xml:space="preserve"> on </w:t>
      </w:r>
      <w:r w:rsidR="00556BBA">
        <w:t>tilava ja siellä on myös suihku</w:t>
      </w:r>
      <w:r w:rsidR="004A26C9">
        <w:t>nurkkaus</w:t>
      </w:r>
      <w:r w:rsidR="0034301E">
        <w:t xml:space="preserve">. Lisäksi tiloissa </w:t>
      </w:r>
      <w:r w:rsidR="006C5CFD">
        <w:t>on kylmä</w:t>
      </w:r>
      <w:r w:rsidR="00443C45">
        <w:t xml:space="preserve"> </w:t>
      </w:r>
      <w:r w:rsidR="0034301E">
        <w:t>varastohuone sekä lasitettu terassi.</w:t>
      </w:r>
      <w:r w:rsidR="004A26C9">
        <w:t xml:space="preserve"> </w:t>
      </w:r>
    </w:p>
    <w:p w14:paraId="03D2F0C2" w14:textId="1A532D83" w:rsidR="00C732D2" w:rsidRDefault="00537295" w:rsidP="0034301E">
      <w:pPr>
        <w:spacing w:line="276" w:lineRule="auto"/>
      </w:pPr>
      <w:r>
        <w:t>Suurempi työskentelytila on varusteltu kahdella ns</w:t>
      </w:r>
      <w:r w:rsidR="006C5CFD">
        <w:t>.</w:t>
      </w:r>
      <w:r>
        <w:t xml:space="preserve"> </w:t>
      </w:r>
      <w:r w:rsidR="006C5CFD">
        <w:t>veto-ovella,</w:t>
      </w:r>
      <w:r>
        <w:t xml:space="preserve"> joilla voi eriyttää</w:t>
      </w:r>
      <w:r w:rsidR="009E1969">
        <w:t xml:space="preserve"> ja rajata</w:t>
      </w:r>
      <w:r>
        <w:t xml:space="preserve"> tiloja pienemmiksi.</w:t>
      </w:r>
    </w:p>
    <w:p w14:paraId="411475F7" w14:textId="0892CCAD" w:rsidR="0034301E" w:rsidRDefault="0034301E" w:rsidP="0034301E">
      <w:pPr>
        <w:spacing w:line="276" w:lineRule="auto"/>
      </w:pPr>
      <w:r>
        <w:t>Henkilökunnalle on rakennuksessa</w:t>
      </w:r>
      <w:r w:rsidR="004A26C9">
        <w:t xml:space="preserve"> </w:t>
      </w:r>
      <w:r w:rsidR="00525463">
        <w:t>pieni kirjaamistila. Henkilökunnan pukeutumistilat sekä wc-sijaitsevat asuinyksikön ohjaajien kanssa samassa tilassa.</w:t>
      </w:r>
    </w:p>
    <w:p w14:paraId="179EFFC3" w14:textId="02EE5F00" w:rsidR="006A1760" w:rsidRDefault="0034301E" w:rsidP="0034301E">
      <w:r>
        <w:t>Piha-alue on suuri ja tarjoaa asiakkaille monenlaista mahdollisuutta erilaiseen puuhasteluun ja oleiluun.</w:t>
      </w:r>
      <w:r w:rsidR="00443C45">
        <w:t xml:space="preserve"> </w:t>
      </w:r>
      <w:r w:rsidR="009B156A">
        <w:t>Piha-aluetta on luotu turvallis</w:t>
      </w:r>
      <w:r w:rsidR="007A0BA3">
        <w:t xml:space="preserve">eksi mm kaatamalla isoja vanhoja puita, jotka voivat myrskyn sattuessa olla vaarallisia kaatuessaan. </w:t>
      </w:r>
    </w:p>
    <w:p w14:paraId="79675F0C" w14:textId="1C863959" w:rsidR="00F20646" w:rsidRDefault="00F20646" w:rsidP="0034301E">
      <w:r>
        <w:t xml:space="preserve">Päivätoiminnan </w:t>
      </w:r>
      <w:r w:rsidR="00F64BE7">
        <w:t>s</w:t>
      </w:r>
      <w:r>
        <w:t>isä</w:t>
      </w:r>
      <w:r w:rsidR="00F64BE7">
        <w:t>lämpötila</w:t>
      </w:r>
      <w:r>
        <w:t xml:space="preserve"> on </w:t>
      </w:r>
      <w:r w:rsidR="00BA53FF">
        <w:t>normaali ja lämpötila pysyy n</w:t>
      </w:r>
      <w:r w:rsidR="006C5CFD">
        <w:t>.</w:t>
      </w:r>
      <w:r w:rsidR="00BA53FF">
        <w:t xml:space="preserve"> kahdenkymmenen asteen lukemissa koska ikkunat ovat varjon </w:t>
      </w:r>
      <w:r w:rsidR="006C5CFD">
        <w:t>puolella eikä</w:t>
      </w:r>
      <w:r w:rsidR="00BA53FF">
        <w:t xml:space="preserve"> aurinko pääse lämmittämään tiloja kesäaikaan liian </w:t>
      </w:r>
      <w:r w:rsidR="00F64994">
        <w:t>kuumiksi.</w:t>
      </w:r>
    </w:p>
    <w:p w14:paraId="76BD6BB3" w14:textId="3D7C6212" w:rsidR="00F64994" w:rsidRDefault="00780F00" w:rsidP="0034301E">
      <w:r>
        <w:t>P</w:t>
      </w:r>
      <w:r w:rsidR="00C06CE1">
        <w:t>elastusviranomainen</w:t>
      </w:r>
      <w:r w:rsidR="00AE38F0">
        <w:t xml:space="preserve"> on tarkastanut rakennuksen maaliskuussa 2025</w:t>
      </w:r>
      <w:r w:rsidR="00C159AE">
        <w:t xml:space="preserve">. Lisäksi </w:t>
      </w:r>
      <w:r w:rsidR="00A05236">
        <w:t xml:space="preserve">paloletkut ja käsisammuttimet on tarkastettu </w:t>
      </w:r>
      <w:r w:rsidR="006C5CFD">
        <w:t>h</w:t>
      </w:r>
      <w:r w:rsidR="008F6E37">
        <w:t>uhtikuussa 202</w:t>
      </w:r>
      <w:r w:rsidR="00936C37">
        <w:t>6</w:t>
      </w:r>
      <w:r w:rsidR="00AE38F0">
        <w:t xml:space="preserve"> ja terveysviranomaisen tarkistus on tehty kesäkuussa 2022. Lisäksi i</w:t>
      </w:r>
      <w:r w:rsidR="002E2CEB">
        <w:t>l</w:t>
      </w:r>
      <w:r w:rsidR="00AE38F0">
        <w:t>manvaihtokanavat on puhdistettu alkuvuodesta 202</w:t>
      </w:r>
      <w:r w:rsidR="002E2CEB">
        <w:t>3.</w:t>
      </w:r>
    </w:p>
    <w:p w14:paraId="768B74FB" w14:textId="19D46B83" w:rsidR="00AE658B" w:rsidRDefault="00D2102C" w:rsidP="0034301E">
      <w:r>
        <w:t xml:space="preserve">Kiinteistökatselmus rakennukselle suoritettu ODL.n </w:t>
      </w:r>
      <w:r w:rsidR="0019374D">
        <w:t>kiinteistöpäällik</w:t>
      </w:r>
      <w:r w:rsidR="006D4E7C">
        <w:t xml:space="preserve">öiden Pekka Halonen ja </w:t>
      </w:r>
      <w:r w:rsidR="0019374D">
        <w:t>Jukka Vesikon toimesta</w:t>
      </w:r>
      <w:r w:rsidR="006D4E7C">
        <w:t xml:space="preserve"> 22.2.2024.</w:t>
      </w:r>
    </w:p>
    <w:p w14:paraId="62DDA0DB" w14:textId="3189D4C7" w:rsidR="00E75A95" w:rsidRDefault="006C5CFD" w:rsidP="0034301E">
      <w:r>
        <w:t>T</w:t>
      </w:r>
      <w:r w:rsidR="00E75A95">
        <w:t>urvakävelyt suoritet</w:t>
      </w:r>
      <w:r w:rsidR="005D64BE">
        <w:t xml:space="preserve">aan vuosittain turvallisuuskoordinaattorin johdolla. Lisäksi kaikki sijaiset, keikkalaiset ja opiskelijat perehdytetään kiinteistön </w:t>
      </w:r>
      <w:r w:rsidR="00CC1737">
        <w:t>turvallisuusasioihin ja heille järjestetään myös turvallisuuskävelyt.</w:t>
      </w:r>
    </w:p>
    <w:p w14:paraId="454B6352" w14:textId="31F0E97B" w:rsidR="00CC1737" w:rsidRDefault="00F64BE7" w:rsidP="0034301E">
      <w:r>
        <w:t>Koivulan p</w:t>
      </w:r>
      <w:r w:rsidR="00CC1737">
        <w:t>äivät</w:t>
      </w:r>
      <w:r w:rsidR="00DA3D7E">
        <w:t>oiminnassa käytettävät maalit, liimat ja muut vaarallisiksi luokitellut aineet säilytetään lukko</w:t>
      </w:r>
      <w:r w:rsidR="006B32FE">
        <w:t>kaapeissa, joihin vain ohjaajilla on avaimet</w:t>
      </w:r>
      <w:r w:rsidR="00432A1F">
        <w:t>.</w:t>
      </w:r>
      <w:r w:rsidR="006B32FE">
        <w:t xml:space="preserve"> Lisäksi </w:t>
      </w:r>
      <w:r w:rsidR="00205EB4">
        <w:t>siivouskomero pidetään aina lukittuna ja vain ohjaajat pääsevät sinne avaimilla.</w:t>
      </w:r>
    </w:p>
    <w:p w14:paraId="614C750F" w14:textId="6F6686B3" w:rsidR="00061D5F" w:rsidRDefault="00061D5F" w:rsidP="0034301E">
      <w:r>
        <w:t xml:space="preserve">Myös sakset ja muut terävät esineet säilytetään lukkojen takana. </w:t>
      </w:r>
    </w:p>
    <w:p w14:paraId="3F5FFCBA" w14:textId="5D356183" w:rsidR="009C6118" w:rsidRDefault="009C6118" w:rsidP="0034301E">
      <w:r>
        <w:t xml:space="preserve">Rakennuksen ulkomaalaus on </w:t>
      </w:r>
      <w:r w:rsidR="00525463">
        <w:t xml:space="preserve"> tehty kesällä 2025.</w:t>
      </w:r>
      <w:r w:rsidR="00FD5A04">
        <w:t xml:space="preserve">. Lisäksi piha-aluetta </w:t>
      </w:r>
      <w:r w:rsidR="00525463">
        <w:t xml:space="preserve">on karsittu </w:t>
      </w:r>
      <w:r w:rsidR="00B21B56">
        <w:t xml:space="preserve">pimentävistä ja haitallisista kasveista ja puista </w:t>
      </w:r>
      <w:r w:rsidR="00525463">
        <w:t>syksyn</w:t>
      </w:r>
      <w:r w:rsidR="005957A2">
        <w:t xml:space="preserve"> 2025 aikana.</w:t>
      </w:r>
    </w:p>
    <w:p w14:paraId="1A4DD8D5" w14:textId="0FB4A592" w:rsidR="005957A2" w:rsidRDefault="005957A2" w:rsidP="0034301E">
      <w:r>
        <w:lastRenderedPageBreak/>
        <w:t>Havaitessaan toimitiloissa puuttei</w:t>
      </w:r>
      <w:r w:rsidR="00C041D4">
        <w:t xml:space="preserve">ta tai korjaamista ovat ohjaajat yhteydessä palveluvastaavaan, joka </w:t>
      </w:r>
      <w:r w:rsidR="0042574E">
        <w:t>huolehtii asiat eteenpäin mm. kiinteistöpäällikölle, kiinteistöhuolto Jurvelinille tai esim</w:t>
      </w:r>
      <w:r w:rsidR="006C5CFD">
        <w:t>.</w:t>
      </w:r>
      <w:r w:rsidR="0042574E">
        <w:t xml:space="preserve"> Hoivatien omalle tila-asiantuntijalle.</w:t>
      </w:r>
    </w:p>
    <w:p w14:paraId="0DD80441" w14:textId="52D005C9" w:rsidR="00CC1737" w:rsidRPr="006C5CFD" w:rsidRDefault="00B6155B" w:rsidP="006C5CFD">
      <w:r>
        <w:t xml:space="preserve">IMS.stä on luettavissa kiinteistön omistajan ja käyttäjän välinen </w:t>
      </w:r>
      <w:r w:rsidR="00827848">
        <w:t>vastuunjakotaulukko.</w:t>
      </w:r>
    </w:p>
    <w:p w14:paraId="725D2380" w14:textId="1EC8C962" w:rsidR="008C0AD2" w:rsidRDefault="008C0AD2" w:rsidP="008C0AD2">
      <w:pPr>
        <w:pStyle w:val="Otsikko3"/>
        <w:spacing w:line="276" w:lineRule="auto"/>
        <w:rPr>
          <w:rFonts w:eastAsia="Arial" w:cs="Arial"/>
        </w:rPr>
      </w:pPr>
      <w:bookmarkStart w:id="63" w:name="_Toc175741961"/>
      <w:bookmarkStart w:id="64" w:name="_Toc200022485"/>
      <w:r w:rsidRPr="00F108EA">
        <w:rPr>
          <w:rFonts w:eastAsia="Arial" w:cs="Arial"/>
        </w:rPr>
        <w:t>Asiakas- ja potilastietojen käsittely ja tietosuoja</w:t>
      </w:r>
      <w:bookmarkEnd w:id="63"/>
      <w:bookmarkEnd w:id="64"/>
    </w:p>
    <w:p w14:paraId="5764982D" w14:textId="117AE00A" w:rsidR="00F55BD9" w:rsidRPr="00F55BD9" w:rsidRDefault="00F64BE7" w:rsidP="00F55BD9">
      <w:r>
        <w:t>Koivulan p</w:t>
      </w:r>
      <w:r w:rsidR="00F55BD9">
        <w:t xml:space="preserve">äivätoiminnan </w:t>
      </w:r>
      <w:r w:rsidR="000E2D7C">
        <w:t xml:space="preserve">asiakastietojen käsittelystä ja siihen liittyvistä </w:t>
      </w:r>
      <w:r w:rsidR="00005323">
        <w:t>ohjeistuksista vastaa palveluvastaava Tiina Huittinen.</w:t>
      </w:r>
    </w:p>
    <w:p w14:paraId="14C3B058" w14:textId="22973890" w:rsidR="008C0AD2" w:rsidRPr="00680F34" w:rsidRDefault="008C0AD2" w:rsidP="001F5D06">
      <w:r w:rsidRPr="00680F34">
        <w:t>Hoivatien tietosuojavastaava</w:t>
      </w:r>
      <w:r>
        <w:t xml:space="preserve"> on </w:t>
      </w:r>
      <w:r w:rsidR="00525463">
        <w:t>Casandra Anderson-Aho p. 040-8345530.</w:t>
      </w:r>
    </w:p>
    <w:p w14:paraId="405D555C" w14:textId="0FB1F999" w:rsidR="008C0AD2" w:rsidRPr="00260F5D" w:rsidRDefault="008C0AD2" w:rsidP="001F5D06">
      <w:pPr>
        <w:rPr>
          <w:color w:val="000000" w:themeColor="text1"/>
        </w:rPr>
      </w:pPr>
      <w:r w:rsidRPr="00260F5D">
        <w:rPr>
          <w:color w:val="000000" w:themeColor="text1"/>
        </w:rPr>
        <w:t>Hoivatien verkkosivujen tietosuojaosiossa on kerrottu kattavasti henkilötietojen käsittelyperiaatteista Hoivatiellä sekä rekisteröidyn oikeuksista. Verkkosivuilla on myös julkaistu Hoivatien rekisterikohtaiset tietosuojaselosteet sekä tietosuojavastaavan yhteystiedot. Tietosuojaperiaatteista, osoitusvelvollisuudesta, rekisteröityjen informoinnista, rekisteröidyn oikeuksista, tietosuojavastaavasta sekä tietoturvaloukkauksista löydät tietoa tietosuojavaltuutetun verkkosivuilta.</w:t>
      </w:r>
    </w:p>
    <w:p w14:paraId="2F4B8D5B" w14:textId="39C111CA" w:rsidR="008C0AD2" w:rsidRPr="00260F5D" w:rsidRDefault="008C0AD2" w:rsidP="001F5D06">
      <w:pPr>
        <w:rPr>
          <w:color w:val="000000" w:themeColor="text1"/>
        </w:rPr>
      </w:pPr>
      <w:r w:rsidRPr="00260F5D">
        <w:rPr>
          <w:color w:val="000000" w:themeColor="text1"/>
        </w:rPr>
        <w:t>Henkilötietojen suojaan ja laadukkaaseen kirjaamiseen liittyvät työohjeet löytyvät Hoivatien IMS-toimintajärjestelmästä ja sähköisestä oppimisympäristöstä. Niiden läpikäynti on osa perehdyttämisprosessia.</w:t>
      </w:r>
    </w:p>
    <w:p w14:paraId="036F83C9" w14:textId="789CB9DA" w:rsidR="008C0AD2" w:rsidRPr="00260F5D" w:rsidRDefault="008C0AD2" w:rsidP="001F5D06">
      <w:pPr>
        <w:rPr>
          <w:color w:val="000000" w:themeColor="text1"/>
        </w:rPr>
      </w:pPr>
      <w:r w:rsidRPr="00260F5D">
        <w:rPr>
          <w:color w:val="000000" w:themeColor="text1"/>
        </w:rPr>
        <w:t xml:space="preserve">Jokainen </w:t>
      </w:r>
      <w:r w:rsidR="00260F5D">
        <w:rPr>
          <w:color w:val="000000" w:themeColor="text1"/>
        </w:rPr>
        <w:t xml:space="preserve">yksikön </w:t>
      </w:r>
      <w:r w:rsidRPr="00260F5D">
        <w:rPr>
          <w:color w:val="000000" w:themeColor="text1"/>
        </w:rPr>
        <w:t xml:space="preserve">työntekijä allekirjoittaa tietosuoja- ja vaitiolositoumuksen työsopimuksen allekirjoituksen yhteydessä. Opiskelijat allekirjoittavat erillisen tietosuoja- ja vaitiolositoumuksen. </w:t>
      </w:r>
    </w:p>
    <w:p w14:paraId="681F6D17" w14:textId="77777777" w:rsidR="008C0AD2" w:rsidRPr="00260F5D" w:rsidRDefault="008C0AD2" w:rsidP="001F5D06">
      <w:pPr>
        <w:rPr>
          <w:color w:val="000000" w:themeColor="text1"/>
        </w:rPr>
      </w:pPr>
      <w:r w:rsidRPr="00260F5D">
        <w:rPr>
          <w:color w:val="000000" w:themeColor="text1"/>
        </w:rPr>
        <w:t xml:space="preserve">Henkilökunnan tietosuojaosaaminen varmistetaan siten, että Hoivatiellä on käytössä sähköinen oppimisympäristö, jonne on toteutettu vuosittain päivittyvä tietoturvan ja tietosuojan verkkokoulutus. Jokainen Hoivatien työntekijä on velvollinen suorittamaan koulutuksen vuosittain ja dokumentoimaan suorituksen henkilöstöjärjestelmään. Esihenkilö seuraa koulutusten toteutumista. Toimintatapa tietoturvaloukkaustilanteissa on ohjeistettu IMS-toimintajärjestelmässä ja raportointi on osa poikkeamaprosessia. </w:t>
      </w:r>
    </w:p>
    <w:p w14:paraId="2555FF58" w14:textId="7C6B21F3" w:rsidR="008C0AD2" w:rsidRPr="00260F5D" w:rsidRDefault="00535C00" w:rsidP="001F5D06">
      <w:pPr>
        <w:rPr>
          <w:color w:val="000000" w:themeColor="text1"/>
        </w:rPr>
      </w:pPr>
      <w:r>
        <w:rPr>
          <w:color w:val="000000" w:themeColor="text1"/>
        </w:rPr>
        <w:t>Palveluvastaava</w:t>
      </w:r>
      <w:r w:rsidR="008C0AD2" w:rsidRPr="00260F5D">
        <w:rPr>
          <w:color w:val="000000" w:themeColor="text1"/>
        </w:rPr>
        <w:t xml:space="preserve"> varmistaa, että jokainen </w:t>
      </w:r>
      <w:r w:rsidR="00420645">
        <w:rPr>
          <w:color w:val="000000" w:themeColor="text1"/>
        </w:rPr>
        <w:t xml:space="preserve">päivätoiminnan </w:t>
      </w:r>
      <w:r w:rsidR="008C0AD2" w:rsidRPr="00260F5D">
        <w:rPr>
          <w:color w:val="000000" w:themeColor="text1"/>
        </w:rPr>
        <w:t xml:space="preserve">työntekijä suorittaa välittömästi työsuhteen alettua sähköisessä oppimisympäristössä laadukasta, lainmukaista kirjaamista koskevan verkkokoulutuksen ja oppimista mittaavan testin. Kirjaamaan voi ryhtyä koulutuksen suorittamisen jälkeen. Koulutus suoritetaan kahden vuoden välein. Työntekijä dokumentoi suoritetun koulutuksen henkilöstöjärjestelmään seurantaa varten. </w:t>
      </w:r>
    </w:p>
    <w:p w14:paraId="6F318CD0" w14:textId="76941A61" w:rsidR="008C0AD2" w:rsidRPr="00260F5D" w:rsidRDefault="008C0AD2" w:rsidP="001F5D06">
      <w:pPr>
        <w:rPr>
          <w:color w:val="000000" w:themeColor="text1"/>
        </w:rPr>
      </w:pPr>
      <w:r w:rsidRPr="00260F5D">
        <w:rPr>
          <w:color w:val="000000" w:themeColor="text1"/>
        </w:rPr>
        <w:t xml:space="preserve">Hoivatiellä toimii myös </w:t>
      </w:r>
      <w:r w:rsidR="00364733" w:rsidRPr="00260F5D">
        <w:rPr>
          <w:color w:val="000000" w:themeColor="text1"/>
        </w:rPr>
        <w:t>3–4</w:t>
      </w:r>
      <w:r w:rsidRPr="00260F5D">
        <w:rPr>
          <w:color w:val="000000" w:themeColor="text1"/>
        </w:rPr>
        <w:t xml:space="preserve"> kertaa vuodessa kokoontuva kirjaamistiimi, jossa on asiantuntijaedustaja jokaisesta liiketoiminta-alueesta. Kirjaamistiimi seuraa kirjaamisen ajankohtaisasioita, päivittää koulutusmateriaalia sekä tukee yksiköitä tarvittaessa kirjaamiseen liittyvissä kysymyksissä. </w:t>
      </w:r>
      <w:r w:rsidR="004F4111">
        <w:rPr>
          <w:color w:val="000000" w:themeColor="text1"/>
        </w:rPr>
        <w:t>Päivätoiminnan palveluvastaava</w:t>
      </w:r>
      <w:r w:rsidRPr="00260F5D">
        <w:rPr>
          <w:color w:val="000000" w:themeColor="text1"/>
        </w:rPr>
        <w:t xml:space="preserve"> vastaa päivittäisdokumentoinnin laadukkuuden seurannasta ja tukee tarvittaessa työntekijää.</w:t>
      </w:r>
    </w:p>
    <w:p w14:paraId="737D6CEE" w14:textId="1ED2E63F" w:rsidR="008C0AD2" w:rsidRPr="00E0274F" w:rsidRDefault="008C0AD2" w:rsidP="001F5D06">
      <w:r w:rsidRPr="00260F5D">
        <w:rPr>
          <w:color w:val="000000" w:themeColor="text1"/>
        </w:rPr>
        <w:t xml:space="preserve">Toiminta tietojen tarkastus- ja luovutuspyyntöjen osalta on ohjeistettu Hoivatien tietosuojavastaavan toimesta. Oheistukset löytyvät myös Hoivatien julkisilta verkkosivuilta </w:t>
      </w:r>
      <w:r w:rsidR="006C5CFD" w:rsidRPr="00260F5D">
        <w:rPr>
          <w:color w:val="000000" w:themeColor="text1"/>
        </w:rPr>
        <w:t>tietosuojaosiossa.</w:t>
      </w:r>
      <w:r w:rsidRPr="00260F5D">
        <w:rPr>
          <w:color w:val="000000" w:themeColor="text1"/>
        </w:rPr>
        <w:t xml:space="preserve"> Jos asiakas haluaa tarkastaa tai korjata omat tietonsa, häntä ohjataan olemaan yhteydessä </w:t>
      </w:r>
      <w:r w:rsidR="00E213AF">
        <w:rPr>
          <w:color w:val="000000" w:themeColor="text1"/>
        </w:rPr>
        <w:t>P</w:t>
      </w:r>
      <w:r w:rsidR="00D77407">
        <w:rPr>
          <w:color w:val="000000" w:themeColor="text1"/>
        </w:rPr>
        <w:t>alveluntuottaja</w:t>
      </w:r>
      <w:r w:rsidR="008F7C2C">
        <w:rPr>
          <w:color w:val="000000" w:themeColor="text1"/>
        </w:rPr>
        <w:t xml:space="preserve">n tietosuojavastaavaan. Päivätoimintapalveluissa Hoivatie </w:t>
      </w:r>
      <w:r w:rsidR="00775140">
        <w:rPr>
          <w:color w:val="000000" w:themeColor="text1"/>
        </w:rPr>
        <w:t xml:space="preserve">Oy toimii </w:t>
      </w:r>
      <w:r w:rsidR="00E213AF">
        <w:rPr>
          <w:color w:val="000000" w:themeColor="text1"/>
        </w:rPr>
        <w:t xml:space="preserve">itse </w:t>
      </w:r>
      <w:r w:rsidR="00775140">
        <w:rPr>
          <w:color w:val="000000" w:themeColor="text1"/>
        </w:rPr>
        <w:t>rekisterinpitäjänä.</w:t>
      </w:r>
    </w:p>
    <w:p w14:paraId="5F5E7A04" w14:textId="4043A488" w:rsidR="008C0AD2" w:rsidRPr="006175A2" w:rsidRDefault="008C0AD2" w:rsidP="001F5D06">
      <w:r>
        <w:t>A</w:t>
      </w:r>
      <w:r w:rsidRPr="006175A2">
        <w:t>siakastiedot kirjataan Kanta-sertifioituun Doma</w:t>
      </w:r>
      <w:r w:rsidR="006C5CFD">
        <w:t>C</w:t>
      </w:r>
      <w:r w:rsidRPr="006175A2">
        <w:t xml:space="preserve">are asiakastietojärjestelmään. </w:t>
      </w:r>
      <w:r>
        <w:t>A</w:t>
      </w:r>
      <w:r w:rsidRPr="006175A2">
        <w:t xml:space="preserve">rkistointivelvollisuus on </w:t>
      </w:r>
      <w:r>
        <w:t xml:space="preserve">rekisterinpitäjänä toimivien </w:t>
      </w:r>
      <w:r w:rsidRPr="006175A2">
        <w:t>hyvinvointialueiden vastuulla.</w:t>
      </w:r>
    </w:p>
    <w:p w14:paraId="31115BD2" w14:textId="6ADFAF1A" w:rsidR="008C0AD2" w:rsidRPr="00260F5D" w:rsidRDefault="008C0AD2" w:rsidP="001F5D06">
      <w:pPr>
        <w:rPr>
          <w:color w:val="000000" w:themeColor="text1"/>
        </w:rPr>
      </w:pPr>
      <w:r w:rsidRPr="00260F5D">
        <w:rPr>
          <w:color w:val="000000" w:themeColor="text1"/>
        </w:rPr>
        <w:t xml:space="preserve">Asiakastietojärjestelmän käyttöoikeuksien hallinta perustuu rooleihin ja yksiköihin. </w:t>
      </w:r>
      <w:r w:rsidR="00E0274F">
        <w:rPr>
          <w:color w:val="000000" w:themeColor="text1"/>
        </w:rPr>
        <w:t xml:space="preserve">Työntekijän tehtävänimikkeen tulee ilmetä asiakaskirjauksissa ja sen vuoksi se on tallennettava </w:t>
      </w:r>
      <w:r w:rsidR="00E0274F">
        <w:rPr>
          <w:color w:val="000000" w:themeColor="text1"/>
        </w:rPr>
        <w:lastRenderedPageBreak/>
        <w:t xml:space="preserve">asiakastietojärjestelmän käyttöoikeuksiin. </w:t>
      </w:r>
      <w:r w:rsidRPr="00260F5D">
        <w:rPr>
          <w:color w:val="000000" w:themeColor="text1"/>
        </w:rPr>
        <w:t>Näin varmistetaan, että työntekijällä on pääsy ainoastaan työtehtävässä vaadittaviin asiakastietoihin</w:t>
      </w:r>
      <w:r w:rsidR="00E0274F">
        <w:rPr>
          <w:color w:val="000000" w:themeColor="text1"/>
        </w:rPr>
        <w:t xml:space="preserve"> ja kirjauksia luettaessa ilmenee, missä roolissa työntekijä on dokumenttia kirjannut. </w:t>
      </w:r>
    </w:p>
    <w:p w14:paraId="496B5FFA" w14:textId="4A9C8693" w:rsidR="008C0AD2" w:rsidRPr="00260F5D" w:rsidRDefault="008C0AD2" w:rsidP="001F5D06">
      <w:pPr>
        <w:rPr>
          <w:color w:val="000000" w:themeColor="text1"/>
        </w:rPr>
      </w:pPr>
      <w:r w:rsidRPr="00260F5D">
        <w:rPr>
          <w:color w:val="000000" w:themeColor="text1"/>
        </w:rPr>
        <w:t>Yksikkötasolla tietosuojan toteutumisen ja ohjeiden sekä määräysten noudattamisen seuranta on osa poikkeamaprosessia. Tietosuojateemaa voidaan tarkastella myös omavalvontapäivän aikana sekä ulkoisessa auditoinnissa.</w:t>
      </w:r>
      <w:r w:rsidR="00657164">
        <w:rPr>
          <w:color w:val="000000" w:themeColor="text1"/>
        </w:rPr>
        <w:t xml:space="preserve"> Päivätoiminnalla</w:t>
      </w:r>
      <w:r w:rsidRPr="00260F5D">
        <w:rPr>
          <w:color w:val="000000" w:themeColor="text1"/>
        </w:rPr>
        <w:t xml:space="preserve"> on toiminnalleen ISO 9001 ja ISO 14001 sertifioinnit. </w:t>
      </w:r>
    </w:p>
    <w:p w14:paraId="374DC92C" w14:textId="77777777" w:rsidR="008C0AD2" w:rsidRPr="00260F5D" w:rsidRDefault="008C0AD2" w:rsidP="001F5D06">
      <w:pPr>
        <w:rPr>
          <w:color w:val="000000" w:themeColor="text1"/>
        </w:rPr>
      </w:pPr>
      <w:r w:rsidRPr="00260F5D">
        <w:rPr>
          <w:color w:val="000000" w:themeColor="text1"/>
        </w:rPr>
        <w:t>Hoivatiellä on voimassa oleva tietohallinnon laatima tietoturvasuunnitelma, joka voidaan tarvittaessa luovuttaa viranomaisten tai palveluntilaajan tietoturvasta vastaavien tahojen käyttöön.</w:t>
      </w:r>
    </w:p>
    <w:p w14:paraId="20C898E0" w14:textId="319616C3" w:rsidR="008C0AD2" w:rsidRPr="00F108EA" w:rsidRDefault="008C0AD2" w:rsidP="008C0AD2">
      <w:pPr>
        <w:pStyle w:val="Otsikko3"/>
        <w:spacing w:line="276" w:lineRule="auto"/>
        <w:rPr>
          <w:rFonts w:eastAsia="Arial" w:cs="Arial"/>
        </w:rPr>
      </w:pPr>
      <w:bookmarkStart w:id="65" w:name="_Toc175741962"/>
      <w:bookmarkStart w:id="66" w:name="_Toc200022486"/>
      <w:r w:rsidRPr="00F108EA">
        <w:rPr>
          <w:rFonts w:eastAsia="Arial" w:cs="Arial"/>
        </w:rPr>
        <w:t>Tietojärjestelmät ja teknologian käyttö</w:t>
      </w:r>
      <w:bookmarkEnd w:id="65"/>
      <w:bookmarkEnd w:id="66"/>
    </w:p>
    <w:p w14:paraId="21D9EE21" w14:textId="10F4EBD0" w:rsidR="008C0AD2" w:rsidRPr="00260F5D" w:rsidRDefault="008C0AD2" w:rsidP="00B43266">
      <w:pPr>
        <w:rPr>
          <w:color w:val="000000" w:themeColor="text1"/>
        </w:rPr>
      </w:pPr>
      <w:r w:rsidRPr="00260F5D">
        <w:rPr>
          <w:color w:val="000000" w:themeColor="text1"/>
        </w:rPr>
        <w:t>Hoivatien kaikissa palveluissa käytetään Kanta-sertifioitua ja Valviran tietojärjestelmärekisteristä löytyvää Doma</w:t>
      </w:r>
      <w:r w:rsidR="00E0274F">
        <w:rPr>
          <w:color w:val="000000" w:themeColor="text1"/>
        </w:rPr>
        <w:t>C</w:t>
      </w:r>
      <w:r w:rsidRPr="00260F5D">
        <w:rPr>
          <w:color w:val="000000" w:themeColor="text1"/>
        </w:rPr>
        <w:t>are-asiakastietojärjestelmää.</w:t>
      </w:r>
    </w:p>
    <w:p w14:paraId="1A86CE04" w14:textId="0736753A" w:rsidR="008C0AD2" w:rsidRPr="00260F5D" w:rsidRDefault="008C0AD2" w:rsidP="00B43266">
      <w:pPr>
        <w:rPr>
          <w:color w:val="000000" w:themeColor="text1"/>
        </w:rPr>
      </w:pPr>
      <w:r w:rsidRPr="00260F5D">
        <w:rPr>
          <w:color w:val="000000" w:themeColor="text1"/>
        </w:rPr>
        <w:t>Asiakastietojärjestelmän käyttöä koskevat työohjeet löytyvät Hoivatien toimintajärjestelmästä</w:t>
      </w:r>
      <w:r w:rsidR="00E0274F">
        <w:rPr>
          <w:color w:val="000000" w:themeColor="text1"/>
        </w:rPr>
        <w:t xml:space="preserve"> (IMS)</w:t>
      </w:r>
      <w:r w:rsidR="00E0274F">
        <w:rPr>
          <w:i/>
          <w:iCs/>
          <w:color w:val="000000" w:themeColor="text1"/>
        </w:rPr>
        <w:t xml:space="preserve"> </w:t>
      </w:r>
      <w:r w:rsidRPr="00260F5D">
        <w:rPr>
          <w:color w:val="000000" w:themeColor="text1"/>
        </w:rPr>
        <w:t xml:space="preserve">ja niiden läpikäynti on osa perehdyttämisprosessia. Asiakastietojärjestelmän käyttöön yksikön henkilökunnalle tukea tarjoavat Hoivatien organisaation omat pääkäyttäjät. Hoivatien tietohallinto järjestää uusista ominaisuuksista yksikkökohtaisia koulutuksia, ja niistä tiedotetaan tarvittaessa kuukausittaisissa henkilöstöinfoissa tai esihenkilöiden viikkoviestin kautta. </w:t>
      </w:r>
    </w:p>
    <w:p w14:paraId="680C6EFD" w14:textId="1AFC3B4A" w:rsidR="006B0474" w:rsidRPr="006D037D" w:rsidRDefault="008C0AD2" w:rsidP="006D037D">
      <w:pPr>
        <w:rPr>
          <w:color w:val="000000" w:themeColor="text1"/>
        </w:rPr>
      </w:pPr>
      <w:r w:rsidRPr="00260F5D">
        <w:rPr>
          <w:color w:val="000000" w:themeColor="text1"/>
        </w:rPr>
        <w:t xml:space="preserve">Hoivatiellä on asiakastietolain mukainen tietoturvasuunnitelma ja se katselmoidaan ja päivitetään vuosittain Hoivatien tietohallinnon toimesta. Hoivatien tietoturvasuunnitelma on päivitetty 13.8.2024. </w:t>
      </w:r>
    </w:p>
    <w:p w14:paraId="561DB777" w14:textId="409E304D" w:rsidR="008C0AD2" w:rsidRPr="00260F5D" w:rsidRDefault="008C0AD2" w:rsidP="00B43266">
      <w:r w:rsidRPr="00260F5D">
        <w:t>Tietoturvasuunnitelman toteutumisesta palveluyksikössä vastaa yksikön</w:t>
      </w:r>
      <w:r w:rsidR="00260F5D">
        <w:t xml:space="preserve"> esihenkilö</w:t>
      </w:r>
      <w:r w:rsidRPr="00260F5D">
        <w:t>.</w:t>
      </w:r>
    </w:p>
    <w:p w14:paraId="1A8D5B7B" w14:textId="1CE7A4CA" w:rsidR="008C0AD2" w:rsidRPr="00260F5D" w:rsidRDefault="008C0AD2" w:rsidP="00B43266">
      <w:pPr>
        <w:rPr>
          <w:color w:val="000000" w:themeColor="text1"/>
        </w:rPr>
      </w:pPr>
      <w:r w:rsidRPr="00260F5D">
        <w:rPr>
          <w:color w:val="000000" w:themeColor="text1"/>
        </w:rPr>
        <w:t>Rekisterinpitäjänä on palveluntilaajana toimiva hyvinvointialue</w:t>
      </w:r>
      <w:r w:rsidR="00743ED7">
        <w:rPr>
          <w:color w:val="FF0000"/>
        </w:rPr>
        <w:t>.</w:t>
      </w:r>
      <w:r w:rsidRPr="00260F5D">
        <w:rPr>
          <w:color w:val="FF0000"/>
        </w:rPr>
        <w:t xml:space="preserve"> </w:t>
      </w:r>
      <w:r w:rsidRPr="00260F5D">
        <w:rPr>
          <w:color w:val="000000" w:themeColor="text1"/>
        </w:rPr>
        <w:t>Hoivatie luovuttaa asiakastiedot asiakkuuden päättyessä palveluntilaajalle. Asiakkuuden päättyessä tietojen viivytyksettömästä luovuttamisesta vastaa yksikön palveluvastaava.</w:t>
      </w:r>
    </w:p>
    <w:p w14:paraId="2F041EC8" w14:textId="356FB432" w:rsidR="008C0AD2" w:rsidRPr="00260F5D" w:rsidRDefault="008C0AD2" w:rsidP="00B43266">
      <w:r w:rsidRPr="00260F5D">
        <w:t>Tietoturvallisuuden häiriöt ja tietojärjestelmien poikkeamat sekä niistä ilmoittaminen ovat osa yksikön poikkeamien raportointiprosessia. Ilmoitusvelvollisuudesta viranomaisille, hyvinvointialueille ja kyberturvallisuuskeskukselle vastaavat Hoivatien tietosuojavastaava ja tietohallintopäällikkö. Toiminta häiriötilanteissa on ohjeistettu yksikkökohtaisissa varautumissuunnitelmissa. Ohjeistus ja varautuminen kattavat myös tietoteknisiin ongelmiin ja kyberturvallisuuteen liittyvät häiriöt.</w:t>
      </w:r>
    </w:p>
    <w:p w14:paraId="26A83F80" w14:textId="42D3AEAD" w:rsidR="008C0AD2" w:rsidRPr="00260F5D" w:rsidRDefault="008C0AD2" w:rsidP="00B43266">
      <w:pPr>
        <w:rPr>
          <w:i/>
          <w:iCs/>
          <w:color w:val="FF0000"/>
        </w:rPr>
      </w:pPr>
      <w:r w:rsidRPr="00260F5D">
        <w:t xml:space="preserve">Hoivatien yksiköiden alueilla toteutettavasta kameravalvonnasta on tietosuojaseloste, joka löytyy Hoivatien verkkosivulta, aivan sivun alaosasta. </w:t>
      </w:r>
      <w:r w:rsidR="00CA38B3">
        <w:t>Päivätoiminnassa ei ole käytössä kameravalvontaa.</w:t>
      </w:r>
    </w:p>
    <w:p w14:paraId="683D3B49" w14:textId="7335DBD1" w:rsidR="008C0AD2" w:rsidRDefault="008C0AD2" w:rsidP="00B43266">
      <w:pPr>
        <w:rPr>
          <w:color w:val="000000" w:themeColor="text1"/>
        </w:rPr>
      </w:pPr>
      <w:r w:rsidRPr="00260F5D">
        <w:rPr>
          <w:color w:val="000000" w:themeColor="text1"/>
        </w:rPr>
        <w:t>Hoivatiellä on tietohallintopalvelun dokumentoima tietojärjestelmien toipumissuunnitelma, jonka se katselmoi ja päivittää vuosittain.</w:t>
      </w:r>
    </w:p>
    <w:p w14:paraId="4BD80321" w14:textId="3B72088C" w:rsidR="00E51031" w:rsidRPr="00260F5D" w:rsidRDefault="00E51031" w:rsidP="00B43266">
      <w:pPr>
        <w:rPr>
          <w:color w:val="000000" w:themeColor="text1"/>
        </w:rPr>
      </w:pPr>
      <w:r>
        <w:rPr>
          <w:color w:val="000000" w:themeColor="text1"/>
        </w:rPr>
        <w:t xml:space="preserve">Päivätoiminnassa käytetään tällä hetkellä teknologiaa </w:t>
      </w:r>
      <w:r w:rsidR="002B4671">
        <w:rPr>
          <w:color w:val="000000" w:themeColor="text1"/>
        </w:rPr>
        <w:t>ainoastaan asiakaskirjauksiin.</w:t>
      </w:r>
    </w:p>
    <w:p w14:paraId="57810556" w14:textId="2561BC63" w:rsidR="008C0AD2" w:rsidRDefault="008C0AD2" w:rsidP="00A1233E">
      <w:pPr>
        <w:pStyle w:val="Otsikko3"/>
        <w:rPr>
          <w:rStyle w:val="Otsikko4Char"/>
          <w:rFonts w:ascii="Arial" w:hAnsi="Arial" w:cstheme="majorHAnsi"/>
          <w:i w:val="0"/>
          <w:iCs w:val="0"/>
          <w:color w:val="auto"/>
        </w:rPr>
      </w:pPr>
      <w:bookmarkStart w:id="67" w:name="_Toc175741963"/>
      <w:bookmarkStart w:id="68" w:name="_Toc200022487"/>
      <w:r w:rsidRPr="00A1233E">
        <w:rPr>
          <w:rStyle w:val="Otsikko4Char"/>
          <w:rFonts w:ascii="Arial" w:hAnsi="Arial" w:cstheme="majorHAnsi"/>
          <w:i w:val="0"/>
          <w:iCs w:val="0"/>
          <w:color w:val="auto"/>
        </w:rPr>
        <w:t>Infektioiden torjunta ja yleiset hygieniakäytännöt</w:t>
      </w:r>
      <w:bookmarkEnd w:id="67"/>
      <w:bookmarkEnd w:id="68"/>
    </w:p>
    <w:p w14:paraId="61ED434B" w14:textId="75B877AC" w:rsidR="007F308C" w:rsidRDefault="007F308C" w:rsidP="007F308C">
      <w:pPr>
        <w:rPr>
          <w:color w:val="4472C4" w:themeColor="accent1"/>
        </w:rPr>
      </w:pPr>
      <w:r w:rsidRPr="64C2B0C6">
        <w:t>Tyypilliset</w:t>
      </w:r>
      <w:r w:rsidR="0095670A">
        <w:t xml:space="preserve"> Koivulan</w:t>
      </w:r>
      <w:r w:rsidRPr="64C2B0C6">
        <w:t xml:space="preserve"> </w:t>
      </w:r>
      <w:r>
        <w:t>päivätoiminnassa</w:t>
      </w:r>
      <w:r w:rsidRPr="64C2B0C6">
        <w:t xml:space="preserve"> ilmenevät infektiot ovat hengitystieinfektioita (covid19, influenssa, flunssa). Pienessä ja tiiviissä ympäristössä infektioiden leviäminen on helppoa.</w:t>
      </w:r>
      <w:r w:rsidR="009416AC">
        <w:t xml:space="preserve"> Jos asiakas sairastuu, jää hän luonnollisesti sairastamaan omaan kotiinsa tai asuinyksikköönsä.</w:t>
      </w:r>
    </w:p>
    <w:p w14:paraId="663B8383" w14:textId="01B161F9" w:rsidR="007F308C" w:rsidRDefault="007F308C" w:rsidP="007F308C">
      <w:pPr>
        <w:rPr>
          <w:color w:val="4472C4" w:themeColor="accent1"/>
        </w:rPr>
      </w:pPr>
      <w:r w:rsidRPr="64C2B0C6">
        <w:t xml:space="preserve">Infektioiden ja tarttuvien sairauksien leviämistä </w:t>
      </w:r>
      <w:r w:rsidR="009416AC">
        <w:t>päivätoiminnassa</w:t>
      </w:r>
      <w:r w:rsidRPr="64C2B0C6">
        <w:t xml:space="preserve"> ennaltaehkäistään huolehtimalla hyvästä käsihygieniasta niin henkilökunnan kuin asiakkaiden kanssa. Käsihuuhteita on saatavilla henkilökunnalle ja asiakkaille</w:t>
      </w:r>
      <w:r w:rsidR="003241B8">
        <w:t>.</w:t>
      </w:r>
      <w:r w:rsidRPr="64C2B0C6">
        <w:t xml:space="preserve"> Hoitoon liittyviä infektioita ei ole ilmennyt, mikäli sellaisia tulisi, informoidaan asiasta palveluvastaavaa ja vastuusairaanhoitajaa</w:t>
      </w:r>
      <w:r>
        <w:t>.</w:t>
      </w:r>
    </w:p>
    <w:p w14:paraId="14312EAE" w14:textId="0DCD82CF" w:rsidR="007F308C" w:rsidRDefault="007F308C" w:rsidP="007F308C">
      <w:pPr>
        <w:rPr>
          <w:color w:val="4472C4" w:themeColor="accent1"/>
        </w:rPr>
      </w:pPr>
      <w:r w:rsidRPr="64C2B0C6">
        <w:lastRenderedPageBreak/>
        <w:t xml:space="preserve">Henkilökunnalla on tartuntatautilain 48 pykälän mukainen rokotussuoja tarttuvia tauteja vastaan. Asiakkaat saavat vuosittain influenssa- </w:t>
      </w:r>
      <w:r w:rsidR="00132602">
        <w:t>tai koronarokotteen näin halutessaa</w:t>
      </w:r>
      <w:r w:rsidR="002B3D9D">
        <w:t>n</w:t>
      </w:r>
      <w:r w:rsidR="00132602">
        <w:t xml:space="preserve"> oman asuinyksikkönsä tai omaistensa järjestämänä.</w:t>
      </w:r>
    </w:p>
    <w:p w14:paraId="3DD886E1" w14:textId="16FBEBDD" w:rsidR="007F308C" w:rsidRDefault="0095670A" w:rsidP="007F308C">
      <w:pPr>
        <w:rPr>
          <w:color w:val="4472C4" w:themeColor="accent1"/>
        </w:rPr>
      </w:pPr>
      <w:r>
        <w:t>Koivulan p</w:t>
      </w:r>
      <w:r w:rsidR="00132602">
        <w:t>äivätoiminnan</w:t>
      </w:r>
      <w:r w:rsidR="007F308C" w:rsidRPr="64C2B0C6">
        <w:t xml:space="preserve"> yleisestä siisteydestä huolehditaan päivittäin, kerran viikossa ISS siistijä käy siivoamassa tilat, lisäksi henkilökunta suorittaa asiakkaiden kanssa yhdessä ylläpitosiivousta. Kosketuspinnat pyyhitään desinfioivalla aineella aina</w:t>
      </w:r>
      <w:r w:rsidR="00BF52AD">
        <w:t xml:space="preserve"> päivän päätteeksi</w:t>
      </w:r>
      <w:r w:rsidR="007F308C" w:rsidRPr="64C2B0C6">
        <w:t>. Puhtaanapidon omavalvontasuunnitelma päivitetään vuosikellon mukaisesti nimetyn vastuuohjaajan toimesta kerran vuodessa. ISS:n siivoussuunnitelma on päivitetty 4/2025. Jääkaappien, henkilökunnan wc-tilojen</w:t>
      </w:r>
      <w:r w:rsidR="00C75DEF">
        <w:t xml:space="preserve"> ja</w:t>
      </w:r>
      <w:r w:rsidR="007F308C" w:rsidRPr="64C2B0C6">
        <w:t xml:space="preserve"> siivouskomeron siivoukseen on erikseen seurantalistat, joihin työ kuitataan tehdyksi.</w:t>
      </w:r>
    </w:p>
    <w:p w14:paraId="36BB2C06" w14:textId="3B966ABF" w:rsidR="007F308C" w:rsidRDefault="007F308C" w:rsidP="007F308C">
      <w:r w:rsidRPr="64C2B0C6">
        <w:t>Jätehuolto on järjestetty Jätehuolto Nuojua Oy:n toimesta, jätekatoksessa on astiat polttokelpoiselle jätteelle, muovinkeräykseen sekä biojätteelle.</w:t>
      </w:r>
      <w:r w:rsidR="00832E48">
        <w:t xml:space="preserve"> Biojäte punnitaan päivittäin ja vältetään </w:t>
      </w:r>
      <w:r w:rsidR="00AE6C50">
        <w:t>turhaa hävikkiä.</w:t>
      </w:r>
      <w:r w:rsidRPr="64C2B0C6">
        <w:t xml:space="preserve"> Lukitussa kierrätysvarastossa lisäksi pahvin/kartonginkeräys, lasinkeräys</w:t>
      </w:r>
      <w:r w:rsidR="00AE6C50">
        <w:t>, metallinkeräys</w:t>
      </w:r>
      <w:r w:rsidRPr="64C2B0C6">
        <w:t xml:space="preserve"> ja elektroniikkajätteen keräys, joiden jäteasemalle viennistä vastaavat</w:t>
      </w:r>
      <w:r w:rsidR="0099664E">
        <w:t xml:space="preserve"> </w:t>
      </w:r>
      <w:r w:rsidR="006D037D">
        <w:t xml:space="preserve">pääsääntöisesti </w:t>
      </w:r>
      <w:r w:rsidR="006D037D" w:rsidRPr="64C2B0C6">
        <w:t>päivätoiminnan</w:t>
      </w:r>
      <w:r w:rsidRPr="64C2B0C6">
        <w:t xml:space="preserve"> </w:t>
      </w:r>
      <w:r w:rsidR="0099664E">
        <w:t>ohjaajat ja asiakkaat</w:t>
      </w:r>
      <w:r w:rsidR="00674B4D">
        <w:t xml:space="preserve">. Oulun kiertokaarelle viedään peräkärryllinen kierrätystuotteita </w:t>
      </w:r>
      <w:r w:rsidR="00B61CA3">
        <w:t>lähes viikoittain, sillä samaa kierrätysvarastoa käyttävät myös Hietasaaren ryhmäkoti sekä Villa Vinssin ryhmäkoti päivätoiminnan lisäksi.</w:t>
      </w:r>
    </w:p>
    <w:p w14:paraId="4DA7BEC0" w14:textId="3B33A24D" w:rsidR="004B12D3" w:rsidRDefault="004B12D3" w:rsidP="007F308C">
      <w:r>
        <w:t>Asiakkaiden kanssa harjoitellaa</w:t>
      </w:r>
      <w:r w:rsidR="002B3D9D">
        <w:t>n</w:t>
      </w:r>
      <w:r>
        <w:t xml:space="preserve"> ja opetellaan päivittäin kierrätystaitoja ja mietitään</w:t>
      </w:r>
      <w:r w:rsidR="006D037D">
        <w:t>,</w:t>
      </w:r>
      <w:r>
        <w:t xml:space="preserve"> miten</w:t>
      </w:r>
      <w:r w:rsidR="006D037D">
        <w:t xml:space="preserve"> jätteet</w:t>
      </w:r>
      <w:r w:rsidR="002A7AAE">
        <w:t xml:space="preserve"> lajitellaan kierrättämistä ajatellen. Lisäksi päivätoiminta työskentelee kestävän kehityksen puolesta ja välttää ostamassa aina uusia tuotteita/ materiaaleja. Pyrimme käyttämään askarteluissa/kädentaidoissa kierrätettyjä materiaaleja. Mm</w:t>
      </w:r>
      <w:r w:rsidR="006D037D">
        <w:t>.</w:t>
      </w:r>
      <w:r w:rsidR="002A7AAE">
        <w:t xml:space="preserve"> </w:t>
      </w:r>
      <w:r w:rsidR="002B3D9D">
        <w:t>lähiympäristöstä haetaan luonnon materiaaleja.</w:t>
      </w:r>
    </w:p>
    <w:p w14:paraId="5722737A" w14:textId="173A9D7E" w:rsidR="00CD2CE9" w:rsidRPr="006D037D" w:rsidRDefault="0095670A" w:rsidP="006D037D">
      <w:pPr>
        <w:rPr>
          <w:color w:val="000000" w:themeColor="text1"/>
        </w:rPr>
      </w:pPr>
      <w:r w:rsidRPr="006D037D">
        <w:rPr>
          <w:color w:val="000000" w:themeColor="text1"/>
        </w:rPr>
        <w:t>Koivulan p</w:t>
      </w:r>
      <w:r w:rsidR="006D3A8A" w:rsidRPr="006D037D">
        <w:rPr>
          <w:color w:val="000000" w:themeColor="text1"/>
        </w:rPr>
        <w:t>äivätoiminn</w:t>
      </w:r>
      <w:r w:rsidR="003C0F93" w:rsidRPr="006D037D">
        <w:rPr>
          <w:color w:val="000000" w:themeColor="text1"/>
        </w:rPr>
        <w:t>alla</w:t>
      </w:r>
      <w:r w:rsidR="006D3A8A" w:rsidRPr="006D037D">
        <w:rPr>
          <w:color w:val="000000" w:themeColor="text1"/>
        </w:rPr>
        <w:t xml:space="preserve"> </w:t>
      </w:r>
      <w:r w:rsidR="00CD2CE9" w:rsidRPr="006D037D">
        <w:rPr>
          <w:color w:val="000000" w:themeColor="text1"/>
        </w:rPr>
        <w:t xml:space="preserve">on ISO 14001 ympäristösertifikaatti. Yksikön jätehuollon toteuttamisessa huomioidaan standardin mukaisen ympäristöohjelman tavoite sitoutua muun muassa jätteiden tehokkaaseen hallintaan lajittelemalla ja kierrättämällä. </w:t>
      </w:r>
    </w:p>
    <w:p w14:paraId="54786A3C" w14:textId="1A6BA599" w:rsidR="008C0AD2" w:rsidRDefault="008C0AD2" w:rsidP="008C0AD2">
      <w:pPr>
        <w:pStyle w:val="Otsikko3"/>
        <w:spacing w:line="276" w:lineRule="auto"/>
        <w:rPr>
          <w:rFonts w:eastAsia="Arial" w:cs="Arial"/>
        </w:rPr>
      </w:pPr>
      <w:bookmarkStart w:id="69" w:name="_Toc200022488"/>
      <w:r w:rsidRPr="00522F8C">
        <w:rPr>
          <w:rFonts w:eastAsia="Arial" w:cs="Arial"/>
        </w:rPr>
        <w:t>Lääkehoitosuunnitelma</w:t>
      </w:r>
      <w:bookmarkEnd w:id="69"/>
    </w:p>
    <w:p w14:paraId="6F3D5151" w14:textId="47ACE2AF" w:rsidR="002B3D9D" w:rsidRDefault="00E92BF8" w:rsidP="002B3D9D">
      <w:r>
        <w:t xml:space="preserve">Yksikön lääkehoitosuunnitelman </w:t>
      </w:r>
      <w:r w:rsidR="00310246">
        <w:t xml:space="preserve">laadinnasta ja päivittämisestä vastaa vastuusairaanhoitaja Johanna </w:t>
      </w:r>
      <w:r w:rsidR="00F072B6">
        <w:t xml:space="preserve">Similä, </w:t>
      </w:r>
      <w:r w:rsidR="00F82E89">
        <w:t>johanna.simila@hoivatie.fi</w:t>
      </w:r>
      <w:r w:rsidR="00557394">
        <w:t xml:space="preserve"> yhdessä palveluvastaava Tiina Huittisen kanssa. Päivätoiminnan lääkehoitosuunnitelma on päivitetty </w:t>
      </w:r>
      <w:r w:rsidR="00936C37">
        <w:t>3</w:t>
      </w:r>
      <w:r w:rsidR="00557394">
        <w:t>.</w:t>
      </w:r>
      <w:r w:rsidR="00936C37">
        <w:t>3</w:t>
      </w:r>
      <w:r w:rsidR="00557394">
        <w:t>.20</w:t>
      </w:r>
      <w:r w:rsidR="00936C37">
        <w:t>26</w:t>
      </w:r>
      <w:r w:rsidR="00557394">
        <w:t xml:space="preserve">. </w:t>
      </w:r>
    </w:p>
    <w:p w14:paraId="33362F3A" w14:textId="28D0A117" w:rsidR="006B19F3" w:rsidRDefault="006B19F3" w:rsidP="002B3D9D">
      <w:r>
        <w:t>Päivätoiminnas</w:t>
      </w:r>
      <w:r w:rsidR="000E349B">
        <w:t>sa ainoastaan yhdellä asiakkaalla on käytössään tarvittava avaava Ventoline Evohaler-astmalääke</w:t>
      </w:r>
      <w:r w:rsidR="00B81F37">
        <w:t>. Asiakas säilyttää omassa lukitussa kaapissa lääkettään. Avain on asiakkaalla itsellään sekä ohjaajilla.</w:t>
      </w:r>
    </w:p>
    <w:p w14:paraId="0ECE3309" w14:textId="0CCD9798" w:rsidR="00967858" w:rsidRPr="002B3D9D" w:rsidRDefault="00967858" w:rsidP="002B3D9D">
      <w:r>
        <w:t xml:space="preserve">Vastuusairaanhoitaja ja palveluvastaava huolehtivat yhdessä, että ohjaajien lääkeluvat ovat ajantasaiset ja </w:t>
      </w:r>
      <w:r w:rsidR="00D71A90">
        <w:t xml:space="preserve">vastuusairaanhoitaja perehdyttää uudet työntekijät ja opiskelijat yksikön lääkehoitoon ja </w:t>
      </w:r>
      <w:r w:rsidR="00202905">
        <w:t>ottaa vastaan yksikkökohtaiset näytöt lääkkeenjaolle ja annolle.</w:t>
      </w:r>
    </w:p>
    <w:p w14:paraId="08EB69A8" w14:textId="7F897427" w:rsidR="008659B4" w:rsidRPr="008C46D9" w:rsidRDefault="008C0AD2" w:rsidP="008659B4">
      <w:pPr>
        <w:pStyle w:val="Otsikko3"/>
        <w:spacing w:line="276" w:lineRule="auto"/>
        <w:rPr>
          <w:rFonts w:eastAsia="Arial" w:cs="Arial"/>
        </w:rPr>
      </w:pPr>
      <w:bookmarkStart w:id="70" w:name="_Toc200022489"/>
      <w:r w:rsidRPr="00522F8C">
        <w:rPr>
          <w:rFonts w:eastAsia="Arial" w:cs="Arial"/>
        </w:rPr>
        <w:t>Lääkinnälliset laitteet</w:t>
      </w:r>
      <w:bookmarkEnd w:id="70"/>
    </w:p>
    <w:p w14:paraId="3CCC4C6E" w14:textId="691A502D" w:rsidR="008659B4" w:rsidRDefault="00416B04" w:rsidP="008659B4">
      <w:r>
        <w:t>Koivulan p</w:t>
      </w:r>
      <w:r w:rsidR="008659B4">
        <w:t>äivätoiminnassa ei ole käytössä lainkaan lääkinnällisiä laitteita.</w:t>
      </w:r>
    </w:p>
    <w:p w14:paraId="7341042E" w14:textId="5926DEDA" w:rsidR="008C0AD2" w:rsidRDefault="008C0AD2" w:rsidP="008C0AD2">
      <w:pPr>
        <w:pStyle w:val="Otsikko2"/>
      </w:pPr>
      <w:bookmarkStart w:id="71" w:name="_Toc283287532"/>
      <w:bookmarkStart w:id="72" w:name="_Toc175740439"/>
      <w:bookmarkStart w:id="73" w:name="_Toc175741902"/>
      <w:bookmarkStart w:id="74" w:name="_Toc175741966"/>
      <w:bookmarkStart w:id="75" w:name="_Toc188357437"/>
      <w:bookmarkStart w:id="76" w:name="_Toc200022490"/>
      <w:r w:rsidRPr="00F108EA">
        <w:t>Asiakas</w:t>
      </w:r>
      <w:r>
        <w:t>työhön</w:t>
      </w:r>
      <w:r w:rsidRPr="00F108EA">
        <w:t xml:space="preserve"> osallistuvan henkilöstön riittävyyden ja osaamisen varmistaminen</w:t>
      </w:r>
      <w:bookmarkEnd w:id="71"/>
      <w:bookmarkEnd w:id="72"/>
      <w:bookmarkEnd w:id="73"/>
      <w:bookmarkEnd w:id="74"/>
      <w:bookmarkEnd w:id="75"/>
      <w:bookmarkEnd w:id="76"/>
    </w:p>
    <w:p w14:paraId="2F9A591C" w14:textId="61DE6011" w:rsidR="004E3296" w:rsidRDefault="00416B04" w:rsidP="004E3296">
      <w:r>
        <w:t>Koivulan p</w:t>
      </w:r>
      <w:r w:rsidR="004E3296">
        <w:t>äivätoiminnan r</w:t>
      </w:r>
      <w:r w:rsidR="004E3296" w:rsidRPr="0087140E">
        <w:t>iittävä ja osaava</w:t>
      </w:r>
      <w:r w:rsidR="004E3296">
        <w:t xml:space="preserve">, </w:t>
      </w:r>
      <w:r w:rsidR="004E3296" w:rsidRPr="0087140E">
        <w:t>yksikön omavalvontaan sitoutunut henkilöstö on keskeinen tekijä</w:t>
      </w:r>
      <w:r w:rsidR="004E3296">
        <w:t xml:space="preserve"> palvelun</w:t>
      </w:r>
      <w:r w:rsidR="004E3296" w:rsidRPr="0087140E">
        <w:t xml:space="preserve"> laadun ja asiakasturvallisuuden varmistamisessa sekä palvelujen kehittämisessä.</w:t>
      </w:r>
    </w:p>
    <w:p w14:paraId="4F5965F5" w14:textId="109303C4" w:rsidR="004E3296" w:rsidRPr="0020768B" w:rsidRDefault="00416B04" w:rsidP="004E3296">
      <w:r>
        <w:lastRenderedPageBreak/>
        <w:t>Koivulan p</w:t>
      </w:r>
      <w:r w:rsidR="004E3296">
        <w:t>äivätoiminnass</w:t>
      </w:r>
      <w:r w:rsidR="00141FDF">
        <w:t>a</w:t>
      </w:r>
      <w:r w:rsidR="004E3296" w:rsidRPr="0020768B">
        <w:t xml:space="preserve"> on vakituisessa työsuhteessa </w:t>
      </w:r>
      <w:r w:rsidR="004E3296">
        <w:t>2</w:t>
      </w:r>
      <w:r w:rsidR="004E3296" w:rsidRPr="0020768B">
        <w:t xml:space="preserve"> ohjaajaa ja palveluvastaava. Ohjaajista </w:t>
      </w:r>
      <w:r w:rsidR="004E3296">
        <w:t>1</w:t>
      </w:r>
      <w:r w:rsidR="004E3296" w:rsidRPr="0020768B">
        <w:t xml:space="preserve"> on lähihoita</w:t>
      </w:r>
      <w:r w:rsidR="00F072B6">
        <w:t>ja</w:t>
      </w:r>
      <w:r w:rsidR="004E3296" w:rsidRPr="0020768B">
        <w:t xml:space="preserve"> ja 1 sosionomi (AMK</w:t>
      </w:r>
      <w:r w:rsidR="004E3296">
        <w:t>)</w:t>
      </w:r>
      <w:r w:rsidR="004E3296" w:rsidRPr="0020768B">
        <w:t xml:space="preserve"> palveluvastaava on koulutukseltaan myös sosionomi (AMK). Vuosilomien ja muiden pidempien poissaolojen ajaksi palkataan kuukausipalkalla sijainen, äkillisiin lyhyisiin poissaoloihin hankitaan sijainen </w:t>
      </w:r>
      <w:r w:rsidR="004E3296">
        <w:t>Temployer-</w:t>
      </w:r>
      <w:r w:rsidR="004E3296" w:rsidRPr="0020768B">
        <w:t xml:space="preserve"> palvelun kautta, ellei sisäisillä järjestelyillä saada työvuoroon tekijää.</w:t>
      </w:r>
      <w:r w:rsidR="000A3DBF">
        <w:t xml:space="preserve"> Sisäisiä järjestelyjä ovat mm vammaispalveluiden kiertävien ohjaajien </w:t>
      </w:r>
      <w:r w:rsidR="00876D61">
        <w:t xml:space="preserve">tai naapuri yksiköiden (Hietasaaren ryhmäkodit ja Villa Vinssi) </w:t>
      </w:r>
      <w:r w:rsidR="00631140">
        <w:t>ohjaajien työskentely päivätoiminnassa.</w:t>
      </w:r>
    </w:p>
    <w:p w14:paraId="33A9393A" w14:textId="3BA3A2E6" w:rsidR="004E3296" w:rsidRPr="0020768B" w:rsidRDefault="004E3296" w:rsidP="004E3296">
      <w:r w:rsidRPr="0020768B">
        <w:t xml:space="preserve">Poissaolot ilmoitetaan soittamalla virka-aikaan palveluvastaavalle ja muulloin suoraan ryhmäkodille. Virka-aikaan sijaisen hankinnasta vastaa palveluvastaava tai hänen nimeämänsä henkilö, </w:t>
      </w:r>
      <w:r w:rsidR="00F072B6" w:rsidRPr="0020768B">
        <w:t xml:space="preserve">muulloin </w:t>
      </w:r>
      <w:r w:rsidR="00F072B6">
        <w:t>toinen</w:t>
      </w:r>
      <w:r w:rsidR="00180D6F">
        <w:t xml:space="preserve"> päivätoiminnan </w:t>
      </w:r>
      <w:r w:rsidRPr="0020768B">
        <w:t>ohjaaja.</w:t>
      </w:r>
    </w:p>
    <w:p w14:paraId="7E053C02" w14:textId="77777777" w:rsidR="004E3296" w:rsidRPr="0020768B" w:rsidRDefault="004E3296" w:rsidP="004E3296">
      <w:r w:rsidRPr="0020768B">
        <w:t>Asiakkaiden palveluntarpeen muutoksia seurataan ja arvioidaan päivittäiskirjauksissa ja tarvittaessa palveluluokan muutoksesta keskustellaan palvelunostajan kanssa, henkilökuntamitoitusta muokataan tarpeen mukaan.</w:t>
      </w:r>
    </w:p>
    <w:p w14:paraId="29DC260B" w14:textId="77777777" w:rsidR="004E3296" w:rsidRPr="0020768B" w:rsidRDefault="004E3296" w:rsidP="004E3296">
      <w:r w:rsidRPr="0020768B">
        <w:t>Kaikilla ohjaajilla on sosiaali- ja terveysalan koulutus ja lisäkoulutuksilla ylläpidetään ammattitaitoa. Palveluvastaava seuraa henkilöstön osaamista ja työskentelyn asianmukaisuutta ja puuttuu tarvittaessa havaittuihin epäkohtiin. Palveluvastaava kartoittaa koulutustarpeita ja huolehtii lisä- ja täydennyskoulutuksista, myös ohjaajat voivat ehdottaa sopivaksi katsomiaan koulutuksia.</w:t>
      </w:r>
    </w:p>
    <w:p w14:paraId="7DAC3DA6" w14:textId="77777777" w:rsidR="004E3296" w:rsidRPr="0020768B" w:rsidRDefault="004E3296" w:rsidP="004E3296">
      <w:r w:rsidRPr="0020768B">
        <w:t>Henkilökunnalta kerätään palautetta säännöllisillä Pulse-kyselyillä, joissa kartoitetaan henkilöstön työhyvinvointia ja työtyytyväisyyttä. Tuloksia käytetään hyväksi toiminnan suunnitteluissa.</w:t>
      </w:r>
    </w:p>
    <w:p w14:paraId="53C5F859" w14:textId="77777777" w:rsidR="004E3296" w:rsidRDefault="004E3296" w:rsidP="004E3296">
      <w:pPr>
        <w:rPr>
          <w:color w:val="4472C4" w:themeColor="accent1"/>
          <w:u w:val="single"/>
        </w:rPr>
      </w:pPr>
      <w:r w:rsidRPr="0020768B">
        <w:t xml:space="preserve">Sosiaali- ja terveydenhuollon ammattihenkilöiden ammattioikeudet varmistaa rekrytointitilanteessa </w:t>
      </w:r>
      <w:r>
        <w:t xml:space="preserve">Suosikki- ja Terhikki-rekisteristä </w:t>
      </w:r>
      <w:r w:rsidRPr="0020768B">
        <w:t>palveluvastaava ja hän dokumentoi tiedot</w:t>
      </w:r>
      <w:r>
        <w:t xml:space="preserve"> IMS-toimintajärjestelmään.</w:t>
      </w:r>
    </w:p>
    <w:p w14:paraId="6CD54FA9" w14:textId="2849D167" w:rsidR="004E3296" w:rsidRPr="0020768B" w:rsidRDefault="00B70D77" w:rsidP="004E3296">
      <w:r>
        <w:t>Koivulan p</w:t>
      </w:r>
      <w:r w:rsidR="004F534D">
        <w:t xml:space="preserve">äivätoiminnan </w:t>
      </w:r>
      <w:r w:rsidR="004E3296" w:rsidRPr="0020768B">
        <w:t>kaikki asiakkaat ovat täysi-ikäisiä, uusien työntekijöiden tulee kuitenkin esittää rikosrekisteriote perustuen valvontalain 28 §:ään</w:t>
      </w:r>
      <w:r w:rsidR="00601C52">
        <w:t>.</w:t>
      </w:r>
    </w:p>
    <w:p w14:paraId="4E5E04B9" w14:textId="77777777" w:rsidR="004E3296" w:rsidRPr="0020768B" w:rsidRDefault="004E3296" w:rsidP="004E3296">
      <w:pPr>
        <w:rPr>
          <w:iCs/>
        </w:rPr>
      </w:pPr>
      <w:r w:rsidRPr="0020768B">
        <w:t>Laillistetun sosiaali- tai terveydenhuollon ammattihenkilön tehtävissä tilapäisesti toimivien opiskelijoiden oikeus työskennellä varmistetaan, opiskeluja pitää olla suoritettuna vähintään 2/3 jotta opiskelija voidaan laskea mitoitukseen.</w:t>
      </w:r>
    </w:p>
    <w:p w14:paraId="07E810A4" w14:textId="77777777" w:rsidR="004E3296" w:rsidRPr="0020768B" w:rsidRDefault="004E3296" w:rsidP="004E3296">
      <w:pPr>
        <w:pStyle w:val="Eivli"/>
        <w:jc w:val="both"/>
        <w:rPr>
          <w:rFonts w:cs="Arial"/>
          <w:b/>
          <w:bCs/>
        </w:rPr>
      </w:pPr>
      <w:r w:rsidRPr="0020768B">
        <w:rPr>
          <w:rFonts w:cs="Arial"/>
          <w:b/>
          <w:bCs/>
        </w:rPr>
        <w:t>Perehdyttäminen</w:t>
      </w:r>
    </w:p>
    <w:p w14:paraId="6CD3187A" w14:textId="77777777" w:rsidR="004E3296" w:rsidRPr="0020768B" w:rsidRDefault="004E3296" w:rsidP="004E3296">
      <w:pPr>
        <w:pStyle w:val="Eivli"/>
        <w:numPr>
          <w:ilvl w:val="0"/>
          <w:numId w:val="53"/>
        </w:numPr>
        <w:jc w:val="both"/>
        <w:rPr>
          <w:rFonts w:cs="Arial"/>
        </w:rPr>
      </w:pPr>
      <w:r w:rsidRPr="0020768B">
        <w:rPr>
          <w:rFonts w:cs="Arial"/>
        </w:rPr>
        <w:t>Esihenkilö nimeää yksiköstä opiskelijavastaavan/perehdyttäjän, joka vastaa palkallisen harjoittelijan perehdytyksestä.</w:t>
      </w:r>
    </w:p>
    <w:p w14:paraId="795EE34C" w14:textId="77777777" w:rsidR="004E3296" w:rsidRPr="0020768B" w:rsidRDefault="004E3296" w:rsidP="004E3296">
      <w:pPr>
        <w:pStyle w:val="Eivli"/>
        <w:numPr>
          <w:ilvl w:val="0"/>
          <w:numId w:val="53"/>
        </w:numPr>
        <w:jc w:val="both"/>
        <w:rPr>
          <w:rFonts w:cs="Arial"/>
          <w:b/>
          <w:bCs/>
        </w:rPr>
      </w:pPr>
      <w:r w:rsidRPr="0020768B">
        <w:rPr>
          <w:rFonts w:cs="Arial"/>
        </w:rPr>
        <w:t>Palkallinen harjoittelija perehdytetään liiketoiminnan perehdyttämissuunnitelman mukaan (löytyy IMS:stä).</w:t>
      </w:r>
    </w:p>
    <w:p w14:paraId="4842D8DD" w14:textId="77777777" w:rsidR="004E3296" w:rsidRPr="0020768B" w:rsidRDefault="004E3296" w:rsidP="004E3296">
      <w:pPr>
        <w:pStyle w:val="Eivli"/>
        <w:numPr>
          <w:ilvl w:val="0"/>
          <w:numId w:val="53"/>
        </w:numPr>
        <w:jc w:val="both"/>
        <w:rPr>
          <w:rFonts w:cs="Arial"/>
          <w:b/>
          <w:bCs/>
        </w:rPr>
      </w:pPr>
      <w:r w:rsidRPr="0020768B">
        <w:rPr>
          <w:rFonts w:cs="Arial"/>
        </w:rPr>
        <w:t>Opiskelijan työvuorosuunnittelu tehdään Velhossa.</w:t>
      </w:r>
    </w:p>
    <w:p w14:paraId="478672AC" w14:textId="77777777" w:rsidR="004E3296" w:rsidRPr="003602D8" w:rsidRDefault="004E3296" w:rsidP="004E3296">
      <w:pPr>
        <w:pStyle w:val="Eivli"/>
        <w:numPr>
          <w:ilvl w:val="0"/>
          <w:numId w:val="53"/>
        </w:numPr>
        <w:jc w:val="both"/>
        <w:rPr>
          <w:rFonts w:cs="Arial"/>
          <w:b/>
          <w:bCs/>
        </w:rPr>
      </w:pPr>
      <w:r w:rsidRPr="0020768B">
        <w:rPr>
          <w:rFonts w:cs="Arial"/>
        </w:rPr>
        <w:t>Esihenkilö sopii harjoittelijan kanssa kaksi-kolme ohjauskeskustelua harjoittelun ajalle.</w:t>
      </w:r>
    </w:p>
    <w:p w14:paraId="0BEA08E7" w14:textId="1AE21C65" w:rsidR="004E3296" w:rsidRPr="0020768B" w:rsidRDefault="00B70D77" w:rsidP="004E3296">
      <w:pPr>
        <w:pStyle w:val="Eivli"/>
        <w:numPr>
          <w:ilvl w:val="0"/>
          <w:numId w:val="53"/>
        </w:numPr>
        <w:jc w:val="both"/>
        <w:rPr>
          <w:rFonts w:cs="Arial"/>
          <w:b/>
          <w:bCs/>
        </w:rPr>
      </w:pPr>
      <w:r>
        <w:rPr>
          <w:rFonts w:cs="Arial"/>
        </w:rPr>
        <w:t xml:space="preserve">Koivulan päivätoiminnan </w:t>
      </w:r>
      <w:r w:rsidR="004E3296">
        <w:rPr>
          <w:rFonts w:cs="Arial"/>
        </w:rPr>
        <w:t>ohjaajat ovat käyneet työpaikkaohjaajakoulutuksen</w:t>
      </w:r>
    </w:p>
    <w:p w14:paraId="2C644648" w14:textId="77777777" w:rsidR="004E3296" w:rsidRPr="0020768B" w:rsidRDefault="004E3296" w:rsidP="004E3296">
      <w:pPr>
        <w:pStyle w:val="Eivli"/>
        <w:jc w:val="both"/>
        <w:rPr>
          <w:rFonts w:cs="Arial"/>
        </w:rPr>
      </w:pPr>
    </w:p>
    <w:p w14:paraId="1DE9131F" w14:textId="77777777" w:rsidR="004E3296" w:rsidRPr="0020768B" w:rsidRDefault="004E3296" w:rsidP="004E3296">
      <w:pPr>
        <w:pStyle w:val="Eivli"/>
        <w:jc w:val="both"/>
        <w:rPr>
          <w:rFonts w:cs="Arial"/>
          <w:b/>
          <w:bCs/>
        </w:rPr>
      </w:pPr>
      <w:r w:rsidRPr="0020768B">
        <w:rPr>
          <w:rFonts w:cs="Arial"/>
          <w:b/>
          <w:bCs/>
        </w:rPr>
        <w:t>Esihenkilö</w:t>
      </w:r>
    </w:p>
    <w:p w14:paraId="118F535F" w14:textId="77777777" w:rsidR="004E3296" w:rsidRPr="0020768B" w:rsidRDefault="004E3296" w:rsidP="004E3296">
      <w:pPr>
        <w:pStyle w:val="Eivli"/>
        <w:numPr>
          <w:ilvl w:val="0"/>
          <w:numId w:val="52"/>
        </w:numPr>
        <w:jc w:val="both"/>
        <w:rPr>
          <w:rFonts w:cs="Arial"/>
        </w:rPr>
      </w:pPr>
      <w:r w:rsidRPr="0020768B">
        <w:rPr>
          <w:rFonts w:cs="Arial"/>
        </w:rPr>
        <w:t>Palkallisen harjoittelijan kanssa sovitaan palkasta siten, että se on vähintään 90 % kyseisen tehtävän ohjepalkkaluokasta.</w:t>
      </w:r>
    </w:p>
    <w:p w14:paraId="427E2573" w14:textId="77777777" w:rsidR="004E3296" w:rsidRDefault="004E3296" w:rsidP="004E3296">
      <w:pPr>
        <w:pStyle w:val="Eivli"/>
        <w:numPr>
          <w:ilvl w:val="0"/>
          <w:numId w:val="52"/>
        </w:numPr>
        <w:jc w:val="both"/>
        <w:rPr>
          <w:rFonts w:cs="Arial"/>
        </w:rPr>
      </w:pPr>
      <w:r w:rsidRPr="0020768B">
        <w:rPr>
          <w:rFonts w:cs="Arial"/>
        </w:rPr>
        <w:t>Te</w:t>
      </w:r>
      <w:r>
        <w:rPr>
          <w:rFonts w:cs="Arial"/>
        </w:rPr>
        <w:t>hdään</w:t>
      </w:r>
      <w:r w:rsidRPr="0020768B">
        <w:rPr>
          <w:rFonts w:cs="Arial"/>
        </w:rPr>
        <w:t xml:space="preserve"> määräaikainen työsopimus ja sido</w:t>
      </w:r>
      <w:r>
        <w:rPr>
          <w:rFonts w:cs="Arial"/>
        </w:rPr>
        <w:t>taan</w:t>
      </w:r>
      <w:r w:rsidRPr="0020768B">
        <w:rPr>
          <w:rFonts w:cs="Arial"/>
        </w:rPr>
        <w:t xml:space="preserve"> kestoaika palkallisen harjoittelun kestoon.</w:t>
      </w:r>
    </w:p>
    <w:p w14:paraId="5CA6376A" w14:textId="77777777" w:rsidR="004E3296" w:rsidRDefault="004E3296" w:rsidP="004E3296">
      <w:pPr>
        <w:rPr>
          <w:iCs/>
        </w:rPr>
      </w:pPr>
    </w:p>
    <w:p w14:paraId="6FA8CDD3" w14:textId="33A3B708" w:rsidR="004E3296" w:rsidRPr="00E42566" w:rsidRDefault="00B70D77" w:rsidP="004E3296">
      <w:pPr>
        <w:rPr>
          <w:iCs/>
        </w:rPr>
      </w:pPr>
      <w:r>
        <w:rPr>
          <w:iCs/>
        </w:rPr>
        <w:t>Palveluvastaava</w:t>
      </w:r>
      <w:r w:rsidR="004E3296" w:rsidRPr="00E42566">
        <w:rPr>
          <w:iCs/>
        </w:rPr>
        <w:t xml:space="preserve"> varmistaa, että yksikössä vuosittain päivitetään muun turvallisuussuunnittelun ohessa työn vaarojen arviointi. Lisäksi käytössä on suunnitelmallinen, strukturoitu uuden työntekijän perehdyttämisprosessi, käytössä on asianmukaiset henkilönsuojaimet</w:t>
      </w:r>
      <w:r w:rsidR="004E3296">
        <w:rPr>
          <w:iCs/>
        </w:rPr>
        <w:t>,</w:t>
      </w:r>
      <w:r w:rsidR="004E3296" w:rsidRPr="00E42566">
        <w:rPr>
          <w:iCs/>
        </w:rPr>
        <w:t xml:space="preserve"> työterveyshuollon palvelut, työsuojelutoimikunta, turvallisuuskoordinaattoritiimitoiminta, säännölliset AVEKKI-koulutukset, ensiapu-, alkusammutuskoulutukset, vuosittaiset poistumisharjoitukset ja turvallisuuskävelyt, </w:t>
      </w:r>
      <w:r w:rsidR="004E3296" w:rsidRPr="00E42566">
        <w:rPr>
          <w:iCs/>
        </w:rPr>
        <w:lastRenderedPageBreak/>
        <w:t>haastavien tilanteiden jälkipurku-toimintakäytäntö, Hoivatien tienviitat vastuulliseen työkäyttäytymiseen ja varhaiseen puuttumiseen.</w:t>
      </w:r>
    </w:p>
    <w:p w14:paraId="6D097769" w14:textId="18EE4A78" w:rsidR="008C0AD2" w:rsidRDefault="00B70D77" w:rsidP="00A141F6">
      <w:r>
        <w:t>Koivulan p</w:t>
      </w:r>
      <w:r w:rsidR="007F08B5">
        <w:t xml:space="preserve">äivätoiminnan </w:t>
      </w:r>
      <w:r w:rsidR="008C0AD2" w:rsidRPr="00F108EA">
        <w:t xml:space="preserve">toiminnan keskeisimpien </w:t>
      </w:r>
      <w:r w:rsidR="008C0AD2" w:rsidRPr="00F108EA">
        <w:rPr>
          <w:bCs/>
        </w:rPr>
        <w:t>henkilöstön riittävyyttä ja osaamista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A141F6" w14:paraId="555E5D91" w14:textId="77777777" w:rsidTr="0013360E">
        <w:tc>
          <w:tcPr>
            <w:tcW w:w="3209" w:type="dxa"/>
            <w:shd w:val="clear" w:color="auto" w:fill="FFFF99"/>
          </w:tcPr>
          <w:p w14:paraId="260544B9" w14:textId="1959EA7D" w:rsidR="00A141F6" w:rsidRPr="00A141F6" w:rsidRDefault="00A141F6" w:rsidP="00A141F6">
            <w:pPr>
              <w:rPr>
                <w:b/>
                <w:bCs/>
              </w:rPr>
            </w:pPr>
            <w:r w:rsidRPr="00A141F6">
              <w:rPr>
                <w:b/>
                <w:bCs/>
              </w:rPr>
              <w:t>Tunnistettu riski</w:t>
            </w:r>
          </w:p>
        </w:tc>
        <w:tc>
          <w:tcPr>
            <w:tcW w:w="3209" w:type="dxa"/>
            <w:shd w:val="clear" w:color="auto" w:fill="FFFF99"/>
          </w:tcPr>
          <w:p w14:paraId="332A366A" w14:textId="483E7DFE" w:rsidR="00A141F6" w:rsidRPr="00A141F6" w:rsidRDefault="00A141F6" w:rsidP="00A141F6">
            <w:pPr>
              <w:rPr>
                <w:b/>
                <w:bCs/>
              </w:rPr>
            </w:pPr>
            <w:r w:rsidRPr="00A141F6">
              <w:rPr>
                <w:b/>
                <w:bCs/>
              </w:rPr>
              <w:t>Ehkäisy- ja hallintatoimet</w:t>
            </w:r>
          </w:p>
        </w:tc>
        <w:tc>
          <w:tcPr>
            <w:tcW w:w="3210" w:type="dxa"/>
            <w:shd w:val="clear" w:color="auto" w:fill="FFFF99"/>
          </w:tcPr>
          <w:p w14:paraId="757645BD" w14:textId="3C9544AC" w:rsidR="00A141F6" w:rsidRPr="00A141F6" w:rsidRDefault="00A141F6" w:rsidP="00A141F6">
            <w:pPr>
              <w:rPr>
                <w:b/>
                <w:bCs/>
              </w:rPr>
            </w:pPr>
            <w:r w:rsidRPr="00A141F6">
              <w:rPr>
                <w:b/>
                <w:bCs/>
              </w:rPr>
              <w:t>Vastuuhenkilö</w:t>
            </w:r>
          </w:p>
        </w:tc>
      </w:tr>
      <w:tr w:rsidR="00A141F6" w14:paraId="45376655" w14:textId="77777777" w:rsidTr="00A141F6">
        <w:tc>
          <w:tcPr>
            <w:tcW w:w="3209" w:type="dxa"/>
          </w:tcPr>
          <w:p w14:paraId="203871E6" w14:textId="39871EB3" w:rsidR="00A141F6" w:rsidRDefault="008C7473" w:rsidP="00A141F6">
            <w:r>
              <w:t>Vaki</w:t>
            </w:r>
            <w:r w:rsidR="006A5741">
              <w:t xml:space="preserve">tuisen ohjaajien </w:t>
            </w:r>
            <w:r>
              <w:t>yhtäaikainen sairastuminen</w:t>
            </w:r>
          </w:p>
        </w:tc>
        <w:tc>
          <w:tcPr>
            <w:tcW w:w="3209" w:type="dxa"/>
          </w:tcPr>
          <w:p w14:paraId="30763F73" w14:textId="14AA7160" w:rsidR="00A141F6" w:rsidRDefault="006A5741" w:rsidP="00A141F6">
            <w:r>
              <w:t>Työterveyshuolto, Sirius-ohjelma</w:t>
            </w:r>
            <w:r w:rsidR="005E2DC2">
              <w:t>, varhaisen puuttumisen malli</w:t>
            </w:r>
          </w:p>
        </w:tc>
        <w:tc>
          <w:tcPr>
            <w:tcW w:w="3210" w:type="dxa"/>
          </w:tcPr>
          <w:p w14:paraId="436CEFC6" w14:textId="4566BDB7" w:rsidR="00A141F6" w:rsidRDefault="005E2DC2" w:rsidP="00A141F6">
            <w:r>
              <w:t>Palveluvastaava</w:t>
            </w:r>
          </w:p>
        </w:tc>
      </w:tr>
      <w:tr w:rsidR="00A141F6" w14:paraId="0A191010" w14:textId="77777777" w:rsidTr="00A141F6">
        <w:tc>
          <w:tcPr>
            <w:tcW w:w="3209" w:type="dxa"/>
          </w:tcPr>
          <w:p w14:paraId="795D97D4" w14:textId="481483FE" w:rsidR="00A141F6" w:rsidRDefault="00EA3BDB" w:rsidP="00A141F6">
            <w:r>
              <w:t xml:space="preserve">Ammattitaitoisten sijaisten </w:t>
            </w:r>
            <w:r w:rsidR="001E76A6">
              <w:t>re</w:t>
            </w:r>
            <w:r w:rsidR="003E4777">
              <w:t>kr</w:t>
            </w:r>
            <w:r w:rsidR="001E76A6">
              <w:t>ytointi</w:t>
            </w:r>
          </w:p>
        </w:tc>
        <w:tc>
          <w:tcPr>
            <w:tcW w:w="3209" w:type="dxa"/>
          </w:tcPr>
          <w:p w14:paraId="16968EC3" w14:textId="6D1AD9F8" w:rsidR="00A141F6" w:rsidRDefault="001E76A6" w:rsidP="00A141F6">
            <w:r>
              <w:t>Tuttujen opiskelijoiden rekrytointi, Kiertävät ohjaajat</w:t>
            </w:r>
          </w:p>
        </w:tc>
        <w:tc>
          <w:tcPr>
            <w:tcW w:w="3210" w:type="dxa"/>
          </w:tcPr>
          <w:p w14:paraId="28EF944D" w14:textId="7545B389" w:rsidR="00A141F6" w:rsidRDefault="005548E3" w:rsidP="00A141F6">
            <w:r>
              <w:t>Palveluvastaava</w:t>
            </w:r>
          </w:p>
        </w:tc>
      </w:tr>
      <w:tr w:rsidR="00A141F6" w14:paraId="2AB7CF8A" w14:textId="77777777" w:rsidTr="00A141F6">
        <w:tc>
          <w:tcPr>
            <w:tcW w:w="3209" w:type="dxa"/>
          </w:tcPr>
          <w:p w14:paraId="7E89F13A" w14:textId="5AFC0DDD" w:rsidR="00A141F6" w:rsidRDefault="003E4777" w:rsidP="00A141F6">
            <w:r>
              <w:t>Sopivien täsmäkoulutusten löytäminen</w:t>
            </w:r>
            <w:r w:rsidR="0045226E">
              <w:t xml:space="preserve"> päivätoimintaan</w:t>
            </w:r>
          </w:p>
        </w:tc>
        <w:tc>
          <w:tcPr>
            <w:tcW w:w="3209" w:type="dxa"/>
          </w:tcPr>
          <w:p w14:paraId="0CF83FD9" w14:textId="0EAE2F65" w:rsidR="00A141F6" w:rsidRDefault="0045226E" w:rsidP="00A141F6">
            <w:r>
              <w:t>Hoivatien koulutusvuosikello, Kehitysvammaliiton koulutusten seuraaminen</w:t>
            </w:r>
          </w:p>
        </w:tc>
        <w:tc>
          <w:tcPr>
            <w:tcW w:w="3210" w:type="dxa"/>
          </w:tcPr>
          <w:p w14:paraId="2AB63263" w14:textId="78634165" w:rsidR="00A141F6" w:rsidRDefault="0045226E" w:rsidP="00A141F6">
            <w:r>
              <w:t>Palveluvastaava, ohjaajat</w:t>
            </w:r>
          </w:p>
        </w:tc>
      </w:tr>
    </w:tbl>
    <w:p w14:paraId="02FDC1C0" w14:textId="359DB097" w:rsidR="000167AF" w:rsidRDefault="008C0AD2" w:rsidP="00410153">
      <w:pPr>
        <w:pStyle w:val="Otsikko2"/>
      </w:pPr>
      <w:bookmarkStart w:id="77" w:name="_Toc200022491"/>
      <w:bookmarkStart w:id="78" w:name="_Toc1135272961"/>
      <w:bookmarkStart w:id="79" w:name="_Toc175740440"/>
      <w:bookmarkStart w:id="80" w:name="_Toc175741903"/>
      <w:bookmarkStart w:id="81" w:name="_Toc175741967"/>
      <w:bookmarkStart w:id="82" w:name="_Toc188357438"/>
      <w:r w:rsidRPr="00F108EA">
        <w:t>Yhdenvertaisuuden, osallisuuden ja asiakkaan aseman ja oikeuksien</w:t>
      </w:r>
      <w:bookmarkEnd w:id="77"/>
      <w:r w:rsidRPr="00F108EA">
        <w:t xml:space="preserve"> </w:t>
      </w:r>
      <w:bookmarkEnd w:id="78"/>
      <w:bookmarkEnd w:id="79"/>
      <w:bookmarkEnd w:id="80"/>
      <w:bookmarkEnd w:id="81"/>
      <w:bookmarkEnd w:id="82"/>
    </w:p>
    <w:p w14:paraId="02251802" w14:textId="741A0110" w:rsidR="008C0AD2" w:rsidRPr="008C46D9" w:rsidRDefault="000167AF" w:rsidP="008C46D9">
      <w:pPr>
        <w:rPr>
          <w:color w:val="000000" w:themeColor="text1"/>
        </w:rPr>
      </w:pPr>
      <w:r w:rsidRPr="000167AF">
        <w:t>Koivulan päivätoiminnan</w:t>
      </w:r>
      <w:r w:rsidR="0087140E" w:rsidRPr="000167AF">
        <w:t xml:space="preserve"> </w:t>
      </w:r>
      <w:r w:rsidR="008C0AD2" w:rsidRPr="008C46D9">
        <w:rPr>
          <w:color w:val="000000" w:themeColor="text1"/>
        </w:rPr>
        <w:t>asiakkaan itsemääräämisoikeuden vahvistamiseksi laadituista suunnitelmista ja ohjeista vastaa</w:t>
      </w:r>
      <w:r w:rsidR="00701487" w:rsidRPr="008C46D9">
        <w:rPr>
          <w:color w:val="000000" w:themeColor="text1"/>
        </w:rPr>
        <w:t xml:space="preserve"> palveluvastaava Tiina Huittinen, </w:t>
      </w:r>
      <w:hyperlink r:id="rId12" w:history="1">
        <w:r w:rsidR="00D10809" w:rsidRPr="001A6879">
          <w:rPr>
            <w:rStyle w:val="Hyperlinkki"/>
          </w:rPr>
          <w:t>tiina.huittinen@hoivatie.fi</w:t>
        </w:r>
      </w:hyperlink>
      <w:r w:rsidR="00D10809" w:rsidRPr="008C46D9">
        <w:rPr>
          <w:color w:val="000000" w:themeColor="text1"/>
        </w:rPr>
        <w:t xml:space="preserve"> </w:t>
      </w:r>
      <w:r w:rsidR="00701487" w:rsidRPr="008C46D9">
        <w:rPr>
          <w:color w:val="000000" w:themeColor="text1"/>
        </w:rPr>
        <w:t>p.040-5897431</w:t>
      </w:r>
    </w:p>
    <w:p w14:paraId="6416B08F" w14:textId="2211D006" w:rsidR="008C0AD2" w:rsidRDefault="008C0AD2" w:rsidP="008C46D9">
      <w:r w:rsidRPr="008C46D9">
        <w:rPr>
          <w:color w:val="000000" w:themeColor="text1"/>
        </w:rPr>
        <w:t>Alueen potilas- ja sosiaaliasiavastaavan yhteystiedot</w:t>
      </w:r>
      <w:r w:rsidR="0087140E" w:rsidRPr="008C46D9">
        <w:rPr>
          <w:color w:val="000000" w:themeColor="text1"/>
        </w:rPr>
        <w:t>:</w:t>
      </w:r>
      <w:r w:rsidRPr="008C46D9">
        <w:rPr>
          <w:color w:val="000000" w:themeColor="text1"/>
        </w:rPr>
        <w:t xml:space="preserve"> </w:t>
      </w:r>
      <w:r w:rsidR="009F4D2F" w:rsidRPr="008C46D9">
        <w:rPr>
          <w:color w:val="000000" w:themeColor="text1"/>
        </w:rPr>
        <w:t>p.086690600, voi jättää soittopyynnön.</w:t>
      </w:r>
    </w:p>
    <w:p w14:paraId="558041C1" w14:textId="6C073C28" w:rsidR="008C0AD2" w:rsidRDefault="008C0AD2" w:rsidP="00832268">
      <w:pPr>
        <w:pStyle w:val="Luettelokappale"/>
        <w:numPr>
          <w:ilvl w:val="1"/>
          <w:numId w:val="40"/>
        </w:numPr>
        <w:rPr>
          <w:color w:val="000000" w:themeColor="text1"/>
        </w:rPr>
      </w:pPr>
      <w:r w:rsidRPr="00D76D3F">
        <w:rPr>
          <w:color w:val="000000" w:themeColor="text1"/>
        </w:rPr>
        <w:t xml:space="preserve">Potilas- ja sosiaaliasiavastaavan tehtävänä on muun muassa neuvoa sosiaalihuollon asiakkaita heidän asemaansa ja oikeuksiinsa liittyvissä asioissa ja varhaiskasvatuslain soveltamiseen liittyvissä asioissa. Hän neuvoo ja tarvittaessa avustaa </w:t>
      </w:r>
      <w:r w:rsidR="001574BF">
        <w:rPr>
          <w:color w:val="000000" w:themeColor="text1"/>
        </w:rPr>
        <w:t xml:space="preserve">Koivulan päivätoiminnan </w:t>
      </w:r>
      <w:r w:rsidRPr="00D76D3F">
        <w:rPr>
          <w:color w:val="000000" w:themeColor="text1"/>
        </w:rPr>
        <w:t>asiakasta esimerkiksi tekemään muistutuksen, kantelun tai oikaisuvaatimuksen. Hän voi myös avustaa muun asiakkaan sosiaalihuoltoon ja oikeusturvaan liittyvän asian vireillepanossa. Potilas- ja sosiaaliasiavastaava voi tiedottaa asiakkaan oikeuksista ja toimia asiakkaan oikeuksien edistämiseksi ja toteuttamiseksi. Potilas- ja sosiaaliasiavastaava seuraa asiakkaiden oikeuksien ja aseman kehitystä ja antaa siitä selvityksen hyvinvointialueelle.</w:t>
      </w:r>
    </w:p>
    <w:p w14:paraId="4F7AF472" w14:textId="4A561A7D" w:rsidR="007C7DAF" w:rsidRDefault="007C7DAF" w:rsidP="008C46D9">
      <w:pPr>
        <w:rPr>
          <w:color w:val="000000" w:themeColor="text1"/>
        </w:rPr>
      </w:pPr>
      <w:r>
        <w:rPr>
          <w:color w:val="000000" w:themeColor="text1"/>
        </w:rPr>
        <w:t xml:space="preserve">Muistutusten käsittelyä koskevat </w:t>
      </w:r>
      <w:r w:rsidR="004F36D9">
        <w:rPr>
          <w:color w:val="000000" w:themeColor="text1"/>
        </w:rPr>
        <w:t>menettelytavat löytyvät IMS.stä. Asiakas voi tehdä muistutuksen</w:t>
      </w:r>
      <w:r w:rsidR="007618AF">
        <w:rPr>
          <w:color w:val="000000" w:themeColor="text1"/>
        </w:rPr>
        <w:t xml:space="preserve"> suoraan Koivulan päivätoiminnan vastuuhenkilölle palveluvastaava Tiina </w:t>
      </w:r>
      <w:r w:rsidR="00F072B6">
        <w:rPr>
          <w:color w:val="000000" w:themeColor="text1"/>
        </w:rPr>
        <w:t>Huittiselle 040</w:t>
      </w:r>
      <w:r w:rsidR="007618AF">
        <w:rPr>
          <w:color w:val="000000" w:themeColor="text1"/>
        </w:rPr>
        <w:t>-</w:t>
      </w:r>
      <w:r w:rsidR="00F072B6">
        <w:rPr>
          <w:color w:val="000000" w:themeColor="text1"/>
        </w:rPr>
        <w:t>5897431, tiina.huittinen@hoivatie.fi</w:t>
      </w:r>
      <w:r w:rsidR="00BB1F04">
        <w:rPr>
          <w:color w:val="000000" w:themeColor="text1"/>
        </w:rPr>
        <w:t xml:space="preserve">. </w:t>
      </w:r>
      <w:r w:rsidR="00C63C55">
        <w:rPr>
          <w:color w:val="000000" w:themeColor="text1"/>
        </w:rPr>
        <w:t>Esihenkilön on annettava mui</w:t>
      </w:r>
      <w:r w:rsidR="008A6E94">
        <w:rPr>
          <w:color w:val="000000" w:themeColor="text1"/>
        </w:rPr>
        <w:t>s</w:t>
      </w:r>
      <w:r w:rsidR="00C63C55">
        <w:rPr>
          <w:color w:val="000000" w:themeColor="text1"/>
        </w:rPr>
        <w:t>tutuksen tehneelle asiakkaalle perusteltu kir</w:t>
      </w:r>
      <w:r w:rsidR="008A6E94">
        <w:rPr>
          <w:color w:val="000000" w:themeColor="text1"/>
        </w:rPr>
        <w:t>jallinen vastaus kahden (2) viikon kuluessa.</w:t>
      </w:r>
    </w:p>
    <w:p w14:paraId="50366695" w14:textId="4EDA118B" w:rsidR="00AC5C54" w:rsidRDefault="00AC5C54" w:rsidP="008C46D9">
      <w:pPr>
        <w:rPr>
          <w:color w:val="000000" w:themeColor="text1"/>
        </w:rPr>
      </w:pPr>
      <w:r>
        <w:rPr>
          <w:color w:val="000000" w:themeColor="text1"/>
        </w:rPr>
        <w:t>Palveluv</w:t>
      </w:r>
      <w:r w:rsidR="00AD3C07">
        <w:rPr>
          <w:color w:val="000000" w:themeColor="text1"/>
        </w:rPr>
        <w:t>a</w:t>
      </w:r>
      <w:r>
        <w:rPr>
          <w:color w:val="000000" w:themeColor="text1"/>
        </w:rPr>
        <w:t xml:space="preserve">staava ilmoittaa muistutuksesta palvelujohtajalle ja kirjaa sen </w:t>
      </w:r>
      <w:r w:rsidR="00AD3C07">
        <w:rPr>
          <w:color w:val="000000" w:themeColor="text1"/>
        </w:rPr>
        <w:t>ilman tunnistetietoja raportiksi IMS- toimintajärjestelmään.</w:t>
      </w:r>
    </w:p>
    <w:p w14:paraId="64C0CEF9" w14:textId="62A3A162" w:rsidR="000346E9" w:rsidRDefault="000346E9" w:rsidP="00F072B6">
      <w:pPr>
        <w:rPr>
          <w:color w:val="000000" w:themeColor="text1"/>
        </w:rPr>
      </w:pPr>
      <w:r>
        <w:rPr>
          <w:color w:val="000000" w:themeColor="text1"/>
        </w:rPr>
        <w:t>Asiakas voi halutessaan tehdä muistutuksen myös hyvinvointialueen sosiaalihuollosta vastaavalle viranhaltijalle</w:t>
      </w:r>
      <w:r w:rsidR="004E6BEC">
        <w:rPr>
          <w:color w:val="000000" w:themeColor="text1"/>
        </w:rPr>
        <w:t xml:space="preserve">. Koivulan päivätoiminnan henkilökunta </w:t>
      </w:r>
      <w:r w:rsidR="006410E0">
        <w:rPr>
          <w:color w:val="000000" w:themeColor="text1"/>
        </w:rPr>
        <w:t>auttaa tarvittaessa asiakasta yhteystietojen löytämisessä.</w:t>
      </w:r>
    </w:p>
    <w:p w14:paraId="6A8E65ED" w14:textId="3BC19325" w:rsidR="006410E0" w:rsidRDefault="006410E0" w:rsidP="00F072B6">
      <w:pPr>
        <w:rPr>
          <w:color w:val="000000" w:themeColor="text1"/>
        </w:rPr>
      </w:pPr>
      <w:r>
        <w:rPr>
          <w:color w:val="000000" w:themeColor="text1"/>
        </w:rPr>
        <w:t xml:space="preserve">Muistutusta koskeva asia käydään läpi </w:t>
      </w:r>
      <w:r w:rsidR="00C541A6">
        <w:rPr>
          <w:color w:val="000000" w:themeColor="text1"/>
        </w:rPr>
        <w:t>aina keskustelulla myös asiakkaan kanssa ja tämä keskustelu kirjataan domacare</w:t>
      </w:r>
      <w:r w:rsidR="00636000">
        <w:rPr>
          <w:color w:val="000000" w:themeColor="text1"/>
        </w:rPr>
        <w:t xml:space="preserve">- kirjausjärjestelmään. Kirjausta tehdessä huomioidaan </w:t>
      </w:r>
      <w:r w:rsidR="00B50540">
        <w:rPr>
          <w:color w:val="000000" w:themeColor="text1"/>
        </w:rPr>
        <w:t>asian eettinen</w:t>
      </w:r>
      <w:r w:rsidR="00A62E5A">
        <w:rPr>
          <w:color w:val="000000" w:themeColor="text1"/>
        </w:rPr>
        <w:t xml:space="preserve"> </w:t>
      </w:r>
      <w:r w:rsidR="00B50540">
        <w:rPr>
          <w:color w:val="000000" w:themeColor="text1"/>
        </w:rPr>
        <w:t xml:space="preserve">puoli ja varmistetaan </w:t>
      </w:r>
      <w:r w:rsidR="00A62E5A">
        <w:rPr>
          <w:color w:val="000000" w:themeColor="text1"/>
        </w:rPr>
        <w:t xml:space="preserve">ettei kirjaus ole sävyltään negatiivinen. Kirjausta laadittaessa on otettava huomioon myös asiakkaan </w:t>
      </w:r>
      <w:r w:rsidR="00E36C72">
        <w:rPr>
          <w:color w:val="000000" w:themeColor="text1"/>
        </w:rPr>
        <w:t>näkökulma asiaan.</w:t>
      </w:r>
    </w:p>
    <w:p w14:paraId="5EE4C719" w14:textId="22BD2CA7" w:rsidR="00832268" w:rsidRPr="00F072B6" w:rsidRDefault="00E36C72" w:rsidP="00F072B6">
      <w:pPr>
        <w:rPr>
          <w:color w:val="000000" w:themeColor="text1"/>
        </w:rPr>
      </w:pPr>
      <w:r>
        <w:rPr>
          <w:color w:val="000000" w:themeColor="text1"/>
        </w:rPr>
        <w:t>Kirjattu asia käsitellään seuraavassa viikkotiimissä ohjaajien kanssa.</w:t>
      </w:r>
    </w:p>
    <w:p w14:paraId="4602B539" w14:textId="3C542232" w:rsidR="00F072B6" w:rsidRPr="00F072B6" w:rsidRDefault="00832268" w:rsidP="00F072B6">
      <w:pPr>
        <w:rPr>
          <w:color w:val="000000" w:themeColor="text1"/>
        </w:rPr>
      </w:pPr>
      <w:r>
        <w:lastRenderedPageBreak/>
        <w:t xml:space="preserve">Oikeusasiamiehen yhteystiedot: </w:t>
      </w:r>
      <w:hyperlink r:id="rId13" w:history="1">
        <w:r w:rsidRPr="00DA5FC1">
          <w:rPr>
            <w:rStyle w:val="Hyperlinkki"/>
          </w:rPr>
          <w:t>oikeusasiamies@eduskunta.fi</w:t>
        </w:r>
      </w:hyperlink>
      <w:r w:rsidRPr="00F072B6">
        <w:rPr>
          <w:color w:val="000000" w:themeColor="text1"/>
        </w:rPr>
        <w:t xml:space="preserve">. </w:t>
      </w:r>
      <w:r w:rsidR="008C0AD2" w:rsidRPr="00F072B6">
        <w:rPr>
          <w:color w:val="000000" w:themeColor="text1"/>
        </w:rPr>
        <w:t>Postiosoite: Eduskunnan oikeusasiamiehen kanslia</w:t>
      </w:r>
      <w:r w:rsidRPr="00F072B6">
        <w:rPr>
          <w:color w:val="000000" w:themeColor="text1"/>
        </w:rPr>
        <w:t xml:space="preserve">. </w:t>
      </w:r>
      <w:r w:rsidR="008C0AD2" w:rsidRPr="00F072B6">
        <w:rPr>
          <w:color w:val="000000" w:themeColor="text1"/>
        </w:rPr>
        <w:t>00102 Eduskunta</w:t>
      </w:r>
      <w:r w:rsidRPr="00F072B6">
        <w:rPr>
          <w:color w:val="000000" w:themeColor="text1"/>
        </w:rPr>
        <w:t xml:space="preserve">. </w:t>
      </w:r>
      <w:r w:rsidR="008C0AD2" w:rsidRPr="00F072B6">
        <w:rPr>
          <w:color w:val="000000" w:themeColor="text1"/>
        </w:rPr>
        <w:t>Asiakaspalvelu ma - pe klo 9-15. Puhelin 09-4321 (eduskunnan vaihde)</w:t>
      </w:r>
    </w:p>
    <w:p w14:paraId="24AE4735" w14:textId="6F0BECFC" w:rsidR="00D368AF" w:rsidRPr="00F072B6" w:rsidRDefault="00520CB3" w:rsidP="00F072B6">
      <w:pPr>
        <w:rPr>
          <w:rFonts w:eastAsia="Arial" w:cs="Arial"/>
          <w:iCs/>
        </w:rPr>
      </w:pPr>
      <w:r w:rsidRPr="00F072B6">
        <w:rPr>
          <w:iCs/>
        </w:rPr>
        <w:t>Kantelu tulee yksikköön laillisuusvalvojan, esimerkiksi aluehallintoviraston kautta. Yksikön esihenkilö vastaa kanteluun kirjallisesti annetun määräajan puitteissa. Vastaus annetaan tiedoksi myös tilaajalle ja toimintakunnan hyvinvointialueen valvontavastaavalle. Asia ja mahdolliset korjaavat toimenpiteet käsitellään henkilökunnan kanssa viikkotiimissä ja kirjataan muistioon. Asia käsitellään keskustellen asiakkaan ja läheisten kanssa.</w:t>
      </w:r>
      <w:r w:rsidRPr="00F072B6">
        <w:rPr>
          <w:rStyle w:val="Hyperlinkki"/>
          <w:rFonts w:eastAsia="Arial" w:cs="Arial"/>
          <w:iCs/>
          <w:color w:val="auto"/>
        </w:rPr>
        <w:t xml:space="preserve"> </w:t>
      </w:r>
      <w:r w:rsidRPr="00F072B6">
        <w:rPr>
          <w:rStyle w:val="Hyperlinkki"/>
          <w:rFonts w:eastAsia="Arial" w:cs="Arial"/>
          <w:iCs/>
          <w:color w:val="auto"/>
          <w:u w:val="none"/>
        </w:rPr>
        <w:t>Vastuuhenkilö ilmoittaa kantelusta palvelupäällikölle ja kirjaa sen ilman tunnistetietoja raportiksi IMS-toimintajärjestelmään.</w:t>
      </w:r>
    </w:p>
    <w:p w14:paraId="54348F3F" w14:textId="5110F1DE" w:rsidR="00520CB3" w:rsidRDefault="00D368AF" w:rsidP="00F072B6">
      <w:r>
        <w:t>Koivulan päivätoiminnan toimitilat ovat esteettömät</w:t>
      </w:r>
      <w:r w:rsidR="00520CB3">
        <w:t>, joten liikkuminen esim. pyörätuolilla</w:t>
      </w:r>
      <w:r w:rsidR="00F072B6">
        <w:t xml:space="preserve"> </w:t>
      </w:r>
      <w:r w:rsidR="00520CB3">
        <w:t>onnistuu hyvin. Kaikkia asiakkaita kohdellaan tasa-arvoisesti ja kunnioittavasti.</w:t>
      </w:r>
    </w:p>
    <w:p w14:paraId="7F683D7F" w14:textId="77777777" w:rsidR="00520CB3" w:rsidRPr="00F072B6" w:rsidRDefault="00520CB3" w:rsidP="00F072B6">
      <w:pPr>
        <w:rPr>
          <w:i/>
          <w:iCs/>
        </w:rPr>
      </w:pPr>
      <w:r w:rsidRPr="00F072B6">
        <w:rPr>
          <w:iCs/>
        </w:rPr>
        <w:t>Hoivatiellä toimitaan valvontalaki 29 § mukaan,</w:t>
      </w:r>
      <w:r w:rsidRPr="005D3B57">
        <w:t xml:space="preserve"> </w:t>
      </w:r>
      <w:hyperlink r:id="rId14" w:history="1">
        <w:r w:rsidRPr="00F072B6">
          <w:rPr>
            <w:rStyle w:val="Hyperlinkki"/>
            <w:rFonts w:eastAsia="Arial" w:cs="Arial"/>
            <w:color w:val="auto"/>
            <w:u w:val="none"/>
          </w:rPr>
          <w:t xml:space="preserve"> Hoivatielle on laadittu käsittelyprosessi asiakkaan epäasiallisen kohtelun tilanteessa</w:t>
        </w:r>
      </w:hyperlink>
      <w:r>
        <w:t>, löytyy IMS:stä</w:t>
      </w:r>
    </w:p>
    <w:p w14:paraId="21106E01" w14:textId="6DD3F781" w:rsidR="00F072B6" w:rsidRDefault="00520CB3" w:rsidP="00F072B6">
      <w:pPr>
        <w:rPr>
          <w:iCs/>
        </w:rPr>
      </w:pPr>
      <w:r w:rsidRPr="00F072B6">
        <w:rPr>
          <w:iCs/>
        </w:rPr>
        <w:t>Em. epäkohta-asian yksikön sisäisen käsittelyn lisäksi palvelujohtaja vastaa siitä, että tilanteesta tehdään valvontalaki 29 § mukainen ilmoitus tilaajalle. Jos palvelupäällikkö ja yksikön toiminnasta vastaava arvioivat, että kyseessä on olennaisesti asiakasturvallisuutta vaarantava epäkohta, ilmoitus tehdään kaikille tilaajille eli hyvinvointialueille ja valvontaviranomaiselle salassapitosäännösten estämättä.</w:t>
      </w:r>
    </w:p>
    <w:p w14:paraId="77CB01AD" w14:textId="77777777" w:rsidR="008C46D9" w:rsidRPr="00F072B6" w:rsidRDefault="008C46D9" w:rsidP="00F072B6">
      <w:pPr>
        <w:rPr>
          <w:iCs/>
        </w:rPr>
      </w:pPr>
    </w:p>
    <w:p w14:paraId="1C64A973" w14:textId="77777777" w:rsidR="00265A18" w:rsidRPr="00FC7B81" w:rsidRDefault="00265A18" w:rsidP="00265A18">
      <w:pPr>
        <w:rPr>
          <w:b/>
        </w:rPr>
      </w:pPr>
      <w:r w:rsidRPr="00FC7B81">
        <w:rPr>
          <w:b/>
        </w:rPr>
        <w:t>Ohjeistus vuorossa olevalle työntekijälle, miten toimitaan, jos havaitaan asiakkaan epäasiallista kohtelua:</w:t>
      </w:r>
    </w:p>
    <w:p w14:paraId="5CC56AF4" w14:textId="77777777" w:rsidR="00265A18" w:rsidRDefault="00265A18" w:rsidP="00265A18">
      <w:r>
        <w:t>- Havainnoi ja puutu välittömästi havaitessasi epäasiallista käyttäytymistä.</w:t>
      </w:r>
    </w:p>
    <w:p w14:paraId="1CA50C1A" w14:textId="77777777" w:rsidR="00265A18" w:rsidRDefault="00265A18" w:rsidP="00265A18">
      <w:r>
        <w:t>Keskeytä tilanne - työkaveri voi olla ylikuormittunut.</w:t>
      </w:r>
    </w:p>
    <w:p w14:paraId="02CE05C9" w14:textId="77777777" w:rsidR="00265A18" w:rsidRDefault="00265A18" w:rsidP="00265A18">
      <w:r>
        <w:t>- Muistathan, että tilanteeseen puuttumatta jättäminen ja tilanteen hyväksyminen on lain vastaista ja katsotaan epäasialliseksi kohteluksi. Puuttuminen on osa yksikön omavalvontaa. Asiakkaan oikeus hyvään kohteluun täytyy mennä työkaveria kohtaan tunnetun lojaaliuden edelle.</w:t>
      </w:r>
    </w:p>
    <w:p w14:paraId="34C0964F" w14:textId="77777777" w:rsidR="00265A18" w:rsidRDefault="00265A18" w:rsidP="00265A18">
      <w:r>
        <w:t>- Pyydä tilanteeseen tarpeen mukaan toinen työryhmän jäsen. Varmista, että vuorossa oleva henkilökunta turvaa arjen jatkumisen.</w:t>
      </w:r>
    </w:p>
    <w:p w14:paraId="5B532792" w14:textId="77777777" w:rsidR="00265A18" w:rsidRDefault="00265A18" w:rsidP="00265A18">
      <w:r>
        <w:t>- Rauhoita asiakasta, varmista hänen huolenpitonsa ja selvitä, onko tilanteesta jäänyt fyysisiä tai psyykkisiä vammoja. Varmista, että asiakasta käytetään lääkärissä aina, jos kiinniottamisesta on jäänyt jälki. Terveydenhuollon palvelut on varmistettava myös silloin kun asiakas tai hänen läheisensä sitä pyytää.</w:t>
      </w:r>
    </w:p>
    <w:p w14:paraId="2021F8D6" w14:textId="77777777" w:rsidR="00265A18" w:rsidRDefault="00265A18" w:rsidP="00265A18">
      <w:r>
        <w:t>- Varmista yhdessä vuorovastaavan kanssa, että jälkipurku tehdään sekä asiakkaan että työryhmän kanssa, vuoron aikana tai viipymättä.</w:t>
      </w:r>
    </w:p>
    <w:p w14:paraId="5253F9B1" w14:textId="77777777" w:rsidR="00265A18" w:rsidRDefault="00265A18" w:rsidP="00265A18">
      <w:r>
        <w:t>- Ilmoita tapahtuma tilannearvion mukaisesti asiakkaan huoltajille/läheisille viipymättä ja kirjaa keskustelu DomaCareen.</w:t>
      </w:r>
    </w:p>
    <w:p w14:paraId="7A9ECDDE" w14:textId="77777777" w:rsidR="00265A18" w:rsidRDefault="00265A18" w:rsidP="00265A18">
      <w:r>
        <w:t>- Kirjaa kaltoinkohtelutilanne tarkasti DomaCareen vuoron aikana, kun tilanteen yksityiskohdat ovat mahdollisimman tarkasti vielä mielessä. Varmista yhdessä vuorovastaavan kanssa, että myös toinen tilanteen mahdollisesti nähnyt työntekijä käy kirjaamassa asian DomaCareen.</w:t>
      </w:r>
    </w:p>
    <w:p w14:paraId="394CC44C" w14:textId="77777777" w:rsidR="00265A18" w:rsidRDefault="00265A18" w:rsidP="00265A18">
      <w:r>
        <w:t>- Tee ilmoitus palveluvastaavalle aluksi esimerkiksi sähköpostilla (salattu). Mikäli asia koskee palveluvastaavaa tai muuta Hoivatien työntekijää, tee ilmoitus palvelupäällikölle.</w:t>
      </w:r>
    </w:p>
    <w:p w14:paraId="51135AD2" w14:textId="77777777" w:rsidR="00265A18" w:rsidRDefault="00265A18" w:rsidP="00265A18">
      <w:r>
        <w:lastRenderedPageBreak/>
        <w:t>- Täytä Sosiaalihuollon henkilökunnan ilmoitusvelvollisuus -raportti IMS-järjestelmässä: IMS/Raportti/sosiaalihuollon henkilöstön ilmoitusvelvollisuus (SHL 48 §), ilman tunnistetietoja. Osoita se palvelupäällikölle.</w:t>
      </w:r>
    </w:p>
    <w:p w14:paraId="6E900181" w14:textId="77777777" w:rsidR="00265A18" w:rsidRDefault="00265A18" w:rsidP="00265A18">
      <w:r>
        <w:t>- Jos epäkohtaa tai ilmeisen epäkohdan uhkan käsittelyä ei aloiteta kahden (2) viikon kuluessa, selvitä tilanteen eteneminen esihenkilöltäsi. Sinun on lain mukaan ilmoitettava asia aluehallintovirastoon, jos asiaan ei ole reagoitu.</w:t>
      </w:r>
    </w:p>
    <w:p w14:paraId="25969C30" w14:textId="77777777" w:rsidR="00265A18" w:rsidRPr="0016536C" w:rsidRDefault="00265A18" w:rsidP="00265A18">
      <w:r>
        <w:t>- Muistathan, että myös muista epäkohdista tulee ilmoittaa: esimerkiksi asiakkaaseen liittyvien toistuvien työtehtävien laiminlyönnistä tai huomiotta jättämisestä.</w:t>
      </w:r>
    </w:p>
    <w:p w14:paraId="501DE5B5" w14:textId="77777777" w:rsidR="00832268" w:rsidRPr="00832268" w:rsidRDefault="00832268" w:rsidP="00832268">
      <w:pPr>
        <w:pStyle w:val="Luettelokappale"/>
        <w:rPr>
          <w:color w:val="000000" w:themeColor="text1"/>
        </w:rPr>
      </w:pPr>
    </w:p>
    <w:p w14:paraId="0914EF4C" w14:textId="38997D7D" w:rsidR="008C0AD2" w:rsidRPr="0087140E" w:rsidRDefault="008C0AD2" w:rsidP="00261B98">
      <w:pPr>
        <w:pStyle w:val="Luettelokappale"/>
        <w:numPr>
          <w:ilvl w:val="0"/>
          <w:numId w:val="42"/>
        </w:numPr>
        <w:jc w:val="left"/>
        <w:rPr>
          <w:color w:val="000000" w:themeColor="text1"/>
        </w:rPr>
      </w:pPr>
      <w:bookmarkStart w:id="83" w:name="_Hlk187227441"/>
      <w:r w:rsidRPr="0087140E">
        <w:rPr>
          <w:color w:val="000000" w:themeColor="text1"/>
        </w:rPr>
        <w:t>Tasa-arvovaltuu</w:t>
      </w:r>
      <w:r w:rsidR="0087140E">
        <w:rPr>
          <w:color w:val="000000" w:themeColor="text1"/>
        </w:rPr>
        <w:t xml:space="preserve">tetun yhteystiedot: </w:t>
      </w:r>
      <w:r w:rsidRPr="0087140E">
        <w:rPr>
          <w:color w:val="000000" w:themeColor="text1"/>
        </w:rPr>
        <w:t>Postiosoite: Tasa-arvovaltuutettu</w:t>
      </w:r>
      <w:r w:rsidRPr="0087140E">
        <w:rPr>
          <w:color w:val="000000" w:themeColor="text1"/>
        </w:rPr>
        <w:br/>
        <w:t>PL 22, 00023 Valtioneuvosto. Neuvontapuhelin (maanantai-tiistai klo 9-11, keskiviikko-torstai klo 13-15): puh. 0295 666 842.</w:t>
      </w:r>
    </w:p>
    <w:p w14:paraId="032CE3B8" w14:textId="5365DD1A" w:rsidR="008C0AD2" w:rsidRDefault="008C0AD2" w:rsidP="00261B98">
      <w:pPr>
        <w:pStyle w:val="Luettelokappale"/>
        <w:numPr>
          <w:ilvl w:val="0"/>
          <w:numId w:val="42"/>
        </w:numPr>
        <w:jc w:val="left"/>
        <w:rPr>
          <w:color w:val="000000" w:themeColor="text1"/>
        </w:rPr>
      </w:pPr>
      <w:r w:rsidRPr="0087140E">
        <w:rPr>
          <w:color w:val="000000" w:themeColor="text1"/>
        </w:rPr>
        <w:t>Yhdenvertaisuusvaltuu</w:t>
      </w:r>
      <w:r w:rsidR="0087140E">
        <w:rPr>
          <w:color w:val="000000" w:themeColor="text1"/>
        </w:rPr>
        <w:t>tetun yhteystiedot</w:t>
      </w:r>
      <w:r w:rsidRPr="0087140E">
        <w:rPr>
          <w:color w:val="000000" w:themeColor="text1"/>
        </w:rPr>
        <w:t xml:space="preserve">: </w:t>
      </w:r>
      <w:hyperlink r:id="rId15" w:history="1">
        <w:r w:rsidR="00071AEF" w:rsidRPr="00041BEF">
          <w:rPr>
            <w:rStyle w:val="Hyperlinkki"/>
            <w:rFonts w:eastAsia="Arial" w:cs="Arial"/>
            <w:sz w:val="24"/>
            <w:szCs w:val="24"/>
          </w:rPr>
          <w:t>yvv@oikeus.fi</w:t>
        </w:r>
      </w:hyperlink>
      <w:r w:rsidRPr="0087140E">
        <w:rPr>
          <w:color w:val="000000" w:themeColor="text1"/>
        </w:rPr>
        <w:t xml:space="preserve"> puh. 0295 666 817. Päivystys on avoinna tiistaisin, keskiviikkoisin ja torstaisin klo 10–12.</w:t>
      </w:r>
    </w:p>
    <w:p w14:paraId="348958B3" w14:textId="77777777" w:rsidR="00FD5D45" w:rsidRPr="00FD5D45" w:rsidRDefault="00FD5D45" w:rsidP="00FD5D45">
      <w:pPr>
        <w:jc w:val="left"/>
        <w:rPr>
          <w:color w:val="000000" w:themeColor="text1"/>
        </w:rPr>
      </w:pPr>
    </w:p>
    <w:p w14:paraId="351E84B2" w14:textId="77777777" w:rsidR="00925A54" w:rsidRPr="005D3B57" w:rsidRDefault="00925A54" w:rsidP="00925A54">
      <w:pPr>
        <w:rPr>
          <w:i/>
          <w:iCs/>
          <w:color w:val="FF0000"/>
        </w:rPr>
      </w:pPr>
      <w:r>
        <w:t>Palvelu- ja hoitosuunnitelmasta säädetään sosiaalihuollon asiakkaan asemasta ja oikeuksista annetun lain 7 §:ssä. Hoidon ja palvelun tarve kirjataan asiakkaan henkilökohtaiseen, päivittäistä hoitoa, palvelua tai kuntoutusta koskevaan suunnitelmaan, jota päivitetään asiakkaan tilanteessa tapahtuvien muutosten yhteydessä. Suunnitelman tavoitteena on auttaa asiakasta saavuttamaan elämänlaadulle ja kuntoutumiselle asetetut tavoitteet. Päivittäisen palvelun ja hoidon suunnitelma on asiakirja, joka täydentää asiakkaalle laadittua asiakas/palvelusuunnitelmaa ja jolla viestitään muun muassa palvelun järjestäjälle asiakkaan palvelutarpeessa tapahtuneista muutoksista. Kehitysvammaisten erityishuollossa olevan henkilön palvelu- ja hoitosuunnitelmaan on kirjattava toimenpiteet, joilla tuetaan ja edistetään henkilön itsenäistä suoriutumista ja itsemääräämisoikeuden toteutumista. Suunnitelma on tarkistettava tarvittaessa, kuitenkin vähintään kuuden kuukauden välein, ellei se ole ilmeisen tarpeetonta.</w:t>
      </w:r>
    </w:p>
    <w:p w14:paraId="6ED576D4" w14:textId="652D54B8" w:rsidR="00925A54" w:rsidRPr="005D3B57" w:rsidRDefault="00925A54" w:rsidP="00925A54">
      <w:pPr>
        <w:rPr>
          <w:i/>
          <w:iCs/>
          <w:color w:val="FF0000"/>
        </w:rPr>
      </w:pPr>
      <w:r>
        <w:t xml:space="preserve">Henkilökunta arvioi asiakkaan päivittäistä toimintakykyä arjessa. </w:t>
      </w:r>
      <w:r w:rsidR="00D06955">
        <w:t>H</w:t>
      </w:r>
      <w:r>
        <w:t xml:space="preserve">avainnot raportoidaan asiakastietojärjestelmä DomaCareen. Viikkotiimeissä käydään asiakkaiden tilanne läpi suullisesti </w:t>
      </w:r>
      <w:r w:rsidR="00F072B6">
        <w:t>joka toinen</w:t>
      </w:r>
      <w:r w:rsidR="00075733">
        <w:t xml:space="preserve"> viikko</w:t>
      </w:r>
      <w:r w:rsidR="008645A3">
        <w:t xml:space="preserve">. </w:t>
      </w:r>
      <w:r>
        <w:t>Asiakkaiden palvelusuunnitelmat päivitetään yhdessä asiakkaan, omaisen, (mikäli asiakas haluaa) sosiaalityöntekijän ja asumisyksikön omaohjaajan</w:t>
      </w:r>
      <w:r w:rsidR="00773EA6">
        <w:t>, päivätoiminnan ohjaajan</w:t>
      </w:r>
      <w:r w:rsidR="0058098F">
        <w:t xml:space="preserve"> ja</w:t>
      </w:r>
      <w:r>
        <w:t xml:space="preserve"> palveluvastaavan kanssa pääsääntöisesti vuosittain tai ainakin mikäli asiakkaan tilassa tapahtuu radikaalia muutosta. Palvelusuunnitelmien päivitykseen ajankohtaisuudesta vastaa palveluvastaava.</w:t>
      </w:r>
    </w:p>
    <w:p w14:paraId="0E3C9EE0" w14:textId="31D607BC" w:rsidR="00925A54" w:rsidRDefault="00925A54" w:rsidP="00925A54">
      <w:r>
        <w:t>Asiakkaille laaditaan omaohjaajien avustuksella palvelujentoteuttamissuunnitelmat (Pato), jotka päivitetään kahdesti vuodessa tai aina tarvittaessa. Palvelujentoteuttamissuunnitelmaan kirjataan sosiaalihuollon asiakkaalle annettavan vammaispalveluihin kuuluvan sosiaalipalvelun tavoitteet ja palvelujen toteuttamisen yksityiskohdat.</w:t>
      </w:r>
    </w:p>
    <w:p w14:paraId="2AC7EE0E" w14:textId="77777777" w:rsidR="00925A54" w:rsidRPr="005D3B57" w:rsidRDefault="00925A54" w:rsidP="00925A54">
      <w:pPr>
        <w:rPr>
          <w:i/>
          <w:iCs/>
          <w:color w:val="FF0000"/>
        </w:rPr>
      </w:pPr>
      <w:r>
        <w:t>Patojen pohjalta sekä RAI-Id.n antaman tiedon perusteella asiakkaan kanssa yhteistyössä omaohjaajat laativat asiakaskohtaiset tavoitteet, jotka kirjataan raportointiohjelma DomaCaren etusivulle. Asiakkaan raportoinnin yhteydessä peilataan asiakaskohtaisten tavoitteiden toteutumista.</w:t>
      </w:r>
    </w:p>
    <w:p w14:paraId="530469D3" w14:textId="77777777" w:rsidR="00925A54" w:rsidRDefault="00925A54" w:rsidP="00925A54">
      <w:r w:rsidRPr="005D3B57">
        <w:rPr>
          <w:iCs/>
        </w:rPr>
        <w:t>Asiakkaiden itsemääräämisoikeutta tuetaan kaikissa tilanteissa, Hoivatien vammaispalveluiden IMO-käsikirja löytyy IMS:stä. Mikäli itsemääräämisoikeutta joudutaan rajoittamaan, rajoitustoimenpiteitä käytetään vain ehdottomaan tarpeeseen ja vain tarvittavan ajan. Rajoitustoimenpiteen seuranta kirjataan Doma</w:t>
      </w:r>
      <w:r>
        <w:rPr>
          <w:iCs/>
        </w:rPr>
        <w:t>C</w:t>
      </w:r>
      <w:r w:rsidRPr="005D3B57">
        <w:rPr>
          <w:iCs/>
        </w:rPr>
        <w:t>areen joka työvuorossa ja tarpeellisuutta seurataan viikkotiimeissä. Asiakkaan mielipide rajoittamistoimenpiteen tarpeesta kirjataan myös Doma</w:t>
      </w:r>
      <w:r>
        <w:rPr>
          <w:iCs/>
        </w:rPr>
        <w:t>C</w:t>
      </w:r>
      <w:r w:rsidRPr="005D3B57">
        <w:rPr>
          <w:iCs/>
        </w:rPr>
        <w:t xml:space="preserve">areen. </w:t>
      </w:r>
      <w:r w:rsidRPr="005D3B57">
        <w:rPr>
          <w:iCs/>
        </w:rPr>
        <w:lastRenderedPageBreak/>
        <w:t xml:space="preserve">Rajoituspäätökset tehdään Sosiaali- ja Terveysministeriön </w:t>
      </w:r>
      <w:r>
        <w:t>Rajoitustoimenpiteistä päättäminen kehitysvammaisten erityishuollossa- ohjeen mukaisesti.</w:t>
      </w:r>
    </w:p>
    <w:p w14:paraId="6B5C9C37" w14:textId="77777777" w:rsidR="00925A54" w:rsidRDefault="00925A54" w:rsidP="00925A54">
      <w:r>
        <w:t>Palveluvastaava sopii asiakkaan oman sosiaalityöntekijän kanssa tavan, jolla IMO-asiantuntijatyöryhmäpalvelu toteutetaan: sosiaalityöntekijä määrittelee, tarjoaako hyvinvointialue lausunnot vai järjestääkö Hoivatie ne ostopalveluna.</w:t>
      </w:r>
    </w:p>
    <w:p w14:paraId="48D24B7C" w14:textId="77777777" w:rsidR="00925A54" w:rsidRPr="002C0068" w:rsidRDefault="00925A54" w:rsidP="00925A54">
      <w:r w:rsidRPr="00EE756F">
        <w:t>Asiakkaan informointi hänen käytettävissään olevista oikeusturvakeinoista varmistetaan asiakkaan omaohjaajan toimesta</w:t>
      </w:r>
      <w:r>
        <w:t xml:space="preserve">. </w:t>
      </w:r>
      <w:r w:rsidRPr="005C3104">
        <w:rPr>
          <w:iCs/>
        </w:rPr>
        <w:t xml:space="preserve">Omaohjaaja ohjeistaa asiakasta omien oikeussuojakeinojen käyttämisessä heti asiakkuuden alussa. </w:t>
      </w:r>
      <w:hyperlink r:id="rId16" w:history="1">
        <w:r w:rsidRPr="005C3104">
          <w:rPr>
            <w:rStyle w:val="Hyperlinkki"/>
            <w:iCs/>
            <w:color w:val="auto"/>
          </w:rPr>
          <w:t>IMS-kansiossa on kirjallinen ohjeistus</w:t>
        </w:r>
      </w:hyperlink>
      <w:r w:rsidRPr="005C3104">
        <w:rPr>
          <w:iCs/>
        </w:rPr>
        <w:t>. Sieltä löytyy myös selkokielinen muistutus-lomake.</w:t>
      </w:r>
    </w:p>
    <w:p w14:paraId="5650BEF7" w14:textId="17180D63" w:rsidR="00FD5D45" w:rsidRPr="00F072B6" w:rsidRDefault="009254B7" w:rsidP="00F072B6">
      <w:r>
        <w:t xml:space="preserve">Koivulan päivätoiminnan </w:t>
      </w:r>
      <w:r w:rsidR="00925A54" w:rsidRPr="00323333">
        <w:t>palveluja saavilta asiakkailta sekä heidän läheisiltään kerätään säännöllisesti palautetta</w:t>
      </w:r>
      <w:r w:rsidR="00925A54">
        <w:t>, läheisille lähetetään NPS-suosittelukysely kerran vuodessa ja palvelua käyttäville asiakkaille tyytyväisyyskysely 2 kertaa vuodessa. Kyselyiden tulokset käydään läpi viikkotiimeissä/isossa tiimissä ja niiden pohjalta kehitetään toimintaa. Työohje löytyy IMS:stä</w:t>
      </w:r>
    </w:p>
    <w:bookmarkEnd w:id="83"/>
    <w:p w14:paraId="02666520" w14:textId="6C2F530F" w:rsidR="008C0AD2" w:rsidRDefault="0067277C" w:rsidP="006C6444">
      <w:r w:rsidRPr="0067277C">
        <w:t>Koivulan päivätoiminnan</w:t>
      </w:r>
      <w:r w:rsidR="008C0AD2" w:rsidRPr="0067277C">
        <w:t xml:space="preserve"> </w:t>
      </w:r>
      <w:r w:rsidR="008C0AD2" w:rsidRPr="00F108EA">
        <w:t xml:space="preserve">toiminnan keskeisimpien </w:t>
      </w:r>
      <w:r w:rsidR="008C0AD2" w:rsidRPr="00F108EA">
        <w:rPr>
          <w:bCs/>
        </w:rPr>
        <w:t>yhdenvertaisuutta, osallisuutta sekä asiakkaan asemaa ja oikeuksia</w:t>
      </w:r>
      <w:r w:rsidR="008C0AD2" w:rsidRPr="00F108EA">
        <w:t xml:space="preserve"> koskevien riskien tunnistaminen</w:t>
      </w:r>
      <w:r w:rsidR="008C0AD2">
        <w:t xml:space="preserve"> </w:t>
      </w:r>
      <w:r w:rsidR="008C0AD2" w:rsidRPr="00F108EA">
        <w:t>ja hallinta</w:t>
      </w:r>
      <w:r w:rsidR="008C0AD2">
        <w:t>.</w:t>
      </w:r>
    </w:p>
    <w:tbl>
      <w:tblPr>
        <w:tblStyle w:val="TaulukkoRuudukko"/>
        <w:tblW w:w="0" w:type="auto"/>
        <w:tblLook w:val="04A0" w:firstRow="1" w:lastRow="0" w:firstColumn="1" w:lastColumn="0" w:noHBand="0" w:noVBand="1"/>
      </w:tblPr>
      <w:tblGrid>
        <w:gridCol w:w="3209"/>
        <w:gridCol w:w="3209"/>
        <w:gridCol w:w="3210"/>
      </w:tblGrid>
      <w:tr w:rsidR="006C6444" w14:paraId="736872E8" w14:textId="77777777" w:rsidTr="0013360E">
        <w:tc>
          <w:tcPr>
            <w:tcW w:w="3209" w:type="dxa"/>
            <w:shd w:val="clear" w:color="auto" w:fill="FFFF99"/>
          </w:tcPr>
          <w:p w14:paraId="2DD2C643" w14:textId="102FEB20" w:rsidR="006C6444" w:rsidRPr="006C6444" w:rsidRDefault="006C6444" w:rsidP="006C6444">
            <w:pPr>
              <w:rPr>
                <w:b/>
                <w:bCs/>
              </w:rPr>
            </w:pPr>
            <w:r w:rsidRPr="006C6444">
              <w:rPr>
                <w:b/>
                <w:bCs/>
              </w:rPr>
              <w:t>Tunnistettu riski</w:t>
            </w:r>
          </w:p>
        </w:tc>
        <w:tc>
          <w:tcPr>
            <w:tcW w:w="3209" w:type="dxa"/>
            <w:shd w:val="clear" w:color="auto" w:fill="FFFF99"/>
          </w:tcPr>
          <w:p w14:paraId="0A0CCA04" w14:textId="444EB4F2" w:rsidR="006C6444" w:rsidRPr="006C6444" w:rsidRDefault="006C6444" w:rsidP="006C6444">
            <w:pPr>
              <w:rPr>
                <w:b/>
                <w:bCs/>
              </w:rPr>
            </w:pPr>
            <w:r w:rsidRPr="006C6444">
              <w:rPr>
                <w:b/>
                <w:bCs/>
              </w:rPr>
              <w:t>Ehkäisy- ja hallintatoimet</w:t>
            </w:r>
          </w:p>
        </w:tc>
        <w:tc>
          <w:tcPr>
            <w:tcW w:w="3210" w:type="dxa"/>
            <w:shd w:val="clear" w:color="auto" w:fill="FFFF99"/>
          </w:tcPr>
          <w:p w14:paraId="27AEAE7B" w14:textId="70F0BC33" w:rsidR="006C6444" w:rsidRPr="006C6444" w:rsidRDefault="006C6444" w:rsidP="006C6444">
            <w:pPr>
              <w:rPr>
                <w:b/>
                <w:bCs/>
              </w:rPr>
            </w:pPr>
            <w:r w:rsidRPr="006C6444">
              <w:rPr>
                <w:b/>
                <w:bCs/>
              </w:rPr>
              <w:t>Vastuuhenkilö</w:t>
            </w:r>
          </w:p>
        </w:tc>
      </w:tr>
      <w:tr w:rsidR="006C6444" w14:paraId="722F87CA" w14:textId="77777777" w:rsidTr="006C6444">
        <w:tc>
          <w:tcPr>
            <w:tcW w:w="3209" w:type="dxa"/>
          </w:tcPr>
          <w:p w14:paraId="090D2067" w14:textId="58C3540A" w:rsidR="006C6444" w:rsidRDefault="000561C7" w:rsidP="006C6444">
            <w:r>
              <w:t>Asiakas ei osallistu myönnettyyn palveluun</w:t>
            </w:r>
          </w:p>
        </w:tc>
        <w:tc>
          <w:tcPr>
            <w:tcW w:w="3209" w:type="dxa"/>
          </w:tcPr>
          <w:p w14:paraId="57A0B51B" w14:textId="0A2F5CAD" w:rsidR="006C6444" w:rsidRDefault="007D7EA7" w:rsidP="006C6444">
            <w:r>
              <w:t>Tyyt</w:t>
            </w:r>
            <w:r w:rsidR="00DE3178">
              <w:t>yväisyyskyselyt, yhteisökokoukset, keskustelut ohjaajien kanssa</w:t>
            </w:r>
          </w:p>
        </w:tc>
        <w:tc>
          <w:tcPr>
            <w:tcW w:w="3210" w:type="dxa"/>
          </w:tcPr>
          <w:p w14:paraId="4B50B4A9" w14:textId="49F69437" w:rsidR="006C6444" w:rsidRDefault="000561C7" w:rsidP="006C6444">
            <w:r>
              <w:t xml:space="preserve">Palveluvastaava, ohjaajat, </w:t>
            </w:r>
            <w:r w:rsidR="007D7EA7">
              <w:t>sosiaalityöntekijä, lähiverkosto</w:t>
            </w:r>
          </w:p>
        </w:tc>
      </w:tr>
      <w:tr w:rsidR="006C6444" w14:paraId="1EEF0431" w14:textId="77777777" w:rsidTr="006C6444">
        <w:tc>
          <w:tcPr>
            <w:tcW w:w="3209" w:type="dxa"/>
          </w:tcPr>
          <w:p w14:paraId="24794CC4" w14:textId="306115BE" w:rsidR="006C6444" w:rsidRDefault="003E260C" w:rsidP="006C6444">
            <w:r>
              <w:t>Asiakas ei voi valita sisältöjä päivätoimintapäiviinsä</w:t>
            </w:r>
          </w:p>
        </w:tc>
        <w:tc>
          <w:tcPr>
            <w:tcW w:w="3209" w:type="dxa"/>
          </w:tcPr>
          <w:p w14:paraId="5C82C2C2" w14:textId="4178B598" w:rsidR="006C6444" w:rsidRDefault="006E5E7F" w:rsidP="006C6444">
            <w:r>
              <w:t>Tyytyväisyyskyselyt, yhteisökokoukset, keskustelut, havainnointi</w:t>
            </w:r>
          </w:p>
        </w:tc>
        <w:tc>
          <w:tcPr>
            <w:tcW w:w="3210" w:type="dxa"/>
          </w:tcPr>
          <w:p w14:paraId="1F76783A" w14:textId="3E3900D9" w:rsidR="006C6444" w:rsidRDefault="006E5E7F" w:rsidP="006C6444">
            <w:r>
              <w:t>Palveluvastaava, ohjaajat</w:t>
            </w:r>
          </w:p>
        </w:tc>
      </w:tr>
      <w:tr w:rsidR="006C6444" w14:paraId="24A2A0A2" w14:textId="77777777" w:rsidTr="006C6444">
        <w:tc>
          <w:tcPr>
            <w:tcW w:w="3209" w:type="dxa"/>
          </w:tcPr>
          <w:p w14:paraId="52808B57" w14:textId="65540B87" w:rsidR="006C6444" w:rsidRDefault="00A66AB4" w:rsidP="006C6444">
            <w:r>
              <w:t>Asiakas ei tule kuulluksi yhteisössään</w:t>
            </w:r>
          </w:p>
        </w:tc>
        <w:tc>
          <w:tcPr>
            <w:tcW w:w="3209" w:type="dxa"/>
          </w:tcPr>
          <w:p w14:paraId="286E63A5" w14:textId="166B3196" w:rsidR="006C6444" w:rsidRDefault="005D450B" w:rsidP="006C6444">
            <w:r>
              <w:t>Yksilölliset keskustelut, kuuntelu, pienryhmät</w:t>
            </w:r>
          </w:p>
        </w:tc>
        <w:tc>
          <w:tcPr>
            <w:tcW w:w="3210" w:type="dxa"/>
          </w:tcPr>
          <w:p w14:paraId="2DF17F05" w14:textId="3F87A11D" w:rsidR="006C6444" w:rsidRDefault="005D450B" w:rsidP="006C6444">
            <w:r>
              <w:t>Palveluvastaava, ohjaaj</w:t>
            </w:r>
            <w:r w:rsidR="00F072B6">
              <w:t>a</w:t>
            </w:r>
            <w:r>
              <w:t>t</w:t>
            </w:r>
          </w:p>
        </w:tc>
      </w:tr>
    </w:tbl>
    <w:p w14:paraId="50E2D275" w14:textId="77777777" w:rsidR="006C6444" w:rsidRDefault="006C6444" w:rsidP="006C6444"/>
    <w:p w14:paraId="395FE8EB" w14:textId="77777777" w:rsidR="008C0AD2" w:rsidRDefault="008C0AD2" w:rsidP="00B76151">
      <w:pPr>
        <w:pStyle w:val="Otsikko1"/>
      </w:pPr>
      <w:bookmarkStart w:id="84" w:name="_Toc188357439"/>
      <w:bookmarkStart w:id="85" w:name="_Toc200022492"/>
      <w:bookmarkStart w:id="86" w:name="_Toc1562178527"/>
      <w:bookmarkStart w:id="87" w:name="_Toc175740441"/>
      <w:bookmarkStart w:id="88" w:name="_Toc175741904"/>
      <w:bookmarkStart w:id="89" w:name="_Toc175741968"/>
      <w:r>
        <w:t>Toiminnan kehittäminen, omavalvonnan toteutumisen seuranta ja raportointi</w:t>
      </w:r>
      <w:bookmarkEnd w:id="84"/>
      <w:bookmarkEnd w:id="85"/>
    </w:p>
    <w:p w14:paraId="1A3856BA" w14:textId="5ABA4024" w:rsidR="00955C3B" w:rsidRPr="00955C3B" w:rsidRDefault="008C0AD2" w:rsidP="00955C3B">
      <w:pPr>
        <w:pStyle w:val="Otsikko2"/>
      </w:pPr>
      <w:bookmarkStart w:id="90" w:name="_Toc1810894369"/>
      <w:bookmarkStart w:id="91" w:name="_Toc175740442"/>
      <w:bookmarkStart w:id="92" w:name="_Toc175741905"/>
      <w:bookmarkStart w:id="93" w:name="_Toc175741969"/>
      <w:bookmarkStart w:id="94" w:name="_Toc188357440"/>
      <w:bookmarkStart w:id="95" w:name="_Toc200022493"/>
      <w:bookmarkEnd w:id="86"/>
      <w:bookmarkEnd w:id="87"/>
      <w:bookmarkEnd w:id="88"/>
      <w:bookmarkEnd w:id="89"/>
      <w:r w:rsidRPr="00DF6AAC">
        <w:t>Toiminnassa ilmenevien epäkohtien ja puutteiden käsittely</w:t>
      </w:r>
      <w:bookmarkEnd w:id="90"/>
      <w:bookmarkEnd w:id="91"/>
      <w:bookmarkEnd w:id="92"/>
      <w:bookmarkEnd w:id="93"/>
      <w:bookmarkEnd w:id="94"/>
      <w:bookmarkEnd w:id="95"/>
    </w:p>
    <w:p w14:paraId="3F977384" w14:textId="31AE87A9"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Valvontalaki 29 § velvoittaa </w:t>
      </w:r>
      <w:r w:rsidRPr="00C768FE">
        <w:rPr>
          <w:rFonts w:eastAsia="Times New Roman" w:cs="Arial"/>
          <w:b/>
          <w:bCs/>
          <w:color w:val="4D4D4D"/>
          <w:lang w:eastAsia="fi-FI"/>
        </w:rPr>
        <w:t>palveluntuottajaa, palveluntuottajan henkilöstöä tai alihankkijana</w:t>
      </w:r>
      <w:r w:rsidRPr="00C768FE">
        <w:rPr>
          <w:rFonts w:eastAsia="Times New Roman" w:cs="Arial"/>
          <w:color w:val="4D4D4D"/>
          <w:lang w:eastAsia="fi-FI"/>
        </w:rPr>
        <w:t> toimivia henkilöitä ilmoittamaan toiminnasta vastaavalle (palvelu</w:t>
      </w:r>
      <w:r w:rsidR="00765DF8">
        <w:rPr>
          <w:rFonts w:eastAsia="Times New Roman" w:cs="Arial"/>
          <w:color w:val="4D4D4D"/>
          <w:lang w:eastAsia="fi-FI"/>
        </w:rPr>
        <w:t>johtaja</w:t>
      </w:r>
      <w:r w:rsidRPr="00C768FE">
        <w:rPr>
          <w:rFonts w:eastAsia="Times New Roman" w:cs="Arial"/>
          <w:color w:val="4D4D4D"/>
          <w:lang w:eastAsia="fi-FI"/>
        </w:rPr>
        <w:t>), jos he tehtävissään huomaavat epäkohdan, sen ilmeisen uhan tai lainvastaisuuden asiakkaan palvelun toteuttamisessa.</w:t>
      </w:r>
    </w:p>
    <w:p w14:paraId="30375A8F"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Ilmoitus tehdään tehdä asiakkaaseen ja hänen huolenpitoonsa kohdistuvasta epäkohdasta tai sen uhasta, ei työntekijään kohdistuvasta epäkohdasta tai sen uhasta.</w:t>
      </w:r>
    </w:p>
    <w:p w14:paraId="5699DDFD" w14:textId="09645C16"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b/>
          <w:bCs/>
          <w:color w:val="4D4D4D"/>
          <w:lang w:eastAsia="fi-FI"/>
        </w:rPr>
        <w:t>Palvel</w:t>
      </w:r>
      <w:r w:rsidR="00765DF8">
        <w:rPr>
          <w:rFonts w:eastAsia="Times New Roman" w:cs="Arial"/>
          <w:b/>
          <w:bCs/>
          <w:color w:val="4D4D4D"/>
          <w:lang w:eastAsia="fi-FI"/>
        </w:rPr>
        <w:t>ujohtaja</w:t>
      </w:r>
      <w:r w:rsidRPr="00C768FE">
        <w:rPr>
          <w:rFonts w:eastAsia="Times New Roman" w:cs="Arial"/>
          <w:color w:val="4D4D4D"/>
          <w:lang w:eastAsia="fi-FI"/>
        </w:rPr>
        <w:t> on ilmoitusvelvollinen tilaajalle ja valvontaviranomaiselle, jos omassa tai alihankkijan toiminnassa ilmenee asiakas- ja potilasturvallisuutta olennaisesti vaarantavia epäkohtia. Myös asiakas- ja potilasturvallisuutta vakavasti vaarantaneet tapahtumat, vahingot tai vaaratilanteet sekä muut sellaiset puutteet on palveluntuottajan ilmoitettava palvelunjärjestäjälle ja valvontaviranomaiselle varsinkin, jos palveluntuottaja ei ole kyennyt tai ei kykene korjaamaan omavalvonnan keinoin.</w:t>
      </w:r>
    </w:p>
    <w:p w14:paraId="67E61C08"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lastRenderedPageBreak/>
        <w:t>Jos epäkohtaa ei saada korjattua toimintayksikössä, ilmoittaja voi ilmoittaa asiasta esimerkiksi aluehallintovirastolle. Aluehallintovirasto tai Valvira voivat antaa määräyksen epäkohdan poistamiseksi ja päättää sitä koskevista lisätoimenpiteistä.</w:t>
      </w:r>
    </w:p>
    <w:p w14:paraId="01CE590B"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Yksikön esihenkilö vastaa sitä, että ilmoituksen tehneeseen henkilöön ei kohdisteta kielteisiä vastatoimia esimerkiksi työyhteisössä. Epäkohdasta ilmoittaminen on voitava tehdä turvallisin mielin ilman pelkoa oman aseman menettämisestä. Yksikön esihenkilö vastaa siitä, että työntekijät perehdytetään ilmoitusvelvollisuuteen ja he osaavat tarvittaessa täyttää raportti- tai paperilomakkeen.</w:t>
      </w:r>
    </w:p>
    <w:p w14:paraId="643AB151" w14:textId="7777777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Työntekijä kirjaa Hoivatiellä havaitsemansa epäkohdan IMS-Raportit/</w:t>
      </w:r>
      <w:r w:rsidRPr="00C768FE">
        <w:rPr>
          <w:rFonts w:eastAsia="Times New Roman" w:cs="Arial"/>
          <w:b/>
          <w:bCs/>
          <w:color w:val="4D4D4D"/>
          <w:lang w:eastAsia="fi-FI"/>
        </w:rPr>
        <w:t>Sosiaalihuollon henkilöstön ilmoitusvelvollisuus-</w:t>
      </w:r>
      <w:r w:rsidRPr="00C768FE">
        <w:rPr>
          <w:rFonts w:eastAsia="Times New Roman" w:cs="Arial"/>
          <w:color w:val="4D4D4D"/>
          <w:lang w:eastAsia="fi-FI"/>
        </w:rPr>
        <w:t>raporttipohjaan. Työntekijä täyttää raporttipohjan otsikoiden mukaisesti ja tallentaa käsittelyä varten. Tuntityöntekijöitä varten yksikössä on ilmoitustaululla paperinen ilmoituslomake, jonka täytettyään tuntityöntekijä antaa esihenkilölle.</w:t>
      </w:r>
    </w:p>
    <w:p w14:paraId="3AB164B8" w14:textId="1C498A67" w:rsidR="005C1ECF" w:rsidRPr="00C768FE" w:rsidRDefault="005C1ECF" w:rsidP="005C1ECF">
      <w:pPr>
        <w:spacing w:before="240" w:after="240" w:line="240" w:lineRule="auto"/>
        <w:rPr>
          <w:rFonts w:eastAsia="Times New Roman" w:cs="Arial"/>
          <w:color w:val="4D4D4D"/>
          <w:sz w:val="18"/>
          <w:szCs w:val="18"/>
          <w:lang w:eastAsia="fi-FI"/>
        </w:rPr>
      </w:pPr>
      <w:r w:rsidRPr="00C768FE">
        <w:rPr>
          <w:rFonts w:eastAsia="Times New Roman" w:cs="Arial"/>
          <w:color w:val="4D4D4D"/>
          <w:lang w:eastAsia="fi-FI"/>
        </w:rPr>
        <w:t>Ilmoituksen käsittelijäksi valitaan </w:t>
      </w:r>
      <w:r w:rsidRPr="00C768FE">
        <w:rPr>
          <w:rFonts w:eastAsia="Times New Roman" w:cs="Arial"/>
          <w:b/>
          <w:bCs/>
          <w:color w:val="4D4D4D"/>
          <w:lang w:eastAsia="fi-FI"/>
        </w:rPr>
        <w:t>palvelualueen palvelujohtaja</w:t>
      </w:r>
      <w:r w:rsidRPr="00C768FE">
        <w:rPr>
          <w:rFonts w:eastAsia="Times New Roman" w:cs="Arial"/>
          <w:color w:val="4D4D4D"/>
          <w:lang w:eastAsia="fi-FI"/>
        </w:rPr>
        <w:t>. Hän ottaa asian käsittelyyn yhdessä yksikön esihenkilön kanssa. Palvelu</w:t>
      </w:r>
      <w:r w:rsidR="00062B92">
        <w:rPr>
          <w:rFonts w:eastAsia="Times New Roman" w:cs="Arial"/>
          <w:color w:val="4D4D4D"/>
          <w:lang w:eastAsia="fi-FI"/>
        </w:rPr>
        <w:t>johtaja</w:t>
      </w:r>
      <w:r w:rsidRPr="00C768FE">
        <w:rPr>
          <w:rFonts w:eastAsia="Times New Roman" w:cs="Arial"/>
          <w:color w:val="4D4D4D"/>
          <w:lang w:eastAsia="fi-FI"/>
        </w:rPr>
        <w:t xml:space="preserve"> ja palveluvastaava sopivat, kumpi ilmoittaa asian hyvinvointialueelle.</w:t>
      </w:r>
    </w:p>
    <w:p w14:paraId="4271ADBA" w14:textId="77777777" w:rsidR="005C1ECF" w:rsidRDefault="005C1ECF" w:rsidP="005C1ECF">
      <w:r w:rsidRPr="00C768FE">
        <w:t xml:space="preserve">Hoivatiellä on käytössä väärinkäytösten ilmoituskanava (EasyWhistle). Työntekijät, asiakkaat ja muut sidosryhmät voivat ilmoittaa kanavan kautta epäillyistä väärinkäytöksistä tai epäeettisestä toiminnasta luottamuksellisesti. Epäkohdista ilmoitetaan ensisijaisesti esihenkilölle tai yhteyshenkilölle. Jos tämä ei ole mahdollista, ilmoituksen voi tehdä whistleblowing-ilmoituskanavan kautta. Ilmoituksen voi tehdä nimettömänä ja kaikki ilmoituskanavan kautta jätetyt ilmoitukset käsitellään ehdottoman luottamuksellisesti. Ilmoituksen voi tehdä </w:t>
      </w:r>
      <w:hyperlink r:id="rId17" w:history="1">
        <w:r w:rsidRPr="00C768FE">
          <w:rPr>
            <w:rStyle w:val="Hyperlinkki"/>
            <w:rFonts w:eastAsia="Arial" w:cs="Arial"/>
            <w:color w:val="auto"/>
            <w:sz w:val="24"/>
            <w:szCs w:val="24"/>
          </w:rPr>
          <w:t>tämän linkin kautta.</w:t>
        </w:r>
      </w:hyperlink>
    </w:p>
    <w:p w14:paraId="1E228BF8" w14:textId="77777777" w:rsidR="005C1ECF" w:rsidRDefault="005C1ECF" w:rsidP="005C1ECF">
      <w:r>
        <w:t>Henkilökunta laatii poikkeamaraportin havaitessaan toiminnassa poikkeamia, epäkohtia tai puutteita, poikkeamaraportti lähetetään yksikön esihenkilölle ja lääkepoikkeamat vastuusairaanhoitajalle käsiteltäväksi. Poikkeamat käydään läpi viikkotiimeissä ja muistioon kirjataan mahdolliset muutokset toimintakäytänteisiin. Työsuojelutoimikunta käsittelee turvallisuuspoikkeamat kaksi kertaa vuodessa ja ne käsitellään myös johdon katselmuksessa kaksi kertaa vuodessa.</w:t>
      </w:r>
    </w:p>
    <w:p w14:paraId="2E6062F1" w14:textId="77777777" w:rsidR="005C1ECF" w:rsidRDefault="005C1ECF" w:rsidP="005C1ECF">
      <w:r>
        <w:t>Asiakkaat voivat ilmoittaa vaara- ja haittatapahtumasta yksikön esihenkilölle esimerkiksi sähköpostilla tai whistleblowing- ilmoituskanavan kautta. He voivat halutessaan tehdä myös muistutuksen, jossa epäkohta tuodaan esille.</w:t>
      </w:r>
    </w:p>
    <w:p w14:paraId="42C073B8" w14:textId="1F93B263" w:rsidR="005C1ECF" w:rsidRPr="00DF6AAC" w:rsidRDefault="005C1ECF" w:rsidP="005C1ECF">
      <w:r>
        <w:t>Mahdolliset epäkohta-, haitta- ja vaaratapahtumat käsitellään viikkotiimeissä ja pohditaan yhdessä, miten ne voidaan jatkossa estää. Suunnitelmat kirjataan tiimimuistioon. Viikkotiimeissä seurataan</w:t>
      </w:r>
      <w:r w:rsidR="00F072B6">
        <w:t xml:space="preserve">, </w:t>
      </w:r>
      <w:r>
        <w:t>toistuuko sama tilanne toimintamallien korjaamisen jälkeen.</w:t>
      </w:r>
    </w:p>
    <w:p w14:paraId="6C242E36" w14:textId="77777777" w:rsidR="005C1ECF" w:rsidRPr="00267175" w:rsidRDefault="005C1ECF" w:rsidP="005C1ECF">
      <w:pPr>
        <w:spacing w:after="0" w:line="240" w:lineRule="auto"/>
        <w:rPr>
          <w:rFonts w:cs="Arial"/>
        </w:rPr>
      </w:pPr>
      <w:r w:rsidRPr="00267175">
        <w:rPr>
          <w:rFonts w:cs="Arial"/>
        </w:rPr>
        <w:t>Hoivatiellä vakavat vaaratapahtumat on määritelty STM:n ohjeistuksen mukaisesti. Kun seuraukset ovat vakavat, tutkinta tehdään aina. Vakavassa vaaratapahtumassa asiakkaalle on aiheutunut tai olisi voinut aiheutua vakavaa tai huomattavaa pysyvää haittaa, taikka hänen henkeensä tai turvallisuuteensa kohdistuu vakava vaara. Vakavaksi haitaksi katsotaan tyypillisesti kuolemaan johtanut, henkeä uhannut, sairaalahoidon aloittamiseen tai jatkamiseen, pysyvään tai merkittävään vammaan, toimintaesteisyyteen tai -kyvyttömyyteen johtanut tilanne. Vakava vaaratapahtuma on myös tilanne, jossa uhka kohdistuu suureenjoukkoon asiakkaita.</w:t>
      </w:r>
    </w:p>
    <w:p w14:paraId="430DBBB0" w14:textId="77777777" w:rsidR="005C1ECF" w:rsidRPr="00267175" w:rsidRDefault="005C1ECF" w:rsidP="005C1ECF">
      <w:pPr>
        <w:spacing w:after="0" w:line="240" w:lineRule="auto"/>
        <w:rPr>
          <w:rFonts w:cs="Arial"/>
        </w:rPr>
      </w:pPr>
    </w:p>
    <w:p w14:paraId="00E62256" w14:textId="77777777" w:rsidR="005C1ECF" w:rsidRPr="00267175" w:rsidRDefault="005C1ECF" w:rsidP="005C1ECF">
      <w:pPr>
        <w:spacing w:after="0" w:line="240" w:lineRule="auto"/>
        <w:rPr>
          <w:rFonts w:cs="Arial"/>
        </w:rPr>
      </w:pPr>
      <w:r w:rsidRPr="00267175">
        <w:rPr>
          <w:rFonts w:cs="Arial"/>
        </w:rPr>
        <w:t>Vakavia vaaratapahtumia voivat olla esimerkiksi asiakkaan itsemurhayritys tai muu itsetuhoinen käyttäytyminen, hyväksikäytön tai väkivallan kohteeksi joutuminen, vakavat lääkehoidon virheet, vakavat laiteviat tai ruokamyrkytysepäilyt.</w:t>
      </w:r>
    </w:p>
    <w:p w14:paraId="17BFF717" w14:textId="77777777" w:rsidR="005C1ECF" w:rsidRPr="00267175" w:rsidRDefault="005C1ECF" w:rsidP="005C1ECF">
      <w:pPr>
        <w:pStyle w:val="Luettelokappale"/>
        <w:spacing w:after="0" w:line="240" w:lineRule="auto"/>
        <w:ind w:left="1560"/>
        <w:rPr>
          <w:rFonts w:cs="Arial"/>
        </w:rPr>
      </w:pPr>
    </w:p>
    <w:p w14:paraId="3A76E986" w14:textId="77777777" w:rsidR="005C1ECF" w:rsidRPr="00267175" w:rsidRDefault="005C1ECF" w:rsidP="005C1ECF">
      <w:pPr>
        <w:spacing w:after="0" w:line="240" w:lineRule="auto"/>
        <w:rPr>
          <w:rFonts w:cs="Arial"/>
        </w:rPr>
      </w:pPr>
      <w:r w:rsidRPr="00267175">
        <w:rPr>
          <w:rFonts w:cs="Arial"/>
        </w:rPr>
        <w:t>Tutkinta tehdään myös vakavista läheltä piti-tilanteista sekä toistuvista vaaratilanteista, jotka viittaavat aina rakenteelliseen, työprosessissa olevaan epäkohtaan. Tutkinta tehdään myös silloin, jos vaaratilanteesta on tullut ilmoituksia esimerkiksi asiakkailta tai muilta sidosryhmiltä.</w:t>
      </w:r>
    </w:p>
    <w:p w14:paraId="7EE9998C" w14:textId="77777777" w:rsidR="005C1ECF" w:rsidRPr="00267175" w:rsidRDefault="005C1ECF" w:rsidP="005C1ECF">
      <w:pPr>
        <w:pStyle w:val="Luettelokappale"/>
        <w:spacing w:after="0" w:line="240" w:lineRule="auto"/>
        <w:ind w:left="1560"/>
        <w:rPr>
          <w:rFonts w:cs="Arial"/>
        </w:rPr>
      </w:pPr>
    </w:p>
    <w:p w14:paraId="62B48C8A" w14:textId="77777777" w:rsidR="005C1ECF" w:rsidRDefault="005C1ECF" w:rsidP="005C1ECF">
      <w:pPr>
        <w:spacing w:after="0" w:line="240" w:lineRule="auto"/>
        <w:rPr>
          <w:rFonts w:cs="Arial"/>
        </w:rPr>
      </w:pPr>
      <w:r w:rsidRPr="00267175">
        <w:rPr>
          <w:rFonts w:cs="Arial"/>
        </w:rPr>
        <w:t>Yksikön esihenkilö arvioi tutkinnan laajuuden ja resurssitarpeen vaaratilannekohtaisesti.</w:t>
      </w:r>
      <w:r w:rsidRPr="00267175">
        <w:t xml:space="preserve"> </w:t>
      </w:r>
      <w:r w:rsidRPr="00267175">
        <w:rPr>
          <w:rFonts w:cs="Arial"/>
        </w:rPr>
        <w:t>Vakavien vaaratapahtumien tutkinta auttaa tunnistamaan turvallisuuspuutteita, kohdistamaan resursseja järkevästi ja kehittämään yleistä turvallisuuskulttuuria.</w:t>
      </w:r>
    </w:p>
    <w:p w14:paraId="43806D90" w14:textId="77777777" w:rsidR="005C1ECF" w:rsidRPr="00267175" w:rsidRDefault="005C1ECF" w:rsidP="005C1ECF">
      <w:pPr>
        <w:spacing w:after="0" w:line="240" w:lineRule="auto"/>
        <w:rPr>
          <w:rFonts w:cs="Arial"/>
        </w:rPr>
      </w:pPr>
    </w:p>
    <w:p w14:paraId="30F80894" w14:textId="77777777" w:rsidR="005C1ECF" w:rsidRPr="00267175" w:rsidRDefault="005C1ECF" w:rsidP="005C1ECF">
      <w:pPr>
        <w:spacing w:after="0"/>
        <w:rPr>
          <w:rFonts w:cs="Arial"/>
        </w:rPr>
      </w:pPr>
      <w:bookmarkStart w:id="96" w:name="_Hlk199077658"/>
      <w:r w:rsidRPr="00267175">
        <w:rPr>
          <w:rFonts w:cs="Arial"/>
        </w:rPr>
        <w:t xml:space="preserve">Jos </w:t>
      </w:r>
      <w:r w:rsidRPr="00267175">
        <w:rPr>
          <w:rFonts w:cs="Arial"/>
          <w:b/>
          <w:bCs/>
        </w:rPr>
        <w:t>asiakkaan</w:t>
      </w:r>
      <w:r w:rsidRPr="00267175">
        <w:rPr>
          <w:rFonts w:cs="Arial"/>
        </w:rPr>
        <w:t xml:space="preserve"> henki tai terveys on välittömässä vaarassa, tilanteen havainnut työntekijä hälyttää 112 ja antaa tarvittavan ensiavun. Lievemmässä vaaratilanteessa hän varmistaa asiakkaalle tarkoituksenmukaisen avun, esimerkiksi lääkärikäynnin.</w:t>
      </w:r>
    </w:p>
    <w:p w14:paraId="366DD262" w14:textId="77777777" w:rsidR="005C1ECF" w:rsidRPr="00267175" w:rsidRDefault="005C1ECF" w:rsidP="005C1ECF">
      <w:pPr>
        <w:spacing w:after="0"/>
        <w:ind w:left="1304"/>
        <w:rPr>
          <w:rFonts w:cs="Arial"/>
        </w:rPr>
      </w:pPr>
    </w:p>
    <w:p w14:paraId="2E2CD16B" w14:textId="40B2ACF1" w:rsidR="005C1ECF" w:rsidRPr="00267175" w:rsidRDefault="005C1ECF" w:rsidP="005C1ECF">
      <w:pPr>
        <w:spacing w:after="0"/>
        <w:rPr>
          <w:rFonts w:cs="Arial"/>
        </w:rPr>
      </w:pPr>
      <w:r w:rsidRPr="00267175">
        <w:rPr>
          <w:rFonts w:cs="Arial"/>
        </w:rPr>
        <w:t xml:space="preserve">Vuorossa olevat työntekijät turvaavat muiden asiakkaiden tilanteen varmistamalla, ettei vaaratilanne toistu. Tilanteen havainnut työntekijä ilmoittaa asiasta välittömästi yksikön esihenkilölle, joka arvioi tarvittavat jatkotoimenpiteet, esimerkiksi ilmoitustarpeen poliisille ja ilmoittaa asiasta omalle esihenkilölleen. </w:t>
      </w:r>
      <w:r w:rsidR="00E26E2E">
        <w:rPr>
          <w:rFonts w:cs="Arial"/>
        </w:rPr>
        <w:t>Päivänvastaava</w:t>
      </w:r>
      <w:r w:rsidRPr="00267175">
        <w:rPr>
          <w:rFonts w:cs="Arial"/>
        </w:rPr>
        <w:t xml:space="preserve"> ilmoittaa välittömästi asiakkaan läheisille ja sopii jatkoyhteydenpidosta. Työntekijät varmistavat, että tilanne tulee dokumentoitua asiakastietojärjestelmään viivytyksettä, sillä muistikuvat tapahtumasta häviävät nopeasti.</w:t>
      </w:r>
    </w:p>
    <w:p w14:paraId="086ACB38" w14:textId="77777777" w:rsidR="005C1ECF" w:rsidRPr="00267175" w:rsidRDefault="005C1ECF" w:rsidP="005C1ECF">
      <w:pPr>
        <w:spacing w:after="0"/>
        <w:ind w:left="1304"/>
        <w:rPr>
          <w:rFonts w:cs="Arial"/>
        </w:rPr>
      </w:pPr>
    </w:p>
    <w:p w14:paraId="0402D28D" w14:textId="6C8FC247" w:rsidR="005C1ECF" w:rsidRPr="00267175" w:rsidRDefault="00D230FB" w:rsidP="005C1ECF">
      <w:pPr>
        <w:spacing w:after="0"/>
        <w:rPr>
          <w:rFonts w:cs="Arial"/>
        </w:rPr>
      </w:pPr>
      <w:r>
        <w:rPr>
          <w:rFonts w:cs="Arial"/>
        </w:rPr>
        <w:t>P</w:t>
      </w:r>
      <w:r w:rsidR="005C1ECF" w:rsidRPr="00267175">
        <w:rPr>
          <w:rFonts w:cs="Arial"/>
        </w:rPr>
        <w:t>alvelujohtaja ilmoittaa asiakasta koskevan vakavan vaaratilanteen toimitusjohtajalle, tilaajalle sekä aluehallintovirastolle tai esimerkiksi FIMEA:lle. Jos vaaratilanne on vaikuttanut useisiin asiakkaisiin tai kyseessä on laajempi, toistuva turvallisuusongelma, palvelujohtaja ilmoittaa asian kaikille yksikön tilaaja-asiakkaille. Toimitusjohtaja informoi johtoryhmää ja hallitusta tilanteen vakavuuden mukaan. Tarvittaessa toimitusjohtaja vastaa Hoivatien ulkopuolisesta viestinnästä kriisiviestintäohjeen mukaisesti.</w:t>
      </w:r>
    </w:p>
    <w:p w14:paraId="7B542F54" w14:textId="77777777" w:rsidR="005C1ECF" w:rsidRPr="00267175" w:rsidRDefault="005C1ECF" w:rsidP="005C1ECF">
      <w:pPr>
        <w:spacing w:after="0"/>
        <w:ind w:left="1304"/>
        <w:rPr>
          <w:rFonts w:cs="Arial"/>
        </w:rPr>
      </w:pPr>
    </w:p>
    <w:p w14:paraId="67A8ADFD" w14:textId="77777777" w:rsidR="005C1ECF" w:rsidRPr="00267175" w:rsidRDefault="005C1ECF" w:rsidP="005C1ECF">
      <w:pPr>
        <w:spacing w:after="0"/>
        <w:rPr>
          <w:rFonts w:cs="Arial"/>
        </w:rPr>
      </w:pPr>
      <w:r w:rsidRPr="00267175">
        <w:rPr>
          <w:rFonts w:cs="Arial"/>
        </w:rPr>
        <w:t>Vaaratapahtuman ensimmäisenä havainnut työntekijä kirjaa asiasta poikkeaman tilanteen käsittelyä ja juurianalyysiä varten. Tutkinnasta vastaa yksikön esihenkilö, joka kerää tietoa tapahtumaketjusta ja sen taustatekijöistä. Tietoa kerätään muun muassa haastattelemalla mukana olleita työntekijöitä ja asiakkaita mahdollisimman pian tapahtuman jälkeen.</w:t>
      </w:r>
    </w:p>
    <w:p w14:paraId="4D27A225" w14:textId="77777777" w:rsidR="005C1ECF" w:rsidRPr="00267175" w:rsidRDefault="005C1ECF" w:rsidP="005C1ECF">
      <w:pPr>
        <w:spacing w:after="0"/>
        <w:ind w:left="1304"/>
        <w:rPr>
          <w:rFonts w:cs="Arial"/>
        </w:rPr>
      </w:pPr>
    </w:p>
    <w:p w14:paraId="04843A1D" w14:textId="77777777" w:rsidR="005C1ECF" w:rsidRPr="00267175" w:rsidRDefault="005C1ECF" w:rsidP="005C1ECF">
      <w:pPr>
        <w:spacing w:after="0"/>
        <w:rPr>
          <w:rFonts w:cs="Arial"/>
        </w:rPr>
      </w:pPr>
      <w:r w:rsidRPr="00267175">
        <w:rPr>
          <w:rFonts w:cs="Arial"/>
        </w:rPr>
        <w:t>Mikäli kyse on Hoivatien toimintayksikkörajat ylittävästä vaaratilanteesta, prosessin omistaja nimeää tapauskohtaisesti laajemman tutkintaryhmän, joka sopii keskinäisestä työnjaosta tilanteen edellyttämällä tavalla.</w:t>
      </w:r>
    </w:p>
    <w:p w14:paraId="5FB627C0" w14:textId="77777777" w:rsidR="005C1ECF" w:rsidRPr="00267175" w:rsidRDefault="005C1ECF" w:rsidP="005C1ECF">
      <w:pPr>
        <w:spacing w:after="0"/>
        <w:ind w:left="1304"/>
        <w:rPr>
          <w:rFonts w:cs="Arial"/>
        </w:rPr>
      </w:pPr>
    </w:p>
    <w:p w14:paraId="6A1FD9F2" w14:textId="77777777" w:rsidR="005C1ECF" w:rsidRPr="00267175" w:rsidRDefault="005C1ECF" w:rsidP="005C1ECF">
      <w:pPr>
        <w:spacing w:after="0"/>
        <w:rPr>
          <w:rFonts w:cs="Arial"/>
        </w:rPr>
      </w:pPr>
      <w:r w:rsidRPr="00267175">
        <w:rPr>
          <w:rFonts w:cs="Arial"/>
        </w:rPr>
        <w:t>Juurisyyanalyysin jälkeen yksikön esihenkilö määrittelee tapahtumasta opittavissa olevat asiat ja päättää yhdessä oman esihenkilönsä kanssa korjaavat toimenpiteet sekä niiden aikataulun, jotta vastaava tilanne voidaan jatkossa estää. Yksikön esihenkilö dokumentoi käsittelyn huolellisesti poikkeamaraporttiin. Huolellinen dokumentointi mahdollistaa mm. tilaajan selvityspyyntöön annettavan selkeän vastineen. Työohjeesta ja suunnitelmasta vastaava työntekijä päivittää työohjeen tarvittavalla tavalla. Esihenkilö varmistaa, että yksikön sisäinen viestintä pysyy prosessin ajan avoimena ja tiiviinä.</w:t>
      </w:r>
    </w:p>
    <w:p w14:paraId="62F91A04" w14:textId="77777777" w:rsidR="005C1ECF" w:rsidRPr="00267175" w:rsidRDefault="005C1ECF" w:rsidP="005C1ECF">
      <w:pPr>
        <w:spacing w:after="0"/>
        <w:ind w:left="1304"/>
        <w:rPr>
          <w:rFonts w:cs="Arial"/>
        </w:rPr>
      </w:pPr>
    </w:p>
    <w:p w14:paraId="0967E406" w14:textId="5281467B" w:rsidR="005C1ECF" w:rsidRPr="00267175" w:rsidRDefault="00C544B5" w:rsidP="005C1ECF">
      <w:pPr>
        <w:spacing w:after="0"/>
        <w:rPr>
          <w:rFonts w:cs="Arial"/>
        </w:rPr>
      </w:pPr>
      <w:r>
        <w:rPr>
          <w:rFonts w:cs="Arial"/>
        </w:rPr>
        <w:t xml:space="preserve">Palveluvastaava </w:t>
      </w:r>
      <w:r w:rsidR="005C1ECF" w:rsidRPr="00267175">
        <w:rPr>
          <w:rFonts w:cs="Arial"/>
        </w:rPr>
        <w:t>seuraa oman esihenkilönsä kanssa korjaavien toimenpiteiden toteutuksen etenemistä, riittävyyttä ja vaikuttavuutta. Muutosjohtamisella varmistetaan, että tehdyt toimenpiteet jäävät osaksi yksikön toimintakulttuuria.</w:t>
      </w:r>
    </w:p>
    <w:p w14:paraId="71A3621D" w14:textId="77777777" w:rsidR="005C1ECF" w:rsidRPr="00267175" w:rsidRDefault="005C1ECF" w:rsidP="005C1ECF">
      <w:pPr>
        <w:spacing w:after="0"/>
        <w:ind w:left="1304"/>
        <w:rPr>
          <w:rFonts w:cs="Arial"/>
        </w:rPr>
      </w:pPr>
    </w:p>
    <w:p w14:paraId="7916FA9D" w14:textId="31D7798E" w:rsidR="005C1ECF" w:rsidRDefault="00C544B5" w:rsidP="00F072B6">
      <w:pPr>
        <w:spacing w:after="0"/>
        <w:rPr>
          <w:rFonts w:cs="Arial"/>
        </w:rPr>
      </w:pPr>
      <w:r>
        <w:rPr>
          <w:rFonts w:cs="Arial"/>
        </w:rPr>
        <w:t xml:space="preserve">Palveluvastaava </w:t>
      </w:r>
      <w:r w:rsidR="005C1ECF" w:rsidRPr="00267175">
        <w:rPr>
          <w:rFonts w:cs="Arial"/>
        </w:rPr>
        <w:t>varmistaa, että vaaratapahtumasta ja sen tutkinnasta kerrotaan asiakkaalle ja läheisille rehellisesti ja ymmärrettävästi. Asiakkaalle esitetään anteeksipyyntö mahdollisuuden mukaan kasvotusten. Esihenkilö varmistaa tilaajan kanssa, että asiakkaalle järjestetään tarvittava psykososiaalinen tuki, ja että asiakkaalla on tieto mahdollisuudesta käyttää omia oikeusturvakeinoja.</w:t>
      </w:r>
    </w:p>
    <w:p w14:paraId="325F0891" w14:textId="77777777" w:rsidR="00F072B6" w:rsidRPr="00F072B6" w:rsidRDefault="00F072B6" w:rsidP="00F072B6">
      <w:pPr>
        <w:spacing w:after="0"/>
        <w:rPr>
          <w:rFonts w:cs="Arial"/>
        </w:rPr>
      </w:pPr>
    </w:p>
    <w:p w14:paraId="741DDE2D" w14:textId="751A16C8" w:rsidR="005C1ECF" w:rsidRPr="00F072B6" w:rsidRDefault="005C1ECF" w:rsidP="00F072B6">
      <w:r w:rsidRPr="00C564E7">
        <w:t xml:space="preserve">Vaaratilanteen tutkinnasta vastaava esihenkilö varmistaa, että selvitys toteutetaan johdonmukaisesti, ilman ennakko-oletuksia tutkinnan laadun varmistamiseksi. Hän varmistaa, että </w:t>
      </w:r>
      <w:r w:rsidRPr="00C564E7">
        <w:lastRenderedPageBreak/>
        <w:t>mukana olevat henkilöt eivät koe käsittelyä uhkaavaksi tai syyllistäväksi. Huomio kiinnitetään tilanteessa mukana olleiden yksittäisten henkilöiden sijaan systeemiin: toimintaprosessiin, johtamistapaan ja olosuhteisiin (tilat, työohjeet, työmenetelmät, työntekijöiden osaaminen, turvallisuusjärjestelmät, laitteiden toimivuus). Keskittymällä vaaratapahtuman synnyttäneisiin olosuhteisiin ja ympäristöön Hoivatiellä tuetaan avoimen, oppivan ja rakentavan turvallisuuskulttuurin kehittymistä.</w:t>
      </w:r>
    </w:p>
    <w:p w14:paraId="637BD586" w14:textId="420C46C1" w:rsidR="00FE2EA0" w:rsidRPr="00C564E7" w:rsidRDefault="005C1ECF" w:rsidP="005C1ECF">
      <w:r w:rsidRPr="00C564E7">
        <w:rPr>
          <w:rFonts w:cs="Arial"/>
        </w:rPr>
        <w:t>Esihenkilö tukee työntekijöitä varmistamalla psykologisesti turvallisen keskusteluympäristön ja organisoi tarvittaessa lisätukea yhteistyössä työterveyshuollon kanssa.</w:t>
      </w:r>
    </w:p>
    <w:p w14:paraId="31E0CB2A" w14:textId="6F63DEBC" w:rsidR="00DE287A" w:rsidRPr="00DE287A" w:rsidRDefault="008C0AD2" w:rsidP="00DE287A">
      <w:pPr>
        <w:pStyle w:val="Otsikko2"/>
      </w:pPr>
      <w:bookmarkStart w:id="97" w:name="_Toc175740443"/>
      <w:bookmarkStart w:id="98" w:name="_Toc175741906"/>
      <w:bookmarkStart w:id="99" w:name="_Toc175741970"/>
      <w:bookmarkStart w:id="100" w:name="_Toc188357441"/>
      <w:bookmarkStart w:id="101" w:name="_Toc200022494"/>
      <w:bookmarkEnd w:id="96"/>
      <w:r w:rsidRPr="00DF6AAC">
        <w:t>Vakavien vaaratapahtumien tutkinta</w:t>
      </w:r>
      <w:bookmarkEnd w:id="97"/>
      <w:bookmarkEnd w:id="98"/>
      <w:bookmarkEnd w:id="99"/>
      <w:bookmarkEnd w:id="100"/>
      <w:bookmarkEnd w:id="101"/>
    </w:p>
    <w:p w14:paraId="3D1A7E28" w14:textId="5C17AEA6" w:rsidR="00F15122" w:rsidRPr="00F072B6" w:rsidRDefault="00F15122" w:rsidP="00F15122">
      <w:pPr>
        <w:rPr>
          <w:rFonts w:ascii="Calibri" w:hAnsi="Calibri" w:cs="Calibri"/>
          <w:b/>
          <w:bCs/>
          <w:color w:val="000000"/>
          <w:sz w:val="24"/>
          <w:szCs w:val="24"/>
          <w:lang w:eastAsia="fi-FI"/>
          <w14:ligatures w14:val="standardContextual"/>
        </w:rPr>
      </w:pPr>
      <w:r>
        <w:rPr>
          <w:b/>
          <w:bCs/>
          <w:color w:val="000000"/>
          <w:sz w:val="24"/>
          <w:szCs w:val="24"/>
          <w:lang w:eastAsia="fi-FI"/>
          <w14:ligatures w14:val="standardContextual"/>
        </w:rPr>
        <w:t>Tutkintaa vaativien vakavien vaaratapahtumien tunnistaminen</w:t>
      </w:r>
    </w:p>
    <w:p w14:paraId="63116C5F" w14:textId="77777777" w:rsidR="00F072B6"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Hoivatiellä vakavat vaaratapahtumat on määritelty STM:n ohjeistuksen mukaisesti. Kun seuraukset asiakkaalle ovat vakavat, tutkinta tehdään aina. Vakavassa vaaratapahtumassa asiakkaalle on aiheutunut tai olisi voinut aiheutua vakavaa tai huomattavaa pysyvää haittaa, tai hänen henkeensä tai turvallisuuteensa kohdistuu vakava vaara. Tällaiseksi tilanteeksi katsotaan asiakkaan kuolemaan johtanut, henkeä uhannut, sairaalahoidon aloittamiseen tai jatkamiseen, pysyvään tai merkittävään vammaan, toimintaesteisyyteen tai -kyvyttömyyteen johtanut tilanne. Vakava vaaratapahtuma on myös tilanne, jossa uhka kohdistuu suureen joukkoon Hoivatien asiakkaita. </w:t>
      </w:r>
    </w:p>
    <w:p w14:paraId="58814692" w14:textId="2E77756C" w:rsidR="00F15122" w:rsidRPr="00F072B6"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Vakavia vaaratapahtumia voivat olla esimerkiksi asiakkaan itsemurhayritys tai muu itsetuhoinen käyttäytyminen/yliannostus, hyväksikäytön tai väkivallan kohteeksi joutuminen, vakavat lääkehoidon virheet, vakavat laiteviat tai ruokamyrkytysepäilyt. </w:t>
      </w:r>
      <w:r w:rsidR="00933EC9">
        <w:rPr>
          <w:color w:val="000000"/>
          <w:sz w:val="24"/>
          <w:szCs w:val="24"/>
          <w:lang w:eastAsia="fi-FI"/>
          <w14:ligatures w14:val="standardContextual"/>
        </w:rPr>
        <w:t>Myös kaatumiset ovat osalle asiakkaista vakavia vaaratapahtumia.</w:t>
      </w:r>
    </w:p>
    <w:p w14:paraId="47176B97" w14:textId="37E072D9"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Tutkinta tehdään myös vakavista läheltä piti-tilanteista sekä toistuvista vaaratilanteista, jotka viittaavat aina rakenteelliseen, työprosessissa olevaan epäkohtaan. Tutkinta tehdään myös silloin, jos vaaratilanteesta on tullut yksikköön ilmoituksia esimerkiksi asiakkailta tai muilta sidosryhmiltä.</w:t>
      </w:r>
    </w:p>
    <w:p w14:paraId="65AE4438" w14:textId="50C1F6C3" w:rsidR="00F072B6" w:rsidRDefault="00933EC9" w:rsidP="00F15122">
      <w:pPr>
        <w:rPr>
          <w:color w:val="000000"/>
          <w:sz w:val="24"/>
          <w:szCs w:val="24"/>
          <w:lang w:eastAsia="fi-FI"/>
          <w14:ligatures w14:val="standardContextual"/>
        </w:rPr>
      </w:pPr>
      <w:r>
        <w:rPr>
          <w:color w:val="000000"/>
          <w:sz w:val="24"/>
          <w:szCs w:val="24"/>
          <w:lang w:eastAsia="fi-FI"/>
          <w14:ligatures w14:val="standardContextual"/>
        </w:rPr>
        <w:t>Palveluvastaava</w:t>
      </w:r>
      <w:r w:rsidR="00F15122">
        <w:rPr>
          <w:color w:val="000000"/>
          <w:sz w:val="24"/>
          <w:szCs w:val="24"/>
          <w:lang w:eastAsia="fi-FI"/>
          <w14:ligatures w14:val="standardContextual"/>
        </w:rPr>
        <w:t xml:space="preserve"> arvioi tutkinnan laajuuden ja resurssitarpeen vaaratilannekohtaisesti. Vakavien vaaratapahtumien tutkinta auttaa tunnistamaan turvallisuuspuutteita, kohdistamaan resursseja järkevästi ja kehittämään yleistä turvallisuuskulttuuria. </w:t>
      </w:r>
    </w:p>
    <w:p w14:paraId="3C2476F9" w14:textId="77777777" w:rsidR="008C46D9" w:rsidRDefault="008C46D9" w:rsidP="00F15122">
      <w:pPr>
        <w:rPr>
          <w:color w:val="000000"/>
          <w:sz w:val="24"/>
          <w:szCs w:val="24"/>
          <w:lang w:eastAsia="fi-FI"/>
          <w14:ligatures w14:val="standardContextual"/>
        </w:rPr>
      </w:pPr>
    </w:p>
    <w:p w14:paraId="41E456DB" w14:textId="3F15D534" w:rsidR="00F15122" w:rsidRPr="00F072B6"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Toimintatapa vakavassa vaaratapahtumassa</w:t>
      </w:r>
    </w:p>
    <w:p w14:paraId="3C0E7D66" w14:textId="43A10B0D"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Jos asiakkaan henki tai terveys on välittömässä vaarassa, tilanteen havainnut työntekijä hälyttää 112 ja antaa tarvittavan ensiavun. Lievemmässä vaaratilanteessa hän varmistaa asiakkaalle tarkoituksenmukaisen avun, esimerkiksi lääkärikäynnin. </w:t>
      </w:r>
    </w:p>
    <w:p w14:paraId="3E6D1E3E" w14:textId="1431BF6D"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Vuorossa olevat työntekijät turvaavat muiden asiakkaiden tilanteen varmistamalla, ettei vaaratilanne toistu ja tapahtumapaikasta on tehty tarpeelliset havainnot. Tilanteen havainnut työntekijä ilmoittaa asiasta välittömästi yksikön esihenkilölle, joka arvioi tarvittavat jatkotoimenpiteet, esimerkiksi ilmoitustarpeen poliisille ja ilmoittaa asiasta omalle esihenkilölleen. Vuorovastaava ilmoittaa välittömästi asiakkaan läheisille ja sopii </w:t>
      </w:r>
      <w:r>
        <w:rPr>
          <w:color w:val="000000"/>
          <w:sz w:val="24"/>
          <w:szCs w:val="24"/>
          <w:lang w:eastAsia="fi-FI"/>
          <w14:ligatures w14:val="standardContextual"/>
        </w:rPr>
        <w:lastRenderedPageBreak/>
        <w:t xml:space="preserve">jatkoyhteydenpidosta. Työntekijät varmistavat, että dokumentoidaan asiakastietojärjestelmään viivytyksettä, sillä muistikuvat tapahtumasta häviävät nopeasti. </w:t>
      </w:r>
    </w:p>
    <w:p w14:paraId="3033A4C0" w14:textId="538979EF" w:rsidR="00F15122" w:rsidRDefault="00933EC9" w:rsidP="00F15122">
      <w:pPr>
        <w:rPr>
          <w:color w:val="000000"/>
          <w:sz w:val="24"/>
          <w:szCs w:val="24"/>
          <w:lang w:eastAsia="fi-FI"/>
          <w14:ligatures w14:val="standardContextual"/>
        </w:rPr>
      </w:pPr>
      <w:r>
        <w:rPr>
          <w:color w:val="000000"/>
          <w:sz w:val="24"/>
          <w:szCs w:val="24"/>
          <w:lang w:eastAsia="fi-FI"/>
          <w14:ligatures w14:val="standardContextual"/>
        </w:rPr>
        <w:t>P</w:t>
      </w:r>
      <w:r w:rsidR="00F15122">
        <w:rPr>
          <w:color w:val="000000"/>
          <w:sz w:val="24"/>
          <w:szCs w:val="24"/>
          <w:lang w:eastAsia="fi-FI"/>
          <w14:ligatures w14:val="standardContextual"/>
        </w:rPr>
        <w:t xml:space="preserve">alvelujohtaja ilmoittaa asiakasta koskevan vakavan vaaratapahtuman toimitusjohtajalle, tilaajalle sekä aluehallintovirastolle. Vastuusairaanhoitaja ilmoittaa tarvittaessa esimerkiksi FIMEA:lle. Jos vaaratilanne on vaikuttanut useisiin asiakkaisiin tai kyseessä on laajempi, toistuva turvallisuusongelma, palvelupäällikkö/palvelujohtaja ilmoittaa asian kaikille yksikön tilaaja-asiakkaille. Toimitusjohtaja informoi johtoryhmää ja hallitusta tilanteen vakavuuden mukaan. Tarvittaessa toimitusjohtaja vastaa Hoivatien ulkopuolisesta viestinnästä kriisiviestintäohjeen mukaisesti.  </w:t>
      </w:r>
    </w:p>
    <w:p w14:paraId="7BD7F563" w14:textId="697BF7E0"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Vaaratapahtuman ensimmäisenä havainnut työntekijä kirjaa asiasta poikkeaman tilanteen käsittelyä ja juurianalyysiä varten. Tutkinnasta vastaa yksikön </w:t>
      </w:r>
      <w:r w:rsidR="00832CE6">
        <w:rPr>
          <w:color w:val="000000"/>
          <w:sz w:val="24"/>
          <w:szCs w:val="24"/>
          <w:lang w:eastAsia="fi-FI"/>
          <w14:ligatures w14:val="standardContextual"/>
        </w:rPr>
        <w:t>palveluvastaava,</w:t>
      </w:r>
      <w:r>
        <w:rPr>
          <w:color w:val="000000"/>
          <w:sz w:val="24"/>
          <w:szCs w:val="24"/>
          <w:lang w:eastAsia="fi-FI"/>
          <w14:ligatures w14:val="standardContextual"/>
        </w:rPr>
        <w:t xml:space="preserve"> joka kerää tietoa tapahtumaketjusta ja sen taustatekijöistä. Tietoa kerätään muun muassa haastattelemalla mukana olleita työntekijöitä ja asiakkaita mahdollisimman pian tapahtuman jälkeen. </w:t>
      </w:r>
    </w:p>
    <w:p w14:paraId="0ACF3C1E" w14:textId="53E13CEB"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Mikäli kyse on Hoivatien toimintayksikkörajat ylittävästä vaaratilanteesta, prosessin omistaja nimeää tapauskohtaisesti laajemman tutkintaryhmän, joka sopii keskinäisestä työnjaosta tilanteen edellyttämällä tavalla. </w:t>
      </w:r>
    </w:p>
    <w:p w14:paraId="3D1362B2" w14:textId="02EAD678"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Juurisyyanalyysin jälkeen yksikön </w:t>
      </w:r>
      <w:r w:rsidR="00832CE6">
        <w:rPr>
          <w:color w:val="000000"/>
          <w:sz w:val="24"/>
          <w:szCs w:val="24"/>
          <w:lang w:eastAsia="fi-FI"/>
          <w14:ligatures w14:val="standardContextual"/>
        </w:rPr>
        <w:t xml:space="preserve">palveluvastaava </w:t>
      </w:r>
      <w:r>
        <w:rPr>
          <w:color w:val="000000"/>
          <w:sz w:val="24"/>
          <w:szCs w:val="24"/>
          <w:lang w:eastAsia="fi-FI"/>
          <w14:ligatures w14:val="standardContextual"/>
        </w:rPr>
        <w:t>määrittelee tapahtumasta opittavissa olevat asiat ja päättää yhdessä oman esihenkilönsä kanssa korjaavat toimenpiteet sekä niiden aikataulun, jotta vastaava tilanne voidaan jatkossa estää. Yksikön esihenkilö dokumentoi käsittelyn huolellisesti poikkeamaraportti</w:t>
      </w:r>
      <w:r>
        <w:rPr>
          <w:sz w:val="24"/>
          <w:szCs w:val="24"/>
          <w:lang w:eastAsia="fi-FI"/>
          <w14:ligatures w14:val="standardContextual"/>
        </w:rPr>
        <w:t>in, vakava vaaratapahtuma.</w:t>
      </w:r>
      <w:r>
        <w:rPr>
          <w:color w:val="000000"/>
          <w:sz w:val="24"/>
          <w:szCs w:val="24"/>
          <w:lang w:eastAsia="fi-FI"/>
          <w14:ligatures w14:val="standardContextual"/>
        </w:rPr>
        <w:t xml:space="preserve"> Huolellinen dokumentointi mahdollistaa esimerkiksi tilaajan selvityspyyntöön annettavan selkeän vastineen. Työohjeesta ja suunnitelmasta vastaava työntekijä päivittää työohjeen tarvittavalla tavalla. </w:t>
      </w:r>
      <w:r w:rsidR="00832CE6">
        <w:rPr>
          <w:color w:val="000000"/>
          <w:sz w:val="24"/>
          <w:szCs w:val="24"/>
          <w:lang w:eastAsia="fi-FI"/>
          <w14:ligatures w14:val="standardContextual"/>
        </w:rPr>
        <w:t>Palveluvastaava</w:t>
      </w:r>
      <w:r>
        <w:rPr>
          <w:color w:val="000000"/>
          <w:sz w:val="24"/>
          <w:szCs w:val="24"/>
          <w:lang w:eastAsia="fi-FI"/>
          <w14:ligatures w14:val="standardContextual"/>
        </w:rPr>
        <w:t xml:space="preserve"> varmistaa, että yksikön sisäinen viestintä pysyy prosessin ajan avoimena ja tiiviinä. </w:t>
      </w:r>
    </w:p>
    <w:p w14:paraId="368A76B4" w14:textId="06327DEF" w:rsidR="00F15122" w:rsidRDefault="00832CE6" w:rsidP="00F15122">
      <w:pPr>
        <w:rPr>
          <w:color w:val="000000"/>
          <w:sz w:val="24"/>
          <w:szCs w:val="24"/>
          <w:lang w:eastAsia="fi-FI"/>
          <w14:ligatures w14:val="standardContextual"/>
        </w:rPr>
      </w:pPr>
      <w:r>
        <w:rPr>
          <w:color w:val="000000"/>
          <w:sz w:val="24"/>
          <w:szCs w:val="24"/>
          <w:lang w:eastAsia="fi-FI"/>
          <w14:ligatures w14:val="standardContextual"/>
        </w:rPr>
        <w:t xml:space="preserve">Palveluvastaava </w:t>
      </w:r>
      <w:r w:rsidR="00F15122">
        <w:rPr>
          <w:color w:val="000000"/>
          <w:sz w:val="24"/>
          <w:szCs w:val="24"/>
          <w:lang w:eastAsia="fi-FI"/>
          <w14:ligatures w14:val="standardContextual"/>
        </w:rPr>
        <w:t xml:space="preserve">seuraa oman esihenkilönsä kanssa korjaavien toimenpiteiden toteutuksen etenemistä, riittävyyttä ja vaikuttavuutta. Muutosjohtamisella varmistetaan, että tehdyt toimenpiteet jäävät osaksi yksikön toimintakulttuuria. </w:t>
      </w:r>
    </w:p>
    <w:p w14:paraId="01B795F8" w14:textId="1443A267" w:rsidR="00F15122" w:rsidRDefault="00832CE6" w:rsidP="00F15122">
      <w:pPr>
        <w:rPr>
          <w:color w:val="000000"/>
          <w:sz w:val="24"/>
          <w:szCs w:val="24"/>
          <w:lang w:eastAsia="fi-FI"/>
          <w14:ligatures w14:val="standardContextual"/>
        </w:rPr>
      </w:pPr>
      <w:r>
        <w:rPr>
          <w:color w:val="000000"/>
          <w:sz w:val="24"/>
          <w:szCs w:val="24"/>
          <w:lang w:eastAsia="fi-FI"/>
          <w14:ligatures w14:val="standardContextual"/>
        </w:rPr>
        <w:t xml:space="preserve">Palveluvastaava </w:t>
      </w:r>
      <w:r w:rsidR="00F15122">
        <w:rPr>
          <w:color w:val="000000"/>
          <w:sz w:val="24"/>
          <w:szCs w:val="24"/>
          <w:lang w:eastAsia="fi-FI"/>
          <w14:ligatures w14:val="standardContextual"/>
        </w:rPr>
        <w:t>varmistaa, että kerromme vaaratapahtumasta ja sen tutkinnasta asiakkaalle ja läheisille rehellisesti ja ymmärrettävästi. Mikäli vakava vaaratapahtuma johtuu Hoivatiestä, asiakkaalle esitetään anteeksipyyntö. Anteeksipyyntö tehdään mahdollisuuden mukaan kasvotusten. Esihenkilö varmistaa tilaajan kanssa, että asiakkaalle järjestetään tarvittava psykososiaalinen tuki, ja että asiakkaalla on tieto mahdollisuudesta käyttää omia oikeusturvakeinoja.</w:t>
      </w:r>
    </w:p>
    <w:p w14:paraId="01BA06DD" w14:textId="77777777" w:rsidR="00F072B6" w:rsidRDefault="00F072B6" w:rsidP="00F15122">
      <w:pPr>
        <w:rPr>
          <w:color w:val="000000"/>
          <w:sz w:val="24"/>
          <w:szCs w:val="24"/>
          <w:lang w:eastAsia="fi-FI"/>
          <w14:ligatures w14:val="standardContextual"/>
        </w:rPr>
      </w:pPr>
    </w:p>
    <w:p w14:paraId="7B00FD11" w14:textId="77777777" w:rsidR="00F15122"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Tutkintatilanteessa varmistetaan henkilöstön tuki ja syyllistämätön kulttuuri</w:t>
      </w:r>
    </w:p>
    <w:p w14:paraId="6FF97B4C" w14:textId="77777777"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Vakavan vaaratilanteen tutkinnasta vastaava esihenkilö varmistaa, että selvitys toteutetaan johdonmukaisesti, ilman ennakko-oletuksia tutkinnan laadun varmistamiseksi. Hän varmistaa, että mukana olevat henkilöt eivät koe käsittelyä uhkaavaksi tai syyllistäväksi. Inhimillisten virheiden tarkastelussa pyritään ymmärtämään tilanne työntekijän itsensä silmin – ei ulkopuolisen tarkkailijan näkökulmasta. Oleellista on huomion kiinnittäminen </w:t>
      </w:r>
      <w:r>
        <w:rPr>
          <w:color w:val="000000"/>
          <w:sz w:val="24"/>
          <w:szCs w:val="24"/>
          <w:lang w:eastAsia="fi-FI"/>
          <w14:ligatures w14:val="standardContextual"/>
        </w:rPr>
        <w:lastRenderedPageBreak/>
        <w:t>systeemiin: toimintaprosessiin, johtamistapaan ja olosuhteisiin (tilat, työohjeet, työmenetelmät, työntekijöiden osaaminen, turvallisuusjärjestelmät, laitteiden toimivuus). Huomioimalla vaaratapahtuman synnyttäneet olosuhteet ja ympäristö Hoivatiellä tuetaan avoimen, oppivan ja rakentavan turvallisuuskulttuurin kehittymistä. Esihenkilö tukee työntekijöitä varmistamalla psykologisesti turvallisen keskusteluilmapiirin ja järjestää tarvittaessa lisätukea yhteistyössä työterveyshuollon kanssa.</w:t>
      </w:r>
    </w:p>
    <w:p w14:paraId="50FC08C5" w14:textId="77777777" w:rsidR="00F15122" w:rsidRDefault="00F15122" w:rsidP="00F15122">
      <w:pPr>
        <w:rPr>
          <w:color w:val="000000"/>
          <w:sz w:val="24"/>
          <w:szCs w:val="24"/>
          <w:lang w:eastAsia="fi-FI"/>
          <w14:ligatures w14:val="standardContextual"/>
        </w:rPr>
      </w:pPr>
    </w:p>
    <w:p w14:paraId="6FE958A3" w14:textId="77777777" w:rsidR="00F15122" w:rsidRDefault="00F15122" w:rsidP="00F15122">
      <w:pPr>
        <w:rPr>
          <w:b/>
          <w:bCs/>
          <w:color w:val="000000"/>
          <w:sz w:val="24"/>
          <w:szCs w:val="24"/>
          <w:lang w:eastAsia="fi-FI"/>
          <w14:ligatures w14:val="standardContextual"/>
        </w:rPr>
      </w:pPr>
      <w:r>
        <w:rPr>
          <w:b/>
          <w:bCs/>
          <w:color w:val="000000"/>
          <w:sz w:val="24"/>
          <w:szCs w:val="24"/>
          <w:lang w:eastAsia="fi-FI"/>
          <w14:ligatures w14:val="standardContextual"/>
        </w:rPr>
        <w:t>Vakavan vaaratapahtuman tutkinnassa saadun tiedon hyödyntäminen</w:t>
      </w:r>
    </w:p>
    <w:p w14:paraId="65FA54B5" w14:textId="1F8C4710"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Vaaratapahtumien ja vakavien vaaratapahtumien käsittely on osa </w:t>
      </w:r>
      <w:r w:rsidR="00BA1E78">
        <w:rPr>
          <w:color w:val="000000"/>
          <w:sz w:val="24"/>
          <w:szCs w:val="24"/>
          <w:lang w:eastAsia="fi-FI"/>
          <w14:ligatures w14:val="standardContextual"/>
        </w:rPr>
        <w:t xml:space="preserve">Koivulan päivätoiminnan </w:t>
      </w:r>
      <w:r>
        <w:rPr>
          <w:color w:val="000000"/>
          <w:sz w:val="24"/>
          <w:szCs w:val="24"/>
          <w:lang w:eastAsia="fi-FI"/>
          <w14:ligatures w14:val="standardContextual"/>
        </w:rPr>
        <w:t xml:space="preserve">jatkuvaa parantamista ja turvallisuuskulttuurin kehittämistä. </w:t>
      </w:r>
      <w:r w:rsidR="00BA1E78">
        <w:rPr>
          <w:color w:val="000000"/>
          <w:sz w:val="24"/>
          <w:szCs w:val="24"/>
          <w:lang w:eastAsia="fi-FI"/>
          <w14:ligatures w14:val="standardContextual"/>
        </w:rPr>
        <w:t xml:space="preserve">Palveluvastaava </w:t>
      </w:r>
      <w:r>
        <w:rPr>
          <w:color w:val="000000"/>
          <w:sz w:val="24"/>
          <w:szCs w:val="24"/>
          <w:lang w:eastAsia="fi-FI"/>
          <w14:ligatures w14:val="standardContextual"/>
        </w:rPr>
        <w:t xml:space="preserve">varmistaa, että kaikki vakavat vaaratapahtumat ja niiden tutkinnan tulokset dokumentoidaan ja analysoidaan. Korjaavien toimenpiteiden jälkeen vastuuhenkilö päivittää tunnistettujen riskien pohjalta toimintaa ohjaavat suunnitelmat, työohjeet, järjestää työntekijöille tarvittavaa lisäkoulutusta ja seuraa yhdessä </w:t>
      </w:r>
      <w:r w:rsidR="00BA1E78">
        <w:rPr>
          <w:color w:val="000000"/>
          <w:sz w:val="24"/>
          <w:szCs w:val="24"/>
          <w:lang w:eastAsia="fi-FI"/>
          <w14:ligatures w14:val="standardContextual"/>
        </w:rPr>
        <w:t>ohjaajien</w:t>
      </w:r>
      <w:r>
        <w:rPr>
          <w:color w:val="000000"/>
          <w:sz w:val="24"/>
          <w:szCs w:val="24"/>
          <w:lang w:eastAsia="fi-FI"/>
          <w14:ligatures w14:val="standardContextual"/>
        </w:rPr>
        <w:t xml:space="preserve"> kanssa toimenpiteiden vaikuttavuutta. </w:t>
      </w:r>
      <w:r w:rsidR="00C26AAD">
        <w:rPr>
          <w:color w:val="000000"/>
          <w:sz w:val="24"/>
          <w:szCs w:val="24"/>
          <w:lang w:eastAsia="fi-FI"/>
          <w14:ligatures w14:val="standardContextual"/>
        </w:rPr>
        <w:t xml:space="preserve">Palveluvastaava </w:t>
      </w:r>
      <w:r>
        <w:rPr>
          <w:color w:val="000000"/>
          <w:sz w:val="24"/>
          <w:szCs w:val="24"/>
          <w:lang w:eastAsia="fi-FI"/>
          <w14:ligatures w14:val="standardContextual"/>
        </w:rPr>
        <w:t xml:space="preserve">vahvistaa yksikön turvallisuuskulttuuria kannustamalla työntekijöitä avoimeen raportointiin ja jatkuvaan kehittämiseen. </w:t>
      </w:r>
    </w:p>
    <w:p w14:paraId="4F908862" w14:textId="77777777" w:rsidR="00F15122" w:rsidRDefault="00F15122" w:rsidP="00F15122">
      <w:pPr>
        <w:rPr>
          <w:color w:val="000000"/>
          <w:sz w:val="24"/>
          <w:szCs w:val="24"/>
          <w:lang w:eastAsia="fi-FI"/>
          <w14:ligatures w14:val="standardContextual"/>
        </w:rPr>
      </w:pPr>
      <w:r>
        <w:rPr>
          <w:color w:val="000000"/>
          <w:sz w:val="24"/>
          <w:szCs w:val="24"/>
          <w:lang w:eastAsia="fi-FI"/>
          <w14:ligatures w14:val="standardContextual"/>
        </w:rPr>
        <w:t xml:space="preserve">Hoivatien johto on sitoutunut turvallisuuden kehittämiseen ja varmistaa, että organisaation turvallisuuteen liittyvä tieto otetaan huomioon strategisessa päätöksenteossa. Riskien arviointi tehdään kaksi kertaa vuodessa vuosikellon mukaisesti. Riskitapahtumien seuranta on jatkuvaa ja turvallisuusasiat käsitellään myös osana johdon katselmusta kaksi kertaa vuodessa. Johto varmistaa, että tarvittavat muutokset tehdään ja jalkautetaan tarvittaessa koko organisaatioon. </w:t>
      </w:r>
    </w:p>
    <w:p w14:paraId="574FF842" w14:textId="77777777" w:rsidR="00DE287A" w:rsidRDefault="00DE287A" w:rsidP="00F91FF3"/>
    <w:p w14:paraId="70B134BF" w14:textId="06D4E665" w:rsidR="001E55A6" w:rsidRPr="003C771E" w:rsidRDefault="001E55A6" w:rsidP="001E55A6">
      <w:pPr>
        <w:pStyle w:val="Otsikko1"/>
        <w:numPr>
          <w:ilvl w:val="0"/>
          <w:numId w:val="0"/>
        </w:numPr>
        <w:ind w:left="432"/>
        <w:jc w:val="both"/>
        <w:rPr>
          <w:b w:val="0"/>
          <w:sz w:val="22"/>
          <w:szCs w:val="22"/>
        </w:rPr>
      </w:pPr>
      <w:bookmarkStart w:id="102" w:name="_Toc196904982"/>
      <w:bookmarkStart w:id="103" w:name="_Toc200022495"/>
      <w:r>
        <w:rPr>
          <w:b w:val="0"/>
          <w:sz w:val="22"/>
          <w:szCs w:val="22"/>
        </w:rPr>
        <w:t xml:space="preserve">Koivulan päivätoiminnan </w:t>
      </w:r>
      <w:r w:rsidRPr="00415176">
        <w:rPr>
          <w:b w:val="0"/>
          <w:sz w:val="22"/>
          <w:szCs w:val="22"/>
        </w:rPr>
        <w:t>laatuvaatimukset ja laadunhallinnan toteuttamistavat.</w:t>
      </w:r>
      <w:bookmarkEnd w:id="102"/>
      <w:bookmarkEnd w:id="103"/>
    </w:p>
    <w:tbl>
      <w:tblPr>
        <w:tblStyle w:val="TableGrid"/>
        <w:tblW w:w="9686" w:type="dxa"/>
        <w:tblInd w:w="-86" w:type="dxa"/>
        <w:tblCellMar>
          <w:top w:w="13" w:type="dxa"/>
          <w:right w:w="58" w:type="dxa"/>
        </w:tblCellMar>
        <w:tblLook w:val="04A0" w:firstRow="1" w:lastRow="0" w:firstColumn="1" w:lastColumn="0" w:noHBand="0" w:noVBand="1"/>
      </w:tblPr>
      <w:tblGrid>
        <w:gridCol w:w="2405"/>
        <w:gridCol w:w="2395"/>
        <w:gridCol w:w="2599"/>
        <w:gridCol w:w="2319"/>
      </w:tblGrid>
      <w:tr w:rsidR="001E55A6" w:rsidRPr="00415176" w14:paraId="57BC93DD" w14:textId="77777777" w:rsidTr="00665FF3">
        <w:trPr>
          <w:trHeight w:val="258"/>
        </w:trPr>
        <w:tc>
          <w:tcPr>
            <w:tcW w:w="1757" w:type="dxa"/>
            <w:tcBorders>
              <w:top w:val="single" w:sz="2" w:space="0" w:color="000000"/>
              <w:left w:val="single" w:sz="2" w:space="0" w:color="000000"/>
              <w:bottom w:val="single" w:sz="2" w:space="0" w:color="000000"/>
              <w:right w:val="single" w:sz="2" w:space="0" w:color="000000"/>
            </w:tcBorders>
          </w:tcPr>
          <w:p w14:paraId="59416850" w14:textId="77777777" w:rsidR="001E55A6" w:rsidRPr="00415176" w:rsidRDefault="001E55A6" w:rsidP="00665FF3">
            <w:pPr>
              <w:ind w:left="96"/>
              <w:rPr>
                <w:rFonts w:cs="Arial"/>
              </w:rPr>
            </w:pPr>
            <w:r w:rsidRPr="00415176">
              <w:rPr>
                <w:rFonts w:cs="Arial"/>
              </w:rPr>
              <w:t>Laatuvaatimus</w:t>
            </w:r>
          </w:p>
        </w:tc>
        <w:tc>
          <w:tcPr>
            <w:tcW w:w="2534" w:type="dxa"/>
            <w:tcBorders>
              <w:top w:val="single" w:sz="2" w:space="0" w:color="000000"/>
              <w:left w:val="single" w:sz="2" w:space="0" w:color="000000"/>
              <w:bottom w:val="single" w:sz="2" w:space="0" w:color="000000"/>
              <w:right w:val="single" w:sz="2" w:space="0" w:color="000000"/>
            </w:tcBorders>
          </w:tcPr>
          <w:p w14:paraId="3D4BB8AD" w14:textId="77777777" w:rsidR="001E55A6" w:rsidRPr="00415176" w:rsidRDefault="001E55A6" w:rsidP="00665FF3">
            <w:pPr>
              <w:rPr>
                <w:rFonts w:cs="Arial"/>
              </w:rPr>
            </w:pPr>
            <w:r w:rsidRPr="00415176">
              <w:rPr>
                <w:rFonts w:cs="Arial"/>
              </w:rPr>
              <w:t>Kuvaus</w:t>
            </w:r>
          </w:p>
        </w:tc>
        <w:tc>
          <w:tcPr>
            <w:tcW w:w="2774" w:type="dxa"/>
            <w:tcBorders>
              <w:top w:val="single" w:sz="2" w:space="0" w:color="000000"/>
              <w:left w:val="single" w:sz="2" w:space="0" w:color="000000"/>
              <w:bottom w:val="single" w:sz="2" w:space="0" w:color="000000"/>
              <w:right w:val="single" w:sz="2" w:space="0" w:color="000000"/>
            </w:tcBorders>
          </w:tcPr>
          <w:p w14:paraId="1CF8A91B" w14:textId="77777777" w:rsidR="001E55A6" w:rsidRPr="00415176" w:rsidRDefault="001E55A6" w:rsidP="00665FF3">
            <w:pPr>
              <w:ind w:left="106"/>
              <w:rPr>
                <w:rFonts w:cs="Arial"/>
              </w:rPr>
            </w:pPr>
            <w:r w:rsidRPr="00415176">
              <w:rPr>
                <w:rFonts w:cs="Arial"/>
              </w:rPr>
              <w:t>Mittarit</w:t>
            </w:r>
          </w:p>
        </w:tc>
        <w:tc>
          <w:tcPr>
            <w:tcW w:w="2621" w:type="dxa"/>
            <w:tcBorders>
              <w:top w:val="single" w:sz="2" w:space="0" w:color="000000"/>
              <w:left w:val="single" w:sz="2" w:space="0" w:color="000000"/>
              <w:bottom w:val="single" w:sz="2" w:space="0" w:color="000000"/>
              <w:right w:val="single" w:sz="2" w:space="0" w:color="000000"/>
            </w:tcBorders>
          </w:tcPr>
          <w:p w14:paraId="0A7C25A3" w14:textId="77777777" w:rsidR="001E55A6" w:rsidRPr="00415176" w:rsidRDefault="001E55A6" w:rsidP="00665FF3">
            <w:pPr>
              <w:tabs>
                <w:tab w:val="right" w:pos="2563"/>
              </w:tabs>
              <w:rPr>
                <w:rFonts w:cs="Arial"/>
              </w:rPr>
            </w:pPr>
            <w:r w:rsidRPr="00415176">
              <w:rPr>
                <w:rFonts w:cs="Arial"/>
              </w:rPr>
              <w:t>Keinot</w:t>
            </w:r>
          </w:p>
        </w:tc>
      </w:tr>
      <w:tr w:rsidR="001E55A6" w:rsidRPr="00415176" w14:paraId="0DA7FA0A" w14:textId="77777777" w:rsidTr="00665FF3">
        <w:trPr>
          <w:trHeight w:val="4816"/>
        </w:trPr>
        <w:tc>
          <w:tcPr>
            <w:tcW w:w="1757" w:type="dxa"/>
            <w:tcBorders>
              <w:top w:val="single" w:sz="2" w:space="0" w:color="000000"/>
              <w:left w:val="single" w:sz="2" w:space="0" w:color="000000"/>
              <w:bottom w:val="single" w:sz="2" w:space="0" w:color="000000"/>
              <w:right w:val="single" w:sz="2" w:space="0" w:color="000000"/>
            </w:tcBorders>
          </w:tcPr>
          <w:p w14:paraId="78816138" w14:textId="77777777" w:rsidR="001E55A6" w:rsidRPr="00415176" w:rsidRDefault="001E55A6" w:rsidP="00665FF3">
            <w:pPr>
              <w:ind w:left="86"/>
              <w:rPr>
                <w:rFonts w:cs="Arial"/>
              </w:rPr>
            </w:pPr>
            <w:r w:rsidRPr="00415176">
              <w:rPr>
                <w:rFonts w:cs="Arial"/>
              </w:rPr>
              <w:t>Turvallisen tavallinen ar</w:t>
            </w:r>
            <w:r>
              <w:rPr>
                <w:rFonts w:cs="Arial"/>
              </w:rPr>
              <w:t>ki</w:t>
            </w:r>
          </w:p>
        </w:tc>
        <w:tc>
          <w:tcPr>
            <w:tcW w:w="2534" w:type="dxa"/>
            <w:tcBorders>
              <w:top w:val="single" w:sz="2" w:space="0" w:color="000000"/>
              <w:left w:val="single" w:sz="2" w:space="0" w:color="000000"/>
              <w:bottom w:val="single" w:sz="2" w:space="0" w:color="000000"/>
              <w:right w:val="single" w:sz="2" w:space="0" w:color="000000"/>
            </w:tcBorders>
          </w:tcPr>
          <w:p w14:paraId="167B9CAE" w14:textId="77777777" w:rsidR="001E55A6" w:rsidRPr="00415176" w:rsidRDefault="001E55A6" w:rsidP="00665FF3">
            <w:pPr>
              <w:spacing w:after="242" w:line="216" w:lineRule="auto"/>
              <w:ind w:left="96" w:right="29" w:hanging="10"/>
              <w:rPr>
                <w:rFonts w:cs="Arial"/>
              </w:rPr>
            </w:pPr>
            <w:r w:rsidRPr="00415176">
              <w:rPr>
                <w:rFonts w:cs="Arial"/>
              </w:rPr>
              <w:t>Yksilöllinen tuki ja ohjaus</w:t>
            </w:r>
          </w:p>
          <w:p w14:paraId="1F367217" w14:textId="7080F8C0" w:rsidR="001E55A6" w:rsidRPr="00415176" w:rsidRDefault="00A76C84" w:rsidP="00665FF3">
            <w:pPr>
              <w:spacing w:after="241" w:line="232" w:lineRule="auto"/>
              <w:ind w:left="86"/>
              <w:rPr>
                <w:rFonts w:cs="Arial"/>
              </w:rPr>
            </w:pPr>
            <w:r>
              <w:rPr>
                <w:rFonts w:cs="Arial"/>
              </w:rPr>
              <w:t>Asianmukaiset</w:t>
            </w:r>
            <w:r w:rsidR="00431273">
              <w:rPr>
                <w:rFonts w:cs="Arial"/>
              </w:rPr>
              <w:t>, turvalliset ja</w:t>
            </w:r>
            <w:r w:rsidR="001E55A6" w:rsidRPr="00415176">
              <w:rPr>
                <w:rFonts w:cs="Arial"/>
              </w:rPr>
              <w:t xml:space="preserve"> viihtyisät tilat</w:t>
            </w:r>
          </w:p>
          <w:p w14:paraId="06C39CA6" w14:textId="77777777" w:rsidR="001E55A6" w:rsidRPr="00415176" w:rsidRDefault="001E55A6" w:rsidP="00665FF3">
            <w:pPr>
              <w:spacing w:after="246" w:line="216" w:lineRule="auto"/>
              <w:ind w:left="96"/>
              <w:rPr>
                <w:rFonts w:cs="Arial"/>
              </w:rPr>
            </w:pPr>
            <w:r w:rsidRPr="00415176">
              <w:rPr>
                <w:rFonts w:cs="Arial"/>
              </w:rPr>
              <w:t>Turvallinen arki ja virikkeellinen ympäristö</w:t>
            </w:r>
          </w:p>
          <w:p w14:paraId="195D39F0" w14:textId="77777777" w:rsidR="001E55A6" w:rsidRPr="00415176" w:rsidRDefault="001E55A6" w:rsidP="00665FF3">
            <w:pPr>
              <w:spacing w:after="246" w:line="216" w:lineRule="auto"/>
              <w:ind w:left="96" w:right="250" w:firstLine="10"/>
              <w:rPr>
                <w:rFonts w:cs="Arial"/>
              </w:rPr>
            </w:pPr>
            <w:r w:rsidRPr="00415176">
              <w:rPr>
                <w:rFonts w:cs="Arial"/>
              </w:rPr>
              <w:t>Sosiaalisen verkoston ylläpito ja vahvistaminen</w:t>
            </w:r>
          </w:p>
          <w:p w14:paraId="2884776B" w14:textId="77777777" w:rsidR="001E55A6" w:rsidRPr="00415176" w:rsidRDefault="001E55A6" w:rsidP="00665FF3">
            <w:pPr>
              <w:spacing w:after="236" w:line="216" w:lineRule="auto"/>
              <w:ind w:left="106"/>
              <w:rPr>
                <w:rFonts w:cs="Arial"/>
              </w:rPr>
            </w:pPr>
            <w:r w:rsidRPr="00415176">
              <w:rPr>
                <w:rFonts w:cs="Arial"/>
              </w:rPr>
              <w:t>Osallisuuden ja itsemääräämisoikeuden varmistaminen</w:t>
            </w:r>
          </w:p>
          <w:p w14:paraId="7CE6056E" w14:textId="77777777" w:rsidR="001E55A6" w:rsidRPr="00415176" w:rsidRDefault="001E55A6" w:rsidP="00665FF3">
            <w:pPr>
              <w:ind w:left="115"/>
              <w:rPr>
                <w:rFonts w:cs="Arial"/>
              </w:rPr>
            </w:pPr>
            <w:r w:rsidRPr="00415176">
              <w:rPr>
                <w:rFonts w:cs="Arial"/>
              </w:rPr>
              <w:t>Kunnioittava kohtaaminen</w:t>
            </w:r>
          </w:p>
        </w:tc>
        <w:tc>
          <w:tcPr>
            <w:tcW w:w="2774" w:type="dxa"/>
            <w:tcBorders>
              <w:top w:val="single" w:sz="2" w:space="0" w:color="000000"/>
              <w:left w:val="single" w:sz="2" w:space="0" w:color="000000"/>
              <w:bottom w:val="single" w:sz="2" w:space="0" w:color="000000"/>
              <w:right w:val="single" w:sz="2" w:space="0" w:color="000000"/>
            </w:tcBorders>
          </w:tcPr>
          <w:p w14:paraId="1F6B4AB1" w14:textId="77777777" w:rsidR="001E55A6" w:rsidRPr="00415176" w:rsidRDefault="001E55A6" w:rsidP="00665FF3">
            <w:pPr>
              <w:spacing w:after="226" w:line="216" w:lineRule="auto"/>
              <w:ind w:left="105" w:hanging="19"/>
              <w:rPr>
                <w:rFonts w:cs="Arial"/>
              </w:rPr>
            </w:pPr>
            <w:r w:rsidRPr="00415176">
              <w:rPr>
                <w:rFonts w:cs="Arial"/>
              </w:rPr>
              <w:t>Asiakastyytyväisyyskysely (2x/vuosi, asiakkuuden päättyessä)</w:t>
            </w:r>
          </w:p>
          <w:p w14:paraId="721D3A58" w14:textId="77777777" w:rsidR="001E55A6" w:rsidRPr="00415176" w:rsidRDefault="001E55A6" w:rsidP="00665FF3">
            <w:pPr>
              <w:spacing w:after="236" w:line="216" w:lineRule="auto"/>
              <w:ind w:left="106" w:right="442"/>
              <w:rPr>
                <w:rFonts w:cs="Arial"/>
              </w:rPr>
            </w:pPr>
            <w:r w:rsidRPr="00415176">
              <w:rPr>
                <w:rFonts w:cs="Arial"/>
              </w:rPr>
              <w:t>NPS: läheiset, tilaaja (1 x/vuosi)</w:t>
            </w:r>
          </w:p>
          <w:p w14:paraId="66543E33" w14:textId="77777777" w:rsidR="001E55A6" w:rsidRPr="00415176" w:rsidRDefault="001E55A6" w:rsidP="00665FF3">
            <w:pPr>
              <w:spacing w:after="236" w:line="216" w:lineRule="auto"/>
              <w:ind w:left="105" w:hanging="19"/>
              <w:rPr>
                <w:rFonts w:cs="Arial"/>
              </w:rPr>
            </w:pPr>
            <w:r w:rsidRPr="00415176">
              <w:rPr>
                <w:rFonts w:cs="Arial"/>
              </w:rPr>
              <w:t>Asiakasturvallisuuteen liittyvät poikkeamat</w:t>
            </w:r>
          </w:p>
          <w:p w14:paraId="491CD0F5" w14:textId="798F3BF7" w:rsidR="001E55A6" w:rsidRPr="00415176" w:rsidRDefault="001E55A6" w:rsidP="00665FF3">
            <w:pPr>
              <w:ind w:left="106" w:right="144"/>
              <w:rPr>
                <w:rFonts w:cs="Arial"/>
              </w:rPr>
            </w:pPr>
          </w:p>
        </w:tc>
        <w:tc>
          <w:tcPr>
            <w:tcW w:w="2621" w:type="dxa"/>
            <w:vMerge w:val="restart"/>
            <w:tcBorders>
              <w:top w:val="single" w:sz="2" w:space="0" w:color="000000"/>
              <w:left w:val="single" w:sz="2" w:space="0" w:color="000000"/>
              <w:bottom w:val="single" w:sz="2" w:space="0" w:color="000000"/>
              <w:right w:val="single" w:sz="2" w:space="0" w:color="000000"/>
            </w:tcBorders>
          </w:tcPr>
          <w:p w14:paraId="2FF35C70" w14:textId="77777777" w:rsidR="001E55A6" w:rsidRPr="00415176" w:rsidRDefault="001E55A6" w:rsidP="00665FF3">
            <w:pPr>
              <w:spacing w:line="216" w:lineRule="auto"/>
              <w:ind w:left="86" w:firstLine="10"/>
              <w:rPr>
                <w:rFonts w:cs="Arial"/>
              </w:rPr>
            </w:pPr>
          </w:p>
          <w:p w14:paraId="262DFC2C" w14:textId="77777777" w:rsidR="001E55A6" w:rsidRPr="00415176" w:rsidRDefault="001E55A6" w:rsidP="00665FF3">
            <w:pPr>
              <w:spacing w:after="182" w:line="216" w:lineRule="auto"/>
              <w:ind w:left="96" w:right="67" w:hanging="10"/>
              <w:rPr>
                <w:rFonts w:cs="Arial"/>
              </w:rPr>
            </w:pPr>
            <w:r w:rsidRPr="00415176">
              <w:rPr>
                <w:rFonts w:cs="Arial"/>
              </w:rPr>
              <w:t>Ajantasaiseen suunnitelmaan perustuva tavoitteellinen työskentely asiakkaan kanssa</w:t>
            </w:r>
          </w:p>
          <w:p w14:paraId="4D2FE266" w14:textId="77777777" w:rsidR="001E55A6" w:rsidRPr="00415176" w:rsidRDefault="001E55A6" w:rsidP="00665FF3">
            <w:pPr>
              <w:spacing w:after="193"/>
              <w:ind w:left="96"/>
              <w:rPr>
                <w:rFonts w:cs="Arial"/>
              </w:rPr>
            </w:pPr>
            <w:r w:rsidRPr="00415176">
              <w:rPr>
                <w:rFonts w:cs="Arial"/>
              </w:rPr>
              <w:t>Yhteisöpalaverit</w:t>
            </w:r>
          </w:p>
          <w:p w14:paraId="410D48A8" w14:textId="77777777" w:rsidR="001E55A6" w:rsidRDefault="001E55A6" w:rsidP="00665FF3">
            <w:pPr>
              <w:spacing w:after="202"/>
              <w:ind w:left="96"/>
              <w:rPr>
                <w:rFonts w:cs="Arial"/>
              </w:rPr>
            </w:pPr>
            <w:r w:rsidRPr="00415176">
              <w:rPr>
                <w:rFonts w:cs="Arial"/>
              </w:rPr>
              <w:t>Tiimipalaverikäytäntö</w:t>
            </w:r>
          </w:p>
          <w:p w14:paraId="0A3B39E8" w14:textId="593FD514" w:rsidR="000B20D8" w:rsidRPr="00415176" w:rsidRDefault="000B20D8" w:rsidP="00665FF3">
            <w:pPr>
              <w:spacing w:after="202"/>
              <w:ind w:left="96"/>
              <w:rPr>
                <w:rFonts w:cs="Arial"/>
              </w:rPr>
            </w:pPr>
            <w:r>
              <w:rPr>
                <w:rFonts w:cs="Arial"/>
              </w:rPr>
              <w:t>Yhteiset palaverit asuinyksiköiden kanssa</w:t>
            </w:r>
          </w:p>
          <w:p w14:paraId="35A93A8F" w14:textId="77777777" w:rsidR="001E55A6" w:rsidRPr="00415176" w:rsidRDefault="001E55A6" w:rsidP="00665FF3">
            <w:pPr>
              <w:spacing w:after="157"/>
              <w:ind w:left="115"/>
              <w:rPr>
                <w:rFonts w:cs="Arial"/>
              </w:rPr>
            </w:pPr>
            <w:r w:rsidRPr="00415176">
              <w:rPr>
                <w:rFonts w:cs="Arial"/>
              </w:rPr>
              <w:t>Poikkeamaprosessi</w:t>
            </w:r>
          </w:p>
          <w:p w14:paraId="38385E82" w14:textId="77777777" w:rsidR="001E55A6" w:rsidRPr="00415176" w:rsidRDefault="001E55A6" w:rsidP="00665FF3">
            <w:pPr>
              <w:spacing w:after="193"/>
              <w:ind w:left="115"/>
              <w:rPr>
                <w:rFonts w:cs="Arial"/>
              </w:rPr>
            </w:pPr>
            <w:r w:rsidRPr="00415176">
              <w:rPr>
                <w:rFonts w:cs="Arial"/>
              </w:rPr>
              <w:t>Riskienarviointi</w:t>
            </w:r>
          </w:p>
          <w:p w14:paraId="658E83E8" w14:textId="77777777" w:rsidR="001E55A6" w:rsidRPr="00415176" w:rsidRDefault="001E55A6" w:rsidP="00665FF3">
            <w:pPr>
              <w:spacing w:after="182"/>
              <w:ind w:left="106"/>
              <w:rPr>
                <w:rFonts w:cs="Arial"/>
              </w:rPr>
            </w:pPr>
            <w:r w:rsidRPr="00415176">
              <w:rPr>
                <w:rFonts w:cs="Arial"/>
              </w:rPr>
              <w:t>Omavalvontapäivät</w:t>
            </w:r>
          </w:p>
          <w:p w14:paraId="27673D97" w14:textId="77777777" w:rsidR="001E55A6" w:rsidRPr="00415176" w:rsidRDefault="001E55A6" w:rsidP="00665FF3">
            <w:pPr>
              <w:spacing w:after="245" w:line="216" w:lineRule="auto"/>
              <w:ind w:left="115"/>
              <w:rPr>
                <w:rFonts w:cs="Arial"/>
              </w:rPr>
            </w:pPr>
            <w:r w:rsidRPr="00415176">
              <w:rPr>
                <w:rFonts w:cs="Arial"/>
              </w:rPr>
              <w:lastRenderedPageBreak/>
              <w:t>Ulkoinen auditointi/lSO 9001</w:t>
            </w:r>
          </w:p>
          <w:p w14:paraId="3EB28952" w14:textId="77777777" w:rsidR="001E55A6" w:rsidRPr="00415176" w:rsidRDefault="001E55A6" w:rsidP="00665FF3">
            <w:pPr>
              <w:spacing w:after="193"/>
              <w:ind w:left="115"/>
              <w:rPr>
                <w:rFonts w:cs="Arial"/>
              </w:rPr>
            </w:pPr>
            <w:r w:rsidRPr="00415176">
              <w:rPr>
                <w:rFonts w:cs="Arial"/>
              </w:rPr>
              <w:t>Omavalvontakyselyt</w:t>
            </w:r>
          </w:p>
          <w:p w14:paraId="624AE2DB" w14:textId="77777777" w:rsidR="001E55A6" w:rsidRPr="00415176" w:rsidRDefault="001E55A6" w:rsidP="00665FF3">
            <w:pPr>
              <w:spacing w:after="226" w:line="216" w:lineRule="auto"/>
              <w:ind w:left="106" w:firstLine="10"/>
              <w:rPr>
                <w:rFonts w:cs="Arial"/>
              </w:rPr>
            </w:pPr>
            <w:r w:rsidRPr="00415176">
              <w:rPr>
                <w:rFonts w:cs="Arial"/>
              </w:rPr>
              <w:t>Vuosikellon toteuttaminen</w:t>
            </w:r>
          </w:p>
          <w:p w14:paraId="6DEDE41E" w14:textId="77777777" w:rsidR="001E55A6" w:rsidRPr="00415176" w:rsidRDefault="001E55A6" w:rsidP="00665FF3">
            <w:pPr>
              <w:spacing w:after="183"/>
              <w:ind w:left="125"/>
              <w:rPr>
                <w:rFonts w:cs="Arial"/>
              </w:rPr>
            </w:pPr>
            <w:r w:rsidRPr="00415176">
              <w:rPr>
                <w:rFonts w:cs="Arial"/>
              </w:rPr>
              <w:t>Koulutussuunnitelma</w:t>
            </w:r>
          </w:p>
          <w:p w14:paraId="5A5536B4" w14:textId="77777777" w:rsidR="001E55A6" w:rsidRPr="00415176" w:rsidRDefault="001E55A6" w:rsidP="00665FF3">
            <w:pPr>
              <w:spacing w:after="193"/>
              <w:ind w:left="125"/>
              <w:rPr>
                <w:rFonts w:cs="Arial"/>
              </w:rPr>
            </w:pPr>
            <w:r w:rsidRPr="00415176">
              <w:rPr>
                <w:rFonts w:cs="Arial"/>
              </w:rPr>
              <w:t>Perehdyttämisprosessi</w:t>
            </w:r>
          </w:p>
          <w:p w14:paraId="12206F23" w14:textId="77777777" w:rsidR="001E55A6" w:rsidRPr="00415176" w:rsidRDefault="001E55A6" w:rsidP="00665FF3">
            <w:pPr>
              <w:spacing w:after="245" w:line="216" w:lineRule="auto"/>
              <w:ind w:left="115"/>
              <w:rPr>
                <w:rFonts w:cs="Arial"/>
              </w:rPr>
            </w:pPr>
            <w:r w:rsidRPr="00415176">
              <w:rPr>
                <w:rFonts w:cs="Arial"/>
              </w:rPr>
              <w:t>Ajantasaiset tehtävänkuvat</w:t>
            </w:r>
          </w:p>
          <w:p w14:paraId="17376E43" w14:textId="77777777" w:rsidR="001E55A6" w:rsidRDefault="001E55A6" w:rsidP="00665FF3">
            <w:pPr>
              <w:ind w:left="115"/>
              <w:rPr>
                <w:rFonts w:cs="Arial"/>
              </w:rPr>
            </w:pPr>
          </w:p>
          <w:p w14:paraId="448DC414" w14:textId="77777777" w:rsidR="001E55A6" w:rsidRPr="00415176" w:rsidRDefault="001E55A6" w:rsidP="00665FF3">
            <w:pPr>
              <w:ind w:left="115"/>
              <w:rPr>
                <w:rFonts w:cs="Arial"/>
              </w:rPr>
            </w:pPr>
            <w:r>
              <w:rPr>
                <w:rFonts w:cs="Arial"/>
              </w:rPr>
              <w:t>Työterveyshuolto</w:t>
            </w:r>
          </w:p>
        </w:tc>
      </w:tr>
      <w:tr w:rsidR="001E55A6" w:rsidRPr="00415176" w14:paraId="0CF5B3B4" w14:textId="77777777" w:rsidTr="00665FF3">
        <w:trPr>
          <w:trHeight w:val="4552"/>
        </w:trPr>
        <w:tc>
          <w:tcPr>
            <w:tcW w:w="1757" w:type="dxa"/>
            <w:tcBorders>
              <w:top w:val="single" w:sz="2" w:space="0" w:color="000000"/>
              <w:left w:val="single" w:sz="2" w:space="0" w:color="000000"/>
              <w:bottom w:val="single" w:sz="2" w:space="0" w:color="000000"/>
              <w:right w:val="single" w:sz="2" w:space="0" w:color="000000"/>
            </w:tcBorders>
          </w:tcPr>
          <w:p w14:paraId="00300770" w14:textId="77777777" w:rsidR="001E55A6" w:rsidRPr="00415176" w:rsidRDefault="001E55A6" w:rsidP="00665FF3">
            <w:pPr>
              <w:ind w:left="116" w:hanging="10"/>
              <w:rPr>
                <w:rFonts w:cs="Arial"/>
              </w:rPr>
            </w:pPr>
            <w:r w:rsidRPr="00415176">
              <w:rPr>
                <w:rFonts w:cs="Arial"/>
              </w:rPr>
              <w:lastRenderedPageBreak/>
              <w:t>Vaikuttava palvelu</w:t>
            </w:r>
          </w:p>
        </w:tc>
        <w:tc>
          <w:tcPr>
            <w:tcW w:w="2534" w:type="dxa"/>
            <w:tcBorders>
              <w:top w:val="single" w:sz="2" w:space="0" w:color="000000"/>
              <w:left w:val="single" w:sz="2" w:space="0" w:color="000000"/>
              <w:bottom w:val="single" w:sz="2" w:space="0" w:color="000000"/>
              <w:right w:val="single" w:sz="2" w:space="0" w:color="000000"/>
            </w:tcBorders>
          </w:tcPr>
          <w:p w14:paraId="4D99F0D6" w14:textId="77777777" w:rsidR="001E55A6" w:rsidRPr="00415176" w:rsidRDefault="001E55A6" w:rsidP="00665FF3">
            <w:pPr>
              <w:spacing w:after="255" w:line="216" w:lineRule="auto"/>
              <w:ind w:left="106" w:right="173" w:firstLine="10"/>
              <w:rPr>
                <w:rFonts w:cs="Arial"/>
              </w:rPr>
            </w:pPr>
            <w:r w:rsidRPr="00415176">
              <w:rPr>
                <w:rFonts w:cs="Arial"/>
              </w:rPr>
              <w:t>Palvelu vastaa asiakkaan tuentarpeeseen ja tuottaa hänelle hyötyä.</w:t>
            </w:r>
          </w:p>
          <w:p w14:paraId="25B90E79" w14:textId="77777777" w:rsidR="001E55A6" w:rsidRPr="00415176" w:rsidRDefault="001E55A6" w:rsidP="00665FF3">
            <w:pPr>
              <w:ind w:left="106" w:right="77"/>
              <w:rPr>
                <w:rFonts w:cs="Arial"/>
              </w:rPr>
            </w:pPr>
            <w:r w:rsidRPr="00415176">
              <w:rPr>
                <w:rFonts w:cs="Arial"/>
              </w:rPr>
              <w:t>Asiakas hyötyy palvelusta konkreettisesti esimerkiksi uusien taitojen, voimavarojen tai suunnan löytymisen myötä. Vahvistaa elämänhallintaa, tukee arjessa selviytymistä ja toimintakykyä, ennaltaehkäisee tilanteen vaikeutumista.</w:t>
            </w:r>
          </w:p>
        </w:tc>
        <w:tc>
          <w:tcPr>
            <w:tcW w:w="2774" w:type="dxa"/>
            <w:tcBorders>
              <w:top w:val="single" w:sz="2" w:space="0" w:color="000000"/>
              <w:left w:val="single" w:sz="2" w:space="0" w:color="000000"/>
              <w:bottom w:val="single" w:sz="2" w:space="0" w:color="000000"/>
              <w:right w:val="single" w:sz="2" w:space="0" w:color="000000"/>
            </w:tcBorders>
          </w:tcPr>
          <w:p w14:paraId="476CF9D2" w14:textId="77777777" w:rsidR="001E55A6" w:rsidRPr="00B83EFB" w:rsidRDefault="001E55A6" w:rsidP="00665FF3">
            <w:pPr>
              <w:spacing w:after="253" w:line="216" w:lineRule="auto"/>
              <w:ind w:left="115" w:right="269"/>
              <w:rPr>
                <w:rFonts w:cs="Arial"/>
              </w:rPr>
            </w:pPr>
            <w:r w:rsidRPr="00B83EFB">
              <w:rPr>
                <w:rFonts w:cs="Arial"/>
              </w:rPr>
              <w:t>Rai-arviointi 6kk välein</w:t>
            </w:r>
          </w:p>
          <w:p w14:paraId="3AB8BA2B" w14:textId="77777777" w:rsidR="001E55A6" w:rsidRPr="00415176" w:rsidRDefault="001E55A6" w:rsidP="00665FF3">
            <w:pPr>
              <w:ind w:left="125" w:hanging="10"/>
              <w:rPr>
                <w:rFonts w:cs="Arial"/>
              </w:rPr>
            </w:pPr>
            <w:r w:rsidRPr="00B83EFB">
              <w:rPr>
                <w:rFonts w:cs="Arial"/>
              </w:rPr>
              <w:t>Vaikuttavuusmittarien käyttöaste 100%</w:t>
            </w:r>
          </w:p>
        </w:tc>
        <w:tc>
          <w:tcPr>
            <w:tcW w:w="0" w:type="auto"/>
            <w:vMerge/>
            <w:tcBorders>
              <w:top w:val="nil"/>
              <w:left w:val="single" w:sz="2" w:space="0" w:color="000000"/>
              <w:bottom w:val="nil"/>
              <w:right w:val="single" w:sz="2" w:space="0" w:color="000000"/>
            </w:tcBorders>
          </w:tcPr>
          <w:p w14:paraId="5BCAC508" w14:textId="77777777" w:rsidR="001E55A6" w:rsidRPr="00415176" w:rsidRDefault="001E55A6" w:rsidP="00665FF3">
            <w:pPr>
              <w:spacing w:after="160"/>
              <w:rPr>
                <w:rFonts w:cs="Arial"/>
              </w:rPr>
            </w:pPr>
          </w:p>
        </w:tc>
      </w:tr>
      <w:tr w:rsidR="001E55A6" w:rsidRPr="00415176" w14:paraId="753BF70B" w14:textId="77777777" w:rsidTr="00665FF3">
        <w:trPr>
          <w:trHeight w:val="1018"/>
        </w:trPr>
        <w:tc>
          <w:tcPr>
            <w:tcW w:w="1757" w:type="dxa"/>
            <w:tcBorders>
              <w:top w:val="single" w:sz="2" w:space="0" w:color="000000"/>
              <w:left w:val="single" w:sz="2" w:space="0" w:color="000000"/>
              <w:bottom w:val="single" w:sz="2" w:space="0" w:color="000000"/>
              <w:right w:val="single" w:sz="2" w:space="0" w:color="000000"/>
            </w:tcBorders>
          </w:tcPr>
          <w:p w14:paraId="48FBB42A" w14:textId="77777777" w:rsidR="001E55A6" w:rsidRPr="00415176" w:rsidRDefault="001E55A6" w:rsidP="00665FF3">
            <w:pPr>
              <w:ind w:left="134" w:hanging="19"/>
              <w:rPr>
                <w:rFonts w:cs="Arial"/>
              </w:rPr>
            </w:pPr>
            <w:r w:rsidRPr="00415176">
              <w:rPr>
                <w:rFonts w:cs="Arial"/>
              </w:rPr>
              <w:t>Vaatimuksenmukaisuus</w:t>
            </w:r>
          </w:p>
        </w:tc>
        <w:tc>
          <w:tcPr>
            <w:tcW w:w="2534" w:type="dxa"/>
            <w:tcBorders>
              <w:top w:val="single" w:sz="2" w:space="0" w:color="000000"/>
              <w:left w:val="single" w:sz="2" w:space="0" w:color="000000"/>
              <w:bottom w:val="single" w:sz="2" w:space="0" w:color="000000"/>
              <w:right w:val="single" w:sz="2" w:space="0" w:color="000000"/>
            </w:tcBorders>
          </w:tcPr>
          <w:p w14:paraId="7B3B9CCD" w14:textId="77777777" w:rsidR="001E55A6" w:rsidRPr="00415176" w:rsidRDefault="001E55A6" w:rsidP="00665FF3">
            <w:pPr>
              <w:spacing w:line="216" w:lineRule="auto"/>
              <w:ind w:left="115" w:right="240" w:firstLine="10"/>
              <w:rPr>
                <w:rFonts w:cs="Arial"/>
              </w:rPr>
            </w:pPr>
            <w:r w:rsidRPr="00415176">
              <w:rPr>
                <w:rFonts w:cs="Arial"/>
              </w:rPr>
              <w:t>Palvelu täyttää lakien, viranomaisten, sopimusten ja</w:t>
            </w:r>
          </w:p>
          <w:p w14:paraId="38FB53BE" w14:textId="77777777" w:rsidR="001E55A6" w:rsidRPr="00415176" w:rsidRDefault="001E55A6" w:rsidP="00665FF3">
            <w:pPr>
              <w:ind w:left="134"/>
              <w:rPr>
                <w:rFonts w:cs="Arial"/>
              </w:rPr>
            </w:pPr>
            <w:r w:rsidRPr="00415176">
              <w:rPr>
                <w:rFonts w:cs="Arial"/>
              </w:rPr>
              <w:t>Hoivatien vaatimukset.</w:t>
            </w:r>
          </w:p>
        </w:tc>
        <w:tc>
          <w:tcPr>
            <w:tcW w:w="2774" w:type="dxa"/>
            <w:tcBorders>
              <w:top w:val="single" w:sz="2" w:space="0" w:color="000000"/>
              <w:left w:val="single" w:sz="2" w:space="0" w:color="000000"/>
              <w:bottom w:val="single" w:sz="2" w:space="0" w:color="000000"/>
              <w:right w:val="single" w:sz="2" w:space="0" w:color="000000"/>
            </w:tcBorders>
          </w:tcPr>
          <w:p w14:paraId="1CC86FD3" w14:textId="77777777" w:rsidR="001E55A6" w:rsidRPr="00415176" w:rsidRDefault="001E55A6" w:rsidP="00665FF3">
            <w:pPr>
              <w:ind w:left="125"/>
              <w:rPr>
                <w:rFonts w:cs="Arial"/>
              </w:rPr>
            </w:pPr>
            <w:r w:rsidRPr="00415176">
              <w:rPr>
                <w:rFonts w:cs="Arial"/>
              </w:rPr>
              <w:t>Omavalvonnan seurantaraportoinnin toteutuminen</w:t>
            </w:r>
          </w:p>
        </w:tc>
        <w:tc>
          <w:tcPr>
            <w:tcW w:w="0" w:type="auto"/>
            <w:vMerge/>
            <w:tcBorders>
              <w:top w:val="nil"/>
              <w:left w:val="single" w:sz="2" w:space="0" w:color="000000"/>
              <w:bottom w:val="nil"/>
              <w:right w:val="single" w:sz="2" w:space="0" w:color="000000"/>
            </w:tcBorders>
          </w:tcPr>
          <w:p w14:paraId="5076B649" w14:textId="77777777" w:rsidR="001E55A6" w:rsidRPr="00415176" w:rsidRDefault="001E55A6" w:rsidP="00665FF3">
            <w:pPr>
              <w:spacing w:after="160"/>
              <w:rPr>
                <w:rFonts w:cs="Arial"/>
              </w:rPr>
            </w:pPr>
          </w:p>
        </w:tc>
      </w:tr>
      <w:tr w:rsidR="001E55A6" w:rsidRPr="00415176" w14:paraId="675B8BB1" w14:textId="77777777" w:rsidTr="00665FF3">
        <w:trPr>
          <w:trHeight w:val="1777"/>
        </w:trPr>
        <w:tc>
          <w:tcPr>
            <w:tcW w:w="1757" w:type="dxa"/>
            <w:tcBorders>
              <w:top w:val="single" w:sz="2" w:space="0" w:color="000000"/>
              <w:left w:val="single" w:sz="2" w:space="0" w:color="000000"/>
              <w:bottom w:val="single" w:sz="2" w:space="0" w:color="000000"/>
              <w:right w:val="single" w:sz="2" w:space="0" w:color="000000"/>
            </w:tcBorders>
          </w:tcPr>
          <w:p w14:paraId="188149C0" w14:textId="77777777" w:rsidR="001E55A6" w:rsidRPr="00415176" w:rsidRDefault="001E55A6" w:rsidP="00665FF3">
            <w:pPr>
              <w:ind w:left="135" w:hanging="10"/>
              <w:rPr>
                <w:rFonts w:cs="Arial"/>
              </w:rPr>
            </w:pPr>
            <w:r w:rsidRPr="00415176">
              <w:rPr>
                <w:rFonts w:cs="Arial"/>
              </w:rPr>
              <w:t>Osaava ja hyvinvoiva henkilöstö</w:t>
            </w:r>
          </w:p>
        </w:tc>
        <w:tc>
          <w:tcPr>
            <w:tcW w:w="2534" w:type="dxa"/>
            <w:tcBorders>
              <w:top w:val="single" w:sz="2" w:space="0" w:color="000000"/>
              <w:left w:val="single" w:sz="2" w:space="0" w:color="000000"/>
              <w:bottom w:val="single" w:sz="2" w:space="0" w:color="000000"/>
              <w:right w:val="single" w:sz="2" w:space="0" w:color="000000"/>
            </w:tcBorders>
          </w:tcPr>
          <w:p w14:paraId="32F6FBD4" w14:textId="77777777" w:rsidR="001E55A6" w:rsidRPr="00415176" w:rsidRDefault="001E55A6" w:rsidP="00665FF3">
            <w:pPr>
              <w:ind w:left="115" w:right="125"/>
              <w:rPr>
                <w:rFonts w:cs="Arial"/>
              </w:rPr>
            </w:pPr>
            <w:r w:rsidRPr="00415176">
              <w:rPr>
                <w:rFonts w:cs="Arial"/>
              </w:rPr>
              <w:t>Hyvinvoivat työntekijät ovat ammattitaitoisia ja kehittävät toimintaa jatkuvan periaatteen mukaisesti.</w:t>
            </w:r>
          </w:p>
        </w:tc>
        <w:tc>
          <w:tcPr>
            <w:tcW w:w="2774" w:type="dxa"/>
            <w:tcBorders>
              <w:top w:val="single" w:sz="2" w:space="0" w:color="000000"/>
              <w:left w:val="single" w:sz="2" w:space="0" w:color="000000"/>
              <w:bottom w:val="single" w:sz="2" w:space="0" w:color="000000"/>
              <w:right w:val="single" w:sz="2" w:space="0" w:color="000000"/>
            </w:tcBorders>
          </w:tcPr>
          <w:p w14:paraId="4827CCE1" w14:textId="77777777" w:rsidR="001E55A6" w:rsidRPr="00415176" w:rsidRDefault="001E55A6" w:rsidP="00665FF3">
            <w:pPr>
              <w:spacing w:after="245" w:line="216" w:lineRule="auto"/>
              <w:ind w:left="134"/>
              <w:rPr>
                <w:rFonts w:cs="Arial"/>
              </w:rPr>
            </w:pPr>
            <w:r w:rsidRPr="00415176">
              <w:rPr>
                <w:rFonts w:cs="Arial"/>
              </w:rPr>
              <w:t>eNPS ja henkilöstökysely (2x/vuosi)</w:t>
            </w:r>
          </w:p>
          <w:p w14:paraId="39EBBDEA" w14:textId="77777777" w:rsidR="001E55A6" w:rsidRPr="00415176" w:rsidRDefault="001E55A6" w:rsidP="00665FF3">
            <w:pPr>
              <w:spacing w:after="183"/>
              <w:ind w:left="125"/>
              <w:rPr>
                <w:rFonts w:cs="Arial"/>
              </w:rPr>
            </w:pPr>
            <w:r w:rsidRPr="00415176">
              <w:rPr>
                <w:rFonts w:cs="Arial"/>
              </w:rPr>
              <w:t>Vaihtuvuus</w:t>
            </w:r>
          </w:p>
          <w:p w14:paraId="23E17C3F" w14:textId="77777777" w:rsidR="001E55A6" w:rsidRPr="00415176" w:rsidRDefault="001E55A6" w:rsidP="00665FF3">
            <w:pPr>
              <w:ind w:left="134"/>
              <w:rPr>
                <w:rFonts w:cs="Arial"/>
              </w:rPr>
            </w:pPr>
            <w:r w:rsidRPr="00415176">
              <w:rPr>
                <w:rFonts w:cs="Arial"/>
              </w:rPr>
              <w:t>Sairauspoissaolot</w:t>
            </w:r>
          </w:p>
        </w:tc>
        <w:tc>
          <w:tcPr>
            <w:tcW w:w="0" w:type="auto"/>
            <w:vMerge/>
            <w:tcBorders>
              <w:top w:val="nil"/>
              <w:left w:val="single" w:sz="2" w:space="0" w:color="000000"/>
              <w:bottom w:val="single" w:sz="2" w:space="0" w:color="000000"/>
              <w:right w:val="single" w:sz="2" w:space="0" w:color="000000"/>
            </w:tcBorders>
          </w:tcPr>
          <w:p w14:paraId="1C68463E" w14:textId="77777777" w:rsidR="001E55A6" w:rsidRPr="00415176" w:rsidRDefault="001E55A6" w:rsidP="00665FF3">
            <w:pPr>
              <w:spacing w:after="160"/>
              <w:rPr>
                <w:rFonts w:cs="Arial"/>
              </w:rPr>
            </w:pPr>
          </w:p>
        </w:tc>
      </w:tr>
    </w:tbl>
    <w:p w14:paraId="3E0AF6F8" w14:textId="77777777" w:rsidR="001E55A6" w:rsidRPr="00E74CD9" w:rsidRDefault="001E55A6" w:rsidP="000737FF">
      <w:pPr>
        <w:pStyle w:val="Otsikko1"/>
        <w:numPr>
          <w:ilvl w:val="0"/>
          <w:numId w:val="0"/>
        </w:numPr>
        <w:jc w:val="both"/>
        <w:rPr>
          <w:b w:val="0"/>
          <w:bCs/>
        </w:rPr>
      </w:pPr>
      <w:bookmarkStart w:id="104" w:name="_Toc196904983"/>
      <w:bookmarkEnd w:id="104"/>
    </w:p>
    <w:p w14:paraId="6B29CA5F" w14:textId="20EFFA63" w:rsidR="005A0781" w:rsidRDefault="008A0100" w:rsidP="005A0781">
      <w:pPr>
        <w:pStyle w:val="Otsikko2"/>
        <w:numPr>
          <w:ilvl w:val="1"/>
          <w:numId w:val="54"/>
        </w:numPr>
      </w:pPr>
      <w:bookmarkStart w:id="105" w:name="_Toc188357442"/>
      <w:bookmarkStart w:id="106" w:name="_Toc175740444"/>
      <w:bookmarkStart w:id="107" w:name="_Toc175741907"/>
      <w:bookmarkStart w:id="108" w:name="_Toc175741971"/>
      <w:bookmarkStart w:id="109" w:name="_Toc200022496"/>
      <w:r w:rsidRPr="000737FF">
        <w:rPr>
          <w:rStyle w:val="Otsikko3Char"/>
          <w:b/>
          <w:szCs w:val="26"/>
        </w:rPr>
        <w:t>Palaut</w:t>
      </w:r>
      <w:r w:rsidR="008C0AD2" w:rsidRPr="000737FF">
        <w:rPr>
          <w:rStyle w:val="Otsikko3Char"/>
          <w:b/>
          <w:szCs w:val="26"/>
        </w:rPr>
        <w:t>etiedon huomioiminen kehittämisessä</w:t>
      </w:r>
      <w:bookmarkEnd w:id="105"/>
      <w:bookmarkEnd w:id="106"/>
      <w:bookmarkEnd w:id="107"/>
      <w:bookmarkEnd w:id="108"/>
      <w:bookmarkEnd w:id="109"/>
    </w:p>
    <w:p w14:paraId="41BB11C0" w14:textId="77777777" w:rsidR="00231365" w:rsidRPr="00FE00D7" w:rsidRDefault="00231365" w:rsidP="00231365">
      <w:r w:rsidRPr="00FE00D7">
        <w:t>Epäkohtailmoitusten sekä poikkeamailmoitusten käsittelyssä esiin tullutta epäkohtatietoa hyödynnetään yksikön omavalvonnan suunnittelussa ja toiminnan laadun kehittämisessä. Ilmoitukset käsitellään viikkotiimeissä ja toimintaa suunnitellaan yhdessä palveluvastaavan ja ohjaajien kanssa.</w:t>
      </w:r>
      <w:r>
        <w:t xml:space="preserve"> Kaikki palaute otetaan huomioon toimintaa kehitettäessä ja laadun parantamisessa. Vaikuttavuutta seurataan saaduilla asiakaspalautteilla.</w:t>
      </w:r>
    </w:p>
    <w:p w14:paraId="40A4B97C" w14:textId="77777777" w:rsidR="00231365" w:rsidRPr="00FE00D7" w:rsidRDefault="00231365" w:rsidP="00231365">
      <w:r w:rsidRPr="00FE00D7">
        <w:t>Käytössä olevat palautekanavat käydään henkilökunnan kanssa läpi viikkotiimeissä. Myös jatkuva palautteen kerääminen ja kirjaaminen asiakkailta ja läheisiltä. Palautteet kirjataan IMS:iin</w:t>
      </w:r>
    </w:p>
    <w:p w14:paraId="0A6C8F82" w14:textId="77777777" w:rsidR="00231365" w:rsidRPr="00FE00D7" w:rsidRDefault="00231365" w:rsidP="00231365">
      <w:pPr>
        <w:rPr>
          <w:color w:val="FF0000"/>
        </w:rPr>
      </w:pPr>
      <w:r>
        <w:t>T</w:t>
      </w:r>
      <w:r w:rsidRPr="00FE00D7">
        <w:t xml:space="preserve">arkastuskäynneillä saatu viranomaisohjeistus käydään läpi </w:t>
      </w:r>
      <w:r>
        <w:t xml:space="preserve">myös </w:t>
      </w:r>
      <w:r w:rsidRPr="00FE00D7">
        <w:t xml:space="preserve">liiketoiminnan esihenkilöiden johtoryhmässä, millä varmistetaan asian korjaaminen myös muissa yksiköissä. Keskeiset tarkastuskäyntihavainnot kerätään myös </w:t>
      </w:r>
      <w:r>
        <w:t xml:space="preserve">IMS- </w:t>
      </w:r>
      <w:r w:rsidRPr="00FE00D7">
        <w:t>toimintajärjestelmässä tallennettuna olevaan yhteisesti</w:t>
      </w:r>
      <w:r>
        <w:t xml:space="preserve"> </w:t>
      </w:r>
      <w:r w:rsidRPr="00FE00D7">
        <w:t xml:space="preserve">jaettuun </w:t>
      </w:r>
      <w:r>
        <w:t>”</w:t>
      </w:r>
      <w:r w:rsidRPr="00FE00D7">
        <w:rPr>
          <w:rFonts w:cs="Arial"/>
          <w:color w:val="4D4D4D"/>
        </w:rPr>
        <w:t>Viranomaistarkastuskäynneiltä saatua ohjeistusta Hoivatielle</w:t>
      </w:r>
      <w:r>
        <w:rPr>
          <w:rFonts w:cs="Arial"/>
          <w:color w:val="4D4D4D"/>
        </w:rPr>
        <w:t>”-</w:t>
      </w:r>
      <w:r w:rsidRPr="00FE00D7">
        <w:t xml:space="preserve"> dokumenttiin jokaisen Hoivatien yksikön toiminnasta vastaavan hyödynnettäväksi. </w:t>
      </w:r>
      <w:r>
        <w:br/>
      </w:r>
    </w:p>
    <w:p w14:paraId="0D57DE7F" w14:textId="77777777" w:rsidR="00847F3E" w:rsidRDefault="00847F3E" w:rsidP="001A3280">
      <w:pPr>
        <w:rPr>
          <w:highlight w:val="yellow"/>
        </w:rPr>
      </w:pPr>
      <w:bookmarkStart w:id="110" w:name="_Toc188357444"/>
    </w:p>
    <w:p w14:paraId="3D6E06D9" w14:textId="77777777" w:rsidR="00EA148F" w:rsidRPr="00DF6AAC" w:rsidRDefault="00EA148F" w:rsidP="00EA148F">
      <w:pPr>
        <w:pStyle w:val="Otsikko2"/>
        <w:numPr>
          <w:ilvl w:val="0"/>
          <w:numId w:val="0"/>
        </w:numPr>
        <w:ind w:left="576" w:hanging="576"/>
      </w:pPr>
      <w:bookmarkStart w:id="111" w:name="_Toc188357443"/>
      <w:bookmarkStart w:id="112" w:name="_Toc188956192"/>
      <w:bookmarkStart w:id="113" w:name="_Toc175740445"/>
      <w:bookmarkStart w:id="114" w:name="_Toc175741908"/>
      <w:bookmarkStart w:id="115" w:name="_Toc175741972"/>
      <w:r>
        <w:t xml:space="preserve">4.4 </w:t>
      </w:r>
      <w:r w:rsidRPr="00DF6AAC">
        <w:t>Omavalvon</w:t>
      </w:r>
      <w:bookmarkStart w:id="116" w:name="_Toc175740446"/>
      <w:bookmarkStart w:id="117" w:name="_Toc175741909"/>
      <w:bookmarkStart w:id="118" w:name="_Toc175741973"/>
      <w:r w:rsidRPr="00DF6AAC">
        <w:t xml:space="preserve">nan toteutumisen </w:t>
      </w:r>
      <w:bookmarkEnd w:id="116"/>
      <w:bookmarkEnd w:id="117"/>
      <w:bookmarkEnd w:id="118"/>
      <w:r w:rsidRPr="00DF6AAC">
        <w:t>seurantaraportti</w:t>
      </w:r>
      <w:bookmarkEnd w:id="111"/>
      <w:bookmarkEnd w:id="112"/>
      <w:r w:rsidRPr="00DF6AAC">
        <w:t xml:space="preserve"> </w:t>
      </w:r>
    </w:p>
    <w:p w14:paraId="41098E78" w14:textId="77777777" w:rsidR="00EA148F" w:rsidRPr="00986836" w:rsidRDefault="00EA148F" w:rsidP="00EA148F">
      <w:r>
        <w:t xml:space="preserve">Omavalvonnan lähtökohtia ovat seuranta ja ennakointi. </w:t>
      </w:r>
      <w:r w:rsidRPr="00986836">
        <w:t xml:space="preserve">Saamme tietoa </w:t>
      </w:r>
      <w:r w:rsidRPr="00BA5D4D">
        <w:t xml:space="preserve">Koivulan päivätoiminnan </w:t>
      </w:r>
      <w:r w:rsidRPr="00986836">
        <w:t>palvel</w:t>
      </w:r>
      <w:r>
        <w:t>un</w:t>
      </w:r>
      <w:r w:rsidRPr="00986836">
        <w:t xml:space="preserve"> laadun ja asiakasturvallisuuden kehittämisen tarpeista esimerkiksi poikkeamahavainnoista, kvartaaleittain toteutettavasta omavalvontakyselystä, </w:t>
      </w:r>
      <w:r>
        <w:t xml:space="preserve">ulkoisista </w:t>
      </w:r>
      <w:r w:rsidRPr="00986836">
        <w:t>auditoinneista, omavalvontapäivistä, asiakastyön vaikuttavuus- ja arviointimittareista, asiakaspalautteista</w:t>
      </w:r>
      <w:r>
        <w:t xml:space="preserve"> ja</w:t>
      </w:r>
      <w:r w:rsidRPr="00986836">
        <w:t xml:space="preserve"> henkilöstöpalautteista. </w:t>
      </w:r>
      <w:r>
        <w:t>S</w:t>
      </w:r>
      <w:r w:rsidRPr="00986836">
        <w:t xml:space="preserve">eurantaa tehdään säännöllisesti myös viikkotiimien yhteydessä. </w:t>
      </w:r>
      <w:r>
        <w:t xml:space="preserve">Kehittämistarvehavaintoja voi tulla </w:t>
      </w:r>
      <w:r w:rsidRPr="00986836">
        <w:t xml:space="preserve">viranomaisten </w:t>
      </w:r>
      <w:r>
        <w:t>valvonta- ja ohjaus</w:t>
      </w:r>
      <w:r w:rsidRPr="00986836">
        <w:t>käynneilt</w:t>
      </w:r>
      <w:r>
        <w:t xml:space="preserve">ä ja </w:t>
      </w:r>
      <w:r w:rsidRPr="00986836">
        <w:t>mahdollisista muistutuksista</w:t>
      </w:r>
      <w:r>
        <w:t xml:space="preserve">, kantelusta tai </w:t>
      </w:r>
      <w:r w:rsidRPr="00986836">
        <w:t>epäkohtailmoituksista</w:t>
      </w:r>
      <w:r>
        <w:t xml:space="preserve">. Koivulan päivätoiminnan palveluvastaava Tiina Huittinen </w:t>
      </w:r>
      <w:r w:rsidRPr="00986836">
        <w:t xml:space="preserve">vastaa siitä, että havaittuihin kehittämistarpeisiin reagoidaan ja ne korjataan. Omavalvontasuunnitelma päivitetään tehtyjen toimenpiteiden osalta. </w:t>
      </w:r>
    </w:p>
    <w:p w14:paraId="26AB710E" w14:textId="77777777" w:rsidR="00EA148F" w:rsidRDefault="00EA148F" w:rsidP="00EA148F">
      <w:r w:rsidRPr="00BA5D4D">
        <w:t xml:space="preserve">Koivulan päivätoiminnan </w:t>
      </w:r>
      <w:r w:rsidRPr="00986836">
        <w:t xml:space="preserve">vastuuhenkilö vastaa siitä, että </w:t>
      </w:r>
      <w:r>
        <w:t>omavalvontasuunnitelmaa seurataan seurantadokumentissa. Seurannan perusteella tehdyt muutokset j</w:t>
      </w:r>
      <w:r w:rsidRPr="00986836">
        <w:t>ulkaistaan neljän (4) kuukauden välein osana omavalvontasuunnitelmaa</w:t>
      </w:r>
      <w:r>
        <w:t xml:space="preserve"> </w:t>
      </w:r>
      <w:r w:rsidRPr="00986836">
        <w:t>alla olevassa taulukossa</w:t>
      </w:r>
      <w:r>
        <w:t>.</w:t>
      </w:r>
    </w:p>
    <w:p w14:paraId="1A1CE94D" w14:textId="77777777" w:rsidR="00EA148F" w:rsidRDefault="00EA148F" w:rsidP="00EA148F">
      <w:r w:rsidRPr="00986836">
        <w:t xml:space="preserve">Seurantaraportointi ja omavalvontasuunnitelman päivittäminen on kirjattu yksikön vuosikelloon. </w:t>
      </w:r>
    </w:p>
    <w:p w14:paraId="622EDFD3" w14:textId="77777777" w:rsidR="00EA148F" w:rsidRPr="00986836" w:rsidRDefault="00EA148F" w:rsidP="00EA148F">
      <w:r w:rsidRPr="00986836">
        <w:t xml:space="preserve">Seurantaraportointi: </w:t>
      </w:r>
    </w:p>
    <w:p w14:paraId="3B4D8BFA" w14:textId="77777777" w:rsidR="00EA148F" w:rsidRDefault="00EA148F" w:rsidP="00EA148F">
      <w:pPr>
        <w:jc w:val="left"/>
        <w:rPr>
          <w:rFonts w:eastAsia="Arial" w:cs="Arial"/>
          <w:sz w:val="24"/>
          <w:szCs w:val="24"/>
        </w:rPr>
      </w:pPr>
      <w:r w:rsidRPr="00986836">
        <w:t xml:space="preserve">tammikuu – huhtikuu </w:t>
      </w:r>
      <w:r w:rsidRPr="00986836">
        <w:sym w:font="Wingdings" w:char="F0E0"/>
      </w:r>
      <w:r w:rsidRPr="00986836">
        <w:t xml:space="preserve"> julkaisu toukokuun </w:t>
      </w:r>
      <w:r>
        <w:t>10. pv mennessä</w:t>
      </w:r>
      <w:r>
        <w:br/>
      </w:r>
      <w:r w:rsidRPr="00986836">
        <w:t xml:space="preserve">toukokuu – elokuu </w:t>
      </w:r>
      <w:r w:rsidRPr="00986836">
        <w:sym w:font="Wingdings" w:char="F0E0"/>
      </w:r>
      <w:r w:rsidRPr="00986836">
        <w:t xml:space="preserve"> julkaisu syyskuun </w:t>
      </w:r>
      <w:r>
        <w:t>10. pv mennessä</w:t>
      </w:r>
      <w:r>
        <w:br/>
      </w:r>
      <w:r w:rsidRPr="00986836">
        <w:t xml:space="preserve">syyskuu – joulukuu </w:t>
      </w:r>
      <w:r w:rsidRPr="00986836">
        <w:sym w:font="Wingdings" w:char="F0E0"/>
      </w:r>
      <w:r w:rsidRPr="00986836">
        <w:t xml:space="preserve"> julkaisu tammikuun </w:t>
      </w:r>
      <w:r>
        <w:t>10. pv mennessä</w:t>
      </w:r>
      <w:bookmarkEnd w:id="113"/>
      <w:bookmarkEnd w:id="114"/>
      <w:bookmarkEnd w:id="115"/>
    </w:p>
    <w:tbl>
      <w:tblPr>
        <w:tblStyle w:val="TaulukkoRuudukko"/>
        <w:tblW w:w="0" w:type="auto"/>
        <w:tblLook w:val="04A0" w:firstRow="1" w:lastRow="0" w:firstColumn="1" w:lastColumn="0" w:noHBand="0" w:noVBand="1"/>
      </w:tblPr>
      <w:tblGrid>
        <w:gridCol w:w="2105"/>
        <w:gridCol w:w="4624"/>
        <w:gridCol w:w="974"/>
        <w:gridCol w:w="999"/>
        <w:gridCol w:w="926"/>
      </w:tblGrid>
      <w:tr w:rsidR="00EA148F" w14:paraId="0EDFCBD4" w14:textId="77777777" w:rsidTr="001F74C3">
        <w:tc>
          <w:tcPr>
            <w:tcW w:w="2122" w:type="dxa"/>
            <w:shd w:val="clear" w:color="auto" w:fill="FFFF99"/>
          </w:tcPr>
          <w:p w14:paraId="28FFC5FF" w14:textId="77777777" w:rsidR="00EA148F" w:rsidRPr="008116F8" w:rsidRDefault="00EA148F" w:rsidP="001F74C3">
            <w:pPr>
              <w:jc w:val="left"/>
              <w:rPr>
                <w:rFonts w:eastAsia="Arial" w:cs="Arial"/>
                <w:b/>
                <w:bCs/>
              </w:rPr>
            </w:pPr>
            <w:r w:rsidRPr="008116F8">
              <w:rPr>
                <w:rFonts w:eastAsia="Arial" w:cs="Arial"/>
                <w:b/>
                <w:bCs/>
              </w:rPr>
              <w:t>Muutoksen ajankohta</w:t>
            </w:r>
          </w:p>
        </w:tc>
        <w:tc>
          <w:tcPr>
            <w:tcW w:w="4677" w:type="dxa"/>
            <w:shd w:val="clear" w:color="auto" w:fill="FFFF99"/>
          </w:tcPr>
          <w:p w14:paraId="775B88BF" w14:textId="77777777" w:rsidR="00EA148F" w:rsidRPr="008116F8" w:rsidRDefault="00EA148F" w:rsidP="001F74C3">
            <w:pPr>
              <w:jc w:val="left"/>
              <w:rPr>
                <w:rFonts w:eastAsia="Arial" w:cs="Arial"/>
                <w:b/>
                <w:bCs/>
              </w:rPr>
            </w:pPr>
            <w:r w:rsidRPr="008116F8">
              <w:rPr>
                <w:rFonts w:eastAsia="Arial" w:cs="Arial"/>
                <w:b/>
                <w:bCs/>
              </w:rPr>
              <w:t>Muutokset</w:t>
            </w:r>
          </w:p>
        </w:tc>
        <w:tc>
          <w:tcPr>
            <w:tcW w:w="709" w:type="dxa"/>
            <w:shd w:val="clear" w:color="auto" w:fill="FFFF99"/>
          </w:tcPr>
          <w:p w14:paraId="0D9A01AC" w14:textId="77777777" w:rsidR="00EA148F" w:rsidRPr="008116F8" w:rsidRDefault="00EA148F" w:rsidP="001F74C3">
            <w:pPr>
              <w:jc w:val="center"/>
              <w:rPr>
                <w:rFonts w:eastAsia="Arial" w:cs="Arial"/>
                <w:b/>
                <w:bCs/>
              </w:rPr>
            </w:pPr>
            <w:r w:rsidRPr="008116F8">
              <w:rPr>
                <w:rFonts w:eastAsia="Arial" w:cs="Arial"/>
                <w:b/>
                <w:bCs/>
              </w:rPr>
              <w:t>Aloitta-</w:t>
            </w:r>
          </w:p>
          <w:p w14:paraId="683EE7BE" w14:textId="77777777" w:rsidR="00EA148F" w:rsidRPr="008116F8" w:rsidRDefault="00EA148F" w:rsidP="001F74C3">
            <w:pPr>
              <w:jc w:val="center"/>
              <w:rPr>
                <w:rFonts w:eastAsia="Arial" w:cs="Arial"/>
                <w:b/>
                <w:bCs/>
              </w:rPr>
            </w:pPr>
            <w:r w:rsidRPr="008116F8">
              <w:rPr>
                <w:rFonts w:eastAsia="Arial" w:cs="Arial"/>
                <w:b/>
                <w:bCs/>
              </w:rPr>
              <w:t>matta</w:t>
            </w:r>
          </w:p>
        </w:tc>
        <w:tc>
          <w:tcPr>
            <w:tcW w:w="709" w:type="dxa"/>
            <w:shd w:val="clear" w:color="auto" w:fill="FFFF99"/>
          </w:tcPr>
          <w:p w14:paraId="504D5012" w14:textId="77777777" w:rsidR="00EA148F" w:rsidRPr="008116F8" w:rsidRDefault="00EA148F" w:rsidP="001F74C3">
            <w:pPr>
              <w:jc w:val="center"/>
              <w:rPr>
                <w:rFonts w:eastAsia="Arial" w:cs="Arial"/>
                <w:b/>
                <w:bCs/>
              </w:rPr>
            </w:pPr>
            <w:r w:rsidRPr="008116F8">
              <w:rPr>
                <w:rFonts w:eastAsia="Arial" w:cs="Arial"/>
                <w:b/>
                <w:bCs/>
              </w:rPr>
              <w:t>Kesken</w:t>
            </w:r>
          </w:p>
        </w:tc>
        <w:tc>
          <w:tcPr>
            <w:tcW w:w="709" w:type="dxa"/>
            <w:shd w:val="clear" w:color="auto" w:fill="FFFF99"/>
          </w:tcPr>
          <w:p w14:paraId="41059988" w14:textId="77777777" w:rsidR="00EA148F" w:rsidRPr="008116F8" w:rsidRDefault="00EA148F" w:rsidP="001F74C3">
            <w:pPr>
              <w:jc w:val="center"/>
              <w:rPr>
                <w:rFonts w:eastAsia="Arial" w:cs="Arial"/>
                <w:b/>
                <w:bCs/>
              </w:rPr>
            </w:pPr>
            <w:r w:rsidRPr="008116F8">
              <w:rPr>
                <w:rFonts w:eastAsia="Arial" w:cs="Arial"/>
                <w:b/>
                <w:bCs/>
              </w:rPr>
              <w:t>Valmis</w:t>
            </w:r>
          </w:p>
        </w:tc>
      </w:tr>
      <w:tr w:rsidR="00EA148F" w14:paraId="10BF2951" w14:textId="77777777" w:rsidTr="001F74C3">
        <w:tc>
          <w:tcPr>
            <w:tcW w:w="2122" w:type="dxa"/>
          </w:tcPr>
          <w:p w14:paraId="3A9B3A30" w14:textId="77777777" w:rsidR="00EA148F" w:rsidRPr="008116F8" w:rsidRDefault="00EA148F" w:rsidP="001F74C3">
            <w:pPr>
              <w:jc w:val="left"/>
              <w:rPr>
                <w:rFonts w:eastAsia="Arial" w:cs="Arial"/>
              </w:rPr>
            </w:pPr>
            <w:r w:rsidRPr="008116F8">
              <w:rPr>
                <w:rFonts w:eastAsia="Arial" w:cs="Arial"/>
              </w:rPr>
              <w:t>Syyskuu 2026</w:t>
            </w:r>
          </w:p>
        </w:tc>
        <w:tc>
          <w:tcPr>
            <w:tcW w:w="4677" w:type="dxa"/>
          </w:tcPr>
          <w:p w14:paraId="701429C9" w14:textId="77777777" w:rsidR="00EA148F" w:rsidRDefault="00EA148F" w:rsidP="001F74C3">
            <w:pPr>
              <w:jc w:val="left"/>
              <w:rPr>
                <w:rFonts w:eastAsia="Arial" w:cs="Arial"/>
              </w:rPr>
            </w:pPr>
            <w:r>
              <w:rPr>
                <w:rFonts w:eastAsia="Arial" w:cs="Arial"/>
              </w:rPr>
              <w:t>Yksikkö työstää yhä aktiivisempaa lähestymistä viereisiin asuinyksiköihin ja lisääyhteistyötä mm yhteisien tiimipalaverien muodossa. Lisäksi päivätoiminnasta osallistutaan asiakkaiden palvelusuunnitelmien päivityksiin aktiivisemmin.</w:t>
            </w:r>
          </w:p>
          <w:p w14:paraId="509408DE" w14:textId="77777777" w:rsidR="00EA148F" w:rsidRPr="008116F8" w:rsidRDefault="00EA148F" w:rsidP="001F74C3">
            <w:pPr>
              <w:jc w:val="left"/>
              <w:rPr>
                <w:rFonts w:eastAsia="Arial" w:cs="Arial"/>
              </w:rPr>
            </w:pPr>
            <w:r>
              <w:rPr>
                <w:rFonts w:eastAsia="Arial" w:cs="Arial"/>
              </w:rPr>
              <w:t>Palveluvastaava pitää yhteyttä Luoviin, jonka kanssa tehostetaan yhteistyötä mahdollisten opiskelijoiden kanssa.</w:t>
            </w:r>
          </w:p>
        </w:tc>
        <w:tc>
          <w:tcPr>
            <w:tcW w:w="709" w:type="dxa"/>
          </w:tcPr>
          <w:p w14:paraId="5A25086F" w14:textId="77777777" w:rsidR="00EA148F" w:rsidRPr="008116F8" w:rsidRDefault="00EA148F" w:rsidP="001F74C3">
            <w:pPr>
              <w:jc w:val="center"/>
              <w:rPr>
                <w:rFonts w:eastAsia="Arial" w:cs="Arial"/>
              </w:rPr>
            </w:pPr>
          </w:p>
        </w:tc>
        <w:tc>
          <w:tcPr>
            <w:tcW w:w="709" w:type="dxa"/>
          </w:tcPr>
          <w:p w14:paraId="59C177B8" w14:textId="77777777" w:rsidR="00EA148F" w:rsidRPr="008116F8" w:rsidRDefault="00EA148F" w:rsidP="001F74C3">
            <w:pPr>
              <w:jc w:val="center"/>
              <w:rPr>
                <w:rFonts w:eastAsia="Arial" w:cs="Arial"/>
              </w:rPr>
            </w:pPr>
          </w:p>
        </w:tc>
        <w:tc>
          <w:tcPr>
            <w:tcW w:w="709" w:type="dxa"/>
          </w:tcPr>
          <w:p w14:paraId="6E1AAF2C" w14:textId="77777777" w:rsidR="00EA148F" w:rsidRPr="008116F8" w:rsidRDefault="00EA148F" w:rsidP="001F74C3">
            <w:pPr>
              <w:jc w:val="center"/>
              <w:rPr>
                <w:rFonts w:eastAsia="Arial" w:cs="Arial"/>
              </w:rPr>
            </w:pPr>
            <w:r>
              <w:rPr>
                <w:rFonts w:eastAsia="Arial" w:cs="Arial"/>
              </w:rPr>
              <w:t>x</w:t>
            </w:r>
          </w:p>
        </w:tc>
      </w:tr>
      <w:tr w:rsidR="00EA148F" w14:paraId="60BD7A2E" w14:textId="77777777" w:rsidTr="001F74C3">
        <w:tc>
          <w:tcPr>
            <w:tcW w:w="2122" w:type="dxa"/>
          </w:tcPr>
          <w:p w14:paraId="10A0C57F" w14:textId="77777777" w:rsidR="00EA148F" w:rsidRPr="008116F8" w:rsidRDefault="00EA148F" w:rsidP="001F74C3">
            <w:pPr>
              <w:jc w:val="left"/>
              <w:rPr>
                <w:rFonts w:eastAsia="Arial" w:cs="Arial"/>
              </w:rPr>
            </w:pPr>
            <w:r w:rsidRPr="008116F8">
              <w:rPr>
                <w:rFonts w:eastAsia="Arial" w:cs="Arial"/>
              </w:rPr>
              <w:t>Tammikuu 2027</w:t>
            </w:r>
          </w:p>
        </w:tc>
        <w:tc>
          <w:tcPr>
            <w:tcW w:w="4677" w:type="dxa"/>
          </w:tcPr>
          <w:p w14:paraId="02C54E0A" w14:textId="77777777" w:rsidR="00EA148F" w:rsidRPr="008116F8" w:rsidRDefault="00EA148F" w:rsidP="001F74C3">
            <w:pPr>
              <w:jc w:val="left"/>
              <w:rPr>
                <w:rFonts w:eastAsia="Arial" w:cs="Arial"/>
              </w:rPr>
            </w:pPr>
          </w:p>
        </w:tc>
        <w:tc>
          <w:tcPr>
            <w:tcW w:w="709" w:type="dxa"/>
          </w:tcPr>
          <w:p w14:paraId="664F923F" w14:textId="77777777" w:rsidR="00EA148F" w:rsidRPr="008116F8" w:rsidRDefault="00EA148F" w:rsidP="001F74C3">
            <w:pPr>
              <w:jc w:val="center"/>
              <w:rPr>
                <w:rFonts w:eastAsia="Arial" w:cs="Arial"/>
              </w:rPr>
            </w:pPr>
          </w:p>
        </w:tc>
        <w:tc>
          <w:tcPr>
            <w:tcW w:w="709" w:type="dxa"/>
          </w:tcPr>
          <w:p w14:paraId="15AA7912" w14:textId="77777777" w:rsidR="00EA148F" w:rsidRPr="008116F8" w:rsidRDefault="00EA148F" w:rsidP="001F74C3">
            <w:pPr>
              <w:jc w:val="center"/>
              <w:rPr>
                <w:rFonts w:eastAsia="Arial" w:cs="Arial"/>
              </w:rPr>
            </w:pPr>
          </w:p>
        </w:tc>
        <w:tc>
          <w:tcPr>
            <w:tcW w:w="709" w:type="dxa"/>
          </w:tcPr>
          <w:p w14:paraId="47F36D86" w14:textId="77777777" w:rsidR="00EA148F" w:rsidRPr="008116F8" w:rsidRDefault="00EA148F" w:rsidP="001F74C3">
            <w:pPr>
              <w:jc w:val="center"/>
              <w:rPr>
                <w:rFonts w:eastAsia="Arial" w:cs="Arial"/>
              </w:rPr>
            </w:pPr>
          </w:p>
        </w:tc>
      </w:tr>
      <w:tr w:rsidR="00EA148F" w14:paraId="6C1F98AF" w14:textId="77777777" w:rsidTr="001F74C3">
        <w:tc>
          <w:tcPr>
            <w:tcW w:w="2122" w:type="dxa"/>
          </w:tcPr>
          <w:p w14:paraId="60052202" w14:textId="77777777" w:rsidR="00EA148F" w:rsidRPr="008116F8" w:rsidRDefault="00EA148F" w:rsidP="001F74C3">
            <w:pPr>
              <w:jc w:val="left"/>
              <w:rPr>
                <w:rFonts w:eastAsia="Arial" w:cs="Arial"/>
              </w:rPr>
            </w:pPr>
            <w:r w:rsidRPr="008116F8">
              <w:rPr>
                <w:rFonts w:eastAsia="Arial" w:cs="Arial"/>
              </w:rPr>
              <w:t>Toukokuu 2027</w:t>
            </w:r>
          </w:p>
        </w:tc>
        <w:tc>
          <w:tcPr>
            <w:tcW w:w="4677" w:type="dxa"/>
          </w:tcPr>
          <w:p w14:paraId="3FF684C3" w14:textId="77777777" w:rsidR="00EA148F" w:rsidRPr="008116F8" w:rsidRDefault="00EA148F" w:rsidP="001F74C3">
            <w:pPr>
              <w:jc w:val="left"/>
              <w:rPr>
                <w:rFonts w:eastAsia="Arial" w:cs="Arial"/>
              </w:rPr>
            </w:pPr>
          </w:p>
        </w:tc>
        <w:tc>
          <w:tcPr>
            <w:tcW w:w="709" w:type="dxa"/>
          </w:tcPr>
          <w:p w14:paraId="6F50051A" w14:textId="77777777" w:rsidR="00EA148F" w:rsidRPr="008116F8" w:rsidRDefault="00EA148F" w:rsidP="001F74C3">
            <w:pPr>
              <w:jc w:val="center"/>
              <w:rPr>
                <w:rFonts w:eastAsia="Arial" w:cs="Arial"/>
              </w:rPr>
            </w:pPr>
          </w:p>
        </w:tc>
        <w:tc>
          <w:tcPr>
            <w:tcW w:w="709" w:type="dxa"/>
          </w:tcPr>
          <w:p w14:paraId="6BE0B599" w14:textId="77777777" w:rsidR="00EA148F" w:rsidRPr="008116F8" w:rsidRDefault="00EA148F" w:rsidP="001F74C3">
            <w:pPr>
              <w:jc w:val="center"/>
              <w:rPr>
                <w:rFonts w:eastAsia="Arial" w:cs="Arial"/>
              </w:rPr>
            </w:pPr>
          </w:p>
        </w:tc>
        <w:tc>
          <w:tcPr>
            <w:tcW w:w="709" w:type="dxa"/>
          </w:tcPr>
          <w:p w14:paraId="26A391DD" w14:textId="77777777" w:rsidR="00EA148F" w:rsidRPr="008116F8" w:rsidRDefault="00EA148F" w:rsidP="001F74C3">
            <w:pPr>
              <w:jc w:val="center"/>
              <w:rPr>
                <w:rFonts w:eastAsia="Arial" w:cs="Arial"/>
              </w:rPr>
            </w:pPr>
          </w:p>
        </w:tc>
      </w:tr>
      <w:tr w:rsidR="00EA148F" w14:paraId="6B3F8EBA" w14:textId="77777777" w:rsidTr="001F74C3">
        <w:tc>
          <w:tcPr>
            <w:tcW w:w="2122" w:type="dxa"/>
          </w:tcPr>
          <w:p w14:paraId="133163C5" w14:textId="77777777" w:rsidR="00EA148F" w:rsidRPr="008116F8" w:rsidRDefault="00EA148F" w:rsidP="001F74C3">
            <w:pPr>
              <w:jc w:val="left"/>
              <w:rPr>
                <w:rFonts w:eastAsia="Arial" w:cs="Arial"/>
              </w:rPr>
            </w:pPr>
            <w:r w:rsidRPr="008116F8">
              <w:rPr>
                <w:rFonts w:eastAsia="Arial" w:cs="Arial"/>
              </w:rPr>
              <w:t>Syyskuu 2027</w:t>
            </w:r>
          </w:p>
        </w:tc>
        <w:tc>
          <w:tcPr>
            <w:tcW w:w="4677" w:type="dxa"/>
          </w:tcPr>
          <w:p w14:paraId="68CD2926" w14:textId="77777777" w:rsidR="00EA148F" w:rsidRPr="008116F8" w:rsidRDefault="00EA148F" w:rsidP="001F74C3">
            <w:pPr>
              <w:jc w:val="left"/>
              <w:rPr>
                <w:rFonts w:eastAsia="Arial" w:cs="Arial"/>
              </w:rPr>
            </w:pPr>
          </w:p>
        </w:tc>
        <w:tc>
          <w:tcPr>
            <w:tcW w:w="709" w:type="dxa"/>
          </w:tcPr>
          <w:p w14:paraId="21B07391" w14:textId="77777777" w:rsidR="00EA148F" w:rsidRPr="008116F8" w:rsidRDefault="00EA148F" w:rsidP="001F74C3">
            <w:pPr>
              <w:jc w:val="center"/>
              <w:rPr>
                <w:rFonts w:eastAsia="Arial" w:cs="Arial"/>
              </w:rPr>
            </w:pPr>
          </w:p>
        </w:tc>
        <w:tc>
          <w:tcPr>
            <w:tcW w:w="709" w:type="dxa"/>
          </w:tcPr>
          <w:p w14:paraId="094E5693" w14:textId="77777777" w:rsidR="00EA148F" w:rsidRPr="008116F8" w:rsidRDefault="00EA148F" w:rsidP="001F74C3">
            <w:pPr>
              <w:jc w:val="center"/>
              <w:rPr>
                <w:rFonts w:eastAsia="Arial" w:cs="Arial"/>
              </w:rPr>
            </w:pPr>
          </w:p>
        </w:tc>
        <w:tc>
          <w:tcPr>
            <w:tcW w:w="709" w:type="dxa"/>
          </w:tcPr>
          <w:p w14:paraId="1D5BF12A" w14:textId="77777777" w:rsidR="00EA148F" w:rsidRPr="008116F8" w:rsidRDefault="00EA148F" w:rsidP="001F74C3">
            <w:pPr>
              <w:jc w:val="center"/>
              <w:rPr>
                <w:rFonts w:eastAsia="Arial" w:cs="Arial"/>
              </w:rPr>
            </w:pPr>
          </w:p>
        </w:tc>
      </w:tr>
      <w:tr w:rsidR="00EA148F" w14:paraId="2C8B8D88" w14:textId="77777777" w:rsidTr="001F74C3">
        <w:tc>
          <w:tcPr>
            <w:tcW w:w="2122" w:type="dxa"/>
          </w:tcPr>
          <w:p w14:paraId="005377CD" w14:textId="77777777" w:rsidR="00EA148F" w:rsidRPr="008116F8" w:rsidRDefault="00EA148F" w:rsidP="001F74C3">
            <w:pPr>
              <w:jc w:val="left"/>
              <w:rPr>
                <w:rFonts w:eastAsia="Arial" w:cs="Arial"/>
              </w:rPr>
            </w:pPr>
            <w:r w:rsidRPr="008116F8">
              <w:rPr>
                <w:rFonts w:eastAsia="Arial" w:cs="Arial"/>
              </w:rPr>
              <w:t>Tammikuu 2028</w:t>
            </w:r>
          </w:p>
        </w:tc>
        <w:tc>
          <w:tcPr>
            <w:tcW w:w="4677" w:type="dxa"/>
          </w:tcPr>
          <w:p w14:paraId="1D279B43" w14:textId="77777777" w:rsidR="00EA148F" w:rsidRPr="008116F8" w:rsidRDefault="00EA148F" w:rsidP="001F74C3">
            <w:pPr>
              <w:jc w:val="left"/>
              <w:rPr>
                <w:rFonts w:eastAsia="Arial" w:cs="Arial"/>
              </w:rPr>
            </w:pPr>
          </w:p>
        </w:tc>
        <w:tc>
          <w:tcPr>
            <w:tcW w:w="709" w:type="dxa"/>
          </w:tcPr>
          <w:p w14:paraId="137C1E21" w14:textId="77777777" w:rsidR="00EA148F" w:rsidRPr="008116F8" w:rsidRDefault="00EA148F" w:rsidP="001F74C3">
            <w:pPr>
              <w:jc w:val="center"/>
              <w:rPr>
                <w:rFonts w:eastAsia="Arial" w:cs="Arial"/>
              </w:rPr>
            </w:pPr>
          </w:p>
        </w:tc>
        <w:tc>
          <w:tcPr>
            <w:tcW w:w="709" w:type="dxa"/>
          </w:tcPr>
          <w:p w14:paraId="1B9C901D" w14:textId="77777777" w:rsidR="00EA148F" w:rsidRPr="008116F8" w:rsidRDefault="00EA148F" w:rsidP="001F74C3">
            <w:pPr>
              <w:jc w:val="center"/>
              <w:rPr>
                <w:rFonts w:eastAsia="Arial" w:cs="Arial"/>
              </w:rPr>
            </w:pPr>
          </w:p>
        </w:tc>
        <w:tc>
          <w:tcPr>
            <w:tcW w:w="709" w:type="dxa"/>
          </w:tcPr>
          <w:p w14:paraId="60515DE2" w14:textId="77777777" w:rsidR="00EA148F" w:rsidRPr="008116F8" w:rsidRDefault="00EA148F" w:rsidP="001F74C3">
            <w:pPr>
              <w:jc w:val="center"/>
              <w:rPr>
                <w:rFonts w:eastAsia="Arial" w:cs="Arial"/>
              </w:rPr>
            </w:pPr>
          </w:p>
        </w:tc>
      </w:tr>
      <w:tr w:rsidR="00EA148F" w14:paraId="4C4657C0" w14:textId="77777777" w:rsidTr="001F74C3">
        <w:tc>
          <w:tcPr>
            <w:tcW w:w="2122" w:type="dxa"/>
          </w:tcPr>
          <w:p w14:paraId="00C15980" w14:textId="77777777" w:rsidR="00EA148F" w:rsidRPr="008116F8" w:rsidRDefault="00EA148F" w:rsidP="001F74C3">
            <w:pPr>
              <w:jc w:val="left"/>
              <w:rPr>
                <w:rFonts w:eastAsia="Arial" w:cs="Arial"/>
              </w:rPr>
            </w:pPr>
            <w:r w:rsidRPr="008116F8">
              <w:rPr>
                <w:rFonts w:eastAsia="Arial" w:cs="Arial"/>
              </w:rPr>
              <w:t>Toukokuu 2028</w:t>
            </w:r>
          </w:p>
        </w:tc>
        <w:tc>
          <w:tcPr>
            <w:tcW w:w="4677" w:type="dxa"/>
          </w:tcPr>
          <w:p w14:paraId="149334BB" w14:textId="77777777" w:rsidR="00EA148F" w:rsidRPr="008116F8" w:rsidRDefault="00EA148F" w:rsidP="001F74C3">
            <w:pPr>
              <w:jc w:val="left"/>
              <w:rPr>
                <w:rFonts w:eastAsia="Arial" w:cs="Arial"/>
              </w:rPr>
            </w:pPr>
          </w:p>
        </w:tc>
        <w:tc>
          <w:tcPr>
            <w:tcW w:w="709" w:type="dxa"/>
          </w:tcPr>
          <w:p w14:paraId="6E5AAA5F" w14:textId="77777777" w:rsidR="00EA148F" w:rsidRPr="008116F8" w:rsidRDefault="00EA148F" w:rsidP="001F74C3">
            <w:pPr>
              <w:jc w:val="center"/>
              <w:rPr>
                <w:rFonts w:eastAsia="Arial" w:cs="Arial"/>
              </w:rPr>
            </w:pPr>
          </w:p>
        </w:tc>
        <w:tc>
          <w:tcPr>
            <w:tcW w:w="709" w:type="dxa"/>
          </w:tcPr>
          <w:p w14:paraId="2746EBF2" w14:textId="77777777" w:rsidR="00EA148F" w:rsidRPr="008116F8" w:rsidRDefault="00EA148F" w:rsidP="001F74C3">
            <w:pPr>
              <w:jc w:val="center"/>
              <w:rPr>
                <w:rFonts w:eastAsia="Arial" w:cs="Arial"/>
              </w:rPr>
            </w:pPr>
          </w:p>
        </w:tc>
        <w:tc>
          <w:tcPr>
            <w:tcW w:w="709" w:type="dxa"/>
          </w:tcPr>
          <w:p w14:paraId="66D674A9" w14:textId="77777777" w:rsidR="00EA148F" w:rsidRPr="008116F8" w:rsidRDefault="00EA148F" w:rsidP="001F74C3">
            <w:pPr>
              <w:jc w:val="center"/>
              <w:rPr>
                <w:rFonts w:eastAsia="Arial" w:cs="Arial"/>
              </w:rPr>
            </w:pPr>
          </w:p>
        </w:tc>
      </w:tr>
    </w:tbl>
    <w:p w14:paraId="41A15138" w14:textId="77777777" w:rsidR="00EA148F" w:rsidRDefault="00EA148F" w:rsidP="00EA148F">
      <w:pPr>
        <w:rPr>
          <w:highlight w:val="yellow"/>
        </w:rPr>
      </w:pPr>
    </w:p>
    <w:p w14:paraId="64B59D78" w14:textId="77777777" w:rsidR="00EA148F" w:rsidRDefault="00EA148F" w:rsidP="00EA148F">
      <w:pPr>
        <w:rPr>
          <w:highlight w:val="yellow"/>
        </w:rPr>
      </w:pPr>
    </w:p>
    <w:p w14:paraId="240ABC1D" w14:textId="77777777" w:rsidR="00EA148F" w:rsidRDefault="00EA148F" w:rsidP="001A3280">
      <w:pPr>
        <w:rPr>
          <w:highlight w:val="yellow"/>
        </w:rPr>
      </w:pPr>
    </w:p>
    <w:p w14:paraId="7856B932" w14:textId="77777777" w:rsidR="00EA148F" w:rsidRDefault="00EA148F" w:rsidP="001A3280">
      <w:pPr>
        <w:rPr>
          <w:highlight w:val="yellow"/>
        </w:rPr>
      </w:pPr>
    </w:p>
    <w:p w14:paraId="5EB25866" w14:textId="77777777" w:rsidR="00EA148F" w:rsidRDefault="00EA148F" w:rsidP="001A3280">
      <w:pPr>
        <w:rPr>
          <w:highlight w:val="yellow"/>
        </w:rPr>
      </w:pPr>
    </w:p>
    <w:p w14:paraId="2D03E41C" w14:textId="77777777" w:rsidR="00EA148F" w:rsidRDefault="00EA148F" w:rsidP="001A3280">
      <w:pPr>
        <w:rPr>
          <w:highlight w:val="yellow"/>
        </w:rPr>
      </w:pPr>
    </w:p>
    <w:p w14:paraId="4C539AF4" w14:textId="77777777" w:rsidR="00EA148F" w:rsidRDefault="00EA148F" w:rsidP="001A3280">
      <w:pPr>
        <w:rPr>
          <w:highlight w:val="yellow"/>
        </w:rPr>
      </w:pPr>
    </w:p>
    <w:p w14:paraId="1C3E5590" w14:textId="77777777" w:rsidR="00EA148F" w:rsidRDefault="00EA148F" w:rsidP="001A3280">
      <w:pPr>
        <w:rPr>
          <w:highlight w:val="yellow"/>
        </w:rPr>
      </w:pPr>
    </w:p>
    <w:p w14:paraId="4F77FFA8" w14:textId="075910B4" w:rsidR="008C0AD2" w:rsidRDefault="00EA148F" w:rsidP="00177923">
      <w:pPr>
        <w:pStyle w:val="Otsikko1"/>
      </w:pPr>
      <w:bookmarkStart w:id="119" w:name="_Toc200022498"/>
      <w:r>
        <w:t>O</w:t>
      </w:r>
      <w:r w:rsidR="008C0AD2" w:rsidRPr="00177923">
        <w:t>mavalvontasuunnitelman</w:t>
      </w:r>
      <w:r w:rsidR="008C0AD2">
        <w:t xml:space="preserve"> </w:t>
      </w:r>
      <w:r w:rsidR="00E36113">
        <w:t xml:space="preserve">ja raportoinnin </w:t>
      </w:r>
      <w:r w:rsidR="008C0AD2">
        <w:t>hyväksyminen</w:t>
      </w:r>
      <w:bookmarkEnd w:id="110"/>
      <w:bookmarkEnd w:id="119"/>
    </w:p>
    <w:p w14:paraId="59206FE8" w14:textId="5CB7512C" w:rsidR="008C0AD2" w:rsidRPr="007C4E3B" w:rsidRDefault="008C0AD2" w:rsidP="008C0AD2">
      <w:r w:rsidRPr="004272DE">
        <w:t xml:space="preserve">Tämän omavalvontasuunnitelman </w:t>
      </w:r>
      <w:r w:rsidR="00E36113">
        <w:t xml:space="preserve">ja raportoinnin </w:t>
      </w:r>
      <w:r w:rsidRPr="004272DE">
        <w:t xml:space="preserve">hyväksyy ja vahvistaa </w:t>
      </w:r>
      <w:r w:rsidR="007C4E3B" w:rsidRPr="007C4E3B">
        <w:t xml:space="preserve">Koivulan </w:t>
      </w:r>
      <w:r w:rsidR="00F072B6" w:rsidRPr="007C4E3B">
        <w:t>päivätoiminnan palveluvastaava</w:t>
      </w:r>
      <w:r w:rsidR="005736F4">
        <w:t>.</w:t>
      </w:r>
    </w:p>
    <w:p w14:paraId="4C720FFE" w14:textId="52773FF5" w:rsidR="008C0AD2" w:rsidRDefault="007C4E3B" w:rsidP="008C0AD2">
      <w:r>
        <w:t>O</w:t>
      </w:r>
      <w:r w:rsidR="00E8526F">
        <w:t xml:space="preserve">ulussa </w:t>
      </w:r>
      <w:r w:rsidR="00EA148F">
        <w:t>11</w:t>
      </w:r>
      <w:r w:rsidR="00E8526F">
        <w:t>.</w:t>
      </w:r>
      <w:r w:rsidR="00EA148F">
        <w:t>9</w:t>
      </w:r>
      <w:r w:rsidR="007D1DA2">
        <w:t>.202</w:t>
      </w:r>
      <w:r w:rsidR="009B400F">
        <w:t>6</w:t>
      </w:r>
    </w:p>
    <w:p w14:paraId="3DC921BD" w14:textId="289FC7A6" w:rsidR="007D1DA2" w:rsidRDefault="007D1DA2" w:rsidP="008C0AD2">
      <w:r>
        <w:t>Tiina H</w:t>
      </w:r>
      <w:r w:rsidR="005736F4">
        <w:t>uittinen</w:t>
      </w:r>
    </w:p>
    <w:p w14:paraId="63C46501" w14:textId="4BABE74D" w:rsidR="005736F4" w:rsidRDefault="005736F4" w:rsidP="008C0AD2">
      <w:r>
        <w:t>Palveluvastaava</w:t>
      </w:r>
    </w:p>
    <w:p w14:paraId="44EC60C3" w14:textId="77777777" w:rsidR="00DC25C8" w:rsidRDefault="00DC25C8" w:rsidP="008C0AD2"/>
    <w:p w14:paraId="764B4922" w14:textId="77777777" w:rsidR="00DC25C8" w:rsidRDefault="00DC25C8" w:rsidP="008C0AD2"/>
    <w:p w14:paraId="0C184FFE" w14:textId="77777777" w:rsidR="00DC25C8" w:rsidRDefault="00DC25C8" w:rsidP="008C0AD2"/>
    <w:p w14:paraId="65D62DDD" w14:textId="77777777" w:rsidR="00DC25C8" w:rsidRDefault="00DC25C8" w:rsidP="008C0AD2"/>
    <w:p w14:paraId="4B162F64" w14:textId="77777777" w:rsidR="002418D3" w:rsidRDefault="002418D3" w:rsidP="008C0AD2"/>
    <w:p w14:paraId="43560FA8" w14:textId="77777777" w:rsidR="001A3280" w:rsidRDefault="001A3280" w:rsidP="00C210E7">
      <w:pPr>
        <w:rPr>
          <w:highlight w:val="yellow"/>
        </w:rPr>
      </w:pPr>
    </w:p>
    <w:p w14:paraId="5EEEB926" w14:textId="77777777" w:rsidR="00DC25C8" w:rsidRDefault="00DC25C8" w:rsidP="00C210E7">
      <w:pPr>
        <w:rPr>
          <w:highlight w:val="yellow"/>
        </w:rPr>
      </w:pPr>
    </w:p>
    <w:p w14:paraId="022638FF" w14:textId="77777777" w:rsidR="00DC25C8" w:rsidRDefault="00DC25C8" w:rsidP="00C210E7">
      <w:pPr>
        <w:rPr>
          <w:highlight w:val="yellow"/>
        </w:rPr>
      </w:pPr>
    </w:p>
    <w:sectPr w:rsidR="00DC25C8" w:rsidSect="00D102AD">
      <w:headerReference w:type="even" r:id="rId18"/>
      <w:headerReference w:type="default" r:id="rId19"/>
      <w:footerReference w:type="even" r:id="rId20"/>
      <w:footerReference w:type="default" r:id="rId21"/>
      <w:headerReference w:type="first" r:id="rId22"/>
      <w:footerReference w:type="first" r:id="rId23"/>
      <w:pgSz w:w="11906" w:h="16838"/>
      <w:pgMar w:top="1701"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E1EA56" w14:textId="77777777" w:rsidR="00717F87" w:rsidRDefault="00717F87" w:rsidP="0069208C">
      <w:pPr>
        <w:spacing w:after="0" w:line="240" w:lineRule="auto"/>
      </w:pPr>
      <w:r>
        <w:separator/>
      </w:r>
    </w:p>
  </w:endnote>
  <w:endnote w:type="continuationSeparator" w:id="0">
    <w:p w14:paraId="07FC6CED" w14:textId="77777777" w:rsidR="00717F87" w:rsidRDefault="00717F87" w:rsidP="0069208C">
      <w:pPr>
        <w:spacing w:after="0" w:line="240" w:lineRule="auto"/>
      </w:pPr>
      <w:r>
        <w:continuationSeparator/>
      </w:r>
    </w:p>
  </w:endnote>
  <w:endnote w:type="continuationNotice" w:id="1">
    <w:p w14:paraId="5B5E41D0" w14:textId="77777777" w:rsidR="00717F87" w:rsidRDefault="00717F8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2E9B6" w14:textId="77777777" w:rsidR="00665FF3" w:rsidRDefault="00665FF3">
    <w:pPr>
      <w:pStyle w:val="Alatunnist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6391596"/>
      <w:docPartObj>
        <w:docPartGallery w:val="Page Numbers (Bottom of Page)"/>
        <w:docPartUnique/>
      </w:docPartObj>
    </w:sdtPr>
    <w:sdtEndPr/>
    <w:sdtContent>
      <w:p w14:paraId="3DC70AB8" w14:textId="6444AD33" w:rsidR="00665FF3" w:rsidRDefault="00665FF3">
        <w:pPr>
          <w:pStyle w:val="Alatunniste"/>
          <w:jc w:val="right"/>
        </w:pPr>
        <w:r>
          <w:fldChar w:fldCharType="begin"/>
        </w:r>
        <w:r>
          <w:instrText>PAGE   \* MERGEFORMAT</w:instrText>
        </w:r>
        <w:r>
          <w:fldChar w:fldCharType="separate"/>
        </w:r>
        <w:r>
          <w:t>2</w:t>
        </w:r>
        <w:r>
          <w:fldChar w:fldCharType="end"/>
        </w:r>
      </w:p>
    </w:sdtContent>
  </w:sdt>
  <w:p w14:paraId="1A798D4F" w14:textId="77777777" w:rsidR="00665FF3" w:rsidRDefault="00665FF3">
    <w:pPr>
      <w:pStyle w:val="Alatunnist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2D838E" w14:textId="77777777" w:rsidR="00665FF3" w:rsidRDefault="00665FF3">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09A54" w14:textId="77777777" w:rsidR="00717F87" w:rsidRDefault="00717F87" w:rsidP="0069208C">
      <w:pPr>
        <w:spacing w:after="0" w:line="240" w:lineRule="auto"/>
      </w:pPr>
      <w:r>
        <w:separator/>
      </w:r>
    </w:p>
  </w:footnote>
  <w:footnote w:type="continuationSeparator" w:id="0">
    <w:p w14:paraId="002D0887" w14:textId="77777777" w:rsidR="00717F87" w:rsidRDefault="00717F87" w:rsidP="0069208C">
      <w:pPr>
        <w:spacing w:after="0" w:line="240" w:lineRule="auto"/>
      </w:pPr>
      <w:r>
        <w:continuationSeparator/>
      </w:r>
    </w:p>
  </w:footnote>
  <w:footnote w:type="continuationNotice" w:id="1">
    <w:p w14:paraId="32BD08DB" w14:textId="77777777" w:rsidR="00717F87" w:rsidRDefault="00717F8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51FF4" w14:textId="77777777" w:rsidR="00665FF3" w:rsidRDefault="00665FF3">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0EAB3F" w14:textId="5F8DDB3F" w:rsidR="00665FF3" w:rsidRPr="009C78B6" w:rsidRDefault="00665FF3">
    <w:pPr>
      <w:pStyle w:val="Yltunniste"/>
      <w:rPr>
        <w:b/>
        <w:bCs/>
      </w:rPr>
    </w:pPr>
    <w:r>
      <w:rPr>
        <w:noProof/>
      </w:rPr>
      <w:drawing>
        <wp:anchor distT="0" distB="0" distL="114300" distR="114300" simplePos="0" relativeHeight="251659264" behindDoc="0" locked="0" layoutInCell="1" allowOverlap="1" wp14:anchorId="76A1CC34" wp14:editId="3DDCE05E">
          <wp:simplePos x="0" y="0"/>
          <wp:positionH relativeFrom="column">
            <wp:posOffset>3810</wp:posOffset>
          </wp:positionH>
          <wp:positionV relativeFrom="paragraph">
            <wp:posOffset>-1905</wp:posOffset>
          </wp:positionV>
          <wp:extent cx="1930400" cy="381000"/>
          <wp:effectExtent l="0" t="0" r="0" b="0"/>
          <wp:wrapNone/>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pic:cNvPicPr/>
                </pic:nvPicPr>
                <pic:blipFill>
                  <a:blip r:embed="rId1">
                    <a:extLst>
                      <a:ext uri="{28A0092B-C50C-407E-A947-70E740481C1C}">
                        <a14:useLocalDpi xmlns:a14="http://schemas.microsoft.com/office/drawing/2010/main" val="0"/>
                      </a:ext>
                    </a:extLst>
                  </a:blip>
                  <a:stretch>
                    <a:fillRect/>
                  </a:stretch>
                </pic:blipFill>
                <pic:spPr>
                  <a:xfrm>
                    <a:off x="0" y="0"/>
                    <a:ext cx="1930400" cy="381000"/>
                  </a:xfrm>
                  <a:prstGeom prst="rect">
                    <a:avLst/>
                  </a:prstGeom>
                </pic:spPr>
              </pic:pic>
            </a:graphicData>
          </a:graphic>
        </wp:anchor>
      </w:drawing>
    </w:r>
    <w:r>
      <w:tab/>
    </w:r>
    <w:r>
      <w:tab/>
    </w:r>
    <w:r>
      <w:rPr>
        <w:noProof/>
      </w:rPr>
      <w:drawing>
        <wp:inline distT="0" distB="0" distL="0" distR="0" wp14:anchorId="0D108BCC" wp14:editId="4ECFD4B2">
          <wp:extent cx="536713" cy="391749"/>
          <wp:effectExtent l="0" t="0" r="0" b="2540"/>
          <wp:docPr id="20" name="Kuva 20" descr="Kuva, joka sisältää kohteen teksti, merkki&#10;&#10;Kuvaus luotu automaattisest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Kuva 20" descr="Kuva, joka sisältää kohteen teksti, merkki&#10;&#10;Kuvaus luotu automaattisesti"/>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538331" cy="39293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AE9F8A" w14:textId="77777777" w:rsidR="00665FF3" w:rsidRDefault="00665FF3">
    <w:pPr>
      <w:pStyle w:val="Yltunniste"/>
    </w:pPr>
  </w:p>
</w:hdr>
</file>

<file path=word/intelligence2.xml><?xml version="1.0" encoding="utf-8"?>
<int2:intelligence xmlns:int2="http://schemas.microsoft.com/office/intelligence/2020/intelligence" xmlns:oel="http://schemas.microsoft.com/office/2019/extlst">
  <int2:observations>
    <int2:textHash int2:hashCode="4PhVUL+tqS4Y0i" int2:id="OwkuMCPZ">
      <int2:state int2:value="Rejected" int2:type="LegacyProofing"/>
    </int2:textHash>
    <int2:textHash int2:hashCode="uDXbSIZ0ScC233" int2:id="P0Mb3YHw">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C6B"/>
    <w:multiLevelType w:val="hybridMultilevel"/>
    <w:tmpl w:val="12CC6250"/>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 w15:restartNumberingAfterBreak="0">
    <w:nsid w:val="04920EBB"/>
    <w:multiLevelType w:val="hybridMultilevel"/>
    <w:tmpl w:val="BE80DB4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 w15:restartNumberingAfterBreak="0">
    <w:nsid w:val="055D7063"/>
    <w:multiLevelType w:val="hybridMultilevel"/>
    <w:tmpl w:val="2438F73E"/>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 w15:restartNumberingAfterBreak="0">
    <w:nsid w:val="059A04D4"/>
    <w:multiLevelType w:val="hybridMultilevel"/>
    <w:tmpl w:val="DFE88C6E"/>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080" w:hanging="360"/>
      </w:pPr>
      <w:rPr>
        <w:rFonts w:ascii="Courier New" w:hAnsi="Courier New" w:cs="Courier New" w:hint="default"/>
      </w:rPr>
    </w:lvl>
    <w:lvl w:ilvl="2" w:tplc="040B0005">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 w15:restartNumberingAfterBreak="0">
    <w:nsid w:val="08B24D6D"/>
    <w:multiLevelType w:val="hybridMultilevel"/>
    <w:tmpl w:val="3C48EE3E"/>
    <w:lvl w:ilvl="0" w:tplc="9E12A16C">
      <w:start w:val="8"/>
      <w:numFmt w:val="bullet"/>
      <w:lvlText w:val="-"/>
      <w:lvlJc w:val="left"/>
      <w:pPr>
        <w:ind w:left="720" w:hanging="360"/>
      </w:pPr>
      <w:rPr>
        <w:rFonts w:ascii="Calibri" w:eastAsiaTheme="minorHAnsi" w:hAnsi="Calibri" w:cs="Calibri"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 w15:restartNumberingAfterBreak="0">
    <w:nsid w:val="0B735CE6"/>
    <w:multiLevelType w:val="hybridMultilevel"/>
    <w:tmpl w:val="4B881F4E"/>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 w15:restartNumberingAfterBreak="0">
    <w:nsid w:val="17CB6961"/>
    <w:multiLevelType w:val="hybridMultilevel"/>
    <w:tmpl w:val="D600550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7" w15:restartNumberingAfterBreak="0">
    <w:nsid w:val="1A3215D3"/>
    <w:multiLevelType w:val="hybridMultilevel"/>
    <w:tmpl w:val="D78C9956"/>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8" w15:restartNumberingAfterBreak="0">
    <w:nsid w:val="1DB60D58"/>
    <w:multiLevelType w:val="hybridMultilevel"/>
    <w:tmpl w:val="12F0E98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9" w15:restartNumberingAfterBreak="0">
    <w:nsid w:val="1F1B126E"/>
    <w:multiLevelType w:val="hybridMultilevel"/>
    <w:tmpl w:val="CE9E38A8"/>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10" w15:restartNumberingAfterBreak="0">
    <w:nsid w:val="1FC86F1D"/>
    <w:multiLevelType w:val="hybridMultilevel"/>
    <w:tmpl w:val="DE3ADB78"/>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0C00D56"/>
    <w:multiLevelType w:val="hybridMultilevel"/>
    <w:tmpl w:val="B238ADB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36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2" w15:restartNumberingAfterBreak="0">
    <w:nsid w:val="22E01B19"/>
    <w:multiLevelType w:val="hybridMultilevel"/>
    <w:tmpl w:val="8802590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7755AAF"/>
    <w:multiLevelType w:val="hybridMultilevel"/>
    <w:tmpl w:val="F956DEFC"/>
    <w:lvl w:ilvl="0" w:tplc="040B0001">
      <w:start w:val="1"/>
      <w:numFmt w:val="bullet"/>
      <w:lvlText w:val=""/>
      <w:lvlJc w:val="left"/>
      <w:pPr>
        <w:ind w:left="1080" w:hanging="360"/>
      </w:pPr>
      <w:rPr>
        <w:rFonts w:ascii="Symbol" w:hAnsi="Symbol" w:hint="default"/>
      </w:rPr>
    </w:lvl>
    <w:lvl w:ilvl="1" w:tplc="FFFFFFFF">
      <w:start w:val="1"/>
      <w:numFmt w:val="bullet"/>
      <w:lvlText w:val="o"/>
      <w:lvlJc w:val="left"/>
      <w:pPr>
        <w:ind w:left="1800" w:hanging="360"/>
      </w:pPr>
      <w:rPr>
        <w:rFonts w:ascii="Courier New" w:hAnsi="Courier New" w:cs="Courier New" w:hint="default"/>
      </w:rPr>
    </w:lvl>
    <w:lvl w:ilvl="2" w:tplc="FFFFFFFF">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289E780C"/>
    <w:multiLevelType w:val="hybridMultilevel"/>
    <w:tmpl w:val="7F8A2E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A000F6B"/>
    <w:multiLevelType w:val="hybridMultilevel"/>
    <w:tmpl w:val="75EC3BC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6" w15:restartNumberingAfterBreak="0">
    <w:nsid w:val="308054EB"/>
    <w:multiLevelType w:val="hybridMultilevel"/>
    <w:tmpl w:val="E844317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7" w15:restartNumberingAfterBreak="0">
    <w:nsid w:val="30F156D0"/>
    <w:multiLevelType w:val="hybridMultilevel"/>
    <w:tmpl w:val="7B0020DA"/>
    <w:lvl w:ilvl="0" w:tplc="040B0001">
      <w:start w:val="1"/>
      <w:numFmt w:val="bullet"/>
      <w:lvlText w:val=""/>
      <w:lvlJc w:val="left"/>
      <w:pPr>
        <w:ind w:left="360" w:hanging="360"/>
      </w:pPr>
      <w:rPr>
        <w:rFonts w:ascii="Symbol" w:hAnsi="Symbol"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18" w15:restartNumberingAfterBreak="0">
    <w:nsid w:val="3301652D"/>
    <w:multiLevelType w:val="hybridMultilevel"/>
    <w:tmpl w:val="EEE206D8"/>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 w15:restartNumberingAfterBreak="0">
    <w:nsid w:val="33701FAE"/>
    <w:multiLevelType w:val="hybridMultilevel"/>
    <w:tmpl w:val="3444798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0" w15:restartNumberingAfterBreak="0">
    <w:nsid w:val="3BA15C4A"/>
    <w:multiLevelType w:val="hybridMultilevel"/>
    <w:tmpl w:val="781A120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1" w15:restartNumberingAfterBreak="0">
    <w:nsid w:val="3E84138D"/>
    <w:multiLevelType w:val="hybridMultilevel"/>
    <w:tmpl w:val="597C780C"/>
    <w:lvl w:ilvl="0" w:tplc="040B000D">
      <w:start w:val="1"/>
      <w:numFmt w:val="bullet"/>
      <w:lvlText w:val=""/>
      <w:lvlJc w:val="left"/>
      <w:pPr>
        <w:ind w:left="360" w:hanging="360"/>
      </w:pPr>
      <w:rPr>
        <w:rFonts w:ascii="Wingdings" w:hAnsi="Wingdings" w:hint="default"/>
      </w:rPr>
    </w:lvl>
    <w:lvl w:ilvl="1" w:tplc="040B0003">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22" w15:restartNumberingAfterBreak="0">
    <w:nsid w:val="41D373E7"/>
    <w:multiLevelType w:val="hybridMultilevel"/>
    <w:tmpl w:val="6A84A85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3" w15:restartNumberingAfterBreak="0">
    <w:nsid w:val="45C54F54"/>
    <w:multiLevelType w:val="hybridMultilevel"/>
    <w:tmpl w:val="15ACC1B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78453F2"/>
    <w:multiLevelType w:val="hybridMultilevel"/>
    <w:tmpl w:val="3EF6AC7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5" w15:restartNumberingAfterBreak="0">
    <w:nsid w:val="48DB4B9B"/>
    <w:multiLevelType w:val="hybridMultilevel"/>
    <w:tmpl w:val="85BC11F0"/>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6" w15:restartNumberingAfterBreak="0">
    <w:nsid w:val="4DE76269"/>
    <w:multiLevelType w:val="hybridMultilevel"/>
    <w:tmpl w:val="2FA89740"/>
    <w:lvl w:ilvl="0" w:tplc="040B0001">
      <w:start w:val="1"/>
      <w:numFmt w:val="bullet"/>
      <w:lvlText w:val=""/>
      <w:lvlJc w:val="left"/>
      <w:pPr>
        <w:ind w:left="1080" w:hanging="360"/>
      </w:pPr>
      <w:rPr>
        <w:rFonts w:ascii="Symbol" w:hAnsi="Symbol"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27" w15:restartNumberingAfterBreak="0">
    <w:nsid w:val="57540C95"/>
    <w:multiLevelType w:val="hybridMultilevel"/>
    <w:tmpl w:val="FAD6756C"/>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8" w15:restartNumberingAfterBreak="0">
    <w:nsid w:val="5758046C"/>
    <w:multiLevelType w:val="hybridMultilevel"/>
    <w:tmpl w:val="C25029A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9" w15:restartNumberingAfterBreak="0">
    <w:nsid w:val="577601D4"/>
    <w:multiLevelType w:val="hybridMultilevel"/>
    <w:tmpl w:val="12C68E6A"/>
    <w:lvl w:ilvl="0" w:tplc="040B0001">
      <w:start w:val="1"/>
      <w:numFmt w:val="bullet"/>
      <w:lvlText w:val=""/>
      <w:lvlJc w:val="left"/>
      <w:pPr>
        <w:ind w:left="720" w:hanging="360"/>
      </w:pPr>
      <w:rPr>
        <w:rFonts w:ascii="Symbol" w:hAnsi="Symbo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0" w15:restartNumberingAfterBreak="0">
    <w:nsid w:val="5A3E527D"/>
    <w:multiLevelType w:val="hybridMultilevel"/>
    <w:tmpl w:val="BBC85A52"/>
    <w:lvl w:ilvl="0" w:tplc="040B000D">
      <w:start w:val="1"/>
      <w:numFmt w:val="bullet"/>
      <w:lvlText w:val=""/>
      <w:lvlJc w:val="left"/>
      <w:pPr>
        <w:ind w:left="9857" w:hanging="360"/>
      </w:pPr>
      <w:rPr>
        <w:rFonts w:ascii="Wingdings" w:hAnsi="Wingdings" w:hint="default"/>
      </w:rPr>
    </w:lvl>
    <w:lvl w:ilvl="1" w:tplc="040B0001">
      <w:start w:val="1"/>
      <w:numFmt w:val="bullet"/>
      <w:lvlText w:val=""/>
      <w:lvlJc w:val="left"/>
      <w:pPr>
        <w:ind w:left="10217" w:hanging="360"/>
      </w:pPr>
      <w:rPr>
        <w:rFonts w:ascii="Symbol" w:hAnsi="Symbol" w:hint="default"/>
      </w:rPr>
    </w:lvl>
    <w:lvl w:ilvl="2" w:tplc="040B0005" w:tentative="1">
      <w:start w:val="1"/>
      <w:numFmt w:val="bullet"/>
      <w:lvlText w:val=""/>
      <w:lvlJc w:val="left"/>
      <w:pPr>
        <w:ind w:left="11297" w:hanging="360"/>
      </w:pPr>
      <w:rPr>
        <w:rFonts w:ascii="Wingdings" w:hAnsi="Wingdings" w:hint="default"/>
      </w:rPr>
    </w:lvl>
    <w:lvl w:ilvl="3" w:tplc="040B0001" w:tentative="1">
      <w:start w:val="1"/>
      <w:numFmt w:val="bullet"/>
      <w:lvlText w:val=""/>
      <w:lvlJc w:val="left"/>
      <w:pPr>
        <w:ind w:left="12017" w:hanging="360"/>
      </w:pPr>
      <w:rPr>
        <w:rFonts w:ascii="Symbol" w:hAnsi="Symbol" w:hint="default"/>
      </w:rPr>
    </w:lvl>
    <w:lvl w:ilvl="4" w:tplc="040B0003" w:tentative="1">
      <w:start w:val="1"/>
      <w:numFmt w:val="bullet"/>
      <w:lvlText w:val="o"/>
      <w:lvlJc w:val="left"/>
      <w:pPr>
        <w:ind w:left="12737" w:hanging="360"/>
      </w:pPr>
      <w:rPr>
        <w:rFonts w:ascii="Courier New" w:hAnsi="Courier New" w:cs="Courier New" w:hint="default"/>
      </w:rPr>
    </w:lvl>
    <w:lvl w:ilvl="5" w:tplc="040B0005" w:tentative="1">
      <w:start w:val="1"/>
      <w:numFmt w:val="bullet"/>
      <w:lvlText w:val=""/>
      <w:lvlJc w:val="left"/>
      <w:pPr>
        <w:ind w:left="13457" w:hanging="360"/>
      </w:pPr>
      <w:rPr>
        <w:rFonts w:ascii="Wingdings" w:hAnsi="Wingdings" w:hint="default"/>
      </w:rPr>
    </w:lvl>
    <w:lvl w:ilvl="6" w:tplc="040B0001" w:tentative="1">
      <w:start w:val="1"/>
      <w:numFmt w:val="bullet"/>
      <w:lvlText w:val=""/>
      <w:lvlJc w:val="left"/>
      <w:pPr>
        <w:ind w:left="14177" w:hanging="360"/>
      </w:pPr>
      <w:rPr>
        <w:rFonts w:ascii="Symbol" w:hAnsi="Symbol" w:hint="default"/>
      </w:rPr>
    </w:lvl>
    <w:lvl w:ilvl="7" w:tplc="040B0003" w:tentative="1">
      <w:start w:val="1"/>
      <w:numFmt w:val="bullet"/>
      <w:lvlText w:val="o"/>
      <w:lvlJc w:val="left"/>
      <w:pPr>
        <w:ind w:left="14897" w:hanging="360"/>
      </w:pPr>
      <w:rPr>
        <w:rFonts w:ascii="Courier New" w:hAnsi="Courier New" w:cs="Courier New" w:hint="default"/>
      </w:rPr>
    </w:lvl>
    <w:lvl w:ilvl="8" w:tplc="040B0005" w:tentative="1">
      <w:start w:val="1"/>
      <w:numFmt w:val="bullet"/>
      <w:lvlText w:val=""/>
      <w:lvlJc w:val="left"/>
      <w:pPr>
        <w:ind w:left="15617" w:hanging="360"/>
      </w:pPr>
      <w:rPr>
        <w:rFonts w:ascii="Wingdings" w:hAnsi="Wingdings" w:hint="default"/>
      </w:rPr>
    </w:lvl>
  </w:abstractNum>
  <w:abstractNum w:abstractNumId="31" w15:restartNumberingAfterBreak="0">
    <w:nsid w:val="5C5326FF"/>
    <w:multiLevelType w:val="hybridMultilevel"/>
    <w:tmpl w:val="811C850E"/>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2" w15:restartNumberingAfterBreak="0">
    <w:nsid w:val="5C574999"/>
    <w:multiLevelType w:val="hybridMultilevel"/>
    <w:tmpl w:val="6A6890EA"/>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3" w15:restartNumberingAfterBreak="0">
    <w:nsid w:val="5E04037E"/>
    <w:multiLevelType w:val="hybridMultilevel"/>
    <w:tmpl w:val="012C700A"/>
    <w:lvl w:ilvl="0" w:tplc="040B000F">
      <w:start w:val="1"/>
      <w:numFmt w:val="decimal"/>
      <w:lvlText w:val="%1."/>
      <w:lvlJc w:val="left"/>
      <w:pPr>
        <w:ind w:left="360" w:hanging="360"/>
      </w:pPr>
    </w:lvl>
    <w:lvl w:ilvl="1" w:tplc="040B0019">
      <w:start w:val="1"/>
      <w:numFmt w:val="lowerLetter"/>
      <w:lvlText w:val="%2."/>
      <w:lvlJc w:val="left"/>
      <w:pPr>
        <w:ind w:left="1080" w:hanging="360"/>
      </w:pPr>
    </w:lvl>
    <w:lvl w:ilvl="2" w:tplc="040B001B">
      <w:start w:val="1"/>
      <w:numFmt w:val="lowerRoman"/>
      <w:lvlText w:val="%3."/>
      <w:lvlJc w:val="right"/>
      <w:pPr>
        <w:ind w:left="1800" w:hanging="180"/>
      </w:pPr>
    </w:lvl>
    <w:lvl w:ilvl="3" w:tplc="040B000F">
      <w:start w:val="1"/>
      <w:numFmt w:val="decimal"/>
      <w:lvlText w:val="%4."/>
      <w:lvlJc w:val="left"/>
      <w:pPr>
        <w:ind w:left="2520" w:hanging="360"/>
      </w:pPr>
    </w:lvl>
    <w:lvl w:ilvl="4" w:tplc="040B0019">
      <w:start w:val="1"/>
      <w:numFmt w:val="lowerLetter"/>
      <w:lvlText w:val="%5."/>
      <w:lvlJc w:val="left"/>
      <w:pPr>
        <w:ind w:left="3240" w:hanging="360"/>
      </w:pPr>
    </w:lvl>
    <w:lvl w:ilvl="5" w:tplc="040B001B">
      <w:start w:val="1"/>
      <w:numFmt w:val="lowerRoman"/>
      <w:lvlText w:val="%6."/>
      <w:lvlJc w:val="right"/>
      <w:pPr>
        <w:ind w:left="3960" w:hanging="180"/>
      </w:pPr>
    </w:lvl>
    <w:lvl w:ilvl="6" w:tplc="040B000F">
      <w:start w:val="1"/>
      <w:numFmt w:val="decimal"/>
      <w:lvlText w:val="%7."/>
      <w:lvlJc w:val="left"/>
      <w:pPr>
        <w:ind w:left="4680" w:hanging="360"/>
      </w:pPr>
    </w:lvl>
    <w:lvl w:ilvl="7" w:tplc="040B0019">
      <w:start w:val="1"/>
      <w:numFmt w:val="lowerLetter"/>
      <w:lvlText w:val="%8."/>
      <w:lvlJc w:val="left"/>
      <w:pPr>
        <w:ind w:left="5400" w:hanging="360"/>
      </w:pPr>
    </w:lvl>
    <w:lvl w:ilvl="8" w:tplc="040B001B">
      <w:start w:val="1"/>
      <w:numFmt w:val="lowerRoman"/>
      <w:lvlText w:val="%9."/>
      <w:lvlJc w:val="right"/>
      <w:pPr>
        <w:ind w:left="6120" w:hanging="180"/>
      </w:pPr>
    </w:lvl>
  </w:abstractNum>
  <w:abstractNum w:abstractNumId="34" w15:restartNumberingAfterBreak="0">
    <w:nsid w:val="60BB21E1"/>
    <w:multiLevelType w:val="hybridMultilevel"/>
    <w:tmpl w:val="3998DEE0"/>
    <w:lvl w:ilvl="0" w:tplc="040B000D">
      <w:start w:val="1"/>
      <w:numFmt w:val="bullet"/>
      <w:lvlText w:val=""/>
      <w:lvlJc w:val="left"/>
      <w:pPr>
        <w:ind w:left="9999" w:hanging="360"/>
      </w:pPr>
      <w:rPr>
        <w:rFonts w:ascii="Wingdings" w:hAnsi="Wingdings" w:hint="default"/>
      </w:rPr>
    </w:lvl>
    <w:lvl w:ilvl="1" w:tplc="FFFFFFFF">
      <w:start w:val="1"/>
      <w:numFmt w:val="bullet"/>
      <w:lvlText w:val="o"/>
      <w:lvlJc w:val="left"/>
      <w:pPr>
        <w:ind w:left="10719" w:hanging="360"/>
      </w:pPr>
      <w:rPr>
        <w:rFonts w:ascii="Courier New" w:hAnsi="Courier New" w:cs="Courier New" w:hint="default"/>
      </w:rPr>
    </w:lvl>
    <w:lvl w:ilvl="2" w:tplc="FFFFFFFF" w:tentative="1">
      <w:start w:val="1"/>
      <w:numFmt w:val="bullet"/>
      <w:lvlText w:val=""/>
      <w:lvlJc w:val="left"/>
      <w:pPr>
        <w:ind w:left="11439" w:hanging="360"/>
      </w:pPr>
      <w:rPr>
        <w:rFonts w:ascii="Wingdings" w:hAnsi="Wingdings" w:hint="default"/>
      </w:rPr>
    </w:lvl>
    <w:lvl w:ilvl="3" w:tplc="FFFFFFFF" w:tentative="1">
      <w:start w:val="1"/>
      <w:numFmt w:val="bullet"/>
      <w:lvlText w:val=""/>
      <w:lvlJc w:val="left"/>
      <w:pPr>
        <w:ind w:left="12159" w:hanging="360"/>
      </w:pPr>
      <w:rPr>
        <w:rFonts w:ascii="Symbol" w:hAnsi="Symbol" w:hint="default"/>
      </w:rPr>
    </w:lvl>
    <w:lvl w:ilvl="4" w:tplc="FFFFFFFF" w:tentative="1">
      <w:start w:val="1"/>
      <w:numFmt w:val="bullet"/>
      <w:lvlText w:val="o"/>
      <w:lvlJc w:val="left"/>
      <w:pPr>
        <w:ind w:left="12879" w:hanging="360"/>
      </w:pPr>
      <w:rPr>
        <w:rFonts w:ascii="Courier New" w:hAnsi="Courier New" w:cs="Courier New" w:hint="default"/>
      </w:rPr>
    </w:lvl>
    <w:lvl w:ilvl="5" w:tplc="FFFFFFFF" w:tentative="1">
      <w:start w:val="1"/>
      <w:numFmt w:val="bullet"/>
      <w:lvlText w:val=""/>
      <w:lvlJc w:val="left"/>
      <w:pPr>
        <w:ind w:left="13599" w:hanging="360"/>
      </w:pPr>
      <w:rPr>
        <w:rFonts w:ascii="Wingdings" w:hAnsi="Wingdings" w:hint="default"/>
      </w:rPr>
    </w:lvl>
    <w:lvl w:ilvl="6" w:tplc="FFFFFFFF" w:tentative="1">
      <w:start w:val="1"/>
      <w:numFmt w:val="bullet"/>
      <w:lvlText w:val=""/>
      <w:lvlJc w:val="left"/>
      <w:pPr>
        <w:ind w:left="14319" w:hanging="360"/>
      </w:pPr>
      <w:rPr>
        <w:rFonts w:ascii="Symbol" w:hAnsi="Symbol" w:hint="default"/>
      </w:rPr>
    </w:lvl>
    <w:lvl w:ilvl="7" w:tplc="FFFFFFFF" w:tentative="1">
      <w:start w:val="1"/>
      <w:numFmt w:val="bullet"/>
      <w:lvlText w:val="o"/>
      <w:lvlJc w:val="left"/>
      <w:pPr>
        <w:ind w:left="15039" w:hanging="360"/>
      </w:pPr>
      <w:rPr>
        <w:rFonts w:ascii="Courier New" w:hAnsi="Courier New" w:cs="Courier New" w:hint="default"/>
      </w:rPr>
    </w:lvl>
    <w:lvl w:ilvl="8" w:tplc="FFFFFFFF" w:tentative="1">
      <w:start w:val="1"/>
      <w:numFmt w:val="bullet"/>
      <w:lvlText w:val=""/>
      <w:lvlJc w:val="left"/>
      <w:pPr>
        <w:ind w:left="15759" w:hanging="360"/>
      </w:pPr>
      <w:rPr>
        <w:rFonts w:ascii="Wingdings" w:hAnsi="Wingdings" w:hint="default"/>
      </w:rPr>
    </w:lvl>
  </w:abstractNum>
  <w:abstractNum w:abstractNumId="35" w15:restartNumberingAfterBreak="0">
    <w:nsid w:val="6206456D"/>
    <w:multiLevelType w:val="hybridMultilevel"/>
    <w:tmpl w:val="5FF6F2A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6" w15:restartNumberingAfterBreak="0">
    <w:nsid w:val="6665093B"/>
    <w:multiLevelType w:val="hybridMultilevel"/>
    <w:tmpl w:val="6D4A1BB0"/>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37" w15:restartNumberingAfterBreak="0">
    <w:nsid w:val="69EC42A4"/>
    <w:multiLevelType w:val="hybridMultilevel"/>
    <w:tmpl w:val="A8A40BB4"/>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38" w15:restartNumberingAfterBreak="0">
    <w:nsid w:val="69FE78E4"/>
    <w:multiLevelType w:val="hybridMultilevel"/>
    <w:tmpl w:val="4B2AF42C"/>
    <w:lvl w:ilvl="0" w:tplc="040B0001">
      <w:start w:val="1"/>
      <w:numFmt w:val="bullet"/>
      <w:lvlText w:val=""/>
      <w:lvlJc w:val="left"/>
      <w:pPr>
        <w:ind w:left="786" w:hanging="360"/>
      </w:pPr>
      <w:rPr>
        <w:rFonts w:ascii="Symbol" w:hAnsi="Symbol" w:hint="default"/>
      </w:rPr>
    </w:lvl>
    <w:lvl w:ilvl="1" w:tplc="040B0003" w:tentative="1">
      <w:start w:val="1"/>
      <w:numFmt w:val="bullet"/>
      <w:lvlText w:val="o"/>
      <w:lvlJc w:val="left"/>
      <w:pPr>
        <w:ind w:left="1506" w:hanging="360"/>
      </w:pPr>
      <w:rPr>
        <w:rFonts w:ascii="Courier New" w:hAnsi="Courier New" w:cs="Courier New" w:hint="default"/>
      </w:rPr>
    </w:lvl>
    <w:lvl w:ilvl="2" w:tplc="040B0005" w:tentative="1">
      <w:start w:val="1"/>
      <w:numFmt w:val="bullet"/>
      <w:lvlText w:val=""/>
      <w:lvlJc w:val="left"/>
      <w:pPr>
        <w:ind w:left="2226" w:hanging="360"/>
      </w:pPr>
      <w:rPr>
        <w:rFonts w:ascii="Wingdings" w:hAnsi="Wingdings" w:hint="default"/>
      </w:rPr>
    </w:lvl>
    <w:lvl w:ilvl="3" w:tplc="040B0001" w:tentative="1">
      <w:start w:val="1"/>
      <w:numFmt w:val="bullet"/>
      <w:lvlText w:val=""/>
      <w:lvlJc w:val="left"/>
      <w:pPr>
        <w:ind w:left="2946" w:hanging="360"/>
      </w:pPr>
      <w:rPr>
        <w:rFonts w:ascii="Symbol" w:hAnsi="Symbol" w:hint="default"/>
      </w:rPr>
    </w:lvl>
    <w:lvl w:ilvl="4" w:tplc="040B0003" w:tentative="1">
      <w:start w:val="1"/>
      <w:numFmt w:val="bullet"/>
      <w:lvlText w:val="o"/>
      <w:lvlJc w:val="left"/>
      <w:pPr>
        <w:ind w:left="3666" w:hanging="360"/>
      </w:pPr>
      <w:rPr>
        <w:rFonts w:ascii="Courier New" w:hAnsi="Courier New" w:cs="Courier New" w:hint="default"/>
      </w:rPr>
    </w:lvl>
    <w:lvl w:ilvl="5" w:tplc="040B0005" w:tentative="1">
      <w:start w:val="1"/>
      <w:numFmt w:val="bullet"/>
      <w:lvlText w:val=""/>
      <w:lvlJc w:val="left"/>
      <w:pPr>
        <w:ind w:left="4386" w:hanging="360"/>
      </w:pPr>
      <w:rPr>
        <w:rFonts w:ascii="Wingdings" w:hAnsi="Wingdings" w:hint="default"/>
      </w:rPr>
    </w:lvl>
    <w:lvl w:ilvl="6" w:tplc="040B0001" w:tentative="1">
      <w:start w:val="1"/>
      <w:numFmt w:val="bullet"/>
      <w:lvlText w:val=""/>
      <w:lvlJc w:val="left"/>
      <w:pPr>
        <w:ind w:left="5106" w:hanging="360"/>
      </w:pPr>
      <w:rPr>
        <w:rFonts w:ascii="Symbol" w:hAnsi="Symbol" w:hint="default"/>
      </w:rPr>
    </w:lvl>
    <w:lvl w:ilvl="7" w:tplc="040B0003" w:tentative="1">
      <w:start w:val="1"/>
      <w:numFmt w:val="bullet"/>
      <w:lvlText w:val="o"/>
      <w:lvlJc w:val="left"/>
      <w:pPr>
        <w:ind w:left="5826" w:hanging="360"/>
      </w:pPr>
      <w:rPr>
        <w:rFonts w:ascii="Courier New" w:hAnsi="Courier New" w:cs="Courier New" w:hint="default"/>
      </w:rPr>
    </w:lvl>
    <w:lvl w:ilvl="8" w:tplc="040B0005" w:tentative="1">
      <w:start w:val="1"/>
      <w:numFmt w:val="bullet"/>
      <w:lvlText w:val=""/>
      <w:lvlJc w:val="left"/>
      <w:pPr>
        <w:ind w:left="6546" w:hanging="360"/>
      </w:pPr>
      <w:rPr>
        <w:rFonts w:ascii="Wingdings" w:hAnsi="Wingdings" w:hint="default"/>
      </w:rPr>
    </w:lvl>
  </w:abstractNum>
  <w:abstractNum w:abstractNumId="39" w15:restartNumberingAfterBreak="0">
    <w:nsid w:val="6A1A3948"/>
    <w:multiLevelType w:val="hybridMultilevel"/>
    <w:tmpl w:val="FC863CF6"/>
    <w:lvl w:ilvl="0" w:tplc="040B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40" w15:restartNumberingAfterBreak="0">
    <w:nsid w:val="6AE47BA7"/>
    <w:multiLevelType w:val="hybridMultilevel"/>
    <w:tmpl w:val="286ACF5E"/>
    <w:lvl w:ilvl="0" w:tplc="040B000D">
      <w:start w:val="1"/>
      <w:numFmt w:val="bullet"/>
      <w:lvlText w:val=""/>
      <w:lvlJc w:val="left"/>
      <w:pPr>
        <w:ind w:left="360" w:hanging="360"/>
      </w:pPr>
      <w:rPr>
        <w:rFonts w:ascii="Wingdings" w:hAnsi="Wingdings" w:hint="default"/>
      </w:rPr>
    </w:lvl>
    <w:lvl w:ilvl="1" w:tplc="040B0003" w:tentative="1">
      <w:start w:val="1"/>
      <w:numFmt w:val="bullet"/>
      <w:lvlText w:val="o"/>
      <w:lvlJc w:val="left"/>
      <w:pPr>
        <w:ind w:left="1080" w:hanging="360"/>
      </w:pPr>
      <w:rPr>
        <w:rFonts w:ascii="Courier New" w:hAnsi="Courier New" w:cs="Courier New" w:hint="default"/>
      </w:rPr>
    </w:lvl>
    <w:lvl w:ilvl="2" w:tplc="040B0005" w:tentative="1">
      <w:start w:val="1"/>
      <w:numFmt w:val="bullet"/>
      <w:lvlText w:val=""/>
      <w:lvlJc w:val="left"/>
      <w:pPr>
        <w:ind w:left="1800" w:hanging="360"/>
      </w:pPr>
      <w:rPr>
        <w:rFonts w:ascii="Wingdings" w:hAnsi="Wingdings" w:hint="default"/>
      </w:rPr>
    </w:lvl>
    <w:lvl w:ilvl="3" w:tplc="040B0001" w:tentative="1">
      <w:start w:val="1"/>
      <w:numFmt w:val="bullet"/>
      <w:lvlText w:val=""/>
      <w:lvlJc w:val="left"/>
      <w:pPr>
        <w:ind w:left="2520" w:hanging="360"/>
      </w:pPr>
      <w:rPr>
        <w:rFonts w:ascii="Symbol" w:hAnsi="Symbol" w:hint="default"/>
      </w:rPr>
    </w:lvl>
    <w:lvl w:ilvl="4" w:tplc="040B0003" w:tentative="1">
      <w:start w:val="1"/>
      <w:numFmt w:val="bullet"/>
      <w:lvlText w:val="o"/>
      <w:lvlJc w:val="left"/>
      <w:pPr>
        <w:ind w:left="3240" w:hanging="360"/>
      </w:pPr>
      <w:rPr>
        <w:rFonts w:ascii="Courier New" w:hAnsi="Courier New" w:cs="Courier New" w:hint="default"/>
      </w:rPr>
    </w:lvl>
    <w:lvl w:ilvl="5" w:tplc="040B0005" w:tentative="1">
      <w:start w:val="1"/>
      <w:numFmt w:val="bullet"/>
      <w:lvlText w:val=""/>
      <w:lvlJc w:val="left"/>
      <w:pPr>
        <w:ind w:left="3960" w:hanging="360"/>
      </w:pPr>
      <w:rPr>
        <w:rFonts w:ascii="Wingdings" w:hAnsi="Wingdings" w:hint="default"/>
      </w:rPr>
    </w:lvl>
    <w:lvl w:ilvl="6" w:tplc="040B0001" w:tentative="1">
      <w:start w:val="1"/>
      <w:numFmt w:val="bullet"/>
      <w:lvlText w:val=""/>
      <w:lvlJc w:val="left"/>
      <w:pPr>
        <w:ind w:left="4680" w:hanging="360"/>
      </w:pPr>
      <w:rPr>
        <w:rFonts w:ascii="Symbol" w:hAnsi="Symbol" w:hint="default"/>
      </w:rPr>
    </w:lvl>
    <w:lvl w:ilvl="7" w:tplc="040B0003" w:tentative="1">
      <w:start w:val="1"/>
      <w:numFmt w:val="bullet"/>
      <w:lvlText w:val="o"/>
      <w:lvlJc w:val="left"/>
      <w:pPr>
        <w:ind w:left="5400" w:hanging="360"/>
      </w:pPr>
      <w:rPr>
        <w:rFonts w:ascii="Courier New" w:hAnsi="Courier New" w:cs="Courier New" w:hint="default"/>
      </w:rPr>
    </w:lvl>
    <w:lvl w:ilvl="8" w:tplc="040B0005" w:tentative="1">
      <w:start w:val="1"/>
      <w:numFmt w:val="bullet"/>
      <w:lvlText w:val=""/>
      <w:lvlJc w:val="left"/>
      <w:pPr>
        <w:ind w:left="6120" w:hanging="360"/>
      </w:pPr>
      <w:rPr>
        <w:rFonts w:ascii="Wingdings" w:hAnsi="Wingdings" w:hint="default"/>
      </w:rPr>
    </w:lvl>
  </w:abstractNum>
  <w:abstractNum w:abstractNumId="41" w15:restartNumberingAfterBreak="0">
    <w:nsid w:val="70DC02F8"/>
    <w:multiLevelType w:val="hybridMultilevel"/>
    <w:tmpl w:val="21E81A5C"/>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2" w15:restartNumberingAfterBreak="0">
    <w:nsid w:val="734039B4"/>
    <w:multiLevelType w:val="hybridMultilevel"/>
    <w:tmpl w:val="D62CE196"/>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3" w15:restartNumberingAfterBreak="0">
    <w:nsid w:val="750924B2"/>
    <w:multiLevelType w:val="hybridMultilevel"/>
    <w:tmpl w:val="8154D4F2"/>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4" w15:restartNumberingAfterBreak="0">
    <w:nsid w:val="75A501CA"/>
    <w:multiLevelType w:val="hybridMultilevel"/>
    <w:tmpl w:val="B4407B3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5" w15:restartNumberingAfterBreak="0">
    <w:nsid w:val="76166C97"/>
    <w:multiLevelType w:val="hybridMultilevel"/>
    <w:tmpl w:val="39606CF0"/>
    <w:lvl w:ilvl="0" w:tplc="040B0001">
      <w:start w:val="1"/>
      <w:numFmt w:val="bullet"/>
      <w:lvlText w:val=""/>
      <w:lvlJc w:val="left"/>
      <w:pPr>
        <w:ind w:left="720" w:hanging="360"/>
      </w:pPr>
      <w:rPr>
        <w:rFonts w:ascii="Symbol" w:hAnsi="Symbol"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6" w15:restartNumberingAfterBreak="0">
    <w:nsid w:val="76530F4C"/>
    <w:multiLevelType w:val="hybridMultilevel"/>
    <w:tmpl w:val="EEACF51A"/>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47" w15:restartNumberingAfterBreak="0">
    <w:nsid w:val="77BF28F4"/>
    <w:multiLevelType w:val="multilevel"/>
    <w:tmpl w:val="3EC8F158"/>
    <w:lvl w:ilvl="0">
      <w:start w:val="1"/>
      <w:numFmt w:val="decimal"/>
      <w:pStyle w:val="Otsikko1"/>
      <w:lvlText w:val="%1"/>
      <w:lvlJc w:val="left"/>
      <w:pPr>
        <w:ind w:left="432" w:hanging="432"/>
      </w:pPr>
    </w:lvl>
    <w:lvl w:ilvl="1">
      <w:start w:val="1"/>
      <w:numFmt w:val="decimal"/>
      <w:pStyle w:val="Otsikko2"/>
      <w:lvlText w:val="%1.%2"/>
      <w:lvlJc w:val="left"/>
      <w:pPr>
        <w:ind w:left="859" w:hanging="576"/>
      </w:pPr>
      <w:rPr>
        <w:b/>
        <w:bCs w:val="0"/>
        <w:color w:val="auto"/>
      </w:rPr>
    </w:lvl>
    <w:lvl w:ilvl="2">
      <w:start w:val="1"/>
      <w:numFmt w:val="decimal"/>
      <w:pStyle w:val="Otsikko3"/>
      <w:lvlText w:val="%1.%2.%3"/>
      <w:lvlJc w:val="left"/>
      <w:pPr>
        <w:ind w:left="720" w:hanging="720"/>
      </w:pPr>
    </w:lvl>
    <w:lvl w:ilvl="3">
      <w:start w:val="1"/>
      <w:numFmt w:val="decimal"/>
      <w:pStyle w:val="Otsikko4"/>
      <w:lvlText w:val="%1.%2.%3.%4"/>
      <w:lvlJc w:val="left"/>
      <w:pPr>
        <w:ind w:left="864" w:hanging="864"/>
      </w:pPr>
    </w:lvl>
    <w:lvl w:ilvl="4">
      <w:start w:val="1"/>
      <w:numFmt w:val="decimal"/>
      <w:pStyle w:val="Otsikko5"/>
      <w:lvlText w:val="%1.%2.%3.%4.%5"/>
      <w:lvlJc w:val="left"/>
      <w:pPr>
        <w:ind w:left="1008" w:hanging="1008"/>
      </w:pPr>
    </w:lvl>
    <w:lvl w:ilvl="5">
      <w:start w:val="1"/>
      <w:numFmt w:val="decimal"/>
      <w:pStyle w:val="Otsikko6"/>
      <w:lvlText w:val="%1.%2.%3.%4.%5.%6"/>
      <w:lvlJc w:val="left"/>
      <w:pPr>
        <w:ind w:left="1152" w:hanging="1152"/>
      </w:pPr>
    </w:lvl>
    <w:lvl w:ilvl="6">
      <w:start w:val="1"/>
      <w:numFmt w:val="decimal"/>
      <w:pStyle w:val="Otsikko7"/>
      <w:lvlText w:val="%1.%2.%3.%4.%5.%6.%7"/>
      <w:lvlJc w:val="left"/>
      <w:pPr>
        <w:ind w:left="1296" w:hanging="1296"/>
      </w:pPr>
    </w:lvl>
    <w:lvl w:ilvl="7">
      <w:start w:val="1"/>
      <w:numFmt w:val="decimal"/>
      <w:pStyle w:val="Otsikko8"/>
      <w:lvlText w:val="%1.%2.%3.%4.%5.%6.%7.%8"/>
      <w:lvlJc w:val="left"/>
      <w:pPr>
        <w:ind w:left="1440" w:hanging="1440"/>
      </w:pPr>
    </w:lvl>
    <w:lvl w:ilvl="8">
      <w:start w:val="1"/>
      <w:numFmt w:val="decimal"/>
      <w:pStyle w:val="Otsikko9"/>
      <w:lvlText w:val="%1.%2.%3.%4.%5.%6.%7.%8.%9"/>
      <w:lvlJc w:val="left"/>
      <w:pPr>
        <w:ind w:left="1584" w:hanging="1584"/>
      </w:pPr>
    </w:lvl>
  </w:abstractNum>
  <w:abstractNum w:abstractNumId="48" w15:restartNumberingAfterBreak="0">
    <w:nsid w:val="78D5486F"/>
    <w:multiLevelType w:val="hybridMultilevel"/>
    <w:tmpl w:val="6A688562"/>
    <w:lvl w:ilvl="0" w:tplc="040B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79AB6B76"/>
    <w:multiLevelType w:val="hybridMultilevel"/>
    <w:tmpl w:val="9F342AE0"/>
    <w:lvl w:ilvl="0" w:tplc="040B000D">
      <w:start w:val="1"/>
      <w:numFmt w:val="bullet"/>
      <w:lvlText w:val=""/>
      <w:lvlJc w:val="left"/>
      <w:pPr>
        <w:ind w:left="720" w:hanging="360"/>
      </w:pPr>
      <w:rPr>
        <w:rFonts w:ascii="Wingdings" w:hAnsi="Wingdings" w:hint="default"/>
      </w:rPr>
    </w:lvl>
    <w:lvl w:ilvl="1" w:tplc="040B0003">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50" w15:restartNumberingAfterBreak="0">
    <w:nsid w:val="7E81764C"/>
    <w:multiLevelType w:val="hybridMultilevel"/>
    <w:tmpl w:val="39001BE6"/>
    <w:lvl w:ilvl="0" w:tplc="040B000D">
      <w:start w:val="1"/>
      <w:numFmt w:val="bullet"/>
      <w:lvlText w:val=""/>
      <w:lvlJc w:val="left"/>
      <w:pPr>
        <w:ind w:left="720" w:hanging="360"/>
      </w:pPr>
      <w:rPr>
        <w:rFonts w:ascii="Wingdings" w:hAnsi="Wingding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1431898945">
    <w:abstractNumId w:val="47"/>
  </w:num>
  <w:num w:numId="2" w16cid:durableId="824199008">
    <w:abstractNumId w:val="10"/>
  </w:num>
  <w:num w:numId="3" w16cid:durableId="124273909">
    <w:abstractNumId w:val="24"/>
  </w:num>
  <w:num w:numId="4" w16cid:durableId="374548403">
    <w:abstractNumId w:val="44"/>
  </w:num>
  <w:num w:numId="5" w16cid:durableId="1672954137">
    <w:abstractNumId w:val="49"/>
  </w:num>
  <w:num w:numId="6" w16cid:durableId="551582818">
    <w:abstractNumId w:val="5"/>
  </w:num>
  <w:num w:numId="7" w16cid:durableId="2069644374">
    <w:abstractNumId w:val="30"/>
  </w:num>
  <w:num w:numId="8" w16cid:durableId="497962202">
    <w:abstractNumId w:val="38"/>
  </w:num>
  <w:num w:numId="9" w16cid:durableId="1562132632">
    <w:abstractNumId w:val="35"/>
  </w:num>
  <w:num w:numId="10" w16cid:durableId="634481900">
    <w:abstractNumId w:val="18"/>
  </w:num>
  <w:num w:numId="11" w16cid:durableId="95904071">
    <w:abstractNumId w:val="39"/>
  </w:num>
  <w:num w:numId="12" w16cid:durableId="2117095332">
    <w:abstractNumId w:val="22"/>
  </w:num>
  <w:num w:numId="13" w16cid:durableId="240679257">
    <w:abstractNumId w:val="20"/>
  </w:num>
  <w:num w:numId="14" w16cid:durableId="1309171582">
    <w:abstractNumId w:val="0"/>
  </w:num>
  <w:num w:numId="15" w16cid:durableId="1447190347">
    <w:abstractNumId w:val="12"/>
  </w:num>
  <w:num w:numId="16" w16cid:durableId="1591812661">
    <w:abstractNumId w:val="41"/>
  </w:num>
  <w:num w:numId="17" w16cid:durableId="928198927">
    <w:abstractNumId w:val="50"/>
  </w:num>
  <w:num w:numId="18" w16cid:durableId="991064474">
    <w:abstractNumId w:val="29"/>
  </w:num>
  <w:num w:numId="19" w16cid:durableId="530727431">
    <w:abstractNumId w:val="42"/>
  </w:num>
  <w:num w:numId="20" w16cid:durableId="1378971677">
    <w:abstractNumId w:val="46"/>
  </w:num>
  <w:num w:numId="21" w16cid:durableId="543980312">
    <w:abstractNumId w:val="27"/>
  </w:num>
  <w:num w:numId="22" w16cid:durableId="238298676">
    <w:abstractNumId w:val="37"/>
  </w:num>
  <w:num w:numId="23" w16cid:durableId="1491291533">
    <w:abstractNumId w:val="13"/>
  </w:num>
  <w:num w:numId="24" w16cid:durableId="1796558343">
    <w:abstractNumId w:val="40"/>
  </w:num>
  <w:num w:numId="25" w16cid:durableId="1507475128">
    <w:abstractNumId w:val="21"/>
  </w:num>
  <w:num w:numId="26" w16cid:durableId="649407174">
    <w:abstractNumId w:val="6"/>
  </w:num>
  <w:num w:numId="27" w16cid:durableId="665009958">
    <w:abstractNumId w:val="2"/>
  </w:num>
  <w:num w:numId="28" w16cid:durableId="1820532449">
    <w:abstractNumId w:val="36"/>
  </w:num>
  <w:num w:numId="29" w16cid:durableId="1347051953">
    <w:abstractNumId w:val="15"/>
  </w:num>
  <w:num w:numId="30" w16cid:durableId="1550067539">
    <w:abstractNumId w:val="32"/>
  </w:num>
  <w:num w:numId="31" w16cid:durableId="1958634474">
    <w:abstractNumId w:val="48"/>
  </w:num>
  <w:num w:numId="32" w16cid:durableId="1741520442">
    <w:abstractNumId w:val="14"/>
  </w:num>
  <w:num w:numId="33" w16cid:durableId="496968015">
    <w:abstractNumId w:val="31"/>
  </w:num>
  <w:num w:numId="34" w16cid:durableId="2060279603">
    <w:abstractNumId w:val="17"/>
  </w:num>
  <w:num w:numId="35" w16cid:durableId="1559055646">
    <w:abstractNumId w:val="19"/>
  </w:num>
  <w:num w:numId="36" w16cid:durableId="1221328995">
    <w:abstractNumId w:val="23"/>
  </w:num>
  <w:num w:numId="37" w16cid:durableId="53699522">
    <w:abstractNumId w:val="25"/>
  </w:num>
  <w:num w:numId="38" w16cid:durableId="1937709358">
    <w:abstractNumId w:val="8"/>
  </w:num>
  <w:num w:numId="39" w16cid:durableId="1179584719">
    <w:abstractNumId w:val="11"/>
  </w:num>
  <w:num w:numId="40" w16cid:durableId="721712109">
    <w:abstractNumId w:val="7"/>
  </w:num>
  <w:num w:numId="41" w16cid:durableId="487750385">
    <w:abstractNumId w:val="34"/>
  </w:num>
  <w:num w:numId="42" w16cid:durableId="904875146">
    <w:abstractNumId w:val="26"/>
  </w:num>
  <w:num w:numId="43" w16cid:durableId="1887520383">
    <w:abstractNumId w:val="43"/>
  </w:num>
  <w:num w:numId="44" w16cid:durableId="1294211849">
    <w:abstractNumId w:val="28"/>
  </w:num>
  <w:num w:numId="45" w16cid:durableId="766849814">
    <w:abstractNumId w:val="1"/>
  </w:num>
  <w:num w:numId="46" w16cid:durableId="326061084">
    <w:abstractNumId w:val="3"/>
  </w:num>
  <w:num w:numId="47" w16cid:durableId="1547840728">
    <w:abstractNumId w:val="16"/>
  </w:num>
  <w:num w:numId="48" w16cid:durableId="1615402466">
    <w:abstractNumId w:val="4"/>
  </w:num>
  <w:num w:numId="49" w16cid:durableId="1943419269">
    <w:abstractNumId w:val="3"/>
  </w:num>
  <w:num w:numId="50" w16cid:durableId="9386362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995915058">
    <w:abstractNumId w:val="33"/>
  </w:num>
  <w:num w:numId="52" w16cid:durableId="1365015048">
    <w:abstractNumId w:val="9"/>
  </w:num>
  <w:num w:numId="53" w16cid:durableId="758407217">
    <w:abstractNumId w:val="45"/>
  </w:num>
  <w:num w:numId="54" w16cid:durableId="162846">
    <w:abstractNumId w:val="47"/>
    <w:lvlOverride w:ilvl="0">
      <w:startOverride w:val="4"/>
    </w:lvlOverride>
    <w:lvlOverride w:ilvl="1">
      <w:startOverride w:val="3"/>
    </w:lvlOverride>
  </w:num>
  <w:numIdMacAtCleanup w:val="4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08C"/>
    <w:rsid w:val="000001CF"/>
    <w:rsid w:val="00000267"/>
    <w:rsid w:val="00000886"/>
    <w:rsid w:val="00000D29"/>
    <w:rsid w:val="00000E1B"/>
    <w:rsid w:val="00000EF9"/>
    <w:rsid w:val="00000FD5"/>
    <w:rsid w:val="00001117"/>
    <w:rsid w:val="000011B0"/>
    <w:rsid w:val="000012B3"/>
    <w:rsid w:val="000012FA"/>
    <w:rsid w:val="0000131B"/>
    <w:rsid w:val="000016B0"/>
    <w:rsid w:val="0000178E"/>
    <w:rsid w:val="00001A21"/>
    <w:rsid w:val="00001AC3"/>
    <w:rsid w:val="00001DE6"/>
    <w:rsid w:val="00001F04"/>
    <w:rsid w:val="00001F88"/>
    <w:rsid w:val="0000243B"/>
    <w:rsid w:val="00002443"/>
    <w:rsid w:val="00002C3F"/>
    <w:rsid w:val="00002D4E"/>
    <w:rsid w:val="000030F6"/>
    <w:rsid w:val="0000321B"/>
    <w:rsid w:val="0000329D"/>
    <w:rsid w:val="000033D7"/>
    <w:rsid w:val="0000373C"/>
    <w:rsid w:val="00003867"/>
    <w:rsid w:val="00003B59"/>
    <w:rsid w:val="00003C2A"/>
    <w:rsid w:val="00003C51"/>
    <w:rsid w:val="00003C82"/>
    <w:rsid w:val="00004171"/>
    <w:rsid w:val="00004305"/>
    <w:rsid w:val="00004478"/>
    <w:rsid w:val="000045B2"/>
    <w:rsid w:val="0000474F"/>
    <w:rsid w:val="0000484F"/>
    <w:rsid w:val="00004BCB"/>
    <w:rsid w:val="00004E70"/>
    <w:rsid w:val="00005067"/>
    <w:rsid w:val="00005323"/>
    <w:rsid w:val="0000557F"/>
    <w:rsid w:val="000056E4"/>
    <w:rsid w:val="000058C1"/>
    <w:rsid w:val="000058F3"/>
    <w:rsid w:val="00005B98"/>
    <w:rsid w:val="00005BB0"/>
    <w:rsid w:val="00005EB5"/>
    <w:rsid w:val="00005ED6"/>
    <w:rsid w:val="000060D4"/>
    <w:rsid w:val="0000647E"/>
    <w:rsid w:val="000066F2"/>
    <w:rsid w:val="00006BE3"/>
    <w:rsid w:val="00006C8E"/>
    <w:rsid w:val="00006C8F"/>
    <w:rsid w:val="00006EFC"/>
    <w:rsid w:val="00006F0C"/>
    <w:rsid w:val="00006F80"/>
    <w:rsid w:val="00006FBC"/>
    <w:rsid w:val="00007035"/>
    <w:rsid w:val="00007180"/>
    <w:rsid w:val="0000740E"/>
    <w:rsid w:val="00007667"/>
    <w:rsid w:val="000079DC"/>
    <w:rsid w:val="00007AEF"/>
    <w:rsid w:val="00007C4E"/>
    <w:rsid w:val="0001023B"/>
    <w:rsid w:val="00010446"/>
    <w:rsid w:val="00010464"/>
    <w:rsid w:val="00010736"/>
    <w:rsid w:val="00010946"/>
    <w:rsid w:val="00010B5D"/>
    <w:rsid w:val="00010B62"/>
    <w:rsid w:val="0001127B"/>
    <w:rsid w:val="000114D1"/>
    <w:rsid w:val="00011572"/>
    <w:rsid w:val="000115DF"/>
    <w:rsid w:val="00011736"/>
    <w:rsid w:val="000118A3"/>
    <w:rsid w:val="00012008"/>
    <w:rsid w:val="0001205F"/>
    <w:rsid w:val="000123D5"/>
    <w:rsid w:val="0001258B"/>
    <w:rsid w:val="00012647"/>
    <w:rsid w:val="0001280D"/>
    <w:rsid w:val="00012898"/>
    <w:rsid w:val="00012A34"/>
    <w:rsid w:val="00012DDC"/>
    <w:rsid w:val="00012E14"/>
    <w:rsid w:val="0001309B"/>
    <w:rsid w:val="000130A4"/>
    <w:rsid w:val="0001332C"/>
    <w:rsid w:val="0001358C"/>
    <w:rsid w:val="0001363D"/>
    <w:rsid w:val="000138E8"/>
    <w:rsid w:val="00013A53"/>
    <w:rsid w:val="00013C2E"/>
    <w:rsid w:val="00013DC2"/>
    <w:rsid w:val="00013E84"/>
    <w:rsid w:val="00013F61"/>
    <w:rsid w:val="0001402D"/>
    <w:rsid w:val="000145C0"/>
    <w:rsid w:val="0001460C"/>
    <w:rsid w:val="00014829"/>
    <w:rsid w:val="00014905"/>
    <w:rsid w:val="00014F03"/>
    <w:rsid w:val="00014F05"/>
    <w:rsid w:val="00014F4C"/>
    <w:rsid w:val="00015114"/>
    <w:rsid w:val="00015129"/>
    <w:rsid w:val="0001526B"/>
    <w:rsid w:val="000153E5"/>
    <w:rsid w:val="000154BB"/>
    <w:rsid w:val="000154E8"/>
    <w:rsid w:val="000155FD"/>
    <w:rsid w:val="0001577E"/>
    <w:rsid w:val="00015842"/>
    <w:rsid w:val="00015A02"/>
    <w:rsid w:val="00015ADA"/>
    <w:rsid w:val="00015B41"/>
    <w:rsid w:val="0001606D"/>
    <w:rsid w:val="000160A4"/>
    <w:rsid w:val="000161B7"/>
    <w:rsid w:val="0001625D"/>
    <w:rsid w:val="00016339"/>
    <w:rsid w:val="0001642B"/>
    <w:rsid w:val="0001642C"/>
    <w:rsid w:val="000165B2"/>
    <w:rsid w:val="000167AF"/>
    <w:rsid w:val="0001683B"/>
    <w:rsid w:val="00016AD8"/>
    <w:rsid w:val="00016D82"/>
    <w:rsid w:val="00016ED3"/>
    <w:rsid w:val="00016FCE"/>
    <w:rsid w:val="00017094"/>
    <w:rsid w:val="000170E5"/>
    <w:rsid w:val="000171AA"/>
    <w:rsid w:val="00017B0E"/>
    <w:rsid w:val="00017D21"/>
    <w:rsid w:val="00017DCD"/>
    <w:rsid w:val="00017E17"/>
    <w:rsid w:val="0002055A"/>
    <w:rsid w:val="00020772"/>
    <w:rsid w:val="000209BE"/>
    <w:rsid w:val="00020F80"/>
    <w:rsid w:val="00021243"/>
    <w:rsid w:val="000215CC"/>
    <w:rsid w:val="000219AF"/>
    <w:rsid w:val="000219CC"/>
    <w:rsid w:val="00021A19"/>
    <w:rsid w:val="00021AC1"/>
    <w:rsid w:val="00021C1D"/>
    <w:rsid w:val="00021C45"/>
    <w:rsid w:val="00021DEE"/>
    <w:rsid w:val="00021E93"/>
    <w:rsid w:val="00022291"/>
    <w:rsid w:val="0002246F"/>
    <w:rsid w:val="00022644"/>
    <w:rsid w:val="000226E4"/>
    <w:rsid w:val="0002275B"/>
    <w:rsid w:val="00022939"/>
    <w:rsid w:val="00022A41"/>
    <w:rsid w:val="00022A56"/>
    <w:rsid w:val="00022AB0"/>
    <w:rsid w:val="00022DB9"/>
    <w:rsid w:val="00023208"/>
    <w:rsid w:val="0002322C"/>
    <w:rsid w:val="000232A9"/>
    <w:rsid w:val="00023504"/>
    <w:rsid w:val="00023A40"/>
    <w:rsid w:val="00023DF7"/>
    <w:rsid w:val="00023E0D"/>
    <w:rsid w:val="00023EE0"/>
    <w:rsid w:val="00023FD7"/>
    <w:rsid w:val="00024172"/>
    <w:rsid w:val="00024460"/>
    <w:rsid w:val="000244EE"/>
    <w:rsid w:val="000246E0"/>
    <w:rsid w:val="00024739"/>
    <w:rsid w:val="000249A8"/>
    <w:rsid w:val="00024D5A"/>
    <w:rsid w:val="00024E95"/>
    <w:rsid w:val="00025158"/>
    <w:rsid w:val="00025232"/>
    <w:rsid w:val="00025243"/>
    <w:rsid w:val="00025614"/>
    <w:rsid w:val="00025759"/>
    <w:rsid w:val="00025825"/>
    <w:rsid w:val="000259EC"/>
    <w:rsid w:val="00025C6B"/>
    <w:rsid w:val="00025E04"/>
    <w:rsid w:val="000260B9"/>
    <w:rsid w:val="000260DF"/>
    <w:rsid w:val="00026194"/>
    <w:rsid w:val="000262DF"/>
    <w:rsid w:val="00026314"/>
    <w:rsid w:val="0002654C"/>
    <w:rsid w:val="0002657C"/>
    <w:rsid w:val="00026651"/>
    <w:rsid w:val="000267F9"/>
    <w:rsid w:val="00026898"/>
    <w:rsid w:val="00026A23"/>
    <w:rsid w:val="00026BBD"/>
    <w:rsid w:val="00026FAA"/>
    <w:rsid w:val="00026FC1"/>
    <w:rsid w:val="00027137"/>
    <w:rsid w:val="00027274"/>
    <w:rsid w:val="000272D4"/>
    <w:rsid w:val="0002763F"/>
    <w:rsid w:val="00027923"/>
    <w:rsid w:val="000279E6"/>
    <w:rsid w:val="00027B85"/>
    <w:rsid w:val="00027CAB"/>
    <w:rsid w:val="00027EB9"/>
    <w:rsid w:val="00027EE4"/>
    <w:rsid w:val="0003002E"/>
    <w:rsid w:val="000303D1"/>
    <w:rsid w:val="000303D6"/>
    <w:rsid w:val="0003049C"/>
    <w:rsid w:val="00030642"/>
    <w:rsid w:val="00030648"/>
    <w:rsid w:val="0003095B"/>
    <w:rsid w:val="000309BB"/>
    <w:rsid w:val="00030A00"/>
    <w:rsid w:val="00030C39"/>
    <w:rsid w:val="00030C8F"/>
    <w:rsid w:val="00030EAA"/>
    <w:rsid w:val="0003100B"/>
    <w:rsid w:val="0003113A"/>
    <w:rsid w:val="0003134C"/>
    <w:rsid w:val="000313E9"/>
    <w:rsid w:val="00031422"/>
    <w:rsid w:val="000316FB"/>
    <w:rsid w:val="000317F2"/>
    <w:rsid w:val="00031941"/>
    <w:rsid w:val="00031AF1"/>
    <w:rsid w:val="00031AFD"/>
    <w:rsid w:val="00031B5C"/>
    <w:rsid w:val="00031E2E"/>
    <w:rsid w:val="00032203"/>
    <w:rsid w:val="0003227A"/>
    <w:rsid w:val="00032813"/>
    <w:rsid w:val="00032830"/>
    <w:rsid w:val="000328BF"/>
    <w:rsid w:val="000328FC"/>
    <w:rsid w:val="00032924"/>
    <w:rsid w:val="00032C29"/>
    <w:rsid w:val="00032DDA"/>
    <w:rsid w:val="00032F46"/>
    <w:rsid w:val="00032F54"/>
    <w:rsid w:val="00033030"/>
    <w:rsid w:val="00033105"/>
    <w:rsid w:val="000331A3"/>
    <w:rsid w:val="000331BA"/>
    <w:rsid w:val="0003343F"/>
    <w:rsid w:val="000337EA"/>
    <w:rsid w:val="000339DD"/>
    <w:rsid w:val="00033C1D"/>
    <w:rsid w:val="00033C44"/>
    <w:rsid w:val="00033DE9"/>
    <w:rsid w:val="00033EB3"/>
    <w:rsid w:val="00034134"/>
    <w:rsid w:val="000346E9"/>
    <w:rsid w:val="0003482F"/>
    <w:rsid w:val="00034874"/>
    <w:rsid w:val="00034898"/>
    <w:rsid w:val="00034AEF"/>
    <w:rsid w:val="00034BC8"/>
    <w:rsid w:val="00034DAB"/>
    <w:rsid w:val="0003505D"/>
    <w:rsid w:val="000351B2"/>
    <w:rsid w:val="000352A3"/>
    <w:rsid w:val="00035572"/>
    <w:rsid w:val="000355DB"/>
    <w:rsid w:val="0003572B"/>
    <w:rsid w:val="0003594D"/>
    <w:rsid w:val="00035F25"/>
    <w:rsid w:val="00035F37"/>
    <w:rsid w:val="00035FA7"/>
    <w:rsid w:val="0003620B"/>
    <w:rsid w:val="0003623A"/>
    <w:rsid w:val="000362AA"/>
    <w:rsid w:val="000362AE"/>
    <w:rsid w:val="00036765"/>
    <w:rsid w:val="00036816"/>
    <w:rsid w:val="00036AAE"/>
    <w:rsid w:val="00036C7F"/>
    <w:rsid w:val="00036E9F"/>
    <w:rsid w:val="00036EA2"/>
    <w:rsid w:val="00037121"/>
    <w:rsid w:val="00037351"/>
    <w:rsid w:val="00037786"/>
    <w:rsid w:val="00037B98"/>
    <w:rsid w:val="00037DEB"/>
    <w:rsid w:val="00037F38"/>
    <w:rsid w:val="0003A284"/>
    <w:rsid w:val="0004012B"/>
    <w:rsid w:val="000401CB"/>
    <w:rsid w:val="0004043C"/>
    <w:rsid w:val="0004058E"/>
    <w:rsid w:val="0004059B"/>
    <w:rsid w:val="0004078D"/>
    <w:rsid w:val="000409D5"/>
    <w:rsid w:val="000409FF"/>
    <w:rsid w:val="00040B8C"/>
    <w:rsid w:val="00040E8B"/>
    <w:rsid w:val="00040FE1"/>
    <w:rsid w:val="00041583"/>
    <w:rsid w:val="0004181A"/>
    <w:rsid w:val="0004187B"/>
    <w:rsid w:val="000418F6"/>
    <w:rsid w:val="0004195E"/>
    <w:rsid w:val="00041AEF"/>
    <w:rsid w:val="00041EF1"/>
    <w:rsid w:val="00042314"/>
    <w:rsid w:val="00042389"/>
    <w:rsid w:val="00042396"/>
    <w:rsid w:val="0004256B"/>
    <w:rsid w:val="0004273B"/>
    <w:rsid w:val="00042846"/>
    <w:rsid w:val="00042B67"/>
    <w:rsid w:val="00042E07"/>
    <w:rsid w:val="00043144"/>
    <w:rsid w:val="00043302"/>
    <w:rsid w:val="0004336A"/>
    <w:rsid w:val="00043423"/>
    <w:rsid w:val="000436FB"/>
    <w:rsid w:val="00044114"/>
    <w:rsid w:val="000443C6"/>
    <w:rsid w:val="0004445D"/>
    <w:rsid w:val="0004457E"/>
    <w:rsid w:val="00044613"/>
    <w:rsid w:val="0004471E"/>
    <w:rsid w:val="00044A5D"/>
    <w:rsid w:val="00044BCD"/>
    <w:rsid w:val="00044BDC"/>
    <w:rsid w:val="00044D85"/>
    <w:rsid w:val="00045265"/>
    <w:rsid w:val="000452DE"/>
    <w:rsid w:val="000453AF"/>
    <w:rsid w:val="000456FF"/>
    <w:rsid w:val="0004574C"/>
    <w:rsid w:val="00045C36"/>
    <w:rsid w:val="00045E4C"/>
    <w:rsid w:val="00045E64"/>
    <w:rsid w:val="00046067"/>
    <w:rsid w:val="00046343"/>
    <w:rsid w:val="000463CB"/>
    <w:rsid w:val="0004666B"/>
    <w:rsid w:val="000466EE"/>
    <w:rsid w:val="0004681D"/>
    <w:rsid w:val="00046A63"/>
    <w:rsid w:val="00046AA0"/>
    <w:rsid w:val="00046BA0"/>
    <w:rsid w:val="00046D8D"/>
    <w:rsid w:val="00046E56"/>
    <w:rsid w:val="00046E73"/>
    <w:rsid w:val="0004725D"/>
    <w:rsid w:val="0004741D"/>
    <w:rsid w:val="000479C9"/>
    <w:rsid w:val="000479DD"/>
    <w:rsid w:val="00047BF6"/>
    <w:rsid w:val="00050634"/>
    <w:rsid w:val="0005066E"/>
    <w:rsid w:val="000506E0"/>
    <w:rsid w:val="0005074F"/>
    <w:rsid w:val="00050A23"/>
    <w:rsid w:val="00050A5E"/>
    <w:rsid w:val="00050B6C"/>
    <w:rsid w:val="00050C57"/>
    <w:rsid w:val="00050D1F"/>
    <w:rsid w:val="00050DAD"/>
    <w:rsid w:val="00050ED5"/>
    <w:rsid w:val="00050F7A"/>
    <w:rsid w:val="00051071"/>
    <w:rsid w:val="00051237"/>
    <w:rsid w:val="000512F1"/>
    <w:rsid w:val="00051EC7"/>
    <w:rsid w:val="000522BC"/>
    <w:rsid w:val="00052302"/>
    <w:rsid w:val="000526DD"/>
    <w:rsid w:val="00052A77"/>
    <w:rsid w:val="00052ACB"/>
    <w:rsid w:val="00052FBA"/>
    <w:rsid w:val="00053005"/>
    <w:rsid w:val="00053029"/>
    <w:rsid w:val="000530A0"/>
    <w:rsid w:val="0005314F"/>
    <w:rsid w:val="0005328A"/>
    <w:rsid w:val="0005358B"/>
    <w:rsid w:val="00053B48"/>
    <w:rsid w:val="00053C35"/>
    <w:rsid w:val="00053EBB"/>
    <w:rsid w:val="000542A3"/>
    <w:rsid w:val="00054331"/>
    <w:rsid w:val="000543E9"/>
    <w:rsid w:val="0005480C"/>
    <w:rsid w:val="00054A86"/>
    <w:rsid w:val="00054CC8"/>
    <w:rsid w:val="00054CDA"/>
    <w:rsid w:val="00054FA9"/>
    <w:rsid w:val="00055134"/>
    <w:rsid w:val="000552D5"/>
    <w:rsid w:val="00055355"/>
    <w:rsid w:val="0005560E"/>
    <w:rsid w:val="00055688"/>
    <w:rsid w:val="000556B1"/>
    <w:rsid w:val="000556D4"/>
    <w:rsid w:val="000557BF"/>
    <w:rsid w:val="0005585E"/>
    <w:rsid w:val="00055A75"/>
    <w:rsid w:val="00055B44"/>
    <w:rsid w:val="00055B88"/>
    <w:rsid w:val="00055EAC"/>
    <w:rsid w:val="000561C7"/>
    <w:rsid w:val="00056479"/>
    <w:rsid w:val="000564D1"/>
    <w:rsid w:val="000564DC"/>
    <w:rsid w:val="00056582"/>
    <w:rsid w:val="00056584"/>
    <w:rsid w:val="000566DF"/>
    <w:rsid w:val="00056769"/>
    <w:rsid w:val="000567CD"/>
    <w:rsid w:val="000567FC"/>
    <w:rsid w:val="00056850"/>
    <w:rsid w:val="00056B5D"/>
    <w:rsid w:val="00056D03"/>
    <w:rsid w:val="00056E95"/>
    <w:rsid w:val="00057051"/>
    <w:rsid w:val="00057214"/>
    <w:rsid w:val="0005726C"/>
    <w:rsid w:val="00057381"/>
    <w:rsid w:val="000573BD"/>
    <w:rsid w:val="00057465"/>
    <w:rsid w:val="00057657"/>
    <w:rsid w:val="00057671"/>
    <w:rsid w:val="000577FD"/>
    <w:rsid w:val="000579C6"/>
    <w:rsid w:val="000579E8"/>
    <w:rsid w:val="00057A75"/>
    <w:rsid w:val="00057C60"/>
    <w:rsid w:val="00057CF9"/>
    <w:rsid w:val="00057D69"/>
    <w:rsid w:val="00060205"/>
    <w:rsid w:val="0006025A"/>
    <w:rsid w:val="000603C2"/>
    <w:rsid w:val="000604B6"/>
    <w:rsid w:val="000605C5"/>
    <w:rsid w:val="00060688"/>
    <w:rsid w:val="00060866"/>
    <w:rsid w:val="0006090C"/>
    <w:rsid w:val="00060962"/>
    <w:rsid w:val="000609A4"/>
    <w:rsid w:val="00060E93"/>
    <w:rsid w:val="00060F48"/>
    <w:rsid w:val="0006123B"/>
    <w:rsid w:val="00061403"/>
    <w:rsid w:val="00061616"/>
    <w:rsid w:val="00061681"/>
    <w:rsid w:val="00061936"/>
    <w:rsid w:val="00061A3F"/>
    <w:rsid w:val="00061B72"/>
    <w:rsid w:val="00061D5F"/>
    <w:rsid w:val="000620E7"/>
    <w:rsid w:val="0006217D"/>
    <w:rsid w:val="000623FE"/>
    <w:rsid w:val="000628E8"/>
    <w:rsid w:val="00062A24"/>
    <w:rsid w:val="00062B92"/>
    <w:rsid w:val="00062DDA"/>
    <w:rsid w:val="0006313A"/>
    <w:rsid w:val="000632DA"/>
    <w:rsid w:val="00063584"/>
    <w:rsid w:val="00063667"/>
    <w:rsid w:val="00063710"/>
    <w:rsid w:val="000637EB"/>
    <w:rsid w:val="00063B34"/>
    <w:rsid w:val="00063B91"/>
    <w:rsid w:val="00063D54"/>
    <w:rsid w:val="00063D93"/>
    <w:rsid w:val="00063FAA"/>
    <w:rsid w:val="000640EE"/>
    <w:rsid w:val="0006417D"/>
    <w:rsid w:val="0006446C"/>
    <w:rsid w:val="0006471D"/>
    <w:rsid w:val="00064843"/>
    <w:rsid w:val="0006487C"/>
    <w:rsid w:val="00064CEA"/>
    <w:rsid w:val="00064D96"/>
    <w:rsid w:val="0006503E"/>
    <w:rsid w:val="000651D8"/>
    <w:rsid w:val="000651E5"/>
    <w:rsid w:val="0006585C"/>
    <w:rsid w:val="0006585F"/>
    <w:rsid w:val="0006588D"/>
    <w:rsid w:val="00065C27"/>
    <w:rsid w:val="00065C4D"/>
    <w:rsid w:val="00065CEC"/>
    <w:rsid w:val="000662B0"/>
    <w:rsid w:val="00066377"/>
    <w:rsid w:val="000663DA"/>
    <w:rsid w:val="0006652E"/>
    <w:rsid w:val="000665F0"/>
    <w:rsid w:val="0006695C"/>
    <w:rsid w:val="000669F2"/>
    <w:rsid w:val="00066B85"/>
    <w:rsid w:val="00066B93"/>
    <w:rsid w:val="00066C79"/>
    <w:rsid w:val="00066CAA"/>
    <w:rsid w:val="00067020"/>
    <w:rsid w:val="00067091"/>
    <w:rsid w:val="000671A1"/>
    <w:rsid w:val="000673C8"/>
    <w:rsid w:val="000675ED"/>
    <w:rsid w:val="0006768D"/>
    <w:rsid w:val="000677E2"/>
    <w:rsid w:val="00067A99"/>
    <w:rsid w:val="00067AAE"/>
    <w:rsid w:val="00067DE2"/>
    <w:rsid w:val="00067ED0"/>
    <w:rsid w:val="00070024"/>
    <w:rsid w:val="00070178"/>
    <w:rsid w:val="0007024D"/>
    <w:rsid w:val="000702C4"/>
    <w:rsid w:val="000702F5"/>
    <w:rsid w:val="00070448"/>
    <w:rsid w:val="00070634"/>
    <w:rsid w:val="000706D4"/>
    <w:rsid w:val="000706DF"/>
    <w:rsid w:val="000706F4"/>
    <w:rsid w:val="00070929"/>
    <w:rsid w:val="00070A21"/>
    <w:rsid w:val="00070B5A"/>
    <w:rsid w:val="00070B83"/>
    <w:rsid w:val="00070DC3"/>
    <w:rsid w:val="00070F9B"/>
    <w:rsid w:val="000711E9"/>
    <w:rsid w:val="00071515"/>
    <w:rsid w:val="0007160B"/>
    <w:rsid w:val="00071697"/>
    <w:rsid w:val="000719CC"/>
    <w:rsid w:val="00071AC3"/>
    <w:rsid w:val="00071AE0"/>
    <w:rsid w:val="00071AEF"/>
    <w:rsid w:val="0007229F"/>
    <w:rsid w:val="000723B6"/>
    <w:rsid w:val="0007256B"/>
    <w:rsid w:val="000725F7"/>
    <w:rsid w:val="00072733"/>
    <w:rsid w:val="000729DD"/>
    <w:rsid w:val="00072A1F"/>
    <w:rsid w:val="00072BBA"/>
    <w:rsid w:val="00072D8D"/>
    <w:rsid w:val="00072EB2"/>
    <w:rsid w:val="00073029"/>
    <w:rsid w:val="00073086"/>
    <w:rsid w:val="00073189"/>
    <w:rsid w:val="00073339"/>
    <w:rsid w:val="000734DD"/>
    <w:rsid w:val="000735FB"/>
    <w:rsid w:val="000737FF"/>
    <w:rsid w:val="0007382F"/>
    <w:rsid w:val="000738F8"/>
    <w:rsid w:val="00073A6C"/>
    <w:rsid w:val="00073A6F"/>
    <w:rsid w:val="00073AE5"/>
    <w:rsid w:val="00073B03"/>
    <w:rsid w:val="00073B0B"/>
    <w:rsid w:val="00073B28"/>
    <w:rsid w:val="00073C7B"/>
    <w:rsid w:val="00073C82"/>
    <w:rsid w:val="00073CCF"/>
    <w:rsid w:val="00073D85"/>
    <w:rsid w:val="00073EC7"/>
    <w:rsid w:val="000748CB"/>
    <w:rsid w:val="000749BE"/>
    <w:rsid w:val="00074D0C"/>
    <w:rsid w:val="00074ED7"/>
    <w:rsid w:val="00074F3D"/>
    <w:rsid w:val="00075236"/>
    <w:rsid w:val="0007536F"/>
    <w:rsid w:val="000754FD"/>
    <w:rsid w:val="0007555C"/>
    <w:rsid w:val="00075733"/>
    <w:rsid w:val="000757A9"/>
    <w:rsid w:val="00075A21"/>
    <w:rsid w:val="00075B50"/>
    <w:rsid w:val="00075FD9"/>
    <w:rsid w:val="00076517"/>
    <w:rsid w:val="00076809"/>
    <w:rsid w:val="0007692C"/>
    <w:rsid w:val="00076B4B"/>
    <w:rsid w:val="00076C12"/>
    <w:rsid w:val="00077588"/>
    <w:rsid w:val="000775F1"/>
    <w:rsid w:val="00077736"/>
    <w:rsid w:val="00077814"/>
    <w:rsid w:val="00077AC1"/>
    <w:rsid w:val="00077B93"/>
    <w:rsid w:val="00077D94"/>
    <w:rsid w:val="00077F7E"/>
    <w:rsid w:val="0008026D"/>
    <w:rsid w:val="0008029C"/>
    <w:rsid w:val="000802E6"/>
    <w:rsid w:val="00080351"/>
    <w:rsid w:val="00080458"/>
    <w:rsid w:val="000805D5"/>
    <w:rsid w:val="0008070B"/>
    <w:rsid w:val="00080A60"/>
    <w:rsid w:val="00080BE3"/>
    <w:rsid w:val="00080CA0"/>
    <w:rsid w:val="00081139"/>
    <w:rsid w:val="00081357"/>
    <w:rsid w:val="0008155D"/>
    <w:rsid w:val="00081AF3"/>
    <w:rsid w:val="00081C9E"/>
    <w:rsid w:val="00081CE9"/>
    <w:rsid w:val="00081EAD"/>
    <w:rsid w:val="00081FFC"/>
    <w:rsid w:val="00082267"/>
    <w:rsid w:val="00082591"/>
    <w:rsid w:val="000826AD"/>
    <w:rsid w:val="000827BD"/>
    <w:rsid w:val="000827DC"/>
    <w:rsid w:val="000827F5"/>
    <w:rsid w:val="00082D6A"/>
    <w:rsid w:val="00082E50"/>
    <w:rsid w:val="00082F1F"/>
    <w:rsid w:val="00082F77"/>
    <w:rsid w:val="00083069"/>
    <w:rsid w:val="000831C4"/>
    <w:rsid w:val="000831F9"/>
    <w:rsid w:val="00083419"/>
    <w:rsid w:val="00083467"/>
    <w:rsid w:val="000834B4"/>
    <w:rsid w:val="000835A3"/>
    <w:rsid w:val="00083612"/>
    <w:rsid w:val="000839EE"/>
    <w:rsid w:val="00083A1F"/>
    <w:rsid w:val="00083A52"/>
    <w:rsid w:val="00083B67"/>
    <w:rsid w:val="0008419B"/>
    <w:rsid w:val="000841A3"/>
    <w:rsid w:val="0008437F"/>
    <w:rsid w:val="00084538"/>
    <w:rsid w:val="000846CE"/>
    <w:rsid w:val="000846DE"/>
    <w:rsid w:val="00084758"/>
    <w:rsid w:val="00084882"/>
    <w:rsid w:val="00084A42"/>
    <w:rsid w:val="00084B2B"/>
    <w:rsid w:val="00084CD0"/>
    <w:rsid w:val="00084DB1"/>
    <w:rsid w:val="00084F2B"/>
    <w:rsid w:val="00084F63"/>
    <w:rsid w:val="00084F6C"/>
    <w:rsid w:val="000851DA"/>
    <w:rsid w:val="00085375"/>
    <w:rsid w:val="000854ED"/>
    <w:rsid w:val="00085514"/>
    <w:rsid w:val="0008568F"/>
    <w:rsid w:val="000856EC"/>
    <w:rsid w:val="0008572B"/>
    <w:rsid w:val="00085866"/>
    <w:rsid w:val="00085943"/>
    <w:rsid w:val="00085B09"/>
    <w:rsid w:val="00085D30"/>
    <w:rsid w:val="00085E19"/>
    <w:rsid w:val="00086173"/>
    <w:rsid w:val="00086502"/>
    <w:rsid w:val="0008651E"/>
    <w:rsid w:val="000865A0"/>
    <w:rsid w:val="000867F1"/>
    <w:rsid w:val="00086831"/>
    <w:rsid w:val="00086B38"/>
    <w:rsid w:val="00086B6A"/>
    <w:rsid w:val="00086C4D"/>
    <w:rsid w:val="00086CA6"/>
    <w:rsid w:val="00086E1C"/>
    <w:rsid w:val="000870F3"/>
    <w:rsid w:val="000870FB"/>
    <w:rsid w:val="0008710E"/>
    <w:rsid w:val="00087174"/>
    <w:rsid w:val="00087309"/>
    <w:rsid w:val="000874F0"/>
    <w:rsid w:val="00087682"/>
    <w:rsid w:val="000876D2"/>
    <w:rsid w:val="000878C8"/>
    <w:rsid w:val="00087923"/>
    <w:rsid w:val="000879F4"/>
    <w:rsid w:val="00087A2B"/>
    <w:rsid w:val="00087A69"/>
    <w:rsid w:val="00087B30"/>
    <w:rsid w:val="00087C9D"/>
    <w:rsid w:val="00087F7B"/>
    <w:rsid w:val="00087FB5"/>
    <w:rsid w:val="00087FC5"/>
    <w:rsid w:val="000900CD"/>
    <w:rsid w:val="000901BE"/>
    <w:rsid w:val="00090205"/>
    <w:rsid w:val="0009047E"/>
    <w:rsid w:val="00090502"/>
    <w:rsid w:val="000905D6"/>
    <w:rsid w:val="00090604"/>
    <w:rsid w:val="00090896"/>
    <w:rsid w:val="00090A83"/>
    <w:rsid w:val="00090B49"/>
    <w:rsid w:val="00090D39"/>
    <w:rsid w:val="00090DA9"/>
    <w:rsid w:val="00090DAF"/>
    <w:rsid w:val="00090DF1"/>
    <w:rsid w:val="00090E7A"/>
    <w:rsid w:val="00090E97"/>
    <w:rsid w:val="00090EB2"/>
    <w:rsid w:val="0009126B"/>
    <w:rsid w:val="00091528"/>
    <w:rsid w:val="000915E0"/>
    <w:rsid w:val="00091624"/>
    <w:rsid w:val="00091771"/>
    <w:rsid w:val="00091A0F"/>
    <w:rsid w:val="00091D14"/>
    <w:rsid w:val="00091D31"/>
    <w:rsid w:val="00091E66"/>
    <w:rsid w:val="00091EDF"/>
    <w:rsid w:val="00091F6E"/>
    <w:rsid w:val="000922DB"/>
    <w:rsid w:val="0009269A"/>
    <w:rsid w:val="0009276F"/>
    <w:rsid w:val="00092866"/>
    <w:rsid w:val="00092A27"/>
    <w:rsid w:val="00092BA1"/>
    <w:rsid w:val="00092C14"/>
    <w:rsid w:val="00092FC5"/>
    <w:rsid w:val="000933C3"/>
    <w:rsid w:val="00093402"/>
    <w:rsid w:val="00093410"/>
    <w:rsid w:val="000939E6"/>
    <w:rsid w:val="00093A14"/>
    <w:rsid w:val="00093F6B"/>
    <w:rsid w:val="00093F77"/>
    <w:rsid w:val="00093FDD"/>
    <w:rsid w:val="00094426"/>
    <w:rsid w:val="00094447"/>
    <w:rsid w:val="0009454B"/>
    <w:rsid w:val="000946D4"/>
    <w:rsid w:val="0009499C"/>
    <w:rsid w:val="00094E32"/>
    <w:rsid w:val="00094E82"/>
    <w:rsid w:val="00095455"/>
    <w:rsid w:val="000954A6"/>
    <w:rsid w:val="00095515"/>
    <w:rsid w:val="000956B1"/>
    <w:rsid w:val="00095B9D"/>
    <w:rsid w:val="000961A6"/>
    <w:rsid w:val="00096381"/>
    <w:rsid w:val="00096394"/>
    <w:rsid w:val="000963F5"/>
    <w:rsid w:val="00096689"/>
    <w:rsid w:val="00096A9B"/>
    <w:rsid w:val="00096E8A"/>
    <w:rsid w:val="000970B9"/>
    <w:rsid w:val="00097123"/>
    <w:rsid w:val="0009739F"/>
    <w:rsid w:val="000974FE"/>
    <w:rsid w:val="00097503"/>
    <w:rsid w:val="0009754E"/>
    <w:rsid w:val="000976E3"/>
    <w:rsid w:val="000978B3"/>
    <w:rsid w:val="00097912"/>
    <w:rsid w:val="00097B2E"/>
    <w:rsid w:val="00097B8A"/>
    <w:rsid w:val="00097BC2"/>
    <w:rsid w:val="00097BEE"/>
    <w:rsid w:val="000A03D0"/>
    <w:rsid w:val="000A04E8"/>
    <w:rsid w:val="000A063B"/>
    <w:rsid w:val="000A0723"/>
    <w:rsid w:val="000A0A58"/>
    <w:rsid w:val="000A0C16"/>
    <w:rsid w:val="000A0F20"/>
    <w:rsid w:val="000A109C"/>
    <w:rsid w:val="000A1278"/>
    <w:rsid w:val="000A16FC"/>
    <w:rsid w:val="000A1878"/>
    <w:rsid w:val="000A1A60"/>
    <w:rsid w:val="000A1B57"/>
    <w:rsid w:val="000A1BF4"/>
    <w:rsid w:val="000A1EB0"/>
    <w:rsid w:val="000A237E"/>
    <w:rsid w:val="000A2752"/>
    <w:rsid w:val="000A277D"/>
    <w:rsid w:val="000A2850"/>
    <w:rsid w:val="000A2C6A"/>
    <w:rsid w:val="000A2D7D"/>
    <w:rsid w:val="000A2DEE"/>
    <w:rsid w:val="000A342B"/>
    <w:rsid w:val="000A3876"/>
    <w:rsid w:val="000A3AB9"/>
    <w:rsid w:val="000A3B65"/>
    <w:rsid w:val="000A3BA4"/>
    <w:rsid w:val="000A3D5D"/>
    <w:rsid w:val="000A3DBF"/>
    <w:rsid w:val="000A3EDF"/>
    <w:rsid w:val="000A3FA4"/>
    <w:rsid w:val="000A4849"/>
    <w:rsid w:val="000A4930"/>
    <w:rsid w:val="000A49E7"/>
    <w:rsid w:val="000A4A9A"/>
    <w:rsid w:val="000A4B4B"/>
    <w:rsid w:val="000A4C84"/>
    <w:rsid w:val="000A4CC1"/>
    <w:rsid w:val="000A4E0D"/>
    <w:rsid w:val="000A520A"/>
    <w:rsid w:val="000A5392"/>
    <w:rsid w:val="000A5686"/>
    <w:rsid w:val="000A5BAC"/>
    <w:rsid w:val="000A5C7E"/>
    <w:rsid w:val="000A5CF5"/>
    <w:rsid w:val="000A619C"/>
    <w:rsid w:val="000A6965"/>
    <w:rsid w:val="000A6BBC"/>
    <w:rsid w:val="000A6C12"/>
    <w:rsid w:val="000A6CCC"/>
    <w:rsid w:val="000A7077"/>
    <w:rsid w:val="000A74D9"/>
    <w:rsid w:val="000A7589"/>
    <w:rsid w:val="000A7A57"/>
    <w:rsid w:val="000A7D98"/>
    <w:rsid w:val="000A7E88"/>
    <w:rsid w:val="000A7EDE"/>
    <w:rsid w:val="000B03FC"/>
    <w:rsid w:val="000B04B1"/>
    <w:rsid w:val="000B05F6"/>
    <w:rsid w:val="000B06CF"/>
    <w:rsid w:val="000B0898"/>
    <w:rsid w:val="000B09B8"/>
    <w:rsid w:val="000B0C92"/>
    <w:rsid w:val="000B0CD4"/>
    <w:rsid w:val="000B1027"/>
    <w:rsid w:val="000B16D8"/>
    <w:rsid w:val="000B1C49"/>
    <w:rsid w:val="000B1CAD"/>
    <w:rsid w:val="000B203D"/>
    <w:rsid w:val="000B20D8"/>
    <w:rsid w:val="000B2268"/>
    <w:rsid w:val="000B253D"/>
    <w:rsid w:val="000B27B6"/>
    <w:rsid w:val="000B29D6"/>
    <w:rsid w:val="000B2A6E"/>
    <w:rsid w:val="000B2A92"/>
    <w:rsid w:val="000B2B16"/>
    <w:rsid w:val="000B2B25"/>
    <w:rsid w:val="000B2D55"/>
    <w:rsid w:val="000B2DD6"/>
    <w:rsid w:val="000B2DE9"/>
    <w:rsid w:val="000B2EB7"/>
    <w:rsid w:val="000B2FF2"/>
    <w:rsid w:val="000B303F"/>
    <w:rsid w:val="000B3040"/>
    <w:rsid w:val="000B3513"/>
    <w:rsid w:val="000B36EF"/>
    <w:rsid w:val="000B3955"/>
    <w:rsid w:val="000B3B1A"/>
    <w:rsid w:val="000B3CE2"/>
    <w:rsid w:val="000B4614"/>
    <w:rsid w:val="000B4747"/>
    <w:rsid w:val="000B4AF9"/>
    <w:rsid w:val="000B4AFD"/>
    <w:rsid w:val="000B4D72"/>
    <w:rsid w:val="000B4DE4"/>
    <w:rsid w:val="000B5002"/>
    <w:rsid w:val="000B505C"/>
    <w:rsid w:val="000B5088"/>
    <w:rsid w:val="000B5351"/>
    <w:rsid w:val="000B5947"/>
    <w:rsid w:val="000B5BBF"/>
    <w:rsid w:val="000B5CD4"/>
    <w:rsid w:val="000B61D2"/>
    <w:rsid w:val="000B620D"/>
    <w:rsid w:val="000B6684"/>
    <w:rsid w:val="000B6846"/>
    <w:rsid w:val="000B69F8"/>
    <w:rsid w:val="000B6B29"/>
    <w:rsid w:val="000B7184"/>
    <w:rsid w:val="000B72DC"/>
    <w:rsid w:val="000B7378"/>
    <w:rsid w:val="000B7482"/>
    <w:rsid w:val="000B74BA"/>
    <w:rsid w:val="000B75A5"/>
    <w:rsid w:val="000B7A56"/>
    <w:rsid w:val="000B7B31"/>
    <w:rsid w:val="000B7C94"/>
    <w:rsid w:val="000B7DAD"/>
    <w:rsid w:val="000B7F70"/>
    <w:rsid w:val="000C0427"/>
    <w:rsid w:val="000C068E"/>
    <w:rsid w:val="000C077D"/>
    <w:rsid w:val="000C0876"/>
    <w:rsid w:val="000C08F3"/>
    <w:rsid w:val="000C0D1C"/>
    <w:rsid w:val="000C0D9E"/>
    <w:rsid w:val="000C0EAA"/>
    <w:rsid w:val="000C0FFB"/>
    <w:rsid w:val="000C1099"/>
    <w:rsid w:val="000C10F9"/>
    <w:rsid w:val="000C1749"/>
    <w:rsid w:val="000C195D"/>
    <w:rsid w:val="000C1AC5"/>
    <w:rsid w:val="000C1C6B"/>
    <w:rsid w:val="000C1C8D"/>
    <w:rsid w:val="000C2151"/>
    <w:rsid w:val="000C21EE"/>
    <w:rsid w:val="000C2467"/>
    <w:rsid w:val="000C25A7"/>
    <w:rsid w:val="000C2929"/>
    <w:rsid w:val="000C2A9E"/>
    <w:rsid w:val="000C2BC7"/>
    <w:rsid w:val="000C2D21"/>
    <w:rsid w:val="000C2D6E"/>
    <w:rsid w:val="000C2E8A"/>
    <w:rsid w:val="000C301B"/>
    <w:rsid w:val="000C301E"/>
    <w:rsid w:val="000C3166"/>
    <w:rsid w:val="000C334B"/>
    <w:rsid w:val="000C3559"/>
    <w:rsid w:val="000C357A"/>
    <w:rsid w:val="000C35BE"/>
    <w:rsid w:val="000C3632"/>
    <w:rsid w:val="000C395D"/>
    <w:rsid w:val="000C3BF0"/>
    <w:rsid w:val="000C3E44"/>
    <w:rsid w:val="000C4063"/>
    <w:rsid w:val="000C4090"/>
    <w:rsid w:val="000C4262"/>
    <w:rsid w:val="000C45B3"/>
    <w:rsid w:val="000C45D9"/>
    <w:rsid w:val="000C490A"/>
    <w:rsid w:val="000C491C"/>
    <w:rsid w:val="000C4DCC"/>
    <w:rsid w:val="000C4F2E"/>
    <w:rsid w:val="000C4F68"/>
    <w:rsid w:val="000C4F89"/>
    <w:rsid w:val="000C50E1"/>
    <w:rsid w:val="000C522E"/>
    <w:rsid w:val="000C5270"/>
    <w:rsid w:val="000C54FC"/>
    <w:rsid w:val="000C5599"/>
    <w:rsid w:val="000C55BC"/>
    <w:rsid w:val="000C5722"/>
    <w:rsid w:val="000C584D"/>
    <w:rsid w:val="000C5935"/>
    <w:rsid w:val="000C5BED"/>
    <w:rsid w:val="000C5C62"/>
    <w:rsid w:val="000C5E8C"/>
    <w:rsid w:val="000C62DE"/>
    <w:rsid w:val="000C63EA"/>
    <w:rsid w:val="000C6586"/>
    <w:rsid w:val="000C6D1C"/>
    <w:rsid w:val="000C6D22"/>
    <w:rsid w:val="000C7170"/>
    <w:rsid w:val="000C718C"/>
    <w:rsid w:val="000C7387"/>
    <w:rsid w:val="000C749D"/>
    <w:rsid w:val="000C78B2"/>
    <w:rsid w:val="000C7AF7"/>
    <w:rsid w:val="000C7E8D"/>
    <w:rsid w:val="000C7EDC"/>
    <w:rsid w:val="000D0226"/>
    <w:rsid w:val="000D02FC"/>
    <w:rsid w:val="000D03A0"/>
    <w:rsid w:val="000D04E7"/>
    <w:rsid w:val="000D0801"/>
    <w:rsid w:val="000D08F9"/>
    <w:rsid w:val="000D0920"/>
    <w:rsid w:val="000D0D26"/>
    <w:rsid w:val="000D13FA"/>
    <w:rsid w:val="000D14D8"/>
    <w:rsid w:val="000D1873"/>
    <w:rsid w:val="000D1ACF"/>
    <w:rsid w:val="000D1B16"/>
    <w:rsid w:val="000D1BEA"/>
    <w:rsid w:val="000D1C9F"/>
    <w:rsid w:val="000D1F45"/>
    <w:rsid w:val="000D1FB0"/>
    <w:rsid w:val="000D27F1"/>
    <w:rsid w:val="000D2989"/>
    <w:rsid w:val="000D29A7"/>
    <w:rsid w:val="000D2A38"/>
    <w:rsid w:val="000D2D23"/>
    <w:rsid w:val="000D3059"/>
    <w:rsid w:val="000D31E5"/>
    <w:rsid w:val="000D320C"/>
    <w:rsid w:val="000D32B9"/>
    <w:rsid w:val="000D3440"/>
    <w:rsid w:val="000D3467"/>
    <w:rsid w:val="000D359B"/>
    <w:rsid w:val="000D3732"/>
    <w:rsid w:val="000D37CD"/>
    <w:rsid w:val="000D3927"/>
    <w:rsid w:val="000D3AB8"/>
    <w:rsid w:val="000D3E9C"/>
    <w:rsid w:val="000D3EAA"/>
    <w:rsid w:val="000D3FEC"/>
    <w:rsid w:val="000D4088"/>
    <w:rsid w:val="000D41A1"/>
    <w:rsid w:val="000D41AE"/>
    <w:rsid w:val="000D424A"/>
    <w:rsid w:val="000D4383"/>
    <w:rsid w:val="000D44B2"/>
    <w:rsid w:val="000D4711"/>
    <w:rsid w:val="000D48A2"/>
    <w:rsid w:val="000D4C76"/>
    <w:rsid w:val="000D4F06"/>
    <w:rsid w:val="000D4F5C"/>
    <w:rsid w:val="000D5035"/>
    <w:rsid w:val="000D5221"/>
    <w:rsid w:val="000D5319"/>
    <w:rsid w:val="000D557C"/>
    <w:rsid w:val="000D5737"/>
    <w:rsid w:val="000D583F"/>
    <w:rsid w:val="000D5A3E"/>
    <w:rsid w:val="000D5A65"/>
    <w:rsid w:val="000D5E4C"/>
    <w:rsid w:val="000D5EA5"/>
    <w:rsid w:val="000D5EFD"/>
    <w:rsid w:val="000D6005"/>
    <w:rsid w:val="000D6230"/>
    <w:rsid w:val="000D62EE"/>
    <w:rsid w:val="000D637D"/>
    <w:rsid w:val="000D648A"/>
    <w:rsid w:val="000D673C"/>
    <w:rsid w:val="000D68AC"/>
    <w:rsid w:val="000D6FC5"/>
    <w:rsid w:val="000D7142"/>
    <w:rsid w:val="000D7161"/>
    <w:rsid w:val="000D720E"/>
    <w:rsid w:val="000D72E3"/>
    <w:rsid w:val="000D75FC"/>
    <w:rsid w:val="000D77B0"/>
    <w:rsid w:val="000D77B1"/>
    <w:rsid w:val="000D798E"/>
    <w:rsid w:val="000D7C24"/>
    <w:rsid w:val="000D7D97"/>
    <w:rsid w:val="000E025D"/>
    <w:rsid w:val="000E0364"/>
    <w:rsid w:val="000E06DA"/>
    <w:rsid w:val="000E0717"/>
    <w:rsid w:val="000E087A"/>
    <w:rsid w:val="000E0B4E"/>
    <w:rsid w:val="000E0EEC"/>
    <w:rsid w:val="000E1005"/>
    <w:rsid w:val="000E11F4"/>
    <w:rsid w:val="000E1238"/>
    <w:rsid w:val="000E1369"/>
    <w:rsid w:val="000E137E"/>
    <w:rsid w:val="000E145D"/>
    <w:rsid w:val="000E152D"/>
    <w:rsid w:val="000E1537"/>
    <w:rsid w:val="000E15CF"/>
    <w:rsid w:val="000E1714"/>
    <w:rsid w:val="000E1B36"/>
    <w:rsid w:val="000E1CE9"/>
    <w:rsid w:val="000E1E19"/>
    <w:rsid w:val="000E1E64"/>
    <w:rsid w:val="000E219B"/>
    <w:rsid w:val="000E22E2"/>
    <w:rsid w:val="000E2473"/>
    <w:rsid w:val="000E288C"/>
    <w:rsid w:val="000E29EA"/>
    <w:rsid w:val="000E2C79"/>
    <w:rsid w:val="000E2CB3"/>
    <w:rsid w:val="000E2D7C"/>
    <w:rsid w:val="000E2E39"/>
    <w:rsid w:val="000E2EF8"/>
    <w:rsid w:val="000E32A3"/>
    <w:rsid w:val="000E32EC"/>
    <w:rsid w:val="000E3483"/>
    <w:rsid w:val="000E349B"/>
    <w:rsid w:val="000E3509"/>
    <w:rsid w:val="000E3ADF"/>
    <w:rsid w:val="000E3B8C"/>
    <w:rsid w:val="000E4175"/>
    <w:rsid w:val="000E4469"/>
    <w:rsid w:val="000E4567"/>
    <w:rsid w:val="000E4A6A"/>
    <w:rsid w:val="000E4A6B"/>
    <w:rsid w:val="000E4B41"/>
    <w:rsid w:val="000E4F42"/>
    <w:rsid w:val="000E53A8"/>
    <w:rsid w:val="000E53BA"/>
    <w:rsid w:val="000E53CF"/>
    <w:rsid w:val="000E567F"/>
    <w:rsid w:val="000E56A5"/>
    <w:rsid w:val="000E57AB"/>
    <w:rsid w:val="000E58EE"/>
    <w:rsid w:val="000E59EA"/>
    <w:rsid w:val="000E6319"/>
    <w:rsid w:val="000E64F0"/>
    <w:rsid w:val="000E653B"/>
    <w:rsid w:val="000E6B07"/>
    <w:rsid w:val="000E6FA9"/>
    <w:rsid w:val="000E6FBB"/>
    <w:rsid w:val="000E7083"/>
    <w:rsid w:val="000E71FE"/>
    <w:rsid w:val="000E72EA"/>
    <w:rsid w:val="000E784B"/>
    <w:rsid w:val="000E78BC"/>
    <w:rsid w:val="000E7BDA"/>
    <w:rsid w:val="000E7D48"/>
    <w:rsid w:val="000E7EAB"/>
    <w:rsid w:val="000F001E"/>
    <w:rsid w:val="000F0837"/>
    <w:rsid w:val="000F0B39"/>
    <w:rsid w:val="000F0E03"/>
    <w:rsid w:val="000F0E2D"/>
    <w:rsid w:val="000F0F4D"/>
    <w:rsid w:val="000F1087"/>
    <w:rsid w:val="000F1090"/>
    <w:rsid w:val="000F1159"/>
    <w:rsid w:val="000F11CA"/>
    <w:rsid w:val="000F1833"/>
    <w:rsid w:val="000F1B76"/>
    <w:rsid w:val="000F1B88"/>
    <w:rsid w:val="000F1F91"/>
    <w:rsid w:val="000F2156"/>
    <w:rsid w:val="000F2228"/>
    <w:rsid w:val="000F238F"/>
    <w:rsid w:val="000F23A6"/>
    <w:rsid w:val="000F246B"/>
    <w:rsid w:val="000F270B"/>
    <w:rsid w:val="000F27B2"/>
    <w:rsid w:val="000F2BE8"/>
    <w:rsid w:val="000F2DA1"/>
    <w:rsid w:val="000F301D"/>
    <w:rsid w:val="000F3046"/>
    <w:rsid w:val="000F35A9"/>
    <w:rsid w:val="000F3661"/>
    <w:rsid w:val="000F3790"/>
    <w:rsid w:val="000F3AB8"/>
    <w:rsid w:val="000F3CFC"/>
    <w:rsid w:val="000F40DF"/>
    <w:rsid w:val="000F427B"/>
    <w:rsid w:val="000F4357"/>
    <w:rsid w:val="000F43E2"/>
    <w:rsid w:val="000F4675"/>
    <w:rsid w:val="000F47FD"/>
    <w:rsid w:val="000F4952"/>
    <w:rsid w:val="000F4A5C"/>
    <w:rsid w:val="000F4D3F"/>
    <w:rsid w:val="000F4FC9"/>
    <w:rsid w:val="000F4FF6"/>
    <w:rsid w:val="000F507E"/>
    <w:rsid w:val="000F50EA"/>
    <w:rsid w:val="000F5120"/>
    <w:rsid w:val="000F54CC"/>
    <w:rsid w:val="000F5653"/>
    <w:rsid w:val="000F583E"/>
    <w:rsid w:val="000F58FC"/>
    <w:rsid w:val="000F594A"/>
    <w:rsid w:val="000F5A3C"/>
    <w:rsid w:val="000F5CD8"/>
    <w:rsid w:val="000F5D61"/>
    <w:rsid w:val="000F6015"/>
    <w:rsid w:val="000F61AE"/>
    <w:rsid w:val="000F62C2"/>
    <w:rsid w:val="000F6480"/>
    <w:rsid w:val="000F66A9"/>
    <w:rsid w:val="000F66D4"/>
    <w:rsid w:val="000F670A"/>
    <w:rsid w:val="000F67F1"/>
    <w:rsid w:val="000F68D5"/>
    <w:rsid w:val="000F68E2"/>
    <w:rsid w:val="000F6A1E"/>
    <w:rsid w:val="000F6F0C"/>
    <w:rsid w:val="000F6F8B"/>
    <w:rsid w:val="000F6FFB"/>
    <w:rsid w:val="000F7123"/>
    <w:rsid w:val="000F7181"/>
    <w:rsid w:val="000F766E"/>
    <w:rsid w:val="000F79F9"/>
    <w:rsid w:val="000F7A63"/>
    <w:rsid w:val="000F7A67"/>
    <w:rsid w:val="000F7ABA"/>
    <w:rsid w:val="000F7D9A"/>
    <w:rsid w:val="000F7E0E"/>
    <w:rsid w:val="000F7F2B"/>
    <w:rsid w:val="000F7FE5"/>
    <w:rsid w:val="0010004E"/>
    <w:rsid w:val="0010038C"/>
    <w:rsid w:val="001003CE"/>
    <w:rsid w:val="0010059F"/>
    <w:rsid w:val="001005B4"/>
    <w:rsid w:val="001007E6"/>
    <w:rsid w:val="00100A96"/>
    <w:rsid w:val="00100F7A"/>
    <w:rsid w:val="00101060"/>
    <w:rsid w:val="0010114D"/>
    <w:rsid w:val="001014CE"/>
    <w:rsid w:val="001014FF"/>
    <w:rsid w:val="00101AD3"/>
    <w:rsid w:val="00101BA4"/>
    <w:rsid w:val="00101E18"/>
    <w:rsid w:val="00101FE6"/>
    <w:rsid w:val="001021E1"/>
    <w:rsid w:val="00102586"/>
    <w:rsid w:val="001027CC"/>
    <w:rsid w:val="0010288B"/>
    <w:rsid w:val="00102FD7"/>
    <w:rsid w:val="00103129"/>
    <w:rsid w:val="00103176"/>
    <w:rsid w:val="001031A6"/>
    <w:rsid w:val="00103247"/>
    <w:rsid w:val="001033CE"/>
    <w:rsid w:val="00103574"/>
    <w:rsid w:val="00103651"/>
    <w:rsid w:val="00103698"/>
    <w:rsid w:val="001036C6"/>
    <w:rsid w:val="00103736"/>
    <w:rsid w:val="00103765"/>
    <w:rsid w:val="001038CA"/>
    <w:rsid w:val="00103951"/>
    <w:rsid w:val="00103A16"/>
    <w:rsid w:val="00103D3A"/>
    <w:rsid w:val="00103EDF"/>
    <w:rsid w:val="00103FC5"/>
    <w:rsid w:val="00104531"/>
    <w:rsid w:val="0010465D"/>
    <w:rsid w:val="0010494F"/>
    <w:rsid w:val="00104C35"/>
    <w:rsid w:val="00105362"/>
    <w:rsid w:val="0010538D"/>
    <w:rsid w:val="00105759"/>
    <w:rsid w:val="0010579A"/>
    <w:rsid w:val="00105CE2"/>
    <w:rsid w:val="00105DF9"/>
    <w:rsid w:val="00105E13"/>
    <w:rsid w:val="00106132"/>
    <w:rsid w:val="001061BD"/>
    <w:rsid w:val="00106452"/>
    <w:rsid w:val="001068F1"/>
    <w:rsid w:val="00106927"/>
    <w:rsid w:val="00106A42"/>
    <w:rsid w:val="00106BCC"/>
    <w:rsid w:val="00106C82"/>
    <w:rsid w:val="00106DB2"/>
    <w:rsid w:val="00106E41"/>
    <w:rsid w:val="00106F53"/>
    <w:rsid w:val="001070E3"/>
    <w:rsid w:val="0010717D"/>
    <w:rsid w:val="0010738C"/>
    <w:rsid w:val="00107474"/>
    <w:rsid w:val="001076D6"/>
    <w:rsid w:val="0010775D"/>
    <w:rsid w:val="00107855"/>
    <w:rsid w:val="0010788E"/>
    <w:rsid w:val="00107ABF"/>
    <w:rsid w:val="00107DDE"/>
    <w:rsid w:val="00107EBB"/>
    <w:rsid w:val="00107EF7"/>
    <w:rsid w:val="001101C7"/>
    <w:rsid w:val="0011042D"/>
    <w:rsid w:val="001104A9"/>
    <w:rsid w:val="00110C56"/>
    <w:rsid w:val="00110D47"/>
    <w:rsid w:val="001111DF"/>
    <w:rsid w:val="00111242"/>
    <w:rsid w:val="001115E8"/>
    <w:rsid w:val="00111880"/>
    <w:rsid w:val="001119A1"/>
    <w:rsid w:val="00111AED"/>
    <w:rsid w:val="00111C72"/>
    <w:rsid w:val="00111EFB"/>
    <w:rsid w:val="00111FE4"/>
    <w:rsid w:val="001121B5"/>
    <w:rsid w:val="0011234B"/>
    <w:rsid w:val="001123DC"/>
    <w:rsid w:val="001127B3"/>
    <w:rsid w:val="00112B86"/>
    <w:rsid w:val="00112E87"/>
    <w:rsid w:val="00112EF8"/>
    <w:rsid w:val="00112F0A"/>
    <w:rsid w:val="001130CA"/>
    <w:rsid w:val="001130DD"/>
    <w:rsid w:val="001131E1"/>
    <w:rsid w:val="0011336F"/>
    <w:rsid w:val="001133CB"/>
    <w:rsid w:val="001133EC"/>
    <w:rsid w:val="001134E8"/>
    <w:rsid w:val="001135AA"/>
    <w:rsid w:val="001136FF"/>
    <w:rsid w:val="00113EEA"/>
    <w:rsid w:val="00113F4E"/>
    <w:rsid w:val="00114082"/>
    <w:rsid w:val="00114146"/>
    <w:rsid w:val="001142D5"/>
    <w:rsid w:val="0011434C"/>
    <w:rsid w:val="001144D0"/>
    <w:rsid w:val="0011456A"/>
    <w:rsid w:val="0011464F"/>
    <w:rsid w:val="00114A65"/>
    <w:rsid w:val="00114D3D"/>
    <w:rsid w:val="00115202"/>
    <w:rsid w:val="0011529F"/>
    <w:rsid w:val="00115756"/>
    <w:rsid w:val="00115827"/>
    <w:rsid w:val="00115862"/>
    <w:rsid w:val="00115BCA"/>
    <w:rsid w:val="00115D57"/>
    <w:rsid w:val="00115E31"/>
    <w:rsid w:val="0011641B"/>
    <w:rsid w:val="0011651D"/>
    <w:rsid w:val="001165A8"/>
    <w:rsid w:val="001166B5"/>
    <w:rsid w:val="00116858"/>
    <w:rsid w:val="001168AB"/>
    <w:rsid w:val="00116C38"/>
    <w:rsid w:val="00116CAC"/>
    <w:rsid w:val="00116D32"/>
    <w:rsid w:val="00116EAC"/>
    <w:rsid w:val="00116FF9"/>
    <w:rsid w:val="00117311"/>
    <w:rsid w:val="0011762F"/>
    <w:rsid w:val="001176A3"/>
    <w:rsid w:val="00117A24"/>
    <w:rsid w:val="00117C77"/>
    <w:rsid w:val="00117C90"/>
    <w:rsid w:val="00117E8E"/>
    <w:rsid w:val="001200AE"/>
    <w:rsid w:val="001200F1"/>
    <w:rsid w:val="00120146"/>
    <w:rsid w:val="001203AA"/>
    <w:rsid w:val="00120AEA"/>
    <w:rsid w:val="00120D53"/>
    <w:rsid w:val="00120F8D"/>
    <w:rsid w:val="0012128B"/>
    <w:rsid w:val="00121299"/>
    <w:rsid w:val="0012179E"/>
    <w:rsid w:val="001219B8"/>
    <w:rsid w:val="00121CF9"/>
    <w:rsid w:val="00121DE8"/>
    <w:rsid w:val="00121F65"/>
    <w:rsid w:val="0012209A"/>
    <w:rsid w:val="001221BC"/>
    <w:rsid w:val="001223B1"/>
    <w:rsid w:val="001223B6"/>
    <w:rsid w:val="001225BF"/>
    <w:rsid w:val="001226C1"/>
    <w:rsid w:val="001226E6"/>
    <w:rsid w:val="001227D1"/>
    <w:rsid w:val="00122807"/>
    <w:rsid w:val="00122C4E"/>
    <w:rsid w:val="00122F74"/>
    <w:rsid w:val="00123219"/>
    <w:rsid w:val="00123291"/>
    <w:rsid w:val="00123498"/>
    <w:rsid w:val="00123863"/>
    <w:rsid w:val="00123926"/>
    <w:rsid w:val="00123B64"/>
    <w:rsid w:val="00123D1E"/>
    <w:rsid w:val="00123D3B"/>
    <w:rsid w:val="00123D5B"/>
    <w:rsid w:val="00123F06"/>
    <w:rsid w:val="001240F5"/>
    <w:rsid w:val="00124395"/>
    <w:rsid w:val="001243B6"/>
    <w:rsid w:val="00124461"/>
    <w:rsid w:val="00124620"/>
    <w:rsid w:val="001246C3"/>
    <w:rsid w:val="00124785"/>
    <w:rsid w:val="001247B8"/>
    <w:rsid w:val="00124803"/>
    <w:rsid w:val="001248E1"/>
    <w:rsid w:val="00124A8E"/>
    <w:rsid w:val="00124AEF"/>
    <w:rsid w:val="00124C44"/>
    <w:rsid w:val="00125022"/>
    <w:rsid w:val="0012502A"/>
    <w:rsid w:val="00125056"/>
    <w:rsid w:val="001252ED"/>
    <w:rsid w:val="00125452"/>
    <w:rsid w:val="00125594"/>
    <w:rsid w:val="00125A6A"/>
    <w:rsid w:val="00125B40"/>
    <w:rsid w:val="00125BDC"/>
    <w:rsid w:val="00125ED7"/>
    <w:rsid w:val="0012611A"/>
    <w:rsid w:val="001261B2"/>
    <w:rsid w:val="001264A7"/>
    <w:rsid w:val="001264C2"/>
    <w:rsid w:val="001266E0"/>
    <w:rsid w:val="00126877"/>
    <w:rsid w:val="00126B3E"/>
    <w:rsid w:val="00126B88"/>
    <w:rsid w:val="00126CB5"/>
    <w:rsid w:val="00126E7E"/>
    <w:rsid w:val="00126E98"/>
    <w:rsid w:val="00126F6A"/>
    <w:rsid w:val="00126FA1"/>
    <w:rsid w:val="00126FFB"/>
    <w:rsid w:val="001273D1"/>
    <w:rsid w:val="0012761D"/>
    <w:rsid w:val="00127844"/>
    <w:rsid w:val="001279C2"/>
    <w:rsid w:val="0013016D"/>
    <w:rsid w:val="00130230"/>
    <w:rsid w:val="001302AC"/>
    <w:rsid w:val="001302FE"/>
    <w:rsid w:val="0013050C"/>
    <w:rsid w:val="0013097E"/>
    <w:rsid w:val="001309C0"/>
    <w:rsid w:val="00130D83"/>
    <w:rsid w:val="00130DE7"/>
    <w:rsid w:val="00130F4C"/>
    <w:rsid w:val="0013104E"/>
    <w:rsid w:val="00131084"/>
    <w:rsid w:val="001311EE"/>
    <w:rsid w:val="001312A1"/>
    <w:rsid w:val="0013159D"/>
    <w:rsid w:val="001317FF"/>
    <w:rsid w:val="0013180C"/>
    <w:rsid w:val="001318EE"/>
    <w:rsid w:val="00131D80"/>
    <w:rsid w:val="00131D8C"/>
    <w:rsid w:val="00131ED8"/>
    <w:rsid w:val="00131F9F"/>
    <w:rsid w:val="00132292"/>
    <w:rsid w:val="001322C1"/>
    <w:rsid w:val="0013232E"/>
    <w:rsid w:val="001323D9"/>
    <w:rsid w:val="00132602"/>
    <w:rsid w:val="00132B08"/>
    <w:rsid w:val="00132CF7"/>
    <w:rsid w:val="00132DDB"/>
    <w:rsid w:val="00133049"/>
    <w:rsid w:val="00133367"/>
    <w:rsid w:val="00133376"/>
    <w:rsid w:val="00133382"/>
    <w:rsid w:val="001333E8"/>
    <w:rsid w:val="00133432"/>
    <w:rsid w:val="001334E8"/>
    <w:rsid w:val="00133584"/>
    <w:rsid w:val="0013360E"/>
    <w:rsid w:val="001338D1"/>
    <w:rsid w:val="00133975"/>
    <w:rsid w:val="001339E7"/>
    <w:rsid w:val="00133B9E"/>
    <w:rsid w:val="00133C42"/>
    <w:rsid w:val="00133FAB"/>
    <w:rsid w:val="00134123"/>
    <w:rsid w:val="001342FF"/>
    <w:rsid w:val="001343F0"/>
    <w:rsid w:val="00134589"/>
    <w:rsid w:val="00134681"/>
    <w:rsid w:val="001349F8"/>
    <w:rsid w:val="00134C6B"/>
    <w:rsid w:val="00134C9E"/>
    <w:rsid w:val="00134EC8"/>
    <w:rsid w:val="00134F63"/>
    <w:rsid w:val="00135021"/>
    <w:rsid w:val="00135091"/>
    <w:rsid w:val="00135356"/>
    <w:rsid w:val="0013539A"/>
    <w:rsid w:val="001357B6"/>
    <w:rsid w:val="00135805"/>
    <w:rsid w:val="0013582D"/>
    <w:rsid w:val="0013586D"/>
    <w:rsid w:val="00135C1C"/>
    <w:rsid w:val="00135C22"/>
    <w:rsid w:val="00135D66"/>
    <w:rsid w:val="00135D9A"/>
    <w:rsid w:val="00136006"/>
    <w:rsid w:val="0013631A"/>
    <w:rsid w:val="00136416"/>
    <w:rsid w:val="00136A34"/>
    <w:rsid w:val="00136AE4"/>
    <w:rsid w:val="00136B0A"/>
    <w:rsid w:val="00136E6D"/>
    <w:rsid w:val="00136F31"/>
    <w:rsid w:val="00136F57"/>
    <w:rsid w:val="00136FFB"/>
    <w:rsid w:val="001376AE"/>
    <w:rsid w:val="001376CF"/>
    <w:rsid w:val="001376D5"/>
    <w:rsid w:val="0013778D"/>
    <w:rsid w:val="001378F9"/>
    <w:rsid w:val="00137B59"/>
    <w:rsid w:val="00137E55"/>
    <w:rsid w:val="0014000F"/>
    <w:rsid w:val="00140080"/>
    <w:rsid w:val="00140402"/>
    <w:rsid w:val="0014061F"/>
    <w:rsid w:val="0014097C"/>
    <w:rsid w:val="00140985"/>
    <w:rsid w:val="00140AE6"/>
    <w:rsid w:val="00140F1A"/>
    <w:rsid w:val="0014101D"/>
    <w:rsid w:val="0014126D"/>
    <w:rsid w:val="0014136F"/>
    <w:rsid w:val="001413A4"/>
    <w:rsid w:val="00141449"/>
    <w:rsid w:val="00141540"/>
    <w:rsid w:val="0014163E"/>
    <w:rsid w:val="00141946"/>
    <w:rsid w:val="00141C86"/>
    <w:rsid w:val="00141F83"/>
    <w:rsid w:val="00141FD5"/>
    <w:rsid w:val="00141FDF"/>
    <w:rsid w:val="00142335"/>
    <w:rsid w:val="001423D6"/>
    <w:rsid w:val="00142447"/>
    <w:rsid w:val="00142861"/>
    <w:rsid w:val="00142F68"/>
    <w:rsid w:val="0014300A"/>
    <w:rsid w:val="00143114"/>
    <w:rsid w:val="001431DB"/>
    <w:rsid w:val="001433DA"/>
    <w:rsid w:val="0014340E"/>
    <w:rsid w:val="0014341C"/>
    <w:rsid w:val="0014351E"/>
    <w:rsid w:val="00143952"/>
    <w:rsid w:val="00143B9D"/>
    <w:rsid w:val="00143F61"/>
    <w:rsid w:val="00143FCC"/>
    <w:rsid w:val="00144032"/>
    <w:rsid w:val="001440AA"/>
    <w:rsid w:val="00144A7F"/>
    <w:rsid w:val="00144D1D"/>
    <w:rsid w:val="00144EF3"/>
    <w:rsid w:val="001454DF"/>
    <w:rsid w:val="0014595A"/>
    <w:rsid w:val="001459A4"/>
    <w:rsid w:val="00145A4B"/>
    <w:rsid w:val="00145D78"/>
    <w:rsid w:val="00145E09"/>
    <w:rsid w:val="00145E96"/>
    <w:rsid w:val="00146072"/>
    <w:rsid w:val="0014609D"/>
    <w:rsid w:val="00146294"/>
    <w:rsid w:val="00146406"/>
    <w:rsid w:val="00146641"/>
    <w:rsid w:val="00146817"/>
    <w:rsid w:val="0014698E"/>
    <w:rsid w:val="00146A93"/>
    <w:rsid w:val="00146C81"/>
    <w:rsid w:val="00146DDE"/>
    <w:rsid w:val="00146E6F"/>
    <w:rsid w:val="00147044"/>
    <w:rsid w:val="00147204"/>
    <w:rsid w:val="00147288"/>
    <w:rsid w:val="00147294"/>
    <w:rsid w:val="001475B5"/>
    <w:rsid w:val="001478AC"/>
    <w:rsid w:val="00147A57"/>
    <w:rsid w:val="00147D65"/>
    <w:rsid w:val="0014C972"/>
    <w:rsid w:val="001500BB"/>
    <w:rsid w:val="001500FE"/>
    <w:rsid w:val="0015067F"/>
    <w:rsid w:val="00150800"/>
    <w:rsid w:val="00150877"/>
    <w:rsid w:val="00150911"/>
    <w:rsid w:val="00150AD2"/>
    <w:rsid w:val="00150AE6"/>
    <w:rsid w:val="00150B84"/>
    <w:rsid w:val="00150DB8"/>
    <w:rsid w:val="00150F73"/>
    <w:rsid w:val="00151005"/>
    <w:rsid w:val="00151243"/>
    <w:rsid w:val="0015125A"/>
    <w:rsid w:val="001513A3"/>
    <w:rsid w:val="001513CA"/>
    <w:rsid w:val="001513FB"/>
    <w:rsid w:val="001518FE"/>
    <w:rsid w:val="00151958"/>
    <w:rsid w:val="00151A9B"/>
    <w:rsid w:val="00151AB6"/>
    <w:rsid w:val="00151B24"/>
    <w:rsid w:val="00151D55"/>
    <w:rsid w:val="00151E43"/>
    <w:rsid w:val="00151E73"/>
    <w:rsid w:val="00151FCC"/>
    <w:rsid w:val="001524AD"/>
    <w:rsid w:val="00152527"/>
    <w:rsid w:val="00152628"/>
    <w:rsid w:val="001529D2"/>
    <w:rsid w:val="00152AD9"/>
    <w:rsid w:val="00152B4E"/>
    <w:rsid w:val="00152E51"/>
    <w:rsid w:val="00152F1D"/>
    <w:rsid w:val="00152F6F"/>
    <w:rsid w:val="00153195"/>
    <w:rsid w:val="001531AE"/>
    <w:rsid w:val="001532BB"/>
    <w:rsid w:val="001532D1"/>
    <w:rsid w:val="00153441"/>
    <w:rsid w:val="0015368F"/>
    <w:rsid w:val="001539FD"/>
    <w:rsid w:val="00153A43"/>
    <w:rsid w:val="00153AFC"/>
    <w:rsid w:val="00153EAC"/>
    <w:rsid w:val="00153FDD"/>
    <w:rsid w:val="00154413"/>
    <w:rsid w:val="00154423"/>
    <w:rsid w:val="001544E7"/>
    <w:rsid w:val="00154585"/>
    <w:rsid w:val="001545C0"/>
    <w:rsid w:val="001546CB"/>
    <w:rsid w:val="001548EB"/>
    <w:rsid w:val="001549A2"/>
    <w:rsid w:val="00154A82"/>
    <w:rsid w:val="00154AF9"/>
    <w:rsid w:val="00154BB5"/>
    <w:rsid w:val="00154BDF"/>
    <w:rsid w:val="00154C65"/>
    <w:rsid w:val="00154CFC"/>
    <w:rsid w:val="00154F66"/>
    <w:rsid w:val="00154F94"/>
    <w:rsid w:val="00154FFA"/>
    <w:rsid w:val="0015516D"/>
    <w:rsid w:val="001555F7"/>
    <w:rsid w:val="00155654"/>
    <w:rsid w:val="0015566C"/>
    <w:rsid w:val="001557DD"/>
    <w:rsid w:val="001558D1"/>
    <w:rsid w:val="00155983"/>
    <w:rsid w:val="00155AF5"/>
    <w:rsid w:val="00155B31"/>
    <w:rsid w:val="00155B47"/>
    <w:rsid w:val="00155E49"/>
    <w:rsid w:val="00155ED0"/>
    <w:rsid w:val="00156106"/>
    <w:rsid w:val="0015640F"/>
    <w:rsid w:val="001564E9"/>
    <w:rsid w:val="0015650B"/>
    <w:rsid w:val="001565C5"/>
    <w:rsid w:val="0015674D"/>
    <w:rsid w:val="001568E6"/>
    <w:rsid w:val="00156E0F"/>
    <w:rsid w:val="00156F34"/>
    <w:rsid w:val="0015715A"/>
    <w:rsid w:val="00157200"/>
    <w:rsid w:val="001573AA"/>
    <w:rsid w:val="001574BF"/>
    <w:rsid w:val="00157562"/>
    <w:rsid w:val="0015760E"/>
    <w:rsid w:val="00157727"/>
    <w:rsid w:val="00157760"/>
    <w:rsid w:val="001579FA"/>
    <w:rsid w:val="00157B04"/>
    <w:rsid w:val="00157BFF"/>
    <w:rsid w:val="00157D8A"/>
    <w:rsid w:val="00157F5F"/>
    <w:rsid w:val="00157F7B"/>
    <w:rsid w:val="001601BB"/>
    <w:rsid w:val="0016022A"/>
    <w:rsid w:val="001602F0"/>
    <w:rsid w:val="001604A5"/>
    <w:rsid w:val="00160820"/>
    <w:rsid w:val="00160955"/>
    <w:rsid w:val="00160A40"/>
    <w:rsid w:val="00160C71"/>
    <w:rsid w:val="00160E28"/>
    <w:rsid w:val="00160F09"/>
    <w:rsid w:val="00160FF7"/>
    <w:rsid w:val="0016151E"/>
    <w:rsid w:val="0016174F"/>
    <w:rsid w:val="001617D1"/>
    <w:rsid w:val="00161826"/>
    <w:rsid w:val="001618BB"/>
    <w:rsid w:val="00161AB4"/>
    <w:rsid w:val="00161B0F"/>
    <w:rsid w:val="0016207D"/>
    <w:rsid w:val="0016224D"/>
    <w:rsid w:val="001622F8"/>
    <w:rsid w:val="00162324"/>
    <w:rsid w:val="0016268E"/>
    <w:rsid w:val="0016269A"/>
    <w:rsid w:val="00162823"/>
    <w:rsid w:val="001628EB"/>
    <w:rsid w:val="00162E08"/>
    <w:rsid w:val="00162E7B"/>
    <w:rsid w:val="00163126"/>
    <w:rsid w:val="0016342D"/>
    <w:rsid w:val="001635BB"/>
    <w:rsid w:val="0016367A"/>
    <w:rsid w:val="00163685"/>
    <w:rsid w:val="0016369D"/>
    <w:rsid w:val="001636CC"/>
    <w:rsid w:val="001636EE"/>
    <w:rsid w:val="001638C9"/>
    <w:rsid w:val="00163D7F"/>
    <w:rsid w:val="00163D8B"/>
    <w:rsid w:val="001642BD"/>
    <w:rsid w:val="00164343"/>
    <w:rsid w:val="00164630"/>
    <w:rsid w:val="00164658"/>
    <w:rsid w:val="00164763"/>
    <w:rsid w:val="001647CD"/>
    <w:rsid w:val="0016483F"/>
    <w:rsid w:val="00164865"/>
    <w:rsid w:val="00164AB4"/>
    <w:rsid w:val="00164AE9"/>
    <w:rsid w:val="00164BEB"/>
    <w:rsid w:val="00164C08"/>
    <w:rsid w:val="00164D2F"/>
    <w:rsid w:val="00164E03"/>
    <w:rsid w:val="00164E6C"/>
    <w:rsid w:val="00164FE9"/>
    <w:rsid w:val="00165215"/>
    <w:rsid w:val="001659F4"/>
    <w:rsid w:val="00165C59"/>
    <w:rsid w:val="00165E93"/>
    <w:rsid w:val="0016604C"/>
    <w:rsid w:val="00166132"/>
    <w:rsid w:val="00166245"/>
    <w:rsid w:val="0016654C"/>
    <w:rsid w:val="001669A7"/>
    <w:rsid w:val="00166BC5"/>
    <w:rsid w:val="00166C6A"/>
    <w:rsid w:val="001673CA"/>
    <w:rsid w:val="00167586"/>
    <w:rsid w:val="00167982"/>
    <w:rsid w:val="00167A53"/>
    <w:rsid w:val="00167B82"/>
    <w:rsid w:val="00167C76"/>
    <w:rsid w:val="00167C89"/>
    <w:rsid w:val="0017010E"/>
    <w:rsid w:val="00170218"/>
    <w:rsid w:val="00170252"/>
    <w:rsid w:val="0017025A"/>
    <w:rsid w:val="001703CC"/>
    <w:rsid w:val="00170445"/>
    <w:rsid w:val="001704B2"/>
    <w:rsid w:val="00170668"/>
    <w:rsid w:val="001707D2"/>
    <w:rsid w:val="001708A5"/>
    <w:rsid w:val="00170AF0"/>
    <w:rsid w:val="00170BE9"/>
    <w:rsid w:val="00171052"/>
    <w:rsid w:val="001711C7"/>
    <w:rsid w:val="0017162F"/>
    <w:rsid w:val="00171866"/>
    <w:rsid w:val="001718DA"/>
    <w:rsid w:val="00171A8A"/>
    <w:rsid w:val="00171BC4"/>
    <w:rsid w:val="00171D43"/>
    <w:rsid w:val="00171E38"/>
    <w:rsid w:val="00171E55"/>
    <w:rsid w:val="00171EEC"/>
    <w:rsid w:val="00171F34"/>
    <w:rsid w:val="001720D1"/>
    <w:rsid w:val="001721A4"/>
    <w:rsid w:val="001722BF"/>
    <w:rsid w:val="00172926"/>
    <w:rsid w:val="00172978"/>
    <w:rsid w:val="00172AED"/>
    <w:rsid w:val="00172B32"/>
    <w:rsid w:val="00172C99"/>
    <w:rsid w:val="00172D11"/>
    <w:rsid w:val="00172D89"/>
    <w:rsid w:val="00172DCD"/>
    <w:rsid w:val="00172EF7"/>
    <w:rsid w:val="0017305A"/>
    <w:rsid w:val="00173188"/>
    <w:rsid w:val="001732A7"/>
    <w:rsid w:val="0017341E"/>
    <w:rsid w:val="001735A6"/>
    <w:rsid w:val="001736A9"/>
    <w:rsid w:val="0017394F"/>
    <w:rsid w:val="00173C1F"/>
    <w:rsid w:val="00173D05"/>
    <w:rsid w:val="00173DE6"/>
    <w:rsid w:val="00173EA3"/>
    <w:rsid w:val="00173ED3"/>
    <w:rsid w:val="00173EEA"/>
    <w:rsid w:val="00173FC2"/>
    <w:rsid w:val="0017435C"/>
    <w:rsid w:val="0017467D"/>
    <w:rsid w:val="0017486C"/>
    <w:rsid w:val="00174AAB"/>
    <w:rsid w:val="00174AC5"/>
    <w:rsid w:val="00174DDA"/>
    <w:rsid w:val="00174DEF"/>
    <w:rsid w:val="0017516F"/>
    <w:rsid w:val="001756C4"/>
    <w:rsid w:val="0017599E"/>
    <w:rsid w:val="00175F04"/>
    <w:rsid w:val="0017640F"/>
    <w:rsid w:val="00176872"/>
    <w:rsid w:val="00176C2A"/>
    <w:rsid w:val="00176C41"/>
    <w:rsid w:val="00176FE4"/>
    <w:rsid w:val="00177044"/>
    <w:rsid w:val="001770FC"/>
    <w:rsid w:val="0017717D"/>
    <w:rsid w:val="00177395"/>
    <w:rsid w:val="0017742B"/>
    <w:rsid w:val="001774F1"/>
    <w:rsid w:val="00177622"/>
    <w:rsid w:val="00177923"/>
    <w:rsid w:val="00177BD9"/>
    <w:rsid w:val="00177C39"/>
    <w:rsid w:val="00177C3D"/>
    <w:rsid w:val="00177E51"/>
    <w:rsid w:val="00177E70"/>
    <w:rsid w:val="00180113"/>
    <w:rsid w:val="00180161"/>
    <w:rsid w:val="00180601"/>
    <w:rsid w:val="001806FC"/>
    <w:rsid w:val="00180AF1"/>
    <w:rsid w:val="00180B86"/>
    <w:rsid w:val="00180D62"/>
    <w:rsid w:val="00180D6F"/>
    <w:rsid w:val="00181181"/>
    <w:rsid w:val="00181231"/>
    <w:rsid w:val="0018154A"/>
    <w:rsid w:val="0018173C"/>
    <w:rsid w:val="001817B6"/>
    <w:rsid w:val="00181A42"/>
    <w:rsid w:val="00181A94"/>
    <w:rsid w:val="00181A9C"/>
    <w:rsid w:val="00181FB8"/>
    <w:rsid w:val="001820F1"/>
    <w:rsid w:val="00182232"/>
    <w:rsid w:val="00182270"/>
    <w:rsid w:val="001822E5"/>
    <w:rsid w:val="0018237C"/>
    <w:rsid w:val="00182577"/>
    <w:rsid w:val="001825E2"/>
    <w:rsid w:val="0018269A"/>
    <w:rsid w:val="00182707"/>
    <w:rsid w:val="001827E3"/>
    <w:rsid w:val="001828CB"/>
    <w:rsid w:val="00182E48"/>
    <w:rsid w:val="00182EFB"/>
    <w:rsid w:val="00182F9D"/>
    <w:rsid w:val="001831E0"/>
    <w:rsid w:val="001831EE"/>
    <w:rsid w:val="00183327"/>
    <w:rsid w:val="0018333C"/>
    <w:rsid w:val="001833EE"/>
    <w:rsid w:val="0018344D"/>
    <w:rsid w:val="00183651"/>
    <w:rsid w:val="0018368C"/>
    <w:rsid w:val="00183B84"/>
    <w:rsid w:val="00184181"/>
    <w:rsid w:val="00184292"/>
    <w:rsid w:val="0018453E"/>
    <w:rsid w:val="00184953"/>
    <w:rsid w:val="00184C0A"/>
    <w:rsid w:val="00184CA0"/>
    <w:rsid w:val="00184DA8"/>
    <w:rsid w:val="00184E36"/>
    <w:rsid w:val="00184E6E"/>
    <w:rsid w:val="00185061"/>
    <w:rsid w:val="001850BC"/>
    <w:rsid w:val="00185147"/>
    <w:rsid w:val="001855E7"/>
    <w:rsid w:val="001855FF"/>
    <w:rsid w:val="00185629"/>
    <w:rsid w:val="0018569A"/>
    <w:rsid w:val="001856C1"/>
    <w:rsid w:val="0018581D"/>
    <w:rsid w:val="00185A1B"/>
    <w:rsid w:val="00185ABC"/>
    <w:rsid w:val="00185DBA"/>
    <w:rsid w:val="0018621A"/>
    <w:rsid w:val="00186320"/>
    <w:rsid w:val="001864D1"/>
    <w:rsid w:val="00186B7A"/>
    <w:rsid w:val="00186BBB"/>
    <w:rsid w:val="00186E28"/>
    <w:rsid w:val="00187312"/>
    <w:rsid w:val="00187718"/>
    <w:rsid w:val="001879B8"/>
    <w:rsid w:val="00187B93"/>
    <w:rsid w:val="00187BAC"/>
    <w:rsid w:val="00187C43"/>
    <w:rsid w:val="00187CFA"/>
    <w:rsid w:val="00187D3E"/>
    <w:rsid w:val="00187D65"/>
    <w:rsid w:val="00187D99"/>
    <w:rsid w:val="0018C83B"/>
    <w:rsid w:val="00190071"/>
    <w:rsid w:val="001901E5"/>
    <w:rsid w:val="00190267"/>
    <w:rsid w:val="001902A3"/>
    <w:rsid w:val="001903B4"/>
    <w:rsid w:val="00190468"/>
    <w:rsid w:val="00190539"/>
    <w:rsid w:val="00190659"/>
    <w:rsid w:val="0019073A"/>
    <w:rsid w:val="001907CB"/>
    <w:rsid w:val="001909EE"/>
    <w:rsid w:val="00190A30"/>
    <w:rsid w:val="00190BEB"/>
    <w:rsid w:val="00190D90"/>
    <w:rsid w:val="00190DEA"/>
    <w:rsid w:val="00190E1F"/>
    <w:rsid w:val="00191133"/>
    <w:rsid w:val="001911D9"/>
    <w:rsid w:val="00191303"/>
    <w:rsid w:val="0019133E"/>
    <w:rsid w:val="00191391"/>
    <w:rsid w:val="001913F1"/>
    <w:rsid w:val="001914D4"/>
    <w:rsid w:val="001915B7"/>
    <w:rsid w:val="0019197B"/>
    <w:rsid w:val="001919D7"/>
    <w:rsid w:val="00191C49"/>
    <w:rsid w:val="00191D19"/>
    <w:rsid w:val="001920F9"/>
    <w:rsid w:val="00192371"/>
    <w:rsid w:val="00192BEB"/>
    <w:rsid w:val="00192CC1"/>
    <w:rsid w:val="00192D8F"/>
    <w:rsid w:val="00192D96"/>
    <w:rsid w:val="00192F7D"/>
    <w:rsid w:val="0019311C"/>
    <w:rsid w:val="001932E2"/>
    <w:rsid w:val="001932F1"/>
    <w:rsid w:val="001935D3"/>
    <w:rsid w:val="0019360D"/>
    <w:rsid w:val="00193731"/>
    <w:rsid w:val="0019374D"/>
    <w:rsid w:val="001937A1"/>
    <w:rsid w:val="001938CB"/>
    <w:rsid w:val="00193BBD"/>
    <w:rsid w:val="00193CAA"/>
    <w:rsid w:val="00193E43"/>
    <w:rsid w:val="00193E65"/>
    <w:rsid w:val="00193F1C"/>
    <w:rsid w:val="0019406E"/>
    <w:rsid w:val="00194139"/>
    <w:rsid w:val="001942DD"/>
    <w:rsid w:val="001946E3"/>
    <w:rsid w:val="00194835"/>
    <w:rsid w:val="001948F3"/>
    <w:rsid w:val="001949B6"/>
    <w:rsid w:val="00194A13"/>
    <w:rsid w:val="00194E5E"/>
    <w:rsid w:val="0019523C"/>
    <w:rsid w:val="001952B0"/>
    <w:rsid w:val="001954F3"/>
    <w:rsid w:val="0019593C"/>
    <w:rsid w:val="00195B4D"/>
    <w:rsid w:val="00195BB8"/>
    <w:rsid w:val="00195C21"/>
    <w:rsid w:val="00196091"/>
    <w:rsid w:val="0019651B"/>
    <w:rsid w:val="00196588"/>
    <w:rsid w:val="001965EF"/>
    <w:rsid w:val="001968C0"/>
    <w:rsid w:val="001968F4"/>
    <w:rsid w:val="0019697E"/>
    <w:rsid w:val="00196A64"/>
    <w:rsid w:val="00196BF8"/>
    <w:rsid w:val="001971AF"/>
    <w:rsid w:val="0019720B"/>
    <w:rsid w:val="001973BB"/>
    <w:rsid w:val="00197401"/>
    <w:rsid w:val="0019763C"/>
    <w:rsid w:val="0019786C"/>
    <w:rsid w:val="00197B92"/>
    <w:rsid w:val="00197BC8"/>
    <w:rsid w:val="00197BD1"/>
    <w:rsid w:val="00197E14"/>
    <w:rsid w:val="00197F2B"/>
    <w:rsid w:val="0019ABDB"/>
    <w:rsid w:val="001A026F"/>
    <w:rsid w:val="001A028B"/>
    <w:rsid w:val="001A058C"/>
    <w:rsid w:val="001A09F3"/>
    <w:rsid w:val="001A0AD2"/>
    <w:rsid w:val="001A0DB9"/>
    <w:rsid w:val="001A1000"/>
    <w:rsid w:val="001A10B7"/>
    <w:rsid w:val="001A14EA"/>
    <w:rsid w:val="001A167C"/>
    <w:rsid w:val="001A199B"/>
    <w:rsid w:val="001A1C1C"/>
    <w:rsid w:val="001A1E1A"/>
    <w:rsid w:val="001A1E7C"/>
    <w:rsid w:val="001A1EAF"/>
    <w:rsid w:val="001A1F13"/>
    <w:rsid w:val="001A1F1B"/>
    <w:rsid w:val="001A2081"/>
    <w:rsid w:val="001A2127"/>
    <w:rsid w:val="001A2890"/>
    <w:rsid w:val="001A2A90"/>
    <w:rsid w:val="001A2F1D"/>
    <w:rsid w:val="001A2F3F"/>
    <w:rsid w:val="001A2FDB"/>
    <w:rsid w:val="001A3280"/>
    <w:rsid w:val="001A32DA"/>
    <w:rsid w:val="001A32FA"/>
    <w:rsid w:val="001A3334"/>
    <w:rsid w:val="001A3664"/>
    <w:rsid w:val="001A37FE"/>
    <w:rsid w:val="001A3801"/>
    <w:rsid w:val="001A3987"/>
    <w:rsid w:val="001A39BF"/>
    <w:rsid w:val="001A3A33"/>
    <w:rsid w:val="001A3BC6"/>
    <w:rsid w:val="001A3C0C"/>
    <w:rsid w:val="001A3F08"/>
    <w:rsid w:val="001A4A79"/>
    <w:rsid w:val="001A4C58"/>
    <w:rsid w:val="001A4DEB"/>
    <w:rsid w:val="001A5319"/>
    <w:rsid w:val="001A54F1"/>
    <w:rsid w:val="001A55F1"/>
    <w:rsid w:val="001A56A1"/>
    <w:rsid w:val="001A58A7"/>
    <w:rsid w:val="001A58AB"/>
    <w:rsid w:val="001A5B42"/>
    <w:rsid w:val="001A5F0B"/>
    <w:rsid w:val="001A62E8"/>
    <w:rsid w:val="001A64AB"/>
    <w:rsid w:val="001A65F6"/>
    <w:rsid w:val="001A6621"/>
    <w:rsid w:val="001A67A6"/>
    <w:rsid w:val="001A68A8"/>
    <w:rsid w:val="001A6917"/>
    <w:rsid w:val="001A69CF"/>
    <w:rsid w:val="001A6BA4"/>
    <w:rsid w:val="001A6CE0"/>
    <w:rsid w:val="001A6E7D"/>
    <w:rsid w:val="001A6FEF"/>
    <w:rsid w:val="001A7197"/>
    <w:rsid w:val="001A7271"/>
    <w:rsid w:val="001A7489"/>
    <w:rsid w:val="001A780A"/>
    <w:rsid w:val="001A7918"/>
    <w:rsid w:val="001A7C24"/>
    <w:rsid w:val="001A7E72"/>
    <w:rsid w:val="001B0533"/>
    <w:rsid w:val="001B05BD"/>
    <w:rsid w:val="001B06FD"/>
    <w:rsid w:val="001B09A7"/>
    <w:rsid w:val="001B0B3B"/>
    <w:rsid w:val="001B0B93"/>
    <w:rsid w:val="001B0E10"/>
    <w:rsid w:val="001B0E52"/>
    <w:rsid w:val="001B0F94"/>
    <w:rsid w:val="001B11A8"/>
    <w:rsid w:val="001B120D"/>
    <w:rsid w:val="001B1248"/>
    <w:rsid w:val="001B14C0"/>
    <w:rsid w:val="001B1574"/>
    <w:rsid w:val="001B17BB"/>
    <w:rsid w:val="001B17E7"/>
    <w:rsid w:val="001B17F4"/>
    <w:rsid w:val="001B18B7"/>
    <w:rsid w:val="001B1A87"/>
    <w:rsid w:val="001B1B79"/>
    <w:rsid w:val="001B22CA"/>
    <w:rsid w:val="001B2636"/>
    <w:rsid w:val="001B26B6"/>
    <w:rsid w:val="001B2753"/>
    <w:rsid w:val="001B2857"/>
    <w:rsid w:val="001B2931"/>
    <w:rsid w:val="001B2E04"/>
    <w:rsid w:val="001B3074"/>
    <w:rsid w:val="001B3330"/>
    <w:rsid w:val="001B3660"/>
    <w:rsid w:val="001B375C"/>
    <w:rsid w:val="001B37ED"/>
    <w:rsid w:val="001B3822"/>
    <w:rsid w:val="001B3AD9"/>
    <w:rsid w:val="001B3BE3"/>
    <w:rsid w:val="001B4098"/>
    <w:rsid w:val="001B4517"/>
    <w:rsid w:val="001B457F"/>
    <w:rsid w:val="001B45AC"/>
    <w:rsid w:val="001B46CF"/>
    <w:rsid w:val="001B46DF"/>
    <w:rsid w:val="001B498D"/>
    <w:rsid w:val="001B4AE3"/>
    <w:rsid w:val="001B4BF9"/>
    <w:rsid w:val="001B4C12"/>
    <w:rsid w:val="001B4D52"/>
    <w:rsid w:val="001B4E08"/>
    <w:rsid w:val="001B51AE"/>
    <w:rsid w:val="001B51FC"/>
    <w:rsid w:val="001B52B1"/>
    <w:rsid w:val="001B533C"/>
    <w:rsid w:val="001B541C"/>
    <w:rsid w:val="001B5464"/>
    <w:rsid w:val="001B56EE"/>
    <w:rsid w:val="001B57A4"/>
    <w:rsid w:val="001B58C6"/>
    <w:rsid w:val="001B5D42"/>
    <w:rsid w:val="001B5E94"/>
    <w:rsid w:val="001B5F30"/>
    <w:rsid w:val="001B5FA6"/>
    <w:rsid w:val="001B6244"/>
    <w:rsid w:val="001B64AF"/>
    <w:rsid w:val="001B65BB"/>
    <w:rsid w:val="001B669B"/>
    <w:rsid w:val="001B67B1"/>
    <w:rsid w:val="001B6878"/>
    <w:rsid w:val="001B6F35"/>
    <w:rsid w:val="001B71CB"/>
    <w:rsid w:val="001B78D7"/>
    <w:rsid w:val="001B7A8C"/>
    <w:rsid w:val="001B7B31"/>
    <w:rsid w:val="001B7B33"/>
    <w:rsid w:val="001B7C0A"/>
    <w:rsid w:val="001B7CA0"/>
    <w:rsid w:val="001B7F3C"/>
    <w:rsid w:val="001C00F2"/>
    <w:rsid w:val="001C02A7"/>
    <w:rsid w:val="001C02DC"/>
    <w:rsid w:val="001C054B"/>
    <w:rsid w:val="001C06BF"/>
    <w:rsid w:val="001C0739"/>
    <w:rsid w:val="001C0865"/>
    <w:rsid w:val="001C0917"/>
    <w:rsid w:val="001C0924"/>
    <w:rsid w:val="001C0BF6"/>
    <w:rsid w:val="001C0C12"/>
    <w:rsid w:val="001C1026"/>
    <w:rsid w:val="001C117D"/>
    <w:rsid w:val="001C1292"/>
    <w:rsid w:val="001C12CD"/>
    <w:rsid w:val="001C133D"/>
    <w:rsid w:val="001C1348"/>
    <w:rsid w:val="001C14B3"/>
    <w:rsid w:val="001C1744"/>
    <w:rsid w:val="001C1760"/>
    <w:rsid w:val="001C17D6"/>
    <w:rsid w:val="001C1B8A"/>
    <w:rsid w:val="001C1D35"/>
    <w:rsid w:val="001C1D6D"/>
    <w:rsid w:val="001C1DB1"/>
    <w:rsid w:val="001C1EB4"/>
    <w:rsid w:val="001C1F77"/>
    <w:rsid w:val="001C2009"/>
    <w:rsid w:val="001C2013"/>
    <w:rsid w:val="001C210A"/>
    <w:rsid w:val="001C26AE"/>
    <w:rsid w:val="001C278D"/>
    <w:rsid w:val="001C2A64"/>
    <w:rsid w:val="001C2B50"/>
    <w:rsid w:val="001C2B61"/>
    <w:rsid w:val="001C2DBD"/>
    <w:rsid w:val="001C3323"/>
    <w:rsid w:val="001C3407"/>
    <w:rsid w:val="001C3431"/>
    <w:rsid w:val="001C349F"/>
    <w:rsid w:val="001C353B"/>
    <w:rsid w:val="001C35C3"/>
    <w:rsid w:val="001C37B1"/>
    <w:rsid w:val="001C3A6B"/>
    <w:rsid w:val="001C3BBF"/>
    <w:rsid w:val="001C3C21"/>
    <w:rsid w:val="001C3D91"/>
    <w:rsid w:val="001C4027"/>
    <w:rsid w:val="001C403E"/>
    <w:rsid w:val="001C4924"/>
    <w:rsid w:val="001C4957"/>
    <w:rsid w:val="001C4A2E"/>
    <w:rsid w:val="001C4A91"/>
    <w:rsid w:val="001C4BA5"/>
    <w:rsid w:val="001C500A"/>
    <w:rsid w:val="001C51DC"/>
    <w:rsid w:val="001C5605"/>
    <w:rsid w:val="001C560F"/>
    <w:rsid w:val="001C571E"/>
    <w:rsid w:val="001C5722"/>
    <w:rsid w:val="001C5962"/>
    <w:rsid w:val="001C5BAC"/>
    <w:rsid w:val="001C5C37"/>
    <w:rsid w:val="001C5DD5"/>
    <w:rsid w:val="001C6176"/>
    <w:rsid w:val="001C68F1"/>
    <w:rsid w:val="001C6A57"/>
    <w:rsid w:val="001C6A99"/>
    <w:rsid w:val="001C6AD3"/>
    <w:rsid w:val="001C6D3E"/>
    <w:rsid w:val="001C7076"/>
    <w:rsid w:val="001C71BE"/>
    <w:rsid w:val="001C71D1"/>
    <w:rsid w:val="001C748B"/>
    <w:rsid w:val="001C749C"/>
    <w:rsid w:val="001C7528"/>
    <w:rsid w:val="001C77C7"/>
    <w:rsid w:val="001C79EC"/>
    <w:rsid w:val="001C7DCA"/>
    <w:rsid w:val="001D00E2"/>
    <w:rsid w:val="001D00E7"/>
    <w:rsid w:val="001D0498"/>
    <w:rsid w:val="001D08F0"/>
    <w:rsid w:val="001D0B45"/>
    <w:rsid w:val="001D0C1A"/>
    <w:rsid w:val="001D0D7B"/>
    <w:rsid w:val="001D0ED1"/>
    <w:rsid w:val="001D0F35"/>
    <w:rsid w:val="001D0FF3"/>
    <w:rsid w:val="001D118F"/>
    <w:rsid w:val="001D124C"/>
    <w:rsid w:val="001D134E"/>
    <w:rsid w:val="001D14B3"/>
    <w:rsid w:val="001D1686"/>
    <w:rsid w:val="001D174B"/>
    <w:rsid w:val="001D1B01"/>
    <w:rsid w:val="001D1CC5"/>
    <w:rsid w:val="001D1EE0"/>
    <w:rsid w:val="001D1FA5"/>
    <w:rsid w:val="001D22FC"/>
    <w:rsid w:val="001D2384"/>
    <w:rsid w:val="001D238E"/>
    <w:rsid w:val="001D259D"/>
    <w:rsid w:val="001D265D"/>
    <w:rsid w:val="001D2933"/>
    <w:rsid w:val="001D2970"/>
    <w:rsid w:val="001D29ED"/>
    <w:rsid w:val="001D2D8A"/>
    <w:rsid w:val="001D3166"/>
    <w:rsid w:val="001D31D3"/>
    <w:rsid w:val="001D330E"/>
    <w:rsid w:val="001D361F"/>
    <w:rsid w:val="001D3DB1"/>
    <w:rsid w:val="001D3E7A"/>
    <w:rsid w:val="001D3FA6"/>
    <w:rsid w:val="001D40CA"/>
    <w:rsid w:val="001D4162"/>
    <w:rsid w:val="001D46E0"/>
    <w:rsid w:val="001D4917"/>
    <w:rsid w:val="001D4A28"/>
    <w:rsid w:val="001D4CC9"/>
    <w:rsid w:val="001D4CE9"/>
    <w:rsid w:val="001D50FF"/>
    <w:rsid w:val="001D5543"/>
    <w:rsid w:val="001D585D"/>
    <w:rsid w:val="001D5CA2"/>
    <w:rsid w:val="001D5D32"/>
    <w:rsid w:val="001D5EB4"/>
    <w:rsid w:val="001D6072"/>
    <w:rsid w:val="001D60C2"/>
    <w:rsid w:val="001D60E4"/>
    <w:rsid w:val="001D6181"/>
    <w:rsid w:val="001D62E4"/>
    <w:rsid w:val="001D641F"/>
    <w:rsid w:val="001D64E6"/>
    <w:rsid w:val="001D67D1"/>
    <w:rsid w:val="001D6EA9"/>
    <w:rsid w:val="001D6F13"/>
    <w:rsid w:val="001D737B"/>
    <w:rsid w:val="001D73C7"/>
    <w:rsid w:val="001D777F"/>
    <w:rsid w:val="001D7878"/>
    <w:rsid w:val="001D7CED"/>
    <w:rsid w:val="001D7E32"/>
    <w:rsid w:val="001D7E6B"/>
    <w:rsid w:val="001D7FEB"/>
    <w:rsid w:val="001E0204"/>
    <w:rsid w:val="001E0358"/>
    <w:rsid w:val="001E04A2"/>
    <w:rsid w:val="001E07A5"/>
    <w:rsid w:val="001E090E"/>
    <w:rsid w:val="001E099B"/>
    <w:rsid w:val="001E1133"/>
    <w:rsid w:val="001E1556"/>
    <w:rsid w:val="001E16AF"/>
    <w:rsid w:val="001E1955"/>
    <w:rsid w:val="001E1E0A"/>
    <w:rsid w:val="001E1F10"/>
    <w:rsid w:val="001E1F20"/>
    <w:rsid w:val="001E1F42"/>
    <w:rsid w:val="001E2266"/>
    <w:rsid w:val="001E228F"/>
    <w:rsid w:val="001E2400"/>
    <w:rsid w:val="001E266E"/>
    <w:rsid w:val="001E2897"/>
    <w:rsid w:val="001E28BB"/>
    <w:rsid w:val="001E2F49"/>
    <w:rsid w:val="001E33F5"/>
    <w:rsid w:val="001E345F"/>
    <w:rsid w:val="001E346C"/>
    <w:rsid w:val="001E3470"/>
    <w:rsid w:val="001E3592"/>
    <w:rsid w:val="001E3853"/>
    <w:rsid w:val="001E3946"/>
    <w:rsid w:val="001E3A52"/>
    <w:rsid w:val="001E3EEA"/>
    <w:rsid w:val="001E3F09"/>
    <w:rsid w:val="001E412C"/>
    <w:rsid w:val="001E42A2"/>
    <w:rsid w:val="001E43B7"/>
    <w:rsid w:val="001E43B8"/>
    <w:rsid w:val="001E44D8"/>
    <w:rsid w:val="001E452B"/>
    <w:rsid w:val="001E4610"/>
    <w:rsid w:val="001E46A7"/>
    <w:rsid w:val="001E474C"/>
    <w:rsid w:val="001E4793"/>
    <w:rsid w:val="001E4945"/>
    <w:rsid w:val="001E4986"/>
    <w:rsid w:val="001E4CC3"/>
    <w:rsid w:val="001E55A6"/>
    <w:rsid w:val="001E5A8B"/>
    <w:rsid w:val="001E5F50"/>
    <w:rsid w:val="001E6058"/>
    <w:rsid w:val="001E613E"/>
    <w:rsid w:val="001E64CA"/>
    <w:rsid w:val="001E65E5"/>
    <w:rsid w:val="001E6744"/>
    <w:rsid w:val="001E6749"/>
    <w:rsid w:val="001E67F2"/>
    <w:rsid w:val="001E6B20"/>
    <w:rsid w:val="001E6C4C"/>
    <w:rsid w:val="001E6D82"/>
    <w:rsid w:val="001E6DB5"/>
    <w:rsid w:val="001E6E70"/>
    <w:rsid w:val="001E7036"/>
    <w:rsid w:val="001E70C0"/>
    <w:rsid w:val="001E7198"/>
    <w:rsid w:val="001E72C8"/>
    <w:rsid w:val="001E7665"/>
    <w:rsid w:val="001E76A6"/>
    <w:rsid w:val="001E778E"/>
    <w:rsid w:val="001E7ADD"/>
    <w:rsid w:val="001F0059"/>
    <w:rsid w:val="001F058D"/>
    <w:rsid w:val="001F0759"/>
    <w:rsid w:val="001F081E"/>
    <w:rsid w:val="001F0C57"/>
    <w:rsid w:val="001F0DC2"/>
    <w:rsid w:val="001F106B"/>
    <w:rsid w:val="001F1086"/>
    <w:rsid w:val="001F114C"/>
    <w:rsid w:val="001F1271"/>
    <w:rsid w:val="001F150B"/>
    <w:rsid w:val="001F1612"/>
    <w:rsid w:val="001F17D5"/>
    <w:rsid w:val="001F1B81"/>
    <w:rsid w:val="001F1CE9"/>
    <w:rsid w:val="001F1E18"/>
    <w:rsid w:val="001F1F1B"/>
    <w:rsid w:val="001F1F1F"/>
    <w:rsid w:val="001F1FAB"/>
    <w:rsid w:val="001F2244"/>
    <w:rsid w:val="001F254F"/>
    <w:rsid w:val="001F29E3"/>
    <w:rsid w:val="001F2AF0"/>
    <w:rsid w:val="001F2B3B"/>
    <w:rsid w:val="001F2B8B"/>
    <w:rsid w:val="001F2B9F"/>
    <w:rsid w:val="001F2FB1"/>
    <w:rsid w:val="001F2FF8"/>
    <w:rsid w:val="001F32D7"/>
    <w:rsid w:val="001F3619"/>
    <w:rsid w:val="001F361F"/>
    <w:rsid w:val="001F39AC"/>
    <w:rsid w:val="001F3A42"/>
    <w:rsid w:val="001F3AEF"/>
    <w:rsid w:val="001F416A"/>
    <w:rsid w:val="001F4223"/>
    <w:rsid w:val="001F44AB"/>
    <w:rsid w:val="001F4D27"/>
    <w:rsid w:val="001F4D5D"/>
    <w:rsid w:val="001F4DAF"/>
    <w:rsid w:val="001F4FB7"/>
    <w:rsid w:val="001F4FE2"/>
    <w:rsid w:val="001F56CA"/>
    <w:rsid w:val="001F58CE"/>
    <w:rsid w:val="001F5D06"/>
    <w:rsid w:val="001F5F80"/>
    <w:rsid w:val="001F5F93"/>
    <w:rsid w:val="001F6053"/>
    <w:rsid w:val="001F627F"/>
    <w:rsid w:val="001F649D"/>
    <w:rsid w:val="001F6713"/>
    <w:rsid w:val="001F69E6"/>
    <w:rsid w:val="001F6B6D"/>
    <w:rsid w:val="001F6CAB"/>
    <w:rsid w:val="001F6DD5"/>
    <w:rsid w:val="001F7031"/>
    <w:rsid w:val="001F7128"/>
    <w:rsid w:val="001F74B6"/>
    <w:rsid w:val="001F755A"/>
    <w:rsid w:val="001F76C6"/>
    <w:rsid w:val="001F7814"/>
    <w:rsid w:val="001F7A8D"/>
    <w:rsid w:val="001F7AC9"/>
    <w:rsid w:val="001F7DF6"/>
    <w:rsid w:val="001F7DFC"/>
    <w:rsid w:val="001F7EBF"/>
    <w:rsid w:val="001F7FA9"/>
    <w:rsid w:val="00200278"/>
    <w:rsid w:val="00200859"/>
    <w:rsid w:val="00200F99"/>
    <w:rsid w:val="00201037"/>
    <w:rsid w:val="00201195"/>
    <w:rsid w:val="002012D0"/>
    <w:rsid w:val="00201373"/>
    <w:rsid w:val="0020147D"/>
    <w:rsid w:val="002014F4"/>
    <w:rsid w:val="0020166F"/>
    <w:rsid w:val="0020173C"/>
    <w:rsid w:val="00201755"/>
    <w:rsid w:val="0020181C"/>
    <w:rsid w:val="002018C6"/>
    <w:rsid w:val="00201B07"/>
    <w:rsid w:val="00202159"/>
    <w:rsid w:val="0020228F"/>
    <w:rsid w:val="00202298"/>
    <w:rsid w:val="00202304"/>
    <w:rsid w:val="0020259D"/>
    <w:rsid w:val="002028CA"/>
    <w:rsid w:val="00202905"/>
    <w:rsid w:val="00202C0D"/>
    <w:rsid w:val="00202D60"/>
    <w:rsid w:val="00202E80"/>
    <w:rsid w:val="00202F3F"/>
    <w:rsid w:val="00202F98"/>
    <w:rsid w:val="00203130"/>
    <w:rsid w:val="00203489"/>
    <w:rsid w:val="0020356B"/>
    <w:rsid w:val="002038E8"/>
    <w:rsid w:val="00203958"/>
    <w:rsid w:val="00203A7E"/>
    <w:rsid w:val="00203B18"/>
    <w:rsid w:val="00203B95"/>
    <w:rsid w:val="00203C5F"/>
    <w:rsid w:val="002040E7"/>
    <w:rsid w:val="002041E4"/>
    <w:rsid w:val="002045C4"/>
    <w:rsid w:val="0020477F"/>
    <w:rsid w:val="00204B9E"/>
    <w:rsid w:val="00204EAD"/>
    <w:rsid w:val="00204F4C"/>
    <w:rsid w:val="00205095"/>
    <w:rsid w:val="002050CA"/>
    <w:rsid w:val="002050EB"/>
    <w:rsid w:val="00205557"/>
    <w:rsid w:val="00205575"/>
    <w:rsid w:val="002055AC"/>
    <w:rsid w:val="00205673"/>
    <w:rsid w:val="00205A07"/>
    <w:rsid w:val="00205B5D"/>
    <w:rsid w:val="00205E2F"/>
    <w:rsid w:val="00205E51"/>
    <w:rsid w:val="00205EB4"/>
    <w:rsid w:val="00205F3E"/>
    <w:rsid w:val="002060F5"/>
    <w:rsid w:val="00206163"/>
    <w:rsid w:val="00206397"/>
    <w:rsid w:val="0020662C"/>
    <w:rsid w:val="0020665C"/>
    <w:rsid w:val="0020665F"/>
    <w:rsid w:val="002066BA"/>
    <w:rsid w:val="00206891"/>
    <w:rsid w:val="00206921"/>
    <w:rsid w:val="00206971"/>
    <w:rsid w:val="0020698F"/>
    <w:rsid w:val="00206B49"/>
    <w:rsid w:val="00206CB8"/>
    <w:rsid w:val="00206DA6"/>
    <w:rsid w:val="00206E17"/>
    <w:rsid w:val="00206E88"/>
    <w:rsid w:val="00207132"/>
    <w:rsid w:val="00207157"/>
    <w:rsid w:val="00207173"/>
    <w:rsid w:val="00207243"/>
    <w:rsid w:val="0020732A"/>
    <w:rsid w:val="002079AE"/>
    <w:rsid w:val="00207A11"/>
    <w:rsid w:val="00207A38"/>
    <w:rsid w:val="00207EC8"/>
    <w:rsid w:val="00207F5A"/>
    <w:rsid w:val="00210436"/>
    <w:rsid w:val="0021055A"/>
    <w:rsid w:val="00210602"/>
    <w:rsid w:val="00210C29"/>
    <w:rsid w:val="00210D88"/>
    <w:rsid w:val="00210EE4"/>
    <w:rsid w:val="00210F42"/>
    <w:rsid w:val="002110AD"/>
    <w:rsid w:val="002110B6"/>
    <w:rsid w:val="002111CB"/>
    <w:rsid w:val="002113F5"/>
    <w:rsid w:val="00211596"/>
    <w:rsid w:val="0021164B"/>
    <w:rsid w:val="002117AD"/>
    <w:rsid w:val="002117CB"/>
    <w:rsid w:val="00211803"/>
    <w:rsid w:val="00211EDC"/>
    <w:rsid w:val="002121E1"/>
    <w:rsid w:val="00212212"/>
    <w:rsid w:val="002124C7"/>
    <w:rsid w:val="00212A9C"/>
    <w:rsid w:val="00212B03"/>
    <w:rsid w:val="00212B65"/>
    <w:rsid w:val="00212E46"/>
    <w:rsid w:val="002130B2"/>
    <w:rsid w:val="002131B7"/>
    <w:rsid w:val="0021321D"/>
    <w:rsid w:val="00213860"/>
    <w:rsid w:val="00213A67"/>
    <w:rsid w:val="00214045"/>
    <w:rsid w:val="0021408B"/>
    <w:rsid w:val="002141DC"/>
    <w:rsid w:val="002142C8"/>
    <w:rsid w:val="0021487B"/>
    <w:rsid w:val="002148E2"/>
    <w:rsid w:val="002148E7"/>
    <w:rsid w:val="00214FFC"/>
    <w:rsid w:val="002151D5"/>
    <w:rsid w:val="002152F2"/>
    <w:rsid w:val="002156B6"/>
    <w:rsid w:val="00215758"/>
    <w:rsid w:val="00215771"/>
    <w:rsid w:val="002157D0"/>
    <w:rsid w:val="00215898"/>
    <w:rsid w:val="00215DCB"/>
    <w:rsid w:val="00215E3D"/>
    <w:rsid w:val="00215E91"/>
    <w:rsid w:val="00215F0A"/>
    <w:rsid w:val="00216234"/>
    <w:rsid w:val="002166BD"/>
    <w:rsid w:val="00216A74"/>
    <w:rsid w:val="00216E61"/>
    <w:rsid w:val="00216E99"/>
    <w:rsid w:val="00216F32"/>
    <w:rsid w:val="00217050"/>
    <w:rsid w:val="0021730B"/>
    <w:rsid w:val="00217627"/>
    <w:rsid w:val="00217782"/>
    <w:rsid w:val="002177BF"/>
    <w:rsid w:val="00217AD0"/>
    <w:rsid w:val="00217CF8"/>
    <w:rsid w:val="00217D71"/>
    <w:rsid w:val="00217FF4"/>
    <w:rsid w:val="002201A1"/>
    <w:rsid w:val="0022024C"/>
    <w:rsid w:val="002202BD"/>
    <w:rsid w:val="0022039E"/>
    <w:rsid w:val="00220468"/>
    <w:rsid w:val="0022073E"/>
    <w:rsid w:val="002207DC"/>
    <w:rsid w:val="00220AC0"/>
    <w:rsid w:val="00220C12"/>
    <w:rsid w:val="00220D45"/>
    <w:rsid w:val="00220DFB"/>
    <w:rsid w:val="00220E31"/>
    <w:rsid w:val="0022126B"/>
    <w:rsid w:val="00221338"/>
    <w:rsid w:val="002213B6"/>
    <w:rsid w:val="002216EB"/>
    <w:rsid w:val="002217C5"/>
    <w:rsid w:val="00221C8E"/>
    <w:rsid w:val="00222017"/>
    <w:rsid w:val="002222DD"/>
    <w:rsid w:val="002224AB"/>
    <w:rsid w:val="002224ED"/>
    <w:rsid w:val="00222851"/>
    <w:rsid w:val="0022297B"/>
    <w:rsid w:val="002229D3"/>
    <w:rsid w:val="002229DC"/>
    <w:rsid w:val="00222A3F"/>
    <w:rsid w:val="00222C73"/>
    <w:rsid w:val="00222EE1"/>
    <w:rsid w:val="00223050"/>
    <w:rsid w:val="002231CB"/>
    <w:rsid w:val="00223291"/>
    <w:rsid w:val="00223323"/>
    <w:rsid w:val="00223360"/>
    <w:rsid w:val="0022394A"/>
    <w:rsid w:val="00223BDE"/>
    <w:rsid w:val="00223C52"/>
    <w:rsid w:val="00223DAF"/>
    <w:rsid w:val="00223EC4"/>
    <w:rsid w:val="00223EE6"/>
    <w:rsid w:val="002242FC"/>
    <w:rsid w:val="0022435A"/>
    <w:rsid w:val="0022441F"/>
    <w:rsid w:val="00224C97"/>
    <w:rsid w:val="00224FD7"/>
    <w:rsid w:val="00224FDD"/>
    <w:rsid w:val="0022510E"/>
    <w:rsid w:val="0022515A"/>
    <w:rsid w:val="002251D2"/>
    <w:rsid w:val="00225421"/>
    <w:rsid w:val="00225503"/>
    <w:rsid w:val="0022553F"/>
    <w:rsid w:val="0022559B"/>
    <w:rsid w:val="0022571F"/>
    <w:rsid w:val="00225803"/>
    <w:rsid w:val="00225B76"/>
    <w:rsid w:val="00225C42"/>
    <w:rsid w:val="00225CBB"/>
    <w:rsid w:val="00225E8B"/>
    <w:rsid w:val="00226090"/>
    <w:rsid w:val="00226222"/>
    <w:rsid w:val="0022623B"/>
    <w:rsid w:val="0022624E"/>
    <w:rsid w:val="0022644E"/>
    <w:rsid w:val="002267E9"/>
    <w:rsid w:val="00226922"/>
    <w:rsid w:val="00226937"/>
    <w:rsid w:val="00226AB6"/>
    <w:rsid w:val="00226C65"/>
    <w:rsid w:val="00226CB6"/>
    <w:rsid w:val="00226E88"/>
    <w:rsid w:val="00226E8D"/>
    <w:rsid w:val="00226F3E"/>
    <w:rsid w:val="00227A98"/>
    <w:rsid w:val="00227F22"/>
    <w:rsid w:val="002302C8"/>
    <w:rsid w:val="0023031E"/>
    <w:rsid w:val="0023045B"/>
    <w:rsid w:val="002308C9"/>
    <w:rsid w:val="00230907"/>
    <w:rsid w:val="00230B1B"/>
    <w:rsid w:val="00230B73"/>
    <w:rsid w:val="00230D4C"/>
    <w:rsid w:val="00231365"/>
    <w:rsid w:val="0023140E"/>
    <w:rsid w:val="002314A0"/>
    <w:rsid w:val="0023163B"/>
    <w:rsid w:val="00231738"/>
    <w:rsid w:val="00231A39"/>
    <w:rsid w:val="00231AB1"/>
    <w:rsid w:val="00231CCD"/>
    <w:rsid w:val="00231D69"/>
    <w:rsid w:val="00231F02"/>
    <w:rsid w:val="00231FFB"/>
    <w:rsid w:val="00232224"/>
    <w:rsid w:val="00232451"/>
    <w:rsid w:val="002324CB"/>
    <w:rsid w:val="00232663"/>
    <w:rsid w:val="00232770"/>
    <w:rsid w:val="002329ED"/>
    <w:rsid w:val="00232C09"/>
    <w:rsid w:val="00232F76"/>
    <w:rsid w:val="00233007"/>
    <w:rsid w:val="00233199"/>
    <w:rsid w:val="002332D4"/>
    <w:rsid w:val="00233309"/>
    <w:rsid w:val="002339EF"/>
    <w:rsid w:val="00233E32"/>
    <w:rsid w:val="0023400E"/>
    <w:rsid w:val="00234066"/>
    <w:rsid w:val="0023416F"/>
    <w:rsid w:val="0023421E"/>
    <w:rsid w:val="00234654"/>
    <w:rsid w:val="00234963"/>
    <w:rsid w:val="002349BD"/>
    <w:rsid w:val="00234BCC"/>
    <w:rsid w:val="00234D8E"/>
    <w:rsid w:val="00234D9D"/>
    <w:rsid w:val="00234EC1"/>
    <w:rsid w:val="00234EE3"/>
    <w:rsid w:val="002350AE"/>
    <w:rsid w:val="002351EC"/>
    <w:rsid w:val="00235719"/>
    <w:rsid w:val="00235817"/>
    <w:rsid w:val="0023588A"/>
    <w:rsid w:val="00235920"/>
    <w:rsid w:val="00235921"/>
    <w:rsid w:val="00235BEB"/>
    <w:rsid w:val="00235D77"/>
    <w:rsid w:val="00236221"/>
    <w:rsid w:val="0023628F"/>
    <w:rsid w:val="002364AE"/>
    <w:rsid w:val="0023665D"/>
    <w:rsid w:val="00236C07"/>
    <w:rsid w:val="00236E31"/>
    <w:rsid w:val="00236FA3"/>
    <w:rsid w:val="00236FA7"/>
    <w:rsid w:val="00237108"/>
    <w:rsid w:val="00237115"/>
    <w:rsid w:val="00237316"/>
    <w:rsid w:val="00237668"/>
    <w:rsid w:val="00237884"/>
    <w:rsid w:val="0023793D"/>
    <w:rsid w:val="00237AD0"/>
    <w:rsid w:val="00237EE7"/>
    <w:rsid w:val="00237F20"/>
    <w:rsid w:val="00237F22"/>
    <w:rsid w:val="002402DB"/>
    <w:rsid w:val="002404C1"/>
    <w:rsid w:val="002406E4"/>
    <w:rsid w:val="00240A8F"/>
    <w:rsid w:val="00241057"/>
    <w:rsid w:val="0024174B"/>
    <w:rsid w:val="002418D3"/>
    <w:rsid w:val="00241B09"/>
    <w:rsid w:val="00241C34"/>
    <w:rsid w:val="00241C45"/>
    <w:rsid w:val="00241CB6"/>
    <w:rsid w:val="00241EA1"/>
    <w:rsid w:val="00241F75"/>
    <w:rsid w:val="00242007"/>
    <w:rsid w:val="0024263D"/>
    <w:rsid w:val="002427A0"/>
    <w:rsid w:val="002428B7"/>
    <w:rsid w:val="00242A2A"/>
    <w:rsid w:val="00242ED2"/>
    <w:rsid w:val="00242F58"/>
    <w:rsid w:val="002431AB"/>
    <w:rsid w:val="00243241"/>
    <w:rsid w:val="002432C5"/>
    <w:rsid w:val="00243550"/>
    <w:rsid w:val="00243A2A"/>
    <w:rsid w:val="00243A63"/>
    <w:rsid w:val="00243EA1"/>
    <w:rsid w:val="00243EA5"/>
    <w:rsid w:val="00243EBC"/>
    <w:rsid w:val="0024409E"/>
    <w:rsid w:val="002440AB"/>
    <w:rsid w:val="0024426C"/>
    <w:rsid w:val="00244356"/>
    <w:rsid w:val="0024436F"/>
    <w:rsid w:val="00244571"/>
    <w:rsid w:val="00244983"/>
    <w:rsid w:val="00244A27"/>
    <w:rsid w:val="00244C51"/>
    <w:rsid w:val="00244CBB"/>
    <w:rsid w:val="00244D39"/>
    <w:rsid w:val="0024501A"/>
    <w:rsid w:val="00245311"/>
    <w:rsid w:val="0024583D"/>
    <w:rsid w:val="002459ED"/>
    <w:rsid w:val="00245A3D"/>
    <w:rsid w:val="00245BE9"/>
    <w:rsid w:val="00245D60"/>
    <w:rsid w:val="00245FB7"/>
    <w:rsid w:val="00246150"/>
    <w:rsid w:val="0024624B"/>
    <w:rsid w:val="00246259"/>
    <w:rsid w:val="0024637A"/>
    <w:rsid w:val="00246EE8"/>
    <w:rsid w:val="002470D6"/>
    <w:rsid w:val="00247272"/>
    <w:rsid w:val="0024742C"/>
    <w:rsid w:val="002474C4"/>
    <w:rsid w:val="0024798E"/>
    <w:rsid w:val="00247A0A"/>
    <w:rsid w:val="00247A80"/>
    <w:rsid w:val="00247B74"/>
    <w:rsid w:val="00247C7C"/>
    <w:rsid w:val="00247CC5"/>
    <w:rsid w:val="00247E8F"/>
    <w:rsid w:val="00247F3F"/>
    <w:rsid w:val="00250098"/>
    <w:rsid w:val="00250104"/>
    <w:rsid w:val="00250303"/>
    <w:rsid w:val="002503A3"/>
    <w:rsid w:val="0025040C"/>
    <w:rsid w:val="00250527"/>
    <w:rsid w:val="002507DD"/>
    <w:rsid w:val="002508A7"/>
    <w:rsid w:val="00250912"/>
    <w:rsid w:val="002509DF"/>
    <w:rsid w:val="00250B98"/>
    <w:rsid w:val="00250E78"/>
    <w:rsid w:val="00250F0A"/>
    <w:rsid w:val="002510F9"/>
    <w:rsid w:val="00251108"/>
    <w:rsid w:val="00251297"/>
    <w:rsid w:val="0025174B"/>
    <w:rsid w:val="00251891"/>
    <w:rsid w:val="00251989"/>
    <w:rsid w:val="00251F31"/>
    <w:rsid w:val="00251FBD"/>
    <w:rsid w:val="00252136"/>
    <w:rsid w:val="002521D2"/>
    <w:rsid w:val="00252226"/>
    <w:rsid w:val="0025226F"/>
    <w:rsid w:val="00252339"/>
    <w:rsid w:val="0025245B"/>
    <w:rsid w:val="0025281A"/>
    <w:rsid w:val="00252A31"/>
    <w:rsid w:val="00252B7A"/>
    <w:rsid w:val="00252C4C"/>
    <w:rsid w:val="0025319C"/>
    <w:rsid w:val="00253539"/>
    <w:rsid w:val="0025393E"/>
    <w:rsid w:val="00253970"/>
    <w:rsid w:val="00253B73"/>
    <w:rsid w:val="00253D84"/>
    <w:rsid w:val="00254285"/>
    <w:rsid w:val="0025451E"/>
    <w:rsid w:val="002547BC"/>
    <w:rsid w:val="00254A95"/>
    <w:rsid w:val="00254BBA"/>
    <w:rsid w:val="00254F78"/>
    <w:rsid w:val="00255557"/>
    <w:rsid w:val="0025565D"/>
    <w:rsid w:val="002557E0"/>
    <w:rsid w:val="00255ABF"/>
    <w:rsid w:val="00255B27"/>
    <w:rsid w:val="00255EAE"/>
    <w:rsid w:val="00255F7B"/>
    <w:rsid w:val="00255FF1"/>
    <w:rsid w:val="0025607C"/>
    <w:rsid w:val="002561B3"/>
    <w:rsid w:val="00256376"/>
    <w:rsid w:val="002563B8"/>
    <w:rsid w:val="002565AC"/>
    <w:rsid w:val="002565D1"/>
    <w:rsid w:val="0025672A"/>
    <w:rsid w:val="00256779"/>
    <w:rsid w:val="00256930"/>
    <w:rsid w:val="0025693E"/>
    <w:rsid w:val="00256AF9"/>
    <w:rsid w:val="00256B34"/>
    <w:rsid w:val="00256C46"/>
    <w:rsid w:val="00256C56"/>
    <w:rsid w:val="00257135"/>
    <w:rsid w:val="0025718D"/>
    <w:rsid w:val="002571C4"/>
    <w:rsid w:val="00257407"/>
    <w:rsid w:val="0025747B"/>
    <w:rsid w:val="00257513"/>
    <w:rsid w:val="002577F1"/>
    <w:rsid w:val="00257A3A"/>
    <w:rsid w:val="00257B6F"/>
    <w:rsid w:val="00257C07"/>
    <w:rsid w:val="00257C69"/>
    <w:rsid w:val="00257C9E"/>
    <w:rsid w:val="00257CBB"/>
    <w:rsid w:val="002602EF"/>
    <w:rsid w:val="0026071B"/>
    <w:rsid w:val="002608A0"/>
    <w:rsid w:val="00260B66"/>
    <w:rsid w:val="00260F5D"/>
    <w:rsid w:val="0026109B"/>
    <w:rsid w:val="00261403"/>
    <w:rsid w:val="00261528"/>
    <w:rsid w:val="00261592"/>
    <w:rsid w:val="002615B6"/>
    <w:rsid w:val="00261B94"/>
    <w:rsid w:val="00261B98"/>
    <w:rsid w:val="00261CE4"/>
    <w:rsid w:val="00261DB5"/>
    <w:rsid w:val="00261F00"/>
    <w:rsid w:val="00261F9F"/>
    <w:rsid w:val="002621E0"/>
    <w:rsid w:val="002622A4"/>
    <w:rsid w:val="002622ED"/>
    <w:rsid w:val="0026244C"/>
    <w:rsid w:val="0026244E"/>
    <w:rsid w:val="002625F8"/>
    <w:rsid w:val="00262835"/>
    <w:rsid w:val="002628FA"/>
    <w:rsid w:val="002629A5"/>
    <w:rsid w:val="0026318A"/>
    <w:rsid w:val="002634D3"/>
    <w:rsid w:val="00263599"/>
    <w:rsid w:val="002636A2"/>
    <w:rsid w:val="0026372E"/>
    <w:rsid w:val="00263E77"/>
    <w:rsid w:val="00263E9B"/>
    <w:rsid w:val="002640D4"/>
    <w:rsid w:val="00264180"/>
    <w:rsid w:val="002642D3"/>
    <w:rsid w:val="00264BF3"/>
    <w:rsid w:val="00264E7B"/>
    <w:rsid w:val="00264F8A"/>
    <w:rsid w:val="002652E2"/>
    <w:rsid w:val="00265406"/>
    <w:rsid w:val="00265796"/>
    <w:rsid w:val="002658CB"/>
    <w:rsid w:val="00265A18"/>
    <w:rsid w:val="00265AB8"/>
    <w:rsid w:val="00265D17"/>
    <w:rsid w:val="00265DC0"/>
    <w:rsid w:val="0026622D"/>
    <w:rsid w:val="0026633A"/>
    <w:rsid w:val="002663B5"/>
    <w:rsid w:val="00266451"/>
    <w:rsid w:val="00266454"/>
    <w:rsid w:val="002666AC"/>
    <w:rsid w:val="00266C16"/>
    <w:rsid w:val="00266F11"/>
    <w:rsid w:val="00266F36"/>
    <w:rsid w:val="0026702E"/>
    <w:rsid w:val="002670B2"/>
    <w:rsid w:val="0026729D"/>
    <w:rsid w:val="002672A6"/>
    <w:rsid w:val="00267464"/>
    <w:rsid w:val="002675AD"/>
    <w:rsid w:val="002677DB"/>
    <w:rsid w:val="00267916"/>
    <w:rsid w:val="002679E1"/>
    <w:rsid w:val="00267A4D"/>
    <w:rsid w:val="00267C24"/>
    <w:rsid w:val="00267F93"/>
    <w:rsid w:val="00270006"/>
    <w:rsid w:val="0027000D"/>
    <w:rsid w:val="00270282"/>
    <w:rsid w:val="0027036C"/>
    <w:rsid w:val="00270473"/>
    <w:rsid w:val="00270505"/>
    <w:rsid w:val="00270534"/>
    <w:rsid w:val="00270559"/>
    <w:rsid w:val="00270A8D"/>
    <w:rsid w:val="00270B46"/>
    <w:rsid w:val="00270B64"/>
    <w:rsid w:val="00270D76"/>
    <w:rsid w:val="00270E9E"/>
    <w:rsid w:val="00270FAD"/>
    <w:rsid w:val="002710C6"/>
    <w:rsid w:val="00271159"/>
    <w:rsid w:val="00271251"/>
    <w:rsid w:val="00271457"/>
    <w:rsid w:val="002715A6"/>
    <w:rsid w:val="002715C1"/>
    <w:rsid w:val="00271D9B"/>
    <w:rsid w:val="0027226D"/>
    <w:rsid w:val="002722AD"/>
    <w:rsid w:val="0027232D"/>
    <w:rsid w:val="00272829"/>
    <w:rsid w:val="002729B5"/>
    <w:rsid w:val="00272AB7"/>
    <w:rsid w:val="00272C1C"/>
    <w:rsid w:val="00272D6D"/>
    <w:rsid w:val="00272FAA"/>
    <w:rsid w:val="00273360"/>
    <w:rsid w:val="0027350A"/>
    <w:rsid w:val="002736B8"/>
    <w:rsid w:val="00273748"/>
    <w:rsid w:val="002738A7"/>
    <w:rsid w:val="00273A35"/>
    <w:rsid w:val="00273A8D"/>
    <w:rsid w:val="00273B71"/>
    <w:rsid w:val="00273C46"/>
    <w:rsid w:val="00273D86"/>
    <w:rsid w:val="00273E95"/>
    <w:rsid w:val="0027461D"/>
    <w:rsid w:val="002747B4"/>
    <w:rsid w:val="002747D9"/>
    <w:rsid w:val="00274C91"/>
    <w:rsid w:val="00274D24"/>
    <w:rsid w:val="00275027"/>
    <w:rsid w:val="002752E1"/>
    <w:rsid w:val="00275463"/>
    <w:rsid w:val="00275723"/>
    <w:rsid w:val="0027590C"/>
    <w:rsid w:val="00275F0E"/>
    <w:rsid w:val="00276128"/>
    <w:rsid w:val="002761AA"/>
    <w:rsid w:val="0027646B"/>
    <w:rsid w:val="00276552"/>
    <w:rsid w:val="002765AF"/>
    <w:rsid w:val="0027663F"/>
    <w:rsid w:val="0027672E"/>
    <w:rsid w:val="0027672F"/>
    <w:rsid w:val="00276734"/>
    <w:rsid w:val="0027683F"/>
    <w:rsid w:val="002768BC"/>
    <w:rsid w:val="00276CE8"/>
    <w:rsid w:val="00276CF7"/>
    <w:rsid w:val="00276DA5"/>
    <w:rsid w:val="00276F10"/>
    <w:rsid w:val="00276F59"/>
    <w:rsid w:val="00276F97"/>
    <w:rsid w:val="002772F8"/>
    <w:rsid w:val="00277885"/>
    <w:rsid w:val="00277AFF"/>
    <w:rsid w:val="00277C50"/>
    <w:rsid w:val="00277E17"/>
    <w:rsid w:val="00277E87"/>
    <w:rsid w:val="00277F60"/>
    <w:rsid w:val="00277FDC"/>
    <w:rsid w:val="0027B902"/>
    <w:rsid w:val="002800C4"/>
    <w:rsid w:val="00280363"/>
    <w:rsid w:val="00280366"/>
    <w:rsid w:val="002804B3"/>
    <w:rsid w:val="002805CA"/>
    <w:rsid w:val="00280828"/>
    <w:rsid w:val="00280A74"/>
    <w:rsid w:val="00280B8D"/>
    <w:rsid w:val="00280D65"/>
    <w:rsid w:val="0028132D"/>
    <w:rsid w:val="00281484"/>
    <w:rsid w:val="0028149A"/>
    <w:rsid w:val="002816A1"/>
    <w:rsid w:val="002819BE"/>
    <w:rsid w:val="00281B5F"/>
    <w:rsid w:val="00281E8E"/>
    <w:rsid w:val="00282023"/>
    <w:rsid w:val="00282117"/>
    <w:rsid w:val="00282676"/>
    <w:rsid w:val="002826C5"/>
    <w:rsid w:val="00282726"/>
    <w:rsid w:val="00282822"/>
    <w:rsid w:val="00282CED"/>
    <w:rsid w:val="0028302E"/>
    <w:rsid w:val="0028303B"/>
    <w:rsid w:val="002831A4"/>
    <w:rsid w:val="00283939"/>
    <w:rsid w:val="00283A7D"/>
    <w:rsid w:val="00283B6C"/>
    <w:rsid w:val="00283DED"/>
    <w:rsid w:val="00283E3B"/>
    <w:rsid w:val="00283E5D"/>
    <w:rsid w:val="00283F03"/>
    <w:rsid w:val="00284121"/>
    <w:rsid w:val="0028417E"/>
    <w:rsid w:val="00284233"/>
    <w:rsid w:val="002845BA"/>
    <w:rsid w:val="002846D0"/>
    <w:rsid w:val="00284701"/>
    <w:rsid w:val="00284818"/>
    <w:rsid w:val="00284845"/>
    <w:rsid w:val="00284928"/>
    <w:rsid w:val="00284A88"/>
    <w:rsid w:val="00284AC5"/>
    <w:rsid w:val="00285083"/>
    <w:rsid w:val="0028526D"/>
    <w:rsid w:val="00285793"/>
    <w:rsid w:val="00285856"/>
    <w:rsid w:val="0028596F"/>
    <w:rsid w:val="00285A38"/>
    <w:rsid w:val="00285C52"/>
    <w:rsid w:val="00286012"/>
    <w:rsid w:val="00286045"/>
    <w:rsid w:val="00286188"/>
    <w:rsid w:val="002861CF"/>
    <w:rsid w:val="0028651E"/>
    <w:rsid w:val="00286963"/>
    <w:rsid w:val="00286A4C"/>
    <w:rsid w:val="00286DD2"/>
    <w:rsid w:val="00286E78"/>
    <w:rsid w:val="00286E8A"/>
    <w:rsid w:val="00286EED"/>
    <w:rsid w:val="00286F7F"/>
    <w:rsid w:val="0028763A"/>
    <w:rsid w:val="0028763B"/>
    <w:rsid w:val="0028764D"/>
    <w:rsid w:val="002876ED"/>
    <w:rsid w:val="002877B8"/>
    <w:rsid w:val="002878EB"/>
    <w:rsid w:val="00287B11"/>
    <w:rsid w:val="00287ED6"/>
    <w:rsid w:val="0028F6A7"/>
    <w:rsid w:val="0029003F"/>
    <w:rsid w:val="00290354"/>
    <w:rsid w:val="00290562"/>
    <w:rsid w:val="00290793"/>
    <w:rsid w:val="002907A3"/>
    <w:rsid w:val="002907C6"/>
    <w:rsid w:val="00290D65"/>
    <w:rsid w:val="00290EE9"/>
    <w:rsid w:val="00290FC4"/>
    <w:rsid w:val="00291164"/>
    <w:rsid w:val="002915DB"/>
    <w:rsid w:val="00291B6A"/>
    <w:rsid w:val="00291D5C"/>
    <w:rsid w:val="00291EA2"/>
    <w:rsid w:val="002920B7"/>
    <w:rsid w:val="00292134"/>
    <w:rsid w:val="002922CB"/>
    <w:rsid w:val="002925DA"/>
    <w:rsid w:val="00292692"/>
    <w:rsid w:val="002927E5"/>
    <w:rsid w:val="00292815"/>
    <w:rsid w:val="00292AA6"/>
    <w:rsid w:val="00292B32"/>
    <w:rsid w:val="00292BF4"/>
    <w:rsid w:val="00292C30"/>
    <w:rsid w:val="00292C8E"/>
    <w:rsid w:val="00292D43"/>
    <w:rsid w:val="00292E50"/>
    <w:rsid w:val="00293179"/>
    <w:rsid w:val="002932ED"/>
    <w:rsid w:val="002932F7"/>
    <w:rsid w:val="0029349F"/>
    <w:rsid w:val="002934B1"/>
    <w:rsid w:val="002937BF"/>
    <w:rsid w:val="0029384A"/>
    <w:rsid w:val="00293EAA"/>
    <w:rsid w:val="002943CE"/>
    <w:rsid w:val="00294616"/>
    <w:rsid w:val="00294686"/>
    <w:rsid w:val="00294759"/>
    <w:rsid w:val="00294990"/>
    <w:rsid w:val="00294A0C"/>
    <w:rsid w:val="00294A19"/>
    <w:rsid w:val="00294BCB"/>
    <w:rsid w:val="00294F23"/>
    <w:rsid w:val="0029549E"/>
    <w:rsid w:val="002954C9"/>
    <w:rsid w:val="002957B7"/>
    <w:rsid w:val="002957DE"/>
    <w:rsid w:val="00295A0B"/>
    <w:rsid w:val="00295BE1"/>
    <w:rsid w:val="00295C85"/>
    <w:rsid w:val="00295D19"/>
    <w:rsid w:val="0029622B"/>
    <w:rsid w:val="00296356"/>
    <w:rsid w:val="002963F3"/>
    <w:rsid w:val="0029659E"/>
    <w:rsid w:val="002967ED"/>
    <w:rsid w:val="002968EB"/>
    <w:rsid w:val="00296AB3"/>
    <w:rsid w:val="00296CD7"/>
    <w:rsid w:val="00296D49"/>
    <w:rsid w:val="00296D63"/>
    <w:rsid w:val="0029714B"/>
    <w:rsid w:val="00297226"/>
    <w:rsid w:val="0029762E"/>
    <w:rsid w:val="002978EA"/>
    <w:rsid w:val="00297D8E"/>
    <w:rsid w:val="00297E70"/>
    <w:rsid w:val="0029AA15"/>
    <w:rsid w:val="002A008F"/>
    <w:rsid w:val="002A00CE"/>
    <w:rsid w:val="002A02E1"/>
    <w:rsid w:val="002A0375"/>
    <w:rsid w:val="002A058D"/>
    <w:rsid w:val="002A0A8F"/>
    <w:rsid w:val="002A0BFA"/>
    <w:rsid w:val="002A0E3F"/>
    <w:rsid w:val="002A0FED"/>
    <w:rsid w:val="002A121A"/>
    <w:rsid w:val="002A14E9"/>
    <w:rsid w:val="002A17C3"/>
    <w:rsid w:val="002A1AB6"/>
    <w:rsid w:val="002A1CDF"/>
    <w:rsid w:val="002A1EE4"/>
    <w:rsid w:val="002A1F0B"/>
    <w:rsid w:val="002A1F1E"/>
    <w:rsid w:val="002A2109"/>
    <w:rsid w:val="002A2411"/>
    <w:rsid w:val="002A2443"/>
    <w:rsid w:val="002A24F6"/>
    <w:rsid w:val="002A2564"/>
    <w:rsid w:val="002A2604"/>
    <w:rsid w:val="002A2A64"/>
    <w:rsid w:val="002A2A6A"/>
    <w:rsid w:val="002A2A75"/>
    <w:rsid w:val="002A3131"/>
    <w:rsid w:val="002A3158"/>
    <w:rsid w:val="002A316C"/>
    <w:rsid w:val="002A3212"/>
    <w:rsid w:val="002A33FD"/>
    <w:rsid w:val="002A367C"/>
    <w:rsid w:val="002A36AE"/>
    <w:rsid w:val="002A3856"/>
    <w:rsid w:val="002A387A"/>
    <w:rsid w:val="002A3C4E"/>
    <w:rsid w:val="002A3C92"/>
    <w:rsid w:val="002A406B"/>
    <w:rsid w:val="002A4102"/>
    <w:rsid w:val="002A410F"/>
    <w:rsid w:val="002A426E"/>
    <w:rsid w:val="002A42F1"/>
    <w:rsid w:val="002A4349"/>
    <w:rsid w:val="002A4529"/>
    <w:rsid w:val="002A470A"/>
    <w:rsid w:val="002A489B"/>
    <w:rsid w:val="002A48A3"/>
    <w:rsid w:val="002A5176"/>
    <w:rsid w:val="002A52C9"/>
    <w:rsid w:val="002A5457"/>
    <w:rsid w:val="002A5511"/>
    <w:rsid w:val="002A555A"/>
    <w:rsid w:val="002A5B08"/>
    <w:rsid w:val="002A5BAD"/>
    <w:rsid w:val="002A62A5"/>
    <w:rsid w:val="002A6413"/>
    <w:rsid w:val="002A644F"/>
    <w:rsid w:val="002A64B9"/>
    <w:rsid w:val="002A6533"/>
    <w:rsid w:val="002A6540"/>
    <w:rsid w:val="002A659E"/>
    <w:rsid w:val="002A65F6"/>
    <w:rsid w:val="002A65F7"/>
    <w:rsid w:val="002A68AD"/>
    <w:rsid w:val="002A6929"/>
    <w:rsid w:val="002A6BFE"/>
    <w:rsid w:val="002A6D38"/>
    <w:rsid w:val="002A70FC"/>
    <w:rsid w:val="002A720A"/>
    <w:rsid w:val="002A7560"/>
    <w:rsid w:val="002A76C0"/>
    <w:rsid w:val="002A7947"/>
    <w:rsid w:val="002A7A9B"/>
    <w:rsid w:val="002A7AAE"/>
    <w:rsid w:val="002A7D64"/>
    <w:rsid w:val="002A7DD9"/>
    <w:rsid w:val="002A7EB2"/>
    <w:rsid w:val="002A7F38"/>
    <w:rsid w:val="002A7F61"/>
    <w:rsid w:val="002A7FD7"/>
    <w:rsid w:val="002B0056"/>
    <w:rsid w:val="002B007C"/>
    <w:rsid w:val="002B046F"/>
    <w:rsid w:val="002B09D8"/>
    <w:rsid w:val="002B0A2D"/>
    <w:rsid w:val="002B0BF6"/>
    <w:rsid w:val="002B0D54"/>
    <w:rsid w:val="002B0D67"/>
    <w:rsid w:val="002B0FB2"/>
    <w:rsid w:val="002B107F"/>
    <w:rsid w:val="002B1345"/>
    <w:rsid w:val="002B1420"/>
    <w:rsid w:val="002B145A"/>
    <w:rsid w:val="002B1783"/>
    <w:rsid w:val="002B18A5"/>
    <w:rsid w:val="002B1C55"/>
    <w:rsid w:val="002B1CBA"/>
    <w:rsid w:val="002B1D1A"/>
    <w:rsid w:val="002B1D88"/>
    <w:rsid w:val="002B210B"/>
    <w:rsid w:val="002B211D"/>
    <w:rsid w:val="002B21B2"/>
    <w:rsid w:val="002B2296"/>
    <w:rsid w:val="002B25DE"/>
    <w:rsid w:val="002B26CB"/>
    <w:rsid w:val="002B2729"/>
    <w:rsid w:val="002B28C1"/>
    <w:rsid w:val="002B28CA"/>
    <w:rsid w:val="002B2A98"/>
    <w:rsid w:val="002B2AA2"/>
    <w:rsid w:val="002B2AA5"/>
    <w:rsid w:val="002B2BA5"/>
    <w:rsid w:val="002B2E33"/>
    <w:rsid w:val="002B2E87"/>
    <w:rsid w:val="002B2EE9"/>
    <w:rsid w:val="002B2FCB"/>
    <w:rsid w:val="002B31A0"/>
    <w:rsid w:val="002B3497"/>
    <w:rsid w:val="002B3562"/>
    <w:rsid w:val="002B35A6"/>
    <w:rsid w:val="002B362D"/>
    <w:rsid w:val="002B3677"/>
    <w:rsid w:val="002B39B3"/>
    <w:rsid w:val="002B3CAC"/>
    <w:rsid w:val="002B3D9D"/>
    <w:rsid w:val="002B3DB1"/>
    <w:rsid w:val="002B3FC6"/>
    <w:rsid w:val="002B4490"/>
    <w:rsid w:val="002B45C3"/>
    <w:rsid w:val="002B4671"/>
    <w:rsid w:val="002B46E5"/>
    <w:rsid w:val="002B48AF"/>
    <w:rsid w:val="002B499A"/>
    <w:rsid w:val="002B4B94"/>
    <w:rsid w:val="002B4DAD"/>
    <w:rsid w:val="002B5282"/>
    <w:rsid w:val="002B541A"/>
    <w:rsid w:val="002B56B0"/>
    <w:rsid w:val="002B572C"/>
    <w:rsid w:val="002B5B65"/>
    <w:rsid w:val="002B5C7A"/>
    <w:rsid w:val="002B5E19"/>
    <w:rsid w:val="002B5EAF"/>
    <w:rsid w:val="002B5FEC"/>
    <w:rsid w:val="002B60E1"/>
    <w:rsid w:val="002B60F2"/>
    <w:rsid w:val="002B6137"/>
    <w:rsid w:val="002B6449"/>
    <w:rsid w:val="002B659E"/>
    <w:rsid w:val="002B65F4"/>
    <w:rsid w:val="002B67AA"/>
    <w:rsid w:val="002B6A60"/>
    <w:rsid w:val="002B6BE7"/>
    <w:rsid w:val="002B6DBA"/>
    <w:rsid w:val="002B6DF2"/>
    <w:rsid w:val="002B6E05"/>
    <w:rsid w:val="002B773F"/>
    <w:rsid w:val="002B77FF"/>
    <w:rsid w:val="002B7833"/>
    <w:rsid w:val="002B78AE"/>
    <w:rsid w:val="002B7E67"/>
    <w:rsid w:val="002B7EAF"/>
    <w:rsid w:val="002C024B"/>
    <w:rsid w:val="002C02D0"/>
    <w:rsid w:val="002C031A"/>
    <w:rsid w:val="002C05AE"/>
    <w:rsid w:val="002C068F"/>
    <w:rsid w:val="002C073D"/>
    <w:rsid w:val="002C0796"/>
    <w:rsid w:val="002C079A"/>
    <w:rsid w:val="002C106D"/>
    <w:rsid w:val="002C10E3"/>
    <w:rsid w:val="002C1293"/>
    <w:rsid w:val="002C1532"/>
    <w:rsid w:val="002C158D"/>
    <w:rsid w:val="002C1837"/>
    <w:rsid w:val="002C1A51"/>
    <w:rsid w:val="002C1A64"/>
    <w:rsid w:val="002C1CE1"/>
    <w:rsid w:val="002C214F"/>
    <w:rsid w:val="002C228D"/>
    <w:rsid w:val="002C22B0"/>
    <w:rsid w:val="002C2366"/>
    <w:rsid w:val="002C274F"/>
    <w:rsid w:val="002C2956"/>
    <w:rsid w:val="002C2BCA"/>
    <w:rsid w:val="002C2C7A"/>
    <w:rsid w:val="002C301B"/>
    <w:rsid w:val="002C33D0"/>
    <w:rsid w:val="002C33F3"/>
    <w:rsid w:val="002C3557"/>
    <w:rsid w:val="002C3AE4"/>
    <w:rsid w:val="002C426F"/>
    <w:rsid w:val="002C42A9"/>
    <w:rsid w:val="002C4635"/>
    <w:rsid w:val="002C46C4"/>
    <w:rsid w:val="002C47E3"/>
    <w:rsid w:val="002C4B7C"/>
    <w:rsid w:val="002C4EFD"/>
    <w:rsid w:val="002C5D3D"/>
    <w:rsid w:val="002C5DBB"/>
    <w:rsid w:val="002C5E28"/>
    <w:rsid w:val="002C6027"/>
    <w:rsid w:val="002C61B9"/>
    <w:rsid w:val="002C625D"/>
    <w:rsid w:val="002C63AD"/>
    <w:rsid w:val="002C6408"/>
    <w:rsid w:val="002C646F"/>
    <w:rsid w:val="002C6604"/>
    <w:rsid w:val="002C669D"/>
    <w:rsid w:val="002C6CDD"/>
    <w:rsid w:val="002C6FED"/>
    <w:rsid w:val="002C72D1"/>
    <w:rsid w:val="002C7319"/>
    <w:rsid w:val="002C743A"/>
    <w:rsid w:val="002C751A"/>
    <w:rsid w:val="002C751B"/>
    <w:rsid w:val="002C76B6"/>
    <w:rsid w:val="002C793A"/>
    <w:rsid w:val="002C7980"/>
    <w:rsid w:val="002C7A45"/>
    <w:rsid w:val="002C7C8D"/>
    <w:rsid w:val="002C7E19"/>
    <w:rsid w:val="002D02B7"/>
    <w:rsid w:val="002D032C"/>
    <w:rsid w:val="002D0364"/>
    <w:rsid w:val="002D08DA"/>
    <w:rsid w:val="002D0CF5"/>
    <w:rsid w:val="002D0D01"/>
    <w:rsid w:val="002D0D7C"/>
    <w:rsid w:val="002D0E17"/>
    <w:rsid w:val="002D1157"/>
    <w:rsid w:val="002D11C0"/>
    <w:rsid w:val="002D1C3D"/>
    <w:rsid w:val="002D1D81"/>
    <w:rsid w:val="002D1EED"/>
    <w:rsid w:val="002D1F64"/>
    <w:rsid w:val="002D1FF1"/>
    <w:rsid w:val="002D22CC"/>
    <w:rsid w:val="002D2337"/>
    <w:rsid w:val="002D2555"/>
    <w:rsid w:val="002D2BC1"/>
    <w:rsid w:val="002D2C69"/>
    <w:rsid w:val="002D2F97"/>
    <w:rsid w:val="002D37E3"/>
    <w:rsid w:val="002D384F"/>
    <w:rsid w:val="002D3B74"/>
    <w:rsid w:val="002D3DBF"/>
    <w:rsid w:val="002D3FA3"/>
    <w:rsid w:val="002D410F"/>
    <w:rsid w:val="002D41A8"/>
    <w:rsid w:val="002D426D"/>
    <w:rsid w:val="002D43F0"/>
    <w:rsid w:val="002D4868"/>
    <w:rsid w:val="002D4D8D"/>
    <w:rsid w:val="002D4DCF"/>
    <w:rsid w:val="002D4EA7"/>
    <w:rsid w:val="002D4EDA"/>
    <w:rsid w:val="002D4EF1"/>
    <w:rsid w:val="002D516D"/>
    <w:rsid w:val="002D516F"/>
    <w:rsid w:val="002D5179"/>
    <w:rsid w:val="002D5483"/>
    <w:rsid w:val="002D5579"/>
    <w:rsid w:val="002D558E"/>
    <w:rsid w:val="002D5828"/>
    <w:rsid w:val="002D5C7F"/>
    <w:rsid w:val="002D5D11"/>
    <w:rsid w:val="002D5F43"/>
    <w:rsid w:val="002D60DB"/>
    <w:rsid w:val="002D6167"/>
    <w:rsid w:val="002D618D"/>
    <w:rsid w:val="002D64CE"/>
    <w:rsid w:val="002D6567"/>
    <w:rsid w:val="002D6692"/>
    <w:rsid w:val="002D6860"/>
    <w:rsid w:val="002D6A06"/>
    <w:rsid w:val="002D6B2A"/>
    <w:rsid w:val="002D6B7A"/>
    <w:rsid w:val="002D6EF4"/>
    <w:rsid w:val="002D72F0"/>
    <w:rsid w:val="002D73C6"/>
    <w:rsid w:val="002D7429"/>
    <w:rsid w:val="002D78AA"/>
    <w:rsid w:val="002D78B6"/>
    <w:rsid w:val="002D7C7E"/>
    <w:rsid w:val="002D7DB0"/>
    <w:rsid w:val="002D7DDB"/>
    <w:rsid w:val="002D7FD4"/>
    <w:rsid w:val="002DBE0E"/>
    <w:rsid w:val="002E029B"/>
    <w:rsid w:val="002E03CC"/>
    <w:rsid w:val="002E09F2"/>
    <w:rsid w:val="002E0C70"/>
    <w:rsid w:val="002E0DEB"/>
    <w:rsid w:val="002E0EED"/>
    <w:rsid w:val="002E127C"/>
    <w:rsid w:val="002E1329"/>
    <w:rsid w:val="002E17C4"/>
    <w:rsid w:val="002E1ABD"/>
    <w:rsid w:val="002E1AF3"/>
    <w:rsid w:val="002E1EB6"/>
    <w:rsid w:val="002E1FEF"/>
    <w:rsid w:val="002E214B"/>
    <w:rsid w:val="002E2167"/>
    <w:rsid w:val="002E26CE"/>
    <w:rsid w:val="002E28FA"/>
    <w:rsid w:val="002E29AB"/>
    <w:rsid w:val="002E2C04"/>
    <w:rsid w:val="002E2CEB"/>
    <w:rsid w:val="002E2CFB"/>
    <w:rsid w:val="002E336A"/>
    <w:rsid w:val="002E347E"/>
    <w:rsid w:val="002E3AAA"/>
    <w:rsid w:val="002E3ACB"/>
    <w:rsid w:val="002E3B5D"/>
    <w:rsid w:val="002E3D2E"/>
    <w:rsid w:val="002E3F09"/>
    <w:rsid w:val="002E3F29"/>
    <w:rsid w:val="002E3FBB"/>
    <w:rsid w:val="002E4385"/>
    <w:rsid w:val="002E4393"/>
    <w:rsid w:val="002E4458"/>
    <w:rsid w:val="002E44C2"/>
    <w:rsid w:val="002E46B6"/>
    <w:rsid w:val="002E48BA"/>
    <w:rsid w:val="002E4B47"/>
    <w:rsid w:val="002E4C38"/>
    <w:rsid w:val="002E4F6F"/>
    <w:rsid w:val="002E537C"/>
    <w:rsid w:val="002E54A8"/>
    <w:rsid w:val="002E57C6"/>
    <w:rsid w:val="002E58B2"/>
    <w:rsid w:val="002E5BEA"/>
    <w:rsid w:val="002E5C80"/>
    <w:rsid w:val="002E5CF9"/>
    <w:rsid w:val="002E61BE"/>
    <w:rsid w:val="002E6410"/>
    <w:rsid w:val="002E650E"/>
    <w:rsid w:val="002E6531"/>
    <w:rsid w:val="002E65EB"/>
    <w:rsid w:val="002E6651"/>
    <w:rsid w:val="002E6B0C"/>
    <w:rsid w:val="002E6CCF"/>
    <w:rsid w:val="002E6EE0"/>
    <w:rsid w:val="002E717F"/>
    <w:rsid w:val="002E71DF"/>
    <w:rsid w:val="002E76B1"/>
    <w:rsid w:val="002E770D"/>
    <w:rsid w:val="002E78A1"/>
    <w:rsid w:val="002E7A47"/>
    <w:rsid w:val="002E7BC6"/>
    <w:rsid w:val="002F0089"/>
    <w:rsid w:val="002F012B"/>
    <w:rsid w:val="002F050F"/>
    <w:rsid w:val="002F05AA"/>
    <w:rsid w:val="002F05C5"/>
    <w:rsid w:val="002F0780"/>
    <w:rsid w:val="002F0C0B"/>
    <w:rsid w:val="002F0C2F"/>
    <w:rsid w:val="002F0E41"/>
    <w:rsid w:val="002F0F09"/>
    <w:rsid w:val="002F0F62"/>
    <w:rsid w:val="002F0F86"/>
    <w:rsid w:val="002F102C"/>
    <w:rsid w:val="002F16AA"/>
    <w:rsid w:val="002F19A5"/>
    <w:rsid w:val="002F1BB9"/>
    <w:rsid w:val="002F1BCB"/>
    <w:rsid w:val="002F1F2B"/>
    <w:rsid w:val="002F20D2"/>
    <w:rsid w:val="002F2128"/>
    <w:rsid w:val="002F21D5"/>
    <w:rsid w:val="002F2288"/>
    <w:rsid w:val="002F23FA"/>
    <w:rsid w:val="002F245A"/>
    <w:rsid w:val="002F24B0"/>
    <w:rsid w:val="002F278C"/>
    <w:rsid w:val="002F2CAB"/>
    <w:rsid w:val="002F3406"/>
    <w:rsid w:val="002F3523"/>
    <w:rsid w:val="002F35B3"/>
    <w:rsid w:val="002F364F"/>
    <w:rsid w:val="002F3693"/>
    <w:rsid w:val="002F36F5"/>
    <w:rsid w:val="002F390C"/>
    <w:rsid w:val="002F394F"/>
    <w:rsid w:val="002F3C1A"/>
    <w:rsid w:val="002F3CEE"/>
    <w:rsid w:val="002F3D6C"/>
    <w:rsid w:val="002F3F0E"/>
    <w:rsid w:val="002F40F0"/>
    <w:rsid w:val="002F4118"/>
    <w:rsid w:val="002F41C6"/>
    <w:rsid w:val="002F4283"/>
    <w:rsid w:val="002F428E"/>
    <w:rsid w:val="002F43DE"/>
    <w:rsid w:val="002F45D3"/>
    <w:rsid w:val="002F4767"/>
    <w:rsid w:val="002F4903"/>
    <w:rsid w:val="002F4C26"/>
    <w:rsid w:val="002F509E"/>
    <w:rsid w:val="002F5678"/>
    <w:rsid w:val="002F56C8"/>
    <w:rsid w:val="002F57F9"/>
    <w:rsid w:val="002F58EA"/>
    <w:rsid w:val="002F599A"/>
    <w:rsid w:val="002F59DD"/>
    <w:rsid w:val="002F5BB4"/>
    <w:rsid w:val="002F60D6"/>
    <w:rsid w:val="002F6152"/>
    <w:rsid w:val="002F634D"/>
    <w:rsid w:val="002F6648"/>
    <w:rsid w:val="002F680B"/>
    <w:rsid w:val="002F6878"/>
    <w:rsid w:val="002F6FFC"/>
    <w:rsid w:val="002F713A"/>
    <w:rsid w:val="002F73BC"/>
    <w:rsid w:val="002F74CD"/>
    <w:rsid w:val="002F77DA"/>
    <w:rsid w:val="002F77DE"/>
    <w:rsid w:val="002F793A"/>
    <w:rsid w:val="002F7BD6"/>
    <w:rsid w:val="002F7BE6"/>
    <w:rsid w:val="002F7E5D"/>
    <w:rsid w:val="00300019"/>
    <w:rsid w:val="00300055"/>
    <w:rsid w:val="00300937"/>
    <w:rsid w:val="00300F63"/>
    <w:rsid w:val="00301036"/>
    <w:rsid w:val="0030110C"/>
    <w:rsid w:val="003012A3"/>
    <w:rsid w:val="003012DD"/>
    <w:rsid w:val="00301915"/>
    <w:rsid w:val="003019AC"/>
    <w:rsid w:val="00301AA2"/>
    <w:rsid w:val="00301C7A"/>
    <w:rsid w:val="00301CE8"/>
    <w:rsid w:val="00301DED"/>
    <w:rsid w:val="003021A2"/>
    <w:rsid w:val="00302314"/>
    <w:rsid w:val="003023D9"/>
    <w:rsid w:val="003024BA"/>
    <w:rsid w:val="003024C2"/>
    <w:rsid w:val="0030254C"/>
    <w:rsid w:val="00302811"/>
    <w:rsid w:val="00302D9D"/>
    <w:rsid w:val="00302F94"/>
    <w:rsid w:val="003030B1"/>
    <w:rsid w:val="00303326"/>
    <w:rsid w:val="00303376"/>
    <w:rsid w:val="00303608"/>
    <w:rsid w:val="00303622"/>
    <w:rsid w:val="0030372F"/>
    <w:rsid w:val="00303920"/>
    <w:rsid w:val="00303AB5"/>
    <w:rsid w:val="00303CE7"/>
    <w:rsid w:val="00303D49"/>
    <w:rsid w:val="00303F64"/>
    <w:rsid w:val="00303F92"/>
    <w:rsid w:val="00303FF0"/>
    <w:rsid w:val="00304296"/>
    <w:rsid w:val="003045A3"/>
    <w:rsid w:val="00304CE6"/>
    <w:rsid w:val="00304D85"/>
    <w:rsid w:val="00304F58"/>
    <w:rsid w:val="003053F0"/>
    <w:rsid w:val="00305884"/>
    <w:rsid w:val="003058AA"/>
    <w:rsid w:val="003059F9"/>
    <w:rsid w:val="00305B9F"/>
    <w:rsid w:val="00305C9A"/>
    <w:rsid w:val="00305DD4"/>
    <w:rsid w:val="003061C5"/>
    <w:rsid w:val="003062F1"/>
    <w:rsid w:val="003066FA"/>
    <w:rsid w:val="0030673F"/>
    <w:rsid w:val="00306E43"/>
    <w:rsid w:val="003072B3"/>
    <w:rsid w:val="003075B8"/>
    <w:rsid w:val="00307897"/>
    <w:rsid w:val="003078BD"/>
    <w:rsid w:val="00307B62"/>
    <w:rsid w:val="00307E10"/>
    <w:rsid w:val="0031003A"/>
    <w:rsid w:val="00310144"/>
    <w:rsid w:val="00310212"/>
    <w:rsid w:val="00310246"/>
    <w:rsid w:val="00310420"/>
    <w:rsid w:val="0031058B"/>
    <w:rsid w:val="003106DA"/>
    <w:rsid w:val="003108BC"/>
    <w:rsid w:val="00310969"/>
    <w:rsid w:val="00310B6E"/>
    <w:rsid w:val="00310EEC"/>
    <w:rsid w:val="00310FA7"/>
    <w:rsid w:val="0031108B"/>
    <w:rsid w:val="00311166"/>
    <w:rsid w:val="003111AD"/>
    <w:rsid w:val="00311329"/>
    <w:rsid w:val="00311459"/>
    <w:rsid w:val="003115BE"/>
    <w:rsid w:val="00311625"/>
    <w:rsid w:val="0031195A"/>
    <w:rsid w:val="00311BAE"/>
    <w:rsid w:val="00311E05"/>
    <w:rsid w:val="00311F68"/>
    <w:rsid w:val="003123D6"/>
    <w:rsid w:val="003123FB"/>
    <w:rsid w:val="0031250E"/>
    <w:rsid w:val="003125BD"/>
    <w:rsid w:val="0031290D"/>
    <w:rsid w:val="00312934"/>
    <w:rsid w:val="00312AA0"/>
    <w:rsid w:val="00312D46"/>
    <w:rsid w:val="00313071"/>
    <w:rsid w:val="00313171"/>
    <w:rsid w:val="003131C1"/>
    <w:rsid w:val="00313267"/>
    <w:rsid w:val="00313283"/>
    <w:rsid w:val="0031338E"/>
    <w:rsid w:val="00313528"/>
    <w:rsid w:val="0031362C"/>
    <w:rsid w:val="00313BBA"/>
    <w:rsid w:val="00313C47"/>
    <w:rsid w:val="00313C7A"/>
    <w:rsid w:val="00313FB2"/>
    <w:rsid w:val="003140D8"/>
    <w:rsid w:val="003143FA"/>
    <w:rsid w:val="0031467A"/>
    <w:rsid w:val="00314A00"/>
    <w:rsid w:val="00314A5D"/>
    <w:rsid w:val="00314B59"/>
    <w:rsid w:val="00314CC4"/>
    <w:rsid w:val="00314DF5"/>
    <w:rsid w:val="00314E08"/>
    <w:rsid w:val="00314E86"/>
    <w:rsid w:val="00314FD3"/>
    <w:rsid w:val="003151A1"/>
    <w:rsid w:val="00315B75"/>
    <w:rsid w:val="00315E70"/>
    <w:rsid w:val="00315ECD"/>
    <w:rsid w:val="0031600B"/>
    <w:rsid w:val="003161B2"/>
    <w:rsid w:val="00316229"/>
    <w:rsid w:val="003164D0"/>
    <w:rsid w:val="0031662A"/>
    <w:rsid w:val="00316922"/>
    <w:rsid w:val="00316CA2"/>
    <w:rsid w:val="0031706E"/>
    <w:rsid w:val="00317156"/>
    <w:rsid w:val="0031722F"/>
    <w:rsid w:val="003173B3"/>
    <w:rsid w:val="00317633"/>
    <w:rsid w:val="00317648"/>
    <w:rsid w:val="003176F7"/>
    <w:rsid w:val="00317773"/>
    <w:rsid w:val="0031790A"/>
    <w:rsid w:val="00317931"/>
    <w:rsid w:val="00317AEB"/>
    <w:rsid w:val="00317CFE"/>
    <w:rsid w:val="00317EEE"/>
    <w:rsid w:val="00317F4E"/>
    <w:rsid w:val="00317FBA"/>
    <w:rsid w:val="003202AE"/>
    <w:rsid w:val="003202C1"/>
    <w:rsid w:val="00320462"/>
    <w:rsid w:val="0032082E"/>
    <w:rsid w:val="00320866"/>
    <w:rsid w:val="003208BC"/>
    <w:rsid w:val="003209AB"/>
    <w:rsid w:val="003209BF"/>
    <w:rsid w:val="00320CAB"/>
    <w:rsid w:val="00320E8A"/>
    <w:rsid w:val="00320EC3"/>
    <w:rsid w:val="00321032"/>
    <w:rsid w:val="003210D5"/>
    <w:rsid w:val="00321303"/>
    <w:rsid w:val="00321472"/>
    <w:rsid w:val="00321563"/>
    <w:rsid w:val="00321680"/>
    <w:rsid w:val="003216E3"/>
    <w:rsid w:val="00321833"/>
    <w:rsid w:val="003218E3"/>
    <w:rsid w:val="00321E80"/>
    <w:rsid w:val="00321E83"/>
    <w:rsid w:val="00321F3F"/>
    <w:rsid w:val="0032225C"/>
    <w:rsid w:val="003222C7"/>
    <w:rsid w:val="003224E1"/>
    <w:rsid w:val="003227FC"/>
    <w:rsid w:val="003228AB"/>
    <w:rsid w:val="00322CF3"/>
    <w:rsid w:val="00322D09"/>
    <w:rsid w:val="00322D47"/>
    <w:rsid w:val="00323158"/>
    <w:rsid w:val="0032319A"/>
    <w:rsid w:val="00323323"/>
    <w:rsid w:val="0032346A"/>
    <w:rsid w:val="0032347A"/>
    <w:rsid w:val="003236E9"/>
    <w:rsid w:val="0032390C"/>
    <w:rsid w:val="00323ABA"/>
    <w:rsid w:val="003241B8"/>
    <w:rsid w:val="00324228"/>
    <w:rsid w:val="00324243"/>
    <w:rsid w:val="0032431D"/>
    <w:rsid w:val="0032444A"/>
    <w:rsid w:val="00324457"/>
    <w:rsid w:val="00324590"/>
    <w:rsid w:val="003245CA"/>
    <w:rsid w:val="0032482A"/>
    <w:rsid w:val="00324AD8"/>
    <w:rsid w:val="00325163"/>
    <w:rsid w:val="003251B3"/>
    <w:rsid w:val="00325263"/>
    <w:rsid w:val="0032530A"/>
    <w:rsid w:val="0032534D"/>
    <w:rsid w:val="00325428"/>
    <w:rsid w:val="00325712"/>
    <w:rsid w:val="003258CC"/>
    <w:rsid w:val="00325C11"/>
    <w:rsid w:val="00325C59"/>
    <w:rsid w:val="00326141"/>
    <w:rsid w:val="003263BE"/>
    <w:rsid w:val="0032649C"/>
    <w:rsid w:val="003264AA"/>
    <w:rsid w:val="00326574"/>
    <w:rsid w:val="003265C8"/>
    <w:rsid w:val="00326631"/>
    <w:rsid w:val="0032666E"/>
    <w:rsid w:val="00326A67"/>
    <w:rsid w:val="00326B29"/>
    <w:rsid w:val="00326D71"/>
    <w:rsid w:val="00326F2D"/>
    <w:rsid w:val="00326F32"/>
    <w:rsid w:val="0032725C"/>
    <w:rsid w:val="00327640"/>
    <w:rsid w:val="0032768B"/>
    <w:rsid w:val="0032796F"/>
    <w:rsid w:val="00327CDC"/>
    <w:rsid w:val="00327CF3"/>
    <w:rsid w:val="00327EE5"/>
    <w:rsid w:val="0033073B"/>
    <w:rsid w:val="0033073F"/>
    <w:rsid w:val="003307CA"/>
    <w:rsid w:val="003309ED"/>
    <w:rsid w:val="00330B5D"/>
    <w:rsid w:val="00330CFB"/>
    <w:rsid w:val="00330D0A"/>
    <w:rsid w:val="00331078"/>
    <w:rsid w:val="003310BB"/>
    <w:rsid w:val="00331205"/>
    <w:rsid w:val="0033124C"/>
    <w:rsid w:val="003314BA"/>
    <w:rsid w:val="00331719"/>
    <w:rsid w:val="00331A94"/>
    <w:rsid w:val="0033206D"/>
    <w:rsid w:val="00332098"/>
    <w:rsid w:val="003320A2"/>
    <w:rsid w:val="00332284"/>
    <w:rsid w:val="003323EE"/>
    <w:rsid w:val="0033255F"/>
    <w:rsid w:val="00332749"/>
    <w:rsid w:val="00332A1D"/>
    <w:rsid w:val="00332A63"/>
    <w:rsid w:val="00332B1A"/>
    <w:rsid w:val="00332BDC"/>
    <w:rsid w:val="00332CA8"/>
    <w:rsid w:val="00332DA9"/>
    <w:rsid w:val="0033305E"/>
    <w:rsid w:val="00333110"/>
    <w:rsid w:val="003332DD"/>
    <w:rsid w:val="00333368"/>
    <w:rsid w:val="0033342D"/>
    <w:rsid w:val="003334EC"/>
    <w:rsid w:val="003336CA"/>
    <w:rsid w:val="00333720"/>
    <w:rsid w:val="00333983"/>
    <w:rsid w:val="00333A39"/>
    <w:rsid w:val="00333A6A"/>
    <w:rsid w:val="00333AB5"/>
    <w:rsid w:val="00333D2A"/>
    <w:rsid w:val="00334283"/>
    <w:rsid w:val="003344FD"/>
    <w:rsid w:val="00334523"/>
    <w:rsid w:val="00334691"/>
    <w:rsid w:val="00334698"/>
    <w:rsid w:val="00334967"/>
    <w:rsid w:val="00335481"/>
    <w:rsid w:val="003356A3"/>
    <w:rsid w:val="00335936"/>
    <w:rsid w:val="003359E2"/>
    <w:rsid w:val="00335B30"/>
    <w:rsid w:val="00335F1C"/>
    <w:rsid w:val="00335F23"/>
    <w:rsid w:val="00335F56"/>
    <w:rsid w:val="003360BC"/>
    <w:rsid w:val="00336293"/>
    <w:rsid w:val="003366D7"/>
    <w:rsid w:val="003367FE"/>
    <w:rsid w:val="0033682C"/>
    <w:rsid w:val="00336B53"/>
    <w:rsid w:val="00336ED5"/>
    <w:rsid w:val="003372C2"/>
    <w:rsid w:val="003375EF"/>
    <w:rsid w:val="003378A0"/>
    <w:rsid w:val="00337B0F"/>
    <w:rsid w:val="00337B7B"/>
    <w:rsid w:val="00337BDB"/>
    <w:rsid w:val="00340078"/>
    <w:rsid w:val="00340474"/>
    <w:rsid w:val="0034062E"/>
    <w:rsid w:val="003406D9"/>
    <w:rsid w:val="00340847"/>
    <w:rsid w:val="00340A85"/>
    <w:rsid w:val="00340DDD"/>
    <w:rsid w:val="00340E4D"/>
    <w:rsid w:val="00340FD2"/>
    <w:rsid w:val="003410C8"/>
    <w:rsid w:val="003411FC"/>
    <w:rsid w:val="00341333"/>
    <w:rsid w:val="003417AA"/>
    <w:rsid w:val="003417F0"/>
    <w:rsid w:val="0034190F"/>
    <w:rsid w:val="00341A3F"/>
    <w:rsid w:val="00341A9E"/>
    <w:rsid w:val="00341C11"/>
    <w:rsid w:val="00341E7B"/>
    <w:rsid w:val="0034221D"/>
    <w:rsid w:val="00342486"/>
    <w:rsid w:val="00342594"/>
    <w:rsid w:val="003427B0"/>
    <w:rsid w:val="003427CD"/>
    <w:rsid w:val="00342A9F"/>
    <w:rsid w:val="00342CB0"/>
    <w:rsid w:val="0034301E"/>
    <w:rsid w:val="003430FB"/>
    <w:rsid w:val="0034349A"/>
    <w:rsid w:val="003436B3"/>
    <w:rsid w:val="003436C0"/>
    <w:rsid w:val="00343C07"/>
    <w:rsid w:val="0034411E"/>
    <w:rsid w:val="003442B4"/>
    <w:rsid w:val="003442EF"/>
    <w:rsid w:val="003443F9"/>
    <w:rsid w:val="003446FD"/>
    <w:rsid w:val="0034472D"/>
    <w:rsid w:val="003448FA"/>
    <w:rsid w:val="00344DBE"/>
    <w:rsid w:val="00344FD9"/>
    <w:rsid w:val="00345036"/>
    <w:rsid w:val="003451B4"/>
    <w:rsid w:val="003452F0"/>
    <w:rsid w:val="0034531C"/>
    <w:rsid w:val="003453D6"/>
    <w:rsid w:val="003458ED"/>
    <w:rsid w:val="003459B0"/>
    <w:rsid w:val="00345D1D"/>
    <w:rsid w:val="00345D20"/>
    <w:rsid w:val="00345FA7"/>
    <w:rsid w:val="00345FD2"/>
    <w:rsid w:val="003461C7"/>
    <w:rsid w:val="0034635C"/>
    <w:rsid w:val="00346441"/>
    <w:rsid w:val="0034696E"/>
    <w:rsid w:val="00346A25"/>
    <w:rsid w:val="00346DA8"/>
    <w:rsid w:val="00346F5F"/>
    <w:rsid w:val="00347AAD"/>
    <w:rsid w:val="00347AE9"/>
    <w:rsid w:val="00347F84"/>
    <w:rsid w:val="00350959"/>
    <w:rsid w:val="003509BF"/>
    <w:rsid w:val="00350F27"/>
    <w:rsid w:val="00350F43"/>
    <w:rsid w:val="00351086"/>
    <w:rsid w:val="003511B6"/>
    <w:rsid w:val="00351425"/>
    <w:rsid w:val="0035166D"/>
    <w:rsid w:val="00351824"/>
    <w:rsid w:val="00351B53"/>
    <w:rsid w:val="00351BFF"/>
    <w:rsid w:val="00351C9C"/>
    <w:rsid w:val="00351CCD"/>
    <w:rsid w:val="00351D0D"/>
    <w:rsid w:val="00351EE8"/>
    <w:rsid w:val="00351EEF"/>
    <w:rsid w:val="00352123"/>
    <w:rsid w:val="003522BF"/>
    <w:rsid w:val="003523FA"/>
    <w:rsid w:val="0035258A"/>
    <w:rsid w:val="00352699"/>
    <w:rsid w:val="003527A5"/>
    <w:rsid w:val="003527E9"/>
    <w:rsid w:val="00352A38"/>
    <w:rsid w:val="00352BD3"/>
    <w:rsid w:val="00352C1E"/>
    <w:rsid w:val="00352C32"/>
    <w:rsid w:val="00352D30"/>
    <w:rsid w:val="003530A3"/>
    <w:rsid w:val="00353A42"/>
    <w:rsid w:val="00353D41"/>
    <w:rsid w:val="00353DE1"/>
    <w:rsid w:val="003542A5"/>
    <w:rsid w:val="003543D4"/>
    <w:rsid w:val="0035454C"/>
    <w:rsid w:val="00354742"/>
    <w:rsid w:val="003547FD"/>
    <w:rsid w:val="00354ADD"/>
    <w:rsid w:val="00354B62"/>
    <w:rsid w:val="00354B72"/>
    <w:rsid w:val="00354C08"/>
    <w:rsid w:val="00354E1A"/>
    <w:rsid w:val="00354E59"/>
    <w:rsid w:val="00354EB5"/>
    <w:rsid w:val="00355324"/>
    <w:rsid w:val="0035545F"/>
    <w:rsid w:val="0035570E"/>
    <w:rsid w:val="0035582D"/>
    <w:rsid w:val="003558F7"/>
    <w:rsid w:val="0035591A"/>
    <w:rsid w:val="00355B00"/>
    <w:rsid w:val="00355E2B"/>
    <w:rsid w:val="0035643C"/>
    <w:rsid w:val="0035667C"/>
    <w:rsid w:val="00356735"/>
    <w:rsid w:val="00356844"/>
    <w:rsid w:val="00356B06"/>
    <w:rsid w:val="00356E6B"/>
    <w:rsid w:val="00356ED1"/>
    <w:rsid w:val="003571E8"/>
    <w:rsid w:val="003572B9"/>
    <w:rsid w:val="003573C9"/>
    <w:rsid w:val="003573D2"/>
    <w:rsid w:val="00357440"/>
    <w:rsid w:val="00357F2A"/>
    <w:rsid w:val="0036000B"/>
    <w:rsid w:val="0036024C"/>
    <w:rsid w:val="00360405"/>
    <w:rsid w:val="0036045D"/>
    <w:rsid w:val="00360602"/>
    <w:rsid w:val="003606EE"/>
    <w:rsid w:val="0036076C"/>
    <w:rsid w:val="00360932"/>
    <w:rsid w:val="003609F3"/>
    <w:rsid w:val="00360A76"/>
    <w:rsid w:val="00360ABF"/>
    <w:rsid w:val="00360E02"/>
    <w:rsid w:val="00360F8D"/>
    <w:rsid w:val="00361006"/>
    <w:rsid w:val="00361438"/>
    <w:rsid w:val="00361513"/>
    <w:rsid w:val="003616BC"/>
    <w:rsid w:val="00361766"/>
    <w:rsid w:val="00361A99"/>
    <w:rsid w:val="00361C7F"/>
    <w:rsid w:val="00361E5E"/>
    <w:rsid w:val="00361F14"/>
    <w:rsid w:val="00361F78"/>
    <w:rsid w:val="00361FD6"/>
    <w:rsid w:val="0036206F"/>
    <w:rsid w:val="00362131"/>
    <w:rsid w:val="00362997"/>
    <w:rsid w:val="00362A0C"/>
    <w:rsid w:val="00362A2A"/>
    <w:rsid w:val="00362AE5"/>
    <w:rsid w:val="00362F21"/>
    <w:rsid w:val="003631B9"/>
    <w:rsid w:val="003634B9"/>
    <w:rsid w:val="0036350E"/>
    <w:rsid w:val="00363532"/>
    <w:rsid w:val="00363647"/>
    <w:rsid w:val="0036395A"/>
    <w:rsid w:val="00363AB2"/>
    <w:rsid w:val="00363C0A"/>
    <w:rsid w:val="00363F0C"/>
    <w:rsid w:val="00363F0F"/>
    <w:rsid w:val="00364733"/>
    <w:rsid w:val="00364741"/>
    <w:rsid w:val="00364CC8"/>
    <w:rsid w:val="00364D87"/>
    <w:rsid w:val="00364DA7"/>
    <w:rsid w:val="00364E12"/>
    <w:rsid w:val="00364FA9"/>
    <w:rsid w:val="003650DE"/>
    <w:rsid w:val="00365257"/>
    <w:rsid w:val="00365458"/>
    <w:rsid w:val="0036558A"/>
    <w:rsid w:val="0036587C"/>
    <w:rsid w:val="0036595A"/>
    <w:rsid w:val="00365A06"/>
    <w:rsid w:val="00365AF4"/>
    <w:rsid w:val="00365B6F"/>
    <w:rsid w:val="00365B8B"/>
    <w:rsid w:val="00365CBA"/>
    <w:rsid w:val="00365F5C"/>
    <w:rsid w:val="00366122"/>
    <w:rsid w:val="003664D5"/>
    <w:rsid w:val="0036662C"/>
    <w:rsid w:val="0036664B"/>
    <w:rsid w:val="00366658"/>
    <w:rsid w:val="003667B1"/>
    <w:rsid w:val="00366925"/>
    <w:rsid w:val="00366A8C"/>
    <w:rsid w:val="00366B15"/>
    <w:rsid w:val="00366F6D"/>
    <w:rsid w:val="003671E6"/>
    <w:rsid w:val="00367435"/>
    <w:rsid w:val="003676F7"/>
    <w:rsid w:val="00367786"/>
    <w:rsid w:val="003678A4"/>
    <w:rsid w:val="00367915"/>
    <w:rsid w:val="00367B90"/>
    <w:rsid w:val="00367C96"/>
    <w:rsid w:val="00367DDD"/>
    <w:rsid w:val="00370048"/>
    <w:rsid w:val="00370061"/>
    <w:rsid w:val="003703AC"/>
    <w:rsid w:val="00370444"/>
    <w:rsid w:val="00370728"/>
    <w:rsid w:val="003707AC"/>
    <w:rsid w:val="00370A7A"/>
    <w:rsid w:val="00370D0B"/>
    <w:rsid w:val="00370E47"/>
    <w:rsid w:val="00370FC9"/>
    <w:rsid w:val="00371089"/>
    <w:rsid w:val="0037127B"/>
    <w:rsid w:val="003712F9"/>
    <w:rsid w:val="003713BC"/>
    <w:rsid w:val="00371751"/>
    <w:rsid w:val="0037197D"/>
    <w:rsid w:val="00371A26"/>
    <w:rsid w:val="00371A3D"/>
    <w:rsid w:val="00371C21"/>
    <w:rsid w:val="00371E6D"/>
    <w:rsid w:val="00371EC4"/>
    <w:rsid w:val="00372027"/>
    <w:rsid w:val="003721CA"/>
    <w:rsid w:val="0037229F"/>
    <w:rsid w:val="00372388"/>
    <w:rsid w:val="003725AB"/>
    <w:rsid w:val="00372719"/>
    <w:rsid w:val="00372B09"/>
    <w:rsid w:val="00372C29"/>
    <w:rsid w:val="00372D0D"/>
    <w:rsid w:val="00373172"/>
    <w:rsid w:val="003734DA"/>
    <w:rsid w:val="00373521"/>
    <w:rsid w:val="00373535"/>
    <w:rsid w:val="00373576"/>
    <w:rsid w:val="00373643"/>
    <w:rsid w:val="003736B3"/>
    <w:rsid w:val="003736F6"/>
    <w:rsid w:val="00373749"/>
    <w:rsid w:val="003737F3"/>
    <w:rsid w:val="00373800"/>
    <w:rsid w:val="003738D0"/>
    <w:rsid w:val="00373D40"/>
    <w:rsid w:val="00374215"/>
    <w:rsid w:val="00374352"/>
    <w:rsid w:val="003746A7"/>
    <w:rsid w:val="003748A3"/>
    <w:rsid w:val="00374BBC"/>
    <w:rsid w:val="00374D94"/>
    <w:rsid w:val="00374DB8"/>
    <w:rsid w:val="00374E39"/>
    <w:rsid w:val="00374E7D"/>
    <w:rsid w:val="00374E8B"/>
    <w:rsid w:val="00375328"/>
    <w:rsid w:val="00375525"/>
    <w:rsid w:val="00375930"/>
    <w:rsid w:val="00375D11"/>
    <w:rsid w:val="00375E80"/>
    <w:rsid w:val="00375F3E"/>
    <w:rsid w:val="0037602B"/>
    <w:rsid w:val="0037630A"/>
    <w:rsid w:val="003763D7"/>
    <w:rsid w:val="0037678F"/>
    <w:rsid w:val="00376962"/>
    <w:rsid w:val="00376989"/>
    <w:rsid w:val="003769CE"/>
    <w:rsid w:val="003769D1"/>
    <w:rsid w:val="00376D83"/>
    <w:rsid w:val="00376E88"/>
    <w:rsid w:val="00376F8B"/>
    <w:rsid w:val="00376FFD"/>
    <w:rsid w:val="003772A4"/>
    <w:rsid w:val="003777A0"/>
    <w:rsid w:val="003779DF"/>
    <w:rsid w:val="00377E3A"/>
    <w:rsid w:val="00380074"/>
    <w:rsid w:val="00380082"/>
    <w:rsid w:val="00380224"/>
    <w:rsid w:val="00380251"/>
    <w:rsid w:val="0038029C"/>
    <w:rsid w:val="003802FF"/>
    <w:rsid w:val="0038060A"/>
    <w:rsid w:val="0038070E"/>
    <w:rsid w:val="003807A9"/>
    <w:rsid w:val="00380BAA"/>
    <w:rsid w:val="00380BBE"/>
    <w:rsid w:val="00380EE4"/>
    <w:rsid w:val="00381663"/>
    <w:rsid w:val="003818E9"/>
    <w:rsid w:val="00381C1C"/>
    <w:rsid w:val="00381D01"/>
    <w:rsid w:val="00381F20"/>
    <w:rsid w:val="00382028"/>
    <w:rsid w:val="00382665"/>
    <w:rsid w:val="003827EA"/>
    <w:rsid w:val="0038282C"/>
    <w:rsid w:val="003828A0"/>
    <w:rsid w:val="00382AD1"/>
    <w:rsid w:val="00382B42"/>
    <w:rsid w:val="00382C3A"/>
    <w:rsid w:val="00382CC5"/>
    <w:rsid w:val="00383271"/>
    <w:rsid w:val="00383277"/>
    <w:rsid w:val="0038353F"/>
    <w:rsid w:val="0038371A"/>
    <w:rsid w:val="003838F5"/>
    <w:rsid w:val="003838FE"/>
    <w:rsid w:val="00383C8E"/>
    <w:rsid w:val="0038402A"/>
    <w:rsid w:val="0038420F"/>
    <w:rsid w:val="0038421A"/>
    <w:rsid w:val="0038421C"/>
    <w:rsid w:val="00384301"/>
    <w:rsid w:val="00384405"/>
    <w:rsid w:val="003844A2"/>
    <w:rsid w:val="00384695"/>
    <w:rsid w:val="00384778"/>
    <w:rsid w:val="003847CF"/>
    <w:rsid w:val="00384E33"/>
    <w:rsid w:val="00384EA9"/>
    <w:rsid w:val="00385044"/>
    <w:rsid w:val="0038523A"/>
    <w:rsid w:val="003852C7"/>
    <w:rsid w:val="003855F8"/>
    <w:rsid w:val="00385614"/>
    <w:rsid w:val="00385761"/>
    <w:rsid w:val="00385BD2"/>
    <w:rsid w:val="00385CF5"/>
    <w:rsid w:val="00385F85"/>
    <w:rsid w:val="00386115"/>
    <w:rsid w:val="00386312"/>
    <w:rsid w:val="00386797"/>
    <w:rsid w:val="003867A0"/>
    <w:rsid w:val="00386883"/>
    <w:rsid w:val="00386A8C"/>
    <w:rsid w:val="00386B2F"/>
    <w:rsid w:val="00386B6B"/>
    <w:rsid w:val="00387036"/>
    <w:rsid w:val="003870C7"/>
    <w:rsid w:val="003871A9"/>
    <w:rsid w:val="003873AE"/>
    <w:rsid w:val="00387409"/>
    <w:rsid w:val="003877D0"/>
    <w:rsid w:val="003878CE"/>
    <w:rsid w:val="00387ABA"/>
    <w:rsid w:val="00387BCA"/>
    <w:rsid w:val="00387C01"/>
    <w:rsid w:val="00387D23"/>
    <w:rsid w:val="00387F6C"/>
    <w:rsid w:val="00387F82"/>
    <w:rsid w:val="0039026C"/>
    <w:rsid w:val="003902B6"/>
    <w:rsid w:val="003904C1"/>
    <w:rsid w:val="003905E9"/>
    <w:rsid w:val="003906A3"/>
    <w:rsid w:val="003908AC"/>
    <w:rsid w:val="003909F1"/>
    <w:rsid w:val="00390A0D"/>
    <w:rsid w:val="00391069"/>
    <w:rsid w:val="00391116"/>
    <w:rsid w:val="003911AA"/>
    <w:rsid w:val="00391305"/>
    <w:rsid w:val="0039144B"/>
    <w:rsid w:val="003914FE"/>
    <w:rsid w:val="00391663"/>
    <w:rsid w:val="0039169A"/>
    <w:rsid w:val="003916F5"/>
    <w:rsid w:val="00391C16"/>
    <w:rsid w:val="00391C5C"/>
    <w:rsid w:val="003920E3"/>
    <w:rsid w:val="0039219B"/>
    <w:rsid w:val="00392287"/>
    <w:rsid w:val="003922E9"/>
    <w:rsid w:val="003923EC"/>
    <w:rsid w:val="003927A5"/>
    <w:rsid w:val="003927BA"/>
    <w:rsid w:val="003928EA"/>
    <w:rsid w:val="00392C38"/>
    <w:rsid w:val="00392EDD"/>
    <w:rsid w:val="00393030"/>
    <w:rsid w:val="003932BD"/>
    <w:rsid w:val="00393429"/>
    <w:rsid w:val="0039363D"/>
    <w:rsid w:val="00393665"/>
    <w:rsid w:val="003936B7"/>
    <w:rsid w:val="003936C2"/>
    <w:rsid w:val="003937F4"/>
    <w:rsid w:val="00393875"/>
    <w:rsid w:val="0039391A"/>
    <w:rsid w:val="00393998"/>
    <w:rsid w:val="00394060"/>
    <w:rsid w:val="00394097"/>
    <w:rsid w:val="003940B1"/>
    <w:rsid w:val="00394104"/>
    <w:rsid w:val="0039418C"/>
    <w:rsid w:val="003941CD"/>
    <w:rsid w:val="003945B7"/>
    <w:rsid w:val="00394694"/>
    <w:rsid w:val="00394697"/>
    <w:rsid w:val="00394791"/>
    <w:rsid w:val="00394930"/>
    <w:rsid w:val="00394954"/>
    <w:rsid w:val="00394A70"/>
    <w:rsid w:val="00394A80"/>
    <w:rsid w:val="00394A9D"/>
    <w:rsid w:val="00394C6A"/>
    <w:rsid w:val="00394E3A"/>
    <w:rsid w:val="00395522"/>
    <w:rsid w:val="0039563B"/>
    <w:rsid w:val="003957BC"/>
    <w:rsid w:val="003957F4"/>
    <w:rsid w:val="00395808"/>
    <w:rsid w:val="00395BEB"/>
    <w:rsid w:val="00395E44"/>
    <w:rsid w:val="00395E52"/>
    <w:rsid w:val="00395E61"/>
    <w:rsid w:val="00395F1F"/>
    <w:rsid w:val="00396014"/>
    <w:rsid w:val="00396203"/>
    <w:rsid w:val="00396257"/>
    <w:rsid w:val="0039663B"/>
    <w:rsid w:val="00396707"/>
    <w:rsid w:val="00396C80"/>
    <w:rsid w:val="00396C85"/>
    <w:rsid w:val="00396CEE"/>
    <w:rsid w:val="00396D7C"/>
    <w:rsid w:val="00396F33"/>
    <w:rsid w:val="00397021"/>
    <w:rsid w:val="00397187"/>
    <w:rsid w:val="0039756D"/>
    <w:rsid w:val="003978A0"/>
    <w:rsid w:val="00397CA3"/>
    <w:rsid w:val="003A0015"/>
    <w:rsid w:val="003A0347"/>
    <w:rsid w:val="003A047D"/>
    <w:rsid w:val="003A0588"/>
    <w:rsid w:val="003A086E"/>
    <w:rsid w:val="003A0C49"/>
    <w:rsid w:val="003A0D91"/>
    <w:rsid w:val="003A0D93"/>
    <w:rsid w:val="003A0F86"/>
    <w:rsid w:val="003A1000"/>
    <w:rsid w:val="003A11F2"/>
    <w:rsid w:val="003A143F"/>
    <w:rsid w:val="003A16DD"/>
    <w:rsid w:val="003A1788"/>
    <w:rsid w:val="003A17AE"/>
    <w:rsid w:val="003A17EC"/>
    <w:rsid w:val="003A186D"/>
    <w:rsid w:val="003A19DE"/>
    <w:rsid w:val="003A1A89"/>
    <w:rsid w:val="003A1AB1"/>
    <w:rsid w:val="003A1B7F"/>
    <w:rsid w:val="003A1F0B"/>
    <w:rsid w:val="003A21A0"/>
    <w:rsid w:val="003A21FD"/>
    <w:rsid w:val="003A2212"/>
    <w:rsid w:val="003A2462"/>
    <w:rsid w:val="003A2473"/>
    <w:rsid w:val="003A25A6"/>
    <w:rsid w:val="003A274A"/>
    <w:rsid w:val="003A2780"/>
    <w:rsid w:val="003A27CF"/>
    <w:rsid w:val="003A2815"/>
    <w:rsid w:val="003A2BA4"/>
    <w:rsid w:val="003A2BD2"/>
    <w:rsid w:val="003A2EBB"/>
    <w:rsid w:val="003A3265"/>
    <w:rsid w:val="003A3361"/>
    <w:rsid w:val="003A3512"/>
    <w:rsid w:val="003A3517"/>
    <w:rsid w:val="003A353D"/>
    <w:rsid w:val="003A3590"/>
    <w:rsid w:val="003A376A"/>
    <w:rsid w:val="003A3A0D"/>
    <w:rsid w:val="003A3ACE"/>
    <w:rsid w:val="003A3E7F"/>
    <w:rsid w:val="003A3ED3"/>
    <w:rsid w:val="003A4061"/>
    <w:rsid w:val="003A4296"/>
    <w:rsid w:val="003A4588"/>
    <w:rsid w:val="003A49D0"/>
    <w:rsid w:val="003A4DA9"/>
    <w:rsid w:val="003A4E25"/>
    <w:rsid w:val="003A4F22"/>
    <w:rsid w:val="003A4F5C"/>
    <w:rsid w:val="003A4F91"/>
    <w:rsid w:val="003A4F9B"/>
    <w:rsid w:val="003A4FF2"/>
    <w:rsid w:val="003A50B3"/>
    <w:rsid w:val="003A5493"/>
    <w:rsid w:val="003A550E"/>
    <w:rsid w:val="003A575B"/>
    <w:rsid w:val="003A5836"/>
    <w:rsid w:val="003A5B97"/>
    <w:rsid w:val="003A5C4E"/>
    <w:rsid w:val="003A5D12"/>
    <w:rsid w:val="003A5DDE"/>
    <w:rsid w:val="003A5E8D"/>
    <w:rsid w:val="003A6191"/>
    <w:rsid w:val="003A6540"/>
    <w:rsid w:val="003A6560"/>
    <w:rsid w:val="003A6677"/>
    <w:rsid w:val="003A67C3"/>
    <w:rsid w:val="003A6950"/>
    <w:rsid w:val="003A69F3"/>
    <w:rsid w:val="003A6BD2"/>
    <w:rsid w:val="003A6EF4"/>
    <w:rsid w:val="003A6F69"/>
    <w:rsid w:val="003A6F88"/>
    <w:rsid w:val="003A6FE0"/>
    <w:rsid w:val="003A722E"/>
    <w:rsid w:val="003A74B5"/>
    <w:rsid w:val="003A754A"/>
    <w:rsid w:val="003A7711"/>
    <w:rsid w:val="003A7720"/>
    <w:rsid w:val="003A7A78"/>
    <w:rsid w:val="003A7B65"/>
    <w:rsid w:val="003A7CF8"/>
    <w:rsid w:val="003B00AB"/>
    <w:rsid w:val="003B0116"/>
    <w:rsid w:val="003B04D9"/>
    <w:rsid w:val="003B0536"/>
    <w:rsid w:val="003B066D"/>
    <w:rsid w:val="003B06FE"/>
    <w:rsid w:val="003B0831"/>
    <w:rsid w:val="003B0C38"/>
    <w:rsid w:val="003B0C62"/>
    <w:rsid w:val="003B145D"/>
    <w:rsid w:val="003B153B"/>
    <w:rsid w:val="003B162C"/>
    <w:rsid w:val="003B1920"/>
    <w:rsid w:val="003B2249"/>
    <w:rsid w:val="003B252A"/>
    <w:rsid w:val="003B2745"/>
    <w:rsid w:val="003B2959"/>
    <w:rsid w:val="003B29D3"/>
    <w:rsid w:val="003B2B57"/>
    <w:rsid w:val="003B2E97"/>
    <w:rsid w:val="003B2F17"/>
    <w:rsid w:val="003B3020"/>
    <w:rsid w:val="003B30A0"/>
    <w:rsid w:val="003B30CC"/>
    <w:rsid w:val="003B3714"/>
    <w:rsid w:val="003B39DC"/>
    <w:rsid w:val="003B3D2E"/>
    <w:rsid w:val="003B3F24"/>
    <w:rsid w:val="003B3F73"/>
    <w:rsid w:val="003B422B"/>
    <w:rsid w:val="003B4243"/>
    <w:rsid w:val="003B449C"/>
    <w:rsid w:val="003B457D"/>
    <w:rsid w:val="003B45F2"/>
    <w:rsid w:val="003B4B34"/>
    <w:rsid w:val="003B4F05"/>
    <w:rsid w:val="003B506E"/>
    <w:rsid w:val="003B5306"/>
    <w:rsid w:val="003B5321"/>
    <w:rsid w:val="003B544E"/>
    <w:rsid w:val="003B553A"/>
    <w:rsid w:val="003B5560"/>
    <w:rsid w:val="003B569E"/>
    <w:rsid w:val="003B56C7"/>
    <w:rsid w:val="003B57FF"/>
    <w:rsid w:val="003B5951"/>
    <w:rsid w:val="003B5C88"/>
    <w:rsid w:val="003B5FC1"/>
    <w:rsid w:val="003B5FE8"/>
    <w:rsid w:val="003B6367"/>
    <w:rsid w:val="003B648E"/>
    <w:rsid w:val="003B6628"/>
    <w:rsid w:val="003B6706"/>
    <w:rsid w:val="003B685A"/>
    <w:rsid w:val="003B691F"/>
    <w:rsid w:val="003B6990"/>
    <w:rsid w:val="003B6F5A"/>
    <w:rsid w:val="003B728C"/>
    <w:rsid w:val="003B7319"/>
    <w:rsid w:val="003B7483"/>
    <w:rsid w:val="003B7572"/>
    <w:rsid w:val="003B769A"/>
    <w:rsid w:val="003B77F6"/>
    <w:rsid w:val="003B796C"/>
    <w:rsid w:val="003B79B5"/>
    <w:rsid w:val="003B7B46"/>
    <w:rsid w:val="003B7B80"/>
    <w:rsid w:val="003C01CA"/>
    <w:rsid w:val="003C01EF"/>
    <w:rsid w:val="003C0911"/>
    <w:rsid w:val="003C09C4"/>
    <w:rsid w:val="003C0AFE"/>
    <w:rsid w:val="003C0C62"/>
    <w:rsid w:val="003C0F93"/>
    <w:rsid w:val="003C1137"/>
    <w:rsid w:val="003C1249"/>
    <w:rsid w:val="003C12B4"/>
    <w:rsid w:val="003C148E"/>
    <w:rsid w:val="003C15CB"/>
    <w:rsid w:val="003C15E8"/>
    <w:rsid w:val="003C1722"/>
    <w:rsid w:val="003C1C41"/>
    <w:rsid w:val="003C1C86"/>
    <w:rsid w:val="003C1ED6"/>
    <w:rsid w:val="003C20D5"/>
    <w:rsid w:val="003C2288"/>
    <w:rsid w:val="003C2303"/>
    <w:rsid w:val="003C25AA"/>
    <w:rsid w:val="003C27A3"/>
    <w:rsid w:val="003C2D53"/>
    <w:rsid w:val="003C2EA1"/>
    <w:rsid w:val="003C2F9D"/>
    <w:rsid w:val="003C3047"/>
    <w:rsid w:val="003C3543"/>
    <w:rsid w:val="003C3583"/>
    <w:rsid w:val="003C378E"/>
    <w:rsid w:val="003C389B"/>
    <w:rsid w:val="003C3939"/>
    <w:rsid w:val="003C3C40"/>
    <w:rsid w:val="003C3F43"/>
    <w:rsid w:val="003C412D"/>
    <w:rsid w:val="003C4203"/>
    <w:rsid w:val="003C43CF"/>
    <w:rsid w:val="003C43F6"/>
    <w:rsid w:val="003C47F3"/>
    <w:rsid w:val="003C489B"/>
    <w:rsid w:val="003C4A52"/>
    <w:rsid w:val="003C4B55"/>
    <w:rsid w:val="003C4B63"/>
    <w:rsid w:val="003C51AF"/>
    <w:rsid w:val="003C52ED"/>
    <w:rsid w:val="003C57DB"/>
    <w:rsid w:val="003C5ACB"/>
    <w:rsid w:val="003C5C13"/>
    <w:rsid w:val="003C5CA2"/>
    <w:rsid w:val="003C5DC2"/>
    <w:rsid w:val="003C5DD8"/>
    <w:rsid w:val="003C5F7E"/>
    <w:rsid w:val="003C5FB5"/>
    <w:rsid w:val="003C607F"/>
    <w:rsid w:val="003C62C8"/>
    <w:rsid w:val="003C632F"/>
    <w:rsid w:val="003C64CA"/>
    <w:rsid w:val="003C64DF"/>
    <w:rsid w:val="003C6564"/>
    <w:rsid w:val="003C65B4"/>
    <w:rsid w:val="003C68D3"/>
    <w:rsid w:val="003C69F3"/>
    <w:rsid w:val="003C6C3B"/>
    <w:rsid w:val="003C6F3F"/>
    <w:rsid w:val="003C6FDE"/>
    <w:rsid w:val="003C70E2"/>
    <w:rsid w:val="003C74A2"/>
    <w:rsid w:val="003C752D"/>
    <w:rsid w:val="003C754E"/>
    <w:rsid w:val="003C7587"/>
    <w:rsid w:val="003C75DA"/>
    <w:rsid w:val="003C7F2F"/>
    <w:rsid w:val="003D0085"/>
    <w:rsid w:val="003D0220"/>
    <w:rsid w:val="003D0398"/>
    <w:rsid w:val="003D0507"/>
    <w:rsid w:val="003D06C1"/>
    <w:rsid w:val="003D0931"/>
    <w:rsid w:val="003D0985"/>
    <w:rsid w:val="003D1090"/>
    <w:rsid w:val="003D112C"/>
    <w:rsid w:val="003D115C"/>
    <w:rsid w:val="003D128F"/>
    <w:rsid w:val="003D1663"/>
    <w:rsid w:val="003D171A"/>
    <w:rsid w:val="003D1A1D"/>
    <w:rsid w:val="003D1B91"/>
    <w:rsid w:val="003D1DCB"/>
    <w:rsid w:val="003D1DDD"/>
    <w:rsid w:val="003D1E0D"/>
    <w:rsid w:val="003D1EB5"/>
    <w:rsid w:val="003D1ECB"/>
    <w:rsid w:val="003D20A5"/>
    <w:rsid w:val="003D2119"/>
    <w:rsid w:val="003D220F"/>
    <w:rsid w:val="003D224F"/>
    <w:rsid w:val="003D2494"/>
    <w:rsid w:val="003D24FD"/>
    <w:rsid w:val="003D25A4"/>
    <w:rsid w:val="003D285D"/>
    <w:rsid w:val="003D2964"/>
    <w:rsid w:val="003D29A6"/>
    <w:rsid w:val="003D2E98"/>
    <w:rsid w:val="003D303D"/>
    <w:rsid w:val="003D3106"/>
    <w:rsid w:val="003D3117"/>
    <w:rsid w:val="003D3477"/>
    <w:rsid w:val="003D354D"/>
    <w:rsid w:val="003D355B"/>
    <w:rsid w:val="003D36E3"/>
    <w:rsid w:val="003D41F6"/>
    <w:rsid w:val="003D47EE"/>
    <w:rsid w:val="003D487C"/>
    <w:rsid w:val="003D493D"/>
    <w:rsid w:val="003D4E8B"/>
    <w:rsid w:val="003D4E93"/>
    <w:rsid w:val="003D4F62"/>
    <w:rsid w:val="003D4FC2"/>
    <w:rsid w:val="003D5516"/>
    <w:rsid w:val="003D5F4F"/>
    <w:rsid w:val="003D60E0"/>
    <w:rsid w:val="003D60E5"/>
    <w:rsid w:val="003D6155"/>
    <w:rsid w:val="003D6175"/>
    <w:rsid w:val="003D619B"/>
    <w:rsid w:val="003D640A"/>
    <w:rsid w:val="003D641E"/>
    <w:rsid w:val="003D6420"/>
    <w:rsid w:val="003D6440"/>
    <w:rsid w:val="003D6598"/>
    <w:rsid w:val="003D6721"/>
    <w:rsid w:val="003D673F"/>
    <w:rsid w:val="003D68CF"/>
    <w:rsid w:val="003D68D2"/>
    <w:rsid w:val="003D6AF9"/>
    <w:rsid w:val="003D6E99"/>
    <w:rsid w:val="003D712A"/>
    <w:rsid w:val="003D7184"/>
    <w:rsid w:val="003D71A8"/>
    <w:rsid w:val="003D73CC"/>
    <w:rsid w:val="003D79AE"/>
    <w:rsid w:val="003E022D"/>
    <w:rsid w:val="003E0248"/>
    <w:rsid w:val="003E02D0"/>
    <w:rsid w:val="003E056C"/>
    <w:rsid w:val="003E0718"/>
    <w:rsid w:val="003E0934"/>
    <w:rsid w:val="003E093A"/>
    <w:rsid w:val="003E0B0E"/>
    <w:rsid w:val="003E0B18"/>
    <w:rsid w:val="003E0B8D"/>
    <w:rsid w:val="003E0B90"/>
    <w:rsid w:val="003E0BE5"/>
    <w:rsid w:val="003E0C6C"/>
    <w:rsid w:val="003E112D"/>
    <w:rsid w:val="003E1187"/>
    <w:rsid w:val="003E12D2"/>
    <w:rsid w:val="003E1306"/>
    <w:rsid w:val="003E15A5"/>
    <w:rsid w:val="003E1643"/>
    <w:rsid w:val="003E1866"/>
    <w:rsid w:val="003E1BD0"/>
    <w:rsid w:val="003E1E86"/>
    <w:rsid w:val="003E205A"/>
    <w:rsid w:val="003E2193"/>
    <w:rsid w:val="003E222B"/>
    <w:rsid w:val="003E24C0"/>
    <w:rsid w:val="003E2525"/>
    <w:rsid w:val="003E260C"/>
    <w:rsid w:val="003E2656"/>
    <w:rsid w:val="003E26A9"/>
    <w:rsid w:val="003E2878"/>
    <w:rsid w:val="003E28A6"/>
    <w:rsid w:val="003E2A59"/>
    <w:rsid w:val="003E2CEC"/>
    <w:rsid w:val="003E2F6A"/>
    <w:rsid w:val="003E30C4"/>
    <w:rsid w:val="003E3203"/>
    <w:rsid w:val="003E350A"/>
    <w:rsid w:val="003E388E"/>
    <w:rsid w:val="003E3982"/>
    <w:rsid w:val="003E39A5"/>
    <w:rsid w:val="003E3FA5"/>
    <w:rsid w:val="003E406D"/>
    <w:rsid w:val="003E40CF"/>
    <w:rsid w:val="003E411E"/>
    <w:rsid w:val="003E4138"/>
    <w:rsid w:val="003E41E1"/>
    <w:rsid w:val="003E42AE"/>
    <w:rsid w:val="003E4580"/>
    <w:rsid w:val="003E45A3"/>
    <w:rsid w:val="003E46E4"/>
    <w:rsid w:val="003E4777"/>
    <w:rsid w:val="003E480C"/>
    <w:rsid w:val="003E4A05"/>
    <w:rsid w:val="003E4A4D"/>
    <w:rsid w:val="003E4B2D"/>
    <w:rsid w:val="003E4BC2"/>
    <w:rsid w:val="003E4BC6"/>
    <w:rsid w:val="003E51D9"/>
    <w:rsid w:val="003E51FE"/>
    <w:rsid w:val="003E533A"/>
    <w:rsid w:val="003E583D"/>
    <w:rsid w:val="003E593E"/>
    <w:rsid w:val="003E5D27"/>
    <w:rsid w:val="003E61C8"/>
    <w:rsid w:val="003E6214"/>
    <w:rsid w:val="003E623A"/>
    <w:rsid w:val="003E6559"/>
    <w:rsid w:val="003E667A"/>
    <w:rsid w:val="003E676F"/>
    <w:rsid w:val="003E67FC"/>
    <w:rsid w:val="003E6AD3"/>
    <w:rsid w:val="003E7011"/>
    <w:rsid w:val="003E7023"/>
    <w:rsid w:val="003E789B"/>
    <w:rsid w:val="003E7D6B"/>
    <w:rsid w:val="003F00EC"/>
    <w:rsid w:val="003F0485"/>
    <w:rsid w:val="003F06EB"/>
    <w:rsid w:val="003F06FF"/>
    <w:rsid w:val="003F0A7D"/>
    <w:rsid w:val="003F0D2F"/>
    <w:rsid w:val="003F0D7A"/>
    <w:rsid w:val="003F0DED"/>
    <w:rsid w:val="003F149C"/>
    <w:rsid w:val="003F1699"/>
    <w:rsid w:val="003F1965"/>
    <w:rsid w:val="003F19C2"/>
    <w:rsid w:val="003F1D3E"/>
    <w:rsid w:val="003F1D94"/>
    <w:rsid w:val="003F1E08"/>
    <w:rsid w:val="003F1F43"/>
    <w:rsid w:val="003F2236"/>
    <w:rsid w:val="003F26AA"/>
    <w:rsid w:val="003F2931"/>
    <w:rsid w:val="003F293C"/>
    <w:rsid w:val="003F2969"/>
    <w:rsid w:val="003F2BF8"/>
    <w:rsid w:val="003F2D1C"/>
    <w:rsid w:val="003F30A8"/>
    <w:rsid w:val="003F324C"/>
    <w:rsid w:val="003F33BD"/>
    <w:rsid w:val="003F3582"/>
    <w:rsid w:val="003F3927"/>
    <w:rsid w:val="003F3BCA"/>
    <w:rsid w:val="003F40CC"/>
    <w:rsid w:val="003F40E3"/>
    <w:rsid w:val="003F4216"/>
    <w:rsid w:val="003F4396"/>
    <w:rsid w:val="003F4414"/>
    <w:rsid w:val="003F44A4"/>
    <w:rsid w:val="003F451E"/>
    <w:rsid w:val="003F45CA"/>
    <w:rsid w:val="003F4649"/>
    <w:rsid w:val="003F4691"/>
    <w:rsid w:val="003F4748"/>
    <w:rsid w:val="003F482A"/>
    <w:rsid w:val="003F4853"/>
    <w:rsid w:val="003F48B3"/>
    <w:rsid w:val="003F48CB"/>
    <w:rsid w:val="003F48F2"/>
    <w:rsid w:val="003F4B2A"/>
    <w:rsid w:val="003F4FD0"/>
    <w:rsid w:val="003F5147"/>
    <w:rsid w:val="003F54FF"/>
    <w:rsid w:val="003F5729"/>
    <w:rsid w:val="003F5BF2"/>
    <w:rsid w:val="003F5C09"/>
    <w:rsid w:val="003F5DD5"/>
    <w:rsid w:val="003F5E87"/>
    <w:rsid w:val="003F5F63"/>
    <w:rsid w:val="003F607D"/>
    <w:rsid w:val="003F61E8"/>
    <w:rsid w:val="003F6774"/>
    <w:rsid w:val="003F67BE"/>
    <w:rsid w:val="003F67D7"/>
    <w:rsid w:val="003F67F6"/>
    <w:rsid w:val="003F697A"/>
    <w:rsid w:val="003F6A02"/>
    <w:rsid w:val="003F6E8D"/>
    <w:rsid w:val="003F6F1D"/>
    <w:rsid w:val="003F7421"/>
    <w:rsid w:val="003F74D1"/>
    <w:rsid w:val="003F7648"/>
    <w:rsid w:val="003F7856"/>
    <w:rsid w:val="003F7A1C"/>
    <w:rsid w:val="003F7A63"/>
    <w:rsid w:val="003F7C32"/>
    <w:rsid w:val="003F7C61"/>
    <w:rsid w:val="003F7EBE"/>
    <w:rsid w:val="003F7F42"/>
    <w:rsid w:val="003F7F56"/>
    <w:rsid w:val="004000CF"/>
    <w:rsid w:val="00400366"/>
    <w:rsid w:val="004008A7"/>
    <w:rsid w:val="00400A00"/>
    <w:rsid w:val="00400D2B"/>
    <w:rsid w:val="00400DAB"/>
    <w:rsid w:val="00400DCC"/>
    <w:rsid w:val="00401208"/>
    <w:rsid w:val="00401260"/>
    <w:rsid w:val="004013CE"/>
    <w:rsid w:val="004013D2"/>
    <w:rsid w:val="00401428"/>
    <w:rsid w:val="00401748"/>
    <w:rsid w:val="004018CE"/>
    <w:rsid w:val="0040196C"/>
    <w:rsid w:val="00401B13"/>
    <w:rsid w:val="00401ED5"/>
    <w:rsid w:val="00402363"/>
    <w:rsid w:val="00402510"/>
    <w:rsid w:val="004026CF"/>
    <w:rsid w:val="00402714"/>
    <w:rsid w:val="00402B01"/>
    <w:rsid w:val="00402B6A"/>
    <w:rsid w:val="00402CC1"/>
    <w:rsid w:val="00402D49"/>
    <w:rsid w:val="00402E70"/>
    <w:rsid w:val="004034FC"/>
    <w:rsid w:val="004037BF"/>
    <w:rsid w:val="004039F9"/>
    <w:rsid w:val="00403A2C"/>
    <w:rsid w:val="00403A4F"/>
    <w:rsid w:val="00403ADE"/>
    <w:rsid w:val="00403B21"/>
    <w:rsid w:val="00403BDB"/>
    <w:rsid w:val="00403C77"/>
    <w:rsid w:val="00403E1F"/>
    <w:rsid w:val="00404070"/>
    <w:rsid w:val="00404284"/>
    <w:rsid w:val="00404342"/>
    <w:rsid w:val="00404372"/>
    <w:rsid w:val="00404491"/>
    <w:rsid w:val="004045F6"/>
    <w:rsid w:val="00404A2F"/>
    <w:rsid w:val="00404AFB"/>
    <w:rsid w:val="00404BB4"/>
    <w:rsid w:val="00404BFE"/>
    <w:rsid w:val="00404CCC"/>
    <w:rsid w:val="00405180"/>
    <w:rsid w:val="0040531C"/>
    <w:rsid w:val="0040541A"/>
    <w:rsid w:val="004054FB"/>
    <w:rsid w:val="004055F1"/>
    <w:rsid w:val="0040569A"/>
    <w:rsid w:val="004056F1"/>
    <w:rsid w:val="00405780"/>
    <w:rsid w:val="0040578F"/>
    <w:rsid w:val="004058F9"/>
    <w:rsid w:val="0040594C"/>
    <w:rsid w:val="00405ACE"/>
    <w:rsid w:val="00405B4A"/>
    <w:rsid w:val="0040670C"/>
    <w:rsid w:val="004067C3"/>
    <w:rsid w:val="00406959"/>
    <w:rsid w:val="00406AEA"/>
    <w:rsid w:val="00406D85"/>
    <w:rsid w:val="00406D8A"/>
    <w:rsid w:val="00406D8D"/>
    <w:rsid w:val="00406F96"/>
    <w:rsid w:val="00407005"/>
    <w:rsid w:val="00407136"/>
    <w:rsid w:val="004071A0"/>
    <w:rsid w:val="004071E2"/>
    <w:rsid w:val="004071F1"/>
    <w:rsid w:val="00407207"/>
    <w:rsid w:val="00407470"/>
    <w:rsid w:val="004074D2"/>
    <w:rsid w:val="0040772F"/>
    <w:rsid w:val="00407790"/>
    <w:rsid w:val="004078A9"/>
    <w:rsid w:val="004079E2"/>
    <w:rsid w:val="004079FA"/>
    <w:rsid w:val="00407A70"/>
    <w:rsid w:val="00407B58"/>
    <w:rsid w:val="0041002E"/>
    <w:rsid w:val="00410153"/>
    <w:rsid w:val="00410368"/>
    <w:rsid w:val="004103C6"/>
    <w:rsid w:val="00410407"/>
    <w:rsid w:val="00410416"/>
    <w:rsid w:val="004105BC"/>
    <w:rsid w:val="004105FB"/>
    <w:rsid w:val="00410941"/>
    <w:rsid w:val="00410B19"/>
    <w:rsid w:val="00410C4F"/>
    <w:rsid w:val="00411059"/>
    <w:rsid w:val="004112B5"/>
    <w:rsid w:val="004113F0"/>
    <w:rsid w:val="00411423"/>
    <w:rsid w:val="0041153E"/>
    <w:rsid w:val="004115FE"/>
    <w:rsid w:val="00411915"/>
    <w:rsid w:val="00411A0C"/>
    <w:rsid w:val="00411AF4"/>
    <w:rsid w:val="00411BD1"/>
    <w:rsid w:val="00411C98"/>
    <w:rsid w:val="00411DDE"/>
    <w:rsid w:val="00411EF9"/>
    <w:rsid w:val="0041207B"/>
    <w:rsid w:val="0041210F"/>
    <w:rsid w:val="0041215C"/>
    <w:rsid w:val="00412341"/>
    <w:rsid w:val="00412384"/>
    <w:rsid w:val="00412412"/>
    <w:rsid w:val="00412465"/>
    <w:rsid w:val="004125F8"/>
    <w:rsid w:val="00412765"/>
    <w:rsid w:val="00412867"/>
    <w:rsid w:val="00412974"/>
    <w:rsid w:val="004129FD"/>
    <w:rsid w:val="00412CBE"/>
    <w:rsid w:val="00412E9A"/>
    <w:rsid w:val="0041315D"/>
    <w:rsid w:val="0041344B"/>
    <w:rsid w:val="0041347C"/>
    <w:rsid w:val="00413493"/>
    <w:rsid w:val="004135E8"/>
    <w:rsid w:val="0041397C"/>
    <w:rsid w:val="00413DD5"/>
    <w:rsid w:val="00413E57"/>
    <w:rsid w:val="00413EEF"/>
    <w:rsid w:val="00413F61"/>
    <w:rsid w:val="00414188"/>
    <w:rsid w:val="004142DB"/>
    <w:rsid w:val="00414307"/>
    <w:rsid w:val="0041436B"/>
    <w:rsid w:val="00414407"/>
    <w:rsid w:val="0041466E"/>
    <w:rsid w:val="004146AC"/>
    <w:rsid w:val="004146E9"/>
    <w:rsid w:val="0041491A"/>
    <w:rsid w:val="00414930"/>
    <w:rsid w:val="00414977"/>
    <w:rsid w:val="00414C39"/>
    <w:rsid w:val="00414DFF"/>
    <w:rsid w:val="00415454"/>
    <w:rsid w:val="004154AF"/>
    <w:rsid w:val="00415721"/>
    <w:rsid w:val="0041572B"/>
    <w:rsid w:val="0041588B"/>
    <w:rsid w:val="00415BD2"/>
    <w:rsid w:val="00415E7C"/>
    <w:rsid w:val="00415FFC"/>
    <w:rsid w:val="004164E2"/>
    <w:rsid w:val="00416A3B"/>
    <w:rsid w:val="00416B04"/>
    <w:rsid w:val="00416C24"/>
    <w:rsid w:val="00416DBB"/>
    <w:rsid w:val="00416EF7"/>
    <w:rsid w:val="004172DF"/>
    <w:rsid w:val="004173BE"/>
    <w:rsid w:val="00417584"/>
    <w:rsid w:val="004176D8"/>
    <w:rsid w:val="004177D8"/>
    <w:rsid w:val="00417840"/>
    <w:rsid w:val="00417B6C"/>
    <w:rsid w:val="00417CD3"/>
    <w:rsid w:val="00417E47"/>
    <w:rsid w:val="0041AA67"/>
    <w:rsid w:val="00420453"/>
    <w:rsid w:val="00420645"/>
    <w:rsid w:val="004206CF"/>
    <w:rsid w:val="00420B89"/>
    <w:rsid w:val="00420F63"/>
    <w:rsid w:val="004216A5"/>
    <w:rsid w:val="0042171E"/>
    <w:rsid w:val="00421809"/>
    <w:rsid w:val="004219CE"/>
    <w:rsid w:val="00421A24"/>
    <w:rsid w:val="00421DF9"/>
    <w:rsid w:val="00421E92"/>
    <w:rsid w:val="00421F0D"/>
    <w:rsid w:val="00422515"/>
    <w:rsid w:val="004225C1"/>
    <w:rsid w:val="00422650"/>
    <w:rsid w:val="004226EE"/>
    <w:rsid w:val="00422731"/>
    <w:rsid w:val="0042289F"/>
    <w:rsid w:val="00422A3C"/>
    <w:rsid w:val="00422AC7"/>
    <w:rsid w:val="00422B1F"/>
    <w:rsid w:val="00422E82"/>
    <w:rsid w:val="0042305D"/>
    <w:rsid w:val="00423184"/>
    <w:rsid w:val="00423336"/>
    <w:rsid w:val="00423395"/>
    <w:rsid w:val="004235A9"/>
    <w:rsid w:val="0042363A"/>
    <w:rsid w:val="00423688"/>
    <w:rsid w:val="004236DE"/>
    <w:rsid w:val="0042380D"/>
    <w:rsid w:val="0042382B"/>
    <w:rsid w:val="00423AD3"/>
    <w:rsid w:val="00423C26"/>
    <w:rsid w:val="00423C5E"/>
    <w:rsid w:val="00423D35"/>
    <w:rsid w:val="00424023"/>
    <w:rsid w:val="00424381"/>
    <w:rsid w:val="00424565"/>
    <w:rsid w:val="0042465F"/>
    <w:rsid w:val="0042482B"/>
    <w:rsid w:val="00424904"/>
    <w:rsid w:val="004249C2"/>
    <w:rsid w:val="00424C21"/>
    <w:rsid w:val="00424DA5"/>
    <w:rsid w:val="00424E65"/>
    <w:rsid w:val="00424EDA"/>
    <w:rsid w:val="00424F67"/>
    <w:rsid w:val="00425093"/>
    <w:rsid w:val="0042517F"/>
    <w:rsid w:val="00425251"/>
    <w:rsid w:val="0042574E"/>
    <w:rsid w:val="0042576E"/>
    <w:rsid w:val="004257C9"/>
    <w:rsid w:val="00425847"/>
    <w:rsid w:val="00425E7B"/>
    <w:rsid w:val="00425FDF"/>
    <w:rsid w:val="0042600C"/>
    <w:rsid w:val="0042630C"/>
    <w:rsid w:val="00426802"/>
    <w:rsid w:val="00426CC2"/>
    <w:rsid w:val="00426D1C"/>
    <w:rsid w:val="00426D51"/>
    <w:rsid w:val="00426D7A"/>
    <w:rsid w:val="00426ED5"/>
    <w:rsid w:val="00426F30"/>
    <w:rsid w:val="00426FD9"/>
    <w:rsid w:val="0042720A"/>
    <w:rsid w:val="00427323"/>
    <w:rsid w:val="0042761B"/>
    <w:rsid w:val="00427651"/>
    <w:rsid w:val="004276B7"/>
    <w:rsid w:val="00427712"/>
    <w:rsid w:val="0042790E"/>
    <w:rsid w:val="00427947"/>
    <w:rsid w:val="00427986"/>
    <w:rsid w:val="00427A58"/>
    <w:rsid w:val="00427B21"/>
    <w:rsid w:val="004300DB"/>
    <w:rsid w:val="004302AA"/>
    <w:rsid w:val="004304C1"/>
    <w:rsid w:val="004304F5"/>
    <w:rsid w:val="004307C6"/>
    <w:rsid w:val="00430A95"/>
    <w:rsid w:val="00430B3B"/>
    <w:rsid w:val="00430C4B"/>
    <w:rsid w:val="00430D43"/>
    <w:rsid w:val="00430D88"/>
    <w:rsid w:val="00430EBA"/>
    <w:rsid w:val="00430FD0"/>
    <w:rsid w:val="0043100F"/>
    <w:rsid w:val="0043113E"/>
    <w:rsid w:val="004311D9"/>
    <w:rsid w:val="00431273"/>
    <w:rsid w:val="00431516"/>
    <w:rsid w:val="0043157B"/>
    <w:rsid w:val="004315A5"/>
    <w:rsid w:val="004319E5"/>
    <w:rsid w:val="00431AF2"/>
    <w:rsid w:val="00431F49"/>
    <w:rsid w:val="00432015"/>
    <w:rsid w:val="00432046"/>
    <w:rsid w:val="0043204C"/>
    <w:rsid w:val="0043205C"/>
    <w:rsid w:val="004321BF"/>
    <w:rsid w:val="00432330"/>
    <w:rsid w:val="0043241F"/>
    <w:rsid w:val="00432476"/>
    <w:rsid w:val="00432614"/>
    <w:rsid w:val="00432665"/>
    <w:rsid w:val="00432683"/>
    <w:rsid w:val="004326E0"/>
    <w:rsid w:val="00432A1F"/>
    <w:rsid w:val="00432A7A"/>
    <w:rsid w:val="00432CBD"/>
    <w:rsid w:val="00432D6B"/>
    <w:rsid w:val="00432F08"/>
    <w:rsid w:val="00433024"/>
    <w:rsid w:val="00433137"/>
    <w:rsid w:val="004335D1"/>
    <w:rsid w:val="00433762"/>
    <w:rsid w:val="00433796"/>
    <w:rsid w:val="00433799"/>
    <w:rsid w:val="004339C3"/>
    <w:rsid w:val="00433DAD"/>
    <w:rsid w:val="00433EE2"/>
    <w:rsid w:val="00434140"/>
    <w:rsid w:val="004341E3"/>
    <w:rsid w:val="00434473"/>
    <w:rsid w:val="004348A4"/>
    <w:rsid w:val="0043497A"/>
    <w:rsid w:val="00434EDC"/>
    <w:rsid w:val="0043507E"/>
    <w:rsid w:val="0043513A"/>
    <w:rsid w:val="0043540E"/>
    <w:rsid w:val="004357AB"/>
    <w:rsid w:val="004358E8"/>
    <w:rsid w:val="004359E8"/>
    <w:rsid w:val="004361C6"/>
    <w:rsid w:val="004363C0"/>
    <w:rsid w:val="00436420"/>
    <w:rsid w:val="004367B2"/>
    <w:rsid w:val="004367C7"/>
    <w:rsid w:val="00436816"/>
    <w:rsid w:val="00436853"/>
    <w:rsid w:val="004368C7"/>
    <w:rsid w:val="00436BDC"/>
    <w:rsid w:val="00436CBE"/>
    <w:rsid w:val="004371E2"/>
    <w:rsid w:val="004373B0"/>
    <w:rsid w:val="004373E3"/>
    <w:rsid w:val="00437AC2"/>
    <w:rsid w:val="00437AC5"/>
    <w:rsid w:val="00437EE3"/>
    <w:rsid w:val="00437FD7"/>
    <w:rsid w:val="00440057"/>
    <w:rsid w:val="004402C4"/>
    <w:rsid w:val="0044041F"/>
    <w:rsid w:val="004404E9"/>
    <w:rsid w:val="004407A0"/>
    <w:rsid w:val="00440911"/>
    <w:rsid w:val="00440998"/>
    <w:rsid w:val="004409C1"/>
    <w:rsid w:val="00441203"/>
    <w:rsid w:val="004413CE"/>
    <w:rsid w:val="0044151F"/>
    <w:rsid w:val="00441554"/>
    <w:rsid w:val="00441822"/>
    <w:rsid w:val="00441BC0"/>
    <w:rsid w:val="00441E46"/>
    <w:rsid w:val="00441E67"/>
    <w:rsid w:val="0044208A"/>
    <w:rsid w:val="004429C7"/>
    <w:rsid w:val="00442A81"/>
    <w:rsid w:val="00442C2D"/>
    <w:rsid w:val="00442EE3"/>
    <w:rsid w:val="00442FB5"/>
    <w:rsid w:val="004431A9"/>
    <w:rsid w:val="00443353"/>
    <w:rsid w:val="00443464"/>
    <w:rsid w:val="004435EA"/>
    <w:rsid w:val="00443607"/>
    <w:rsid w:val="0044378D"/>
    <w:rsid w:val="004437D4"/>
    <w:rsid w:val="00443996"/>
    <w:rsid w:val="00443AEF"/>
    <w:rsid w:val="00443B05"/>
    <w:rsid w:val="00443C45"/>
    <w:rsid w:val="00443D5D"/>
    <w:rsid w:val="00443FB6"/>
    <w:rsid w:val="00444053"/>
    <w:rsid w:val="004442AF"/>
    <w:rsid w:val="00444325"/>
    <w:rsid w:val="00444383"/>
    <w:rsid w:val="0044456C"/>
    <w:rsid w:val="00444689"/>
    <w:rsid w:val="00444A5C"/>
    <w:rsid w:val="00444ACC"/>
    <w:rsid w:val="00444C4D"/>
    <w:rsid w:val="00444C78"/>
    <w:rsid w:val="00444D3C"/>
    <w:rsid w:val="00444DBC"/>
    <w:rsid w:val="00444E87"/>
    <w:rsid w:val="00444EE9"/>
    <w:rsid w:val="00444F76"/>
    <w:rsid w:val="0044553C"/>
    <w:rsid w:val="00445635"/>
    <w:rsid w:val="00445E4E"/>
    <w:rsid w:val="00445F31"/>
    <w:rsid w:val="00445FA0"/>
    <w:rsid w:val="004462D5"/>
    <w:rsid w:val="00446545"/>
    <w:rsid w:val="0044676D"/>
    <w:rsid w:val="00446822"/>
    <w:rsid w:val="00446B0E"/>
    <w:rsid w:val="00446BE2"/>
    <w:rsid w:val="00446DDC"/>
    <w:rsid w:val="00446F56"/>
    <w:rsid w:val="00446FE9"/>
    <w:rsid w:val="004472C2"/>
    <w:rsid w:val="00447960"/>
    <w:rsid w:val="00447C65"/>
    <w:rsid w:val="00447CBF"/>
    <w:rsid w:val="00447E45"/>
    <w:rsid w:val="00450793"/>
    <w:rsid w:val="00450939"/>
    <w:rsid w:val="0045096E"/>
    <w:rsid w:val="00450A40"/>
    <w:rsid w:val="00450CB4"/>
    <w:rsid w:val="00450DFB"/>
    <w:rsid w:val="0045114A"/>
    <w:rsid w:val="004513CE"/>
    <w:rsid w:val="004514B3"/>
    <w:rsid w:val="00451782"/>
    <w:rsid w:val="00451CF0"/>
    <w:rsid w:val="00451D57"/>
    <w:rsid w:val="00451F85"/>
    <w:rsid w:val="0045204E"/>
    <w:rsid w:val="00452143"/>
    <w:rsid w:val="0045226E"/>
    <w:rsid w:val="00452331"/>
    <w:rsid w:val="00452371"/>
    <w:rsid w:val="00452458"/>
    <w:rsid w:val="00452482"/>
    <w:rsid w:val="0045257A"/>
    <w:rsid w:val="00452712"/>
    <w:rsid w:val="00452724"/>
    <w:rsid w:val="004529A3"/>
    <w:rsid w:val="00452A98"/>
    <w:rsid w:val="00452CB4"/>
    <w:rsid w:val="00452D25"/>
    <w:rsid w:val="00452E7E"/>
    <w:rsid w:val="00452FA0"/>
    <w:rsid w:val="00453239"/>
    <w:rsid w:val="004532A1"/>
    <w:rsid w:val="004534F7"/>
    <w:rsid w:val="0045373C"/>
    <w:rsid w:val="0045373D"/>
    <w:rsid w:val="004539BF"/>
    <w:rsid w:val="00453CD5"/>
    <w:rsid w:val="00453F5D"/>
    <w:rsid w:val="004540A4"/>
    <w:rsid w:val="004541F8"/>
    <w:rsid w:val="00454A1D"/>
    <w:rsid w:val="00454A92"/>
    <w:rsid w:val="00454C67"/>
    <w:rsid w:val="00454D36"/>
    <w:rsid w:val="00454FF0"/>
    <w:rsid w:val="00455124"/>
    <w:rsid w:val="00455203"/>
    <w:rsid w:val="004552BD"/>
    <w:rsid w:val="004553E7"/>
    <w:rsid w:val="004554A7"/>
    <w:rsid w:val="004555C9"/>
    <w:rsid w:val="004557E9"/>
    <w:rsid w:val="00455C1B"/>
    <w:rsid w:val="00455EC0"/>
    <w:rsid w:val="0045638F"/>
    <w:rsid w:val="00456440"/>
    <w:rsid w:val="004565EC"/>
    <w:rsid w:val="004566C2"/>
    <w:rsid w:val="00456945"/>
    <w:rsid w:val="00456C25"/>
    <w:rsid w:val="00456D0F"/>
    <w:rsid w:val="00456DF4"/>
    <w:rsid w:val="00456ED0"/>
    <w:rsid w:val="00457163"/>
    <w:rsid w:val="004577E5"/>
    <w:rsid w:val="00457DB4"/>
    <w:rsid w:val="00457ED9"/>
    <w:rsid w:val="0046003C"/>
    <w:rsid w:val="00460572"/>
    <w:rsid w:val="004605FB"/>
    <w:rsid w:val="00460899"/>
    <w:rsid w:val="00460AE9"/>
    <w:rsid w:val="00460B14"/>
    <w:rsid w:val="00460D77"/>
    <w:rsid w:val="00460F19"/>
    <w:rsid w:val="00460F3B"/>
    <w:rsid w:val="0046121B"/>
    <w:rsid w:val="00461245"/>
    <w:rsid w:val="00461370"/>
    <w:rsid w:val="00461868"/>
    <w:rsid w:val="00461A6F"/>
    <w:rsid w:val="00462168"/>
    <w:rsid w:val="0046236C"/>
    <w:rsid w:val="004623A3"/>
    <w:rsid w:val="0046269D"/>
    <w:rsid w:val="0046275F"/>
    <w:rsid w:val="00462867"/>
    <w:rsid w:val="004628E1"/>
    <w:rsid w:val="004629C3"/>
    <w:rsid w:val="00462C5B"/>
    <w:rsid w:val="00462E6C"/>
    <w:rsid w:val="00462ECB"/>
    <w:rsid w:val="00462EFE"/>
    <w:rsid w:val="0046324E"/>
    <w:rsid w:val="00463A8F"/>
    <w:rsid w:val="00464026"/>
    <w:rsid w:val="0046409E"/>
    <w:rsid w:val="004643CE"/>
    <w:rsid w:val="00464626"/>
    <w:rsid w:val="0046469F"/>
    <w:rsid w:val="0046481B"/>
    <w:rsid w:val="004648AB"/>
    <w:rsid w:val="00464946"/>
    <w:rsid w:val="00464A5D"/>
    <w:rsid w:val="00464C78"/>
    <w:rsid w:val="00464E72"/>
    <w:rsid w:val="00464F2E"/>
    <w:rsid w:val="00465081"/>
    <w:rsid w:val="0046567B"/>
    <w:rsid w:val="004656B3"/>
    <w:rsid w:val="0046570B"/>
    <w:rsid w:val="00465726"/>
    <w:rsid w:val="00465814"/>
    <w:rsid w:val="00465850"/>
    <w:rsid w:val="00465877"/>
    <w:rsid w:val="00465A73"/>
    <w:rsid w:val="00465AF7"/>
    <w:rsid w:val="00465B63"/>
    <w:rsid w:val="00465E8D"/>
    <w:rsid w:val="00465EF0"/>
    <w:rsid w:val="00466433"/>
    <w:rsid w:val="00466762"/>
    <w:rsid w:val="00466795"/>
    <w:rsid w:val="00466A47"/>
    <w:rsid w:val="00466B14"/>
    <w:rsid w:val="00466B76"/>
    <w:rsid w:val="00466BAE"/>
    <w:rsid w:val="00466C41"/>
    <w:rsid w:val="00466D92"/>
    <w:rsid w:val="00466E3B"/>
    <w:rsid w:val="00466E65"/>
    <w:rsid w:val="004670C1"/>
    <w:rsid w:val="0046740B"/>
    <w:rsid w:val="004674BA"/>
    <w:rsid w:val="0046751B"/>
    <w:rsid w:val="004678A6"/>
    <w:rsid w:val="00467B12"/>
    <w:rsid w:val="00467C17"/>
    <w:rsid w:val="00467F4F"/>
    <w:rsid w:val="00467FB7"/>
    <w:rsid w:val="004708AB"/>
    <w:rsid w:val="00470BAA"/>
    <w:rsid w:val="00470BE4"/>
    <w:rsid w:val="00470D98"/>
    <w:rsid w:val="00470E3B"/>
    <w:rsid w:val="00471282"/>
    <w:rsid w:val="00471537"/>
    <w:rsid w:val="004715FF"/>
    <w:rsid w:val="004716C8"/>
    <w:rsid w:val="004719AB"/>
    <w:rsid w:val="00471D08"/>
    <w:rsid w:val="00471DB0"/>
    <w:rsid w:val="0047204A"/>
    <w:rsid w:val="00472876"/>
    <w:rsid w:val="00472A9D"/>
    <w:rsid w:val="00472E22"/>
    <w:rsid w:val="00472F4C"/>
    <w:rsid w:val="00472F7B"/>
    <w:rsid w:val="0047302B"/>
    <w:rsid w:val="00473079"/>
    <w:rsid w:val="004730D7"/>
    <w:rsid w:val="004730EB"/>
    <w:rsid w:val="00473140"/>
    <w:rsid w:val="00473319"/>
    <w:rsid w:val="0047337E"/>
    <w:rsid w:val="00473381"/>
    <w:rsid w:val="0047344E"/>
    <w:rsid w:val="004734FE"/>
    <w:rsid w:val="00473541"/>
    <w:rsid w:val="0047357D"/>
    <w:rsid w:val="00473766"/>
    <w:rsid w:val="0047379B"/>
    <w:rsid w:val="00473CCA"/>
    <w:rsid w:val="00473DC2"/>
    <w:rsid w:val="00474274"/>
    <w:rsid w:val="004744E0"/>
    <w:rsid w:val="0047453B"/>
    <w:rsid w:val="00474548"/>
    <w:rsid w:val="00474920"/>
    <w:rsid w:val="00474B11"/>
    <w:rsid w:val="00474CF7"/>
    <w:rsid w:val="00474E2F"/>
    <w:rsid w:val="00474FEF"/>
    <w:rsid w:val="00475456"/>
    <w:rsid w:val="004756C3"/>
    <w:rsid w:val="00475768"/>
    <w:rsid w:val="004758F5"/>
    <w:rsid w:val="0047599B"/>
    <w:rsid w:val="00475A25"/>
    <w:rsid w:val="00475AE9"/>
    <w:rsid w:val="00475F13"/>
    <w:rsid w:val="0047604A"/>
    <w:rsid w:val="004760A9"/>
    <w:rsid w:val="004761F0"/>
    <w:rsid w:val="0047622B"/>
    <w:rsid w:val="00476364"/>
    <w:rsid w:val="004763CD"/>
    <w:rsid w:val="00476451"/>
    <w:rsid w:val="0047650E"/>
    <w:rsid w:val="004766CD"/>
    <w:rsid w:val="004767AA"/>
    <w:rsid w:val="004768C5"/>
    <w:rsid w:val="00476B7C"/>
    <w:rsid w:val="00476CC5"/>
    <w:rsid w:val="00476D87"/>
    <w:rsid w:val="00476EAE"/>
    <w:rsid w:val="00476F25"/>
    <w:rsid w:val="004772F8"/>
    <w:rsid w:val="004773F7"/>
    <w:rsid w:val="00477468"/>
    <w:rsid w:val="004774A4"/>
    <w:rsid w:val="004777C6"/>
    <w:rsid w:val="004778B1"/>
    <w:rsid w:val="00477E83"/>
    <w:rsid w:val="00480353"/>
    <w:rsid w:val="00480BE3"/>
    <w:rsid w:val="00480D6B"/>
    <w:rsid w:val="00480D8C"/>
    <w:rsid w:val="00480F55"/>
    <w:rsid w:val="00480F56"/>
    <w:rsid w:val="00481046"/>
    <w:rsid w:val="004811C5"/>
    <w:rsid w:val="0048137A"/>
    <w:rsid w:val="0048138D"/>
    <w:rsid w:val="00481509"/>
    <w:rsid w:val="0048186B"/>
    <w:rsid w:val="004819E8"/>
    <w:rsid w:val="00481AA3"/>
    <w:rsid w:val="00481AEC"/>
    <w:rsid w:val="00482169"/>
    <w:rsid w:val="00482284"/>
    <w:rsid w:val="00482298"/>
    <w:rsid w:val="00482978"/>
    <w:rsid w:val="00482A59"/>
    <w:rsid w:val="00482DFD"/>
    <w:rsid w:val="0048304C"/>
    <w:rsid w:val="0048315F"/>
    <w:rsid w:val="004832FF"/>
    <w:rsid w:val="00483365"/>
    <w:rsid w:val="0048344F"/>
    <w:rsid w:val="00483484"/>
    <w:rsid w:val="0048361D"/>
    <w:rsid w:val="0048384D"/>
    <w:rsid w:val="00483953"/>
    <w:rsid w:val="00483A75"/>
    <w:rsid w:val="00483AE6"/>
    <w:rsid w:val="00483DF9"/>
    <w:rsid w:val="00483E91"/>
    <w:rsid w:val="00484171"/>
    <w:rsid w:val="004841DB"/>
    <w:rsid w:val="00484249"/>
    <w:rsid w:val="00484250"/>
    <w:rsid w:val="004842F0"/>
    <w:rsid w:val="0048439F"/>
    <w:rsid w:val="004844E4"/>
    <w:rsid w:val="0048457C"/>
    <w:rsid w:val="004846B6"/>
    <w:rsid w:val="0048471F"/>
    <w:rsid w:val="00484724"/>
    <w:rsid w:val="0048483B"/>
    <w:rsid w:val="00484D48"/>
    <w:rsid w:val="00484E70"/>
    <w:rsid w:val="00484F09"/>
    <w:rsid w:val="00484F54"/>
    <w:rsid w:val="00485203"/>
    <w:rsid w:val="00485206"/>
    <w:rsid w:val="00485308"/>
    <w:rsid w:val="00485464"/>
    <w:rsid w:val="00485507"/>
    <w:rsid w:val="00485548"/>
    <w:rsid w:val="004856C4"/>
    <w:rsid w:val="00485917"/>
    <w:rsid w:val="00485AB9"/>
    <w:rsid w:val="00485AE5"/>
    <w:rsid w:val="00485BC4"/>
    <w:rsid w:val="00485D52"/>
    <w:rsid w:val="00485DA5"/>
    <w:rsid w:val="00485DB2"/>
    <w:rsid w:val="00486113"/>
    <w:rsid w:val="00486298"/>
    <w:rsid w:val="00486651"/>
    <w:rsid w:val="00486698"/>
    <w:rsid w:val="004867F8"/>
    <w:rsid w:val="004868E4"/>
    <w:rsid w:val="004868F7"/>
    <w:rsid w:val="0048695F"/>
    <w:rsid w:val="004869C8"/>
    <w:rsid w:val="00486A4A"/>
    <w:rsid w:val="00486B76"/>
    <w:rsid w:val="00486D39"/>
    <w:rsid w:val="00486DDD"/>
    <w:rsid w:val="00486DEA"/>
    <w:rsid w:val="00486EFE"/>
    <w:rsid w:val="00487090"/>
    <w:rsid w:val="0048744A"/>
    <w:rsid w:val="00487907"/>
    <w:rsid w:val="004879CE"/>
    <w:rsid w:val="00487BA0"/>
    <w:rsid w:val="0049008E"/>
    <w:rsid w:val="0049014F"/>
    <w:rsid w:val="00490287"/>
    <w:rsid w:val="00490325"/>
    <w:rsid w:val="00490453"/>
    <w:rsid w:val="0049081E"/>
    <w:rsid w:val="00490A84"/>
    <w:rsid w:val="00490AF4"/>
    <w:rsid w:val="0049149F"/>
    <w:rsid w:val="004916F5"/>
    <w:rsid w:val="00491728"/>
    <w:rsid w:val="00491912"/>
    <w:rsid w:val="00491991"/>
    <w:rsid w:val="00491E15"/>
    <w:rsid w:val="00491EAD"/>
    <w:rsid w:val="00491EF5"/>
    <w:rsid w:val="00491F50"/>
    <w:rsid w:val="00492071"/>
    <w:rsid w:val="004925B5"/>
    <w:rsid w:val="00492B0B"/>
    <w:rsid w:val="00492DA9"/>
    <w:rsid w:val="00492E24"/>
    <w:rsid w:val="00492FA0"/>
    <w:rsid w:val="004931FA"/>
    <w:rsid w:val="00493326"/>
    <w:rsid w:val="0049335C"/>
    <w:rsid w:val="004934F1"/>
    <w:rsid w:val="004935DB"/>
    <w:rsid w:val="00493C06"/>
    <w:rsid w:val="00493E72"/>
    <w:rsid w:val="004942ED"/>
    <w:rsid w:val="00494784"/>
    <w:rsid w:val="00494876"/>
    <w:rsid w:val="004948FC"/>
    <w:rsid w:val="00494A11"/>
    <w:rsid w:val="00494A35"/>
    <w:rsid w:val="00494D11"/>
    <w:rsid w:val="00494E2F"/>
    <w:rsid w:val="00494ED4"/>
    <w:rsid w:val="00495171"/>
    <w:rsid w:val="0049517F"/>
    <w:rsid w:val="00495182"/>
    <w:rsid w:val="004953EC"/>
    <w:rsid w:val="00495710"/>
    <w:rsid w:val="004957B7"/>
    <w:rsid w:val="00495863"/>
    <w:rsid w:val="00495D47"/>
    <w:rsid w:val="00496492"/>
    <w:rsid w:val="00496616"/>
    <w:rsid w:val="00496809"/>
    <w:rsid w:val="00496852"/>
    <w:rsid w:val="004968F9"/>
    <w:rsid w:val="00496FC3"/>
    <w:rsid w:val="004970EF"/>
    <w:rsid w:val="00497163"/>
    <w:rsid w:val="00497308"/>
    <w:rsid w:val="004975FC"/>
    <w:rsid w:val="004979B8"/>
    <w:rsid w:val="00497A57"/>
    <w:rsid w:val="00497A72"/>
    <w:rsid w:val="0049F0BE"/>
    <w:rsid w:val="004A0373"/>
    <w:rsid w:val="004A0394"/>
    <w:rsid w:val="004A04A3"/>
    <w:rsid w:val="004A04B5"/>
    <w:rsid w:val="004A081F"/>
    <w:rsid w:val="004A0D60"/>
    <w:rsid w:val="004A126F"/>
    <w:rsid w:val="004A1547"/>
    <w:rsid w:val="004A181A"/>
    <w:rsid w:val="004A1870"/>
    <w:rsid w:val="004A1AAF"/>
    <w:rsid w:val="004A1AB0"/>
    <w:rsid w:val="004A1C1A"/>
    <w:rsid w:val="004A228F"/>
    <w:rsid w:val="004A2392"/>
    <w:rsid w:val="004A2641"/>
    <w:rsid w:val="004A26C9"/>
    <w:rsid w:val="004A29AE"/>
    <w:rsid w:val="004A2BE4"/>
    <w:rsid w:val="004A2EE0"/>
    <w:rsid w:val="004A3242"/>
    <w:rsid w:val="004A3251"/>
    <w:rsid w:val="004A32D1"/>
    <w:rsid w:val="004A3304"/>
    <w:rsid w:val="004A3435"/>
    <w:rsid w:val="004A345A"/>
    <w:rsid w:val="004A3595"/>
    <w:rsid w:val="004A3806"/>
    <w:rsid w:val="004A3D78"/>
    <w:rsid w:val="004A3F05"/>
    <w:rsid w:val="004A3F26"/>
    <w:rsid w:val="004A40C8"/>
    <w:rsid w:val="004A43A7"/>
    <w:rsid w:val="004A46A6"/>
    <w:rsid w:val="004A4957"/>
    <w:rsid w:val="004A4D89"/>
    <w:rsid w:val="004A4D90"/>
    <w:rsid w:val="004A4ED1"/>
    <w:rsid w:val="004A5188"/>
    <w:rsid w:val="004A5283"/>
    <w:rsid w:val="004A54C1"/>
    <w:rsid w:val="004A5CAE"/>
    <w:rsid w:val="004A5CDA"/>
    <w:rsid w:val="004A5E7A"/>
    <w:rsid w:val="004A5EFB"/>
    <w:rsid w:val="004A5F68"/>
    <w:rsid w:val="004A6126"/>
    <w:rsid w:val="004A6132"/>
    <w:rsid w:val="004A6649"/>
    <w:rsid w:val="004A6A44"/>
    <w:rsid w:val="004A6D10"/>
    <w:rsid w:val="004A6FB3"/>
    <w:rsid w:val="004A713E"/>
    <w:rsid w:val="004A715F"/>
    <w:rsid w:val="004A71A4"/>
    <w:rsid w:val="004A71F2"/>
    <w:rsid w:val="004A7700"/>
    <w:rsid w:val="004A7777"/>
    <w:rsid w:val="004A7804"/>
    <w:rsid w:val="004A78BD"/>
    <w:rsid w:val="004A78F1"/>
    <w:rsid w:val="004A7A86"/>
    <w:rsid w:val="004A7B56"/>
    <w:rsid w:val="004A7BDD"/>
    <w:rsid w:val="004A7DE4"/>
    <w:rsid w:val="004A7E8A"/>
    <w:rsid w:val="004B0100"/>
    <w:rsid w:val="004B06BA"/>
    <w:rsid w:val="004B078F"/>
    <w:rsid w:val="004B0A5F"/>
    <w:rsid w:val="004B0BF7"/>
    <w:rsid w:val="004B0C10"/>
    <w:rsid w:val="004B0C29"/>
    <w:rsid w:val="004B0E0B"/>
    <w:rsid w:val="004B10F8"/>
    <w:rsid w:val="004B12D3"/>
    <w:rsid w:val="004B15B9"/>
    <w:rsid w:val="004B1D45"/>
    <w:rsid w:val="004B1EBB"/>
    <w:rsid w:val="004B22C3"/>
    <w:rsid w:val="004B2313"/>
    <w:rsid w:val="004B29EC"/>
    <w:rsid w:val="004B2CCA"/>
    <w:rsid w:val="004B2F18"/>
    <w:rsid w:val="004B316A"/>
    <w:rsid w:val="004B3218"/>
    <w:rsid w:val="004B331B"/>
    <w:rsid w:val="004B33AE"/>
    <w:rsid w:val="004B35B3"/>
    <w:rsid w:val="004B38B9"/>
    <w:rsid w:val="004B392B"/>
    <w:rsid w:val="004B3DAE"/>
    <w:rsid w:val="004B3E1A"/>
    <w:rsid w:val="004B3FB1"/>
    <w:rsid w:val="004B3FCA"/>
    <w:rsid w:val="004B400E"/>
    <w:rsid w:val="004B4266"/>
    <w:rsid w:val="004B43DE"/>
    <w:rsid w:val="004B4650"/>
    <w:rsid w:val="004B4694"/>
    <w:rsid w:val="004B47FB"/>
    <w:rsid w:val="004B48AF"/>
    <w:rsid w:val="004B498F"/>
    <w:rsid w:val="004B4A70"/>
    <w:rsid w:val="004B4A77"/>
    <w:rsid w:val="004B4E30"/>
    <w:rsid w:val="004B525E"/>
    <w:rsid w:val="004B53FC"/>
    <w:rsid w:val="004B5612"/>
    <w:rsid w:val="004B564D"/>
    <w:rsid w:val="004B5713"/>
    <w:rsid w:val="004B57AD"/>
    <w:rsid w:val="004B586B"/>
    <w:rsid w:val="004B5C6B"/>
    <w:rsid w:val="004B5C74"/>
    <w:rsid w:val="004B5E26"/>
    <w:rsid w:val="004B5F37"/>
    <w:rsid w:val="004B67A5"/>
    <w:rsid w:val="004B681C"/>
    <w:rsid w:val="004B6A59"/>
    <w:rsid w:val="004B6DE7"/>
    <w:rsid w:val="004B6EB8"/>
    <w:rsid w:val="004B7048"/>
    <w:rsid w:val="004B71A5"/>
    <w:rsid w:val="004B7272"/>
    <w:rsid w:val="004B7506"/>
    <w:rsid w:val="004B78A7"/>
    <w:rsid w:val="004B7A3D"/>
    <w:rsid w:val="004B7AC9"/>
    <w:rsid w:val="004BE4F3"/>
    <w:rsid w:val="004C0098"/>
    <w:rsid w:val="004C01FC"/>
    <w:rsid w:val="004C0415"/>
    <w:rsid w:val="004C0807"/>
    <w:rsid w:val="004C0C1F"/>
    <w:rsid w:val="004C0E2A"/>
    <w:rsid w:val="004C10B0"/>
    <w:rsid w:val="004C1311"/>
    <w:rsid w:val="004C13F2"/>
    <w:rsid w:val="004C1410"/>
    <w:rsid w:val="004C15CD"/>
    <w:rsid w:val="004C16A8"/>
    <w:rsid w:val="004C17AF"/>
    <w:rsid w:val="004C17F1"/>
    <w:rsid w:val="004C180C"/>
    <w:rsid w:val="004C1B62"/>
    <w:rsid w:val="004C1D07"/>
    <w:rsid w:val="004C1F5A"/>
    <w:rsid w:val="004C2318"/>
    <w:rsid w:val="004C25A6"/>
    <w:rsid w:val="004C296F"/>
    <w:rsid w:val="004C2CAF"/>
    <w:rsid w:val="004C2E54"/>
    <w:rsid w:val="004C2EC5"/>
    <w:rsid w:val="004C2F12"/>
    <w:rsid w:val="004C3044"/>
    <w:rsid w:val="004C329F"/>
    <w:rsid w:val="004C34CC"/>
    <w:rsid w:val="004C38E1"/>
    <w:rsid w:val="004C39C3"/>
    <w:rsid w:val="004C3A50"/>
    <w:rsid w:val="004C3E97"/>
    <w:rsid w:val="004C3FC5"/>
    <w:rsid w:val="004C40BE"/>
    <w:rsid w:val="004C4410"/>
    <w:rsid w:val="004C4490"/>
    <w:rsid w:val="004C45C8"/>
    <w:rsid w:val="004C4675"/>
    <w:rsid w:val="004C46DD"/>
    <w:rsid w:val="004C486E"/>
    <w:rsid w:val="004C49DA"/>
    <w:rsid w:val="004C4B3D"/>
    <w:rsid w:val="004C4DDC"/>
    <w:rsid w:val="004C4F2A"/>
    <w:rsid w:val="004C5110"/>
    <w:rsid w:val="004C5359"/>
    <w:rsid w:val="004C549C"/>
    <w:rsid w:val="004C5590"/>
    <w:rsid w:val="004C5686"/>
    <w:rsid w:val="004C56AE"/>
    <w:rsid w:val="004C56EB"/>
    <w:rsid w:val="004C57F7"/>
    <w:rsid w:val="004C59C0"/>
    <w:rsid w:val="004C5D52"/>
    <w:rsid w:val="004C6116"/>
    <w:rsid w:val="004C64E5"/>
    <w:rsid w:val="004C65A0"/>
    <w:rsid w:val="004C65F9"/>
    <w:rsid w:val="004C678A"/>
    <w:rsid w:val="004C6960"/>
    <w:rsid w:val="004C69A0"/>
    <w:rsid w:val="004C6CB6"/>
    <w:rsid w:val="004C6EEF"/>
    <w:rsid w:val="004C6F71"/>
    <w:rsid w:val="004C711D"/>
    <w:rsid w:val="004C7494"/>
    <w:rsid w:val="004C7742"/>
    <w:rsid w:val="004C781F"/>
    <w:rsid w:val="004C7839"/>
    <w:rsid w:val="004C7921"/>
    <w:rsid w:val="004C792A"/>
    <w:rsid w:val="004C7A0F"/>
    <w:rsid w:val="004C7B0C"/>
    <w:rsid w:val="004C7C15"/>
    <w:rsid w:val="004C7CC8"/>
    <w:rsid w:val="004C7DB8"/>
    <w:rsid w:val="004C7F4B"/>
    <w:rsid w:val="004C91FF"/>
    <w:rsid w:val="004D0414"/>
    <w:rsid w:val="004D04D5"/>
    <w:rsid w:val="004D0544"/>
    <w:rsid w:val="004D078C"/>
    <w:rsid w:val="004D081B"/>
    <w:rsid w:val="004D08B2"/>
    <w:rsid w:val="004D0AF8"/>
    <w:rsid w:val="004D0AFB"/>
    <w:rsid w:val="004D0BA9"/>
    <w:rsid w:val="004D0BC0"/>
    <w:rsid w:val="004D0C9F"/>
    <w:rsid w:val="004D0D57"/>
    <w:rsid w:val="004D0E80"/>
    <w:rsid w:val="004D10C2"/>
    <w:rsid w:val="004D1371"/>
    <w:rsid w:val="004D148B"/>
    <w:rsid w:val="004D14CB"/>
    <w:rsid w:val="004D17BC"/>
    <w:rsid w:val="004D180B"/>
    <w:rsid w:val="004D1AF6"/>
    <w:rsid w:val="004D1E20"/>
    <w:rsid w:val="004D1FCA"/>
    <w:rsid w:val="004D215B"/>
    <w:rsid w:val="004D28C7"/>
    <w:rsid w:val="004D2901"/>
    <w:rsid w:val="004D2930"/>
    <w:rsid w:val="004D2C29"/>
    <w:rsid w:val="004D2CD4"/>
    <w:rsid w:val="004D3138"/>
    <w:rsid w:val="004D32EF"/>
    <w:rsid w:val="004D357A"/>
    <w:rsid w:val="004D3AB8"/>
    <w:rsid w:val="004D3C39"/>
    <w:rsid w:val="004D3DCF"/>
    <w:rsid w:val="004D3F81"/>
    <w:rsid w:val="004D3FCE"/>
    <w:rsid w:val="004D4169"/>
    <w:rsid w:val="004D425F"/>
    <w:rsid w:val="004D490B"/>
    <w:rsid w:val="004D496D"/>
    <w:rsid w:val="004D498E"/>
    <w:rsid w:val="004D4B9D"/>
    <w:rsid w:val="004D4BE8"/>
    <w:rsid w:val="004D4E01"/>
    <w:rsid w:val="004D4E71"/>
    <w:rsid w:val="004D4F8C"/>
    <w:rsid w:val="004D56FB"/>
    <w:rsid w:val="004D57BE"/>
    <w:rsid w:val="004D5845"/>
    <w:rsid w:val="004D5859"/>
    <w:rsid w:val="004D59B5"/>
    <w:rsid w:val="004D59F1"/>
    <w:rsid w:val="004D5FA4"/>
    <w:rsid w:val="004D606B"/>
    <w:rsid w:val="004D60FA"/>
    <w:rsid w:val="004D611C"/>
    <w:rsid w:val="004D6234"/>
    <w:rsid w:val="004D6326"/>
    <w:rsid w:val="004D6363"/>
    <w:rsid w:val="004D669C"/>
    <w:rsid w:val="004D6BDB"/>
    <w:rsid w:val="004D6C3D"/>
    <w:rsid w:val="004D7460"/>
    <w:rsid w:val="004D7571"/>
    <w:rsid w:val="004D76CB"/>
    <w:rsid w:val="004D7B00"/>
    <w:rsid w:val="004D7CCC"/>
    <w:rsid w:val="004D7CDF"/>
    <w:rsid w:val="004D7EE0"/>
    <w:rsid w:val="004D7FA7"/>
    <w:rsid w:val="004E04CC"/>
    <w:rsid w:val="004E061E"/>
    <w:rsid w:val="004E075D"/>
    <w:rsid w:val="004E092E"/>
    <w:rsid w:val="004E0ADC"/>
    <w:rsid w:val="004E0EDA"/>
    <w:rsid w:val="004E0F94"/>
    <w:rsid w:val="004E1084"/>
    <w:rsid w:val="004E13D9"/>
    <w:rsid w:val="004E1514"/>
    <w:rsid w:val="004E1528"/>
    <w:rsid w:val="004E1534"/>
    <w:rsid w:val="004E1574"/>
    <w:rsid w:val="004E162E"/>
    <w:rsid w:val="004E167B"/>
    <w:rsid w:val="004E19DC"/>
    <w:rsid w:val="004E1B84"/>
    <w:rsid w:val="004E1E63"/>
    <w:rsid w:val="004E1E81"/>
    <w:rsid w:val="004E2179"/>
    <w:rsid w:val="004E2183"/>
    <w:rsid w:val="004E226E"/>
    <w:rsid w:val="004E238E"/>
    <w:rsid w:val="004E249A"/>
    <w:rsid w:val="004E24DD"/>
    <w:rsid w:val="004E2507"/>
    <w:rsid w:val="004E2889"/>
    <w:rsid w:val="004E29E6"/>
    <w:rsid w:val="004E2BDF"/>
    <w:rsid w:val="004E2D13"/>
    <w:rsid w:val="004E2DC7"/>
    <w:rsid w:val="004E2E8E"/>
    <w:rsid w:val="004E2EEA"/>
    <w:rsid w:val="004E3247"/>
    <w:rsid w:val="004E3296"/>
    <w:rsid w:val="004E3384"/>
    <w:rsid w:val="004E33D1"/>
    <w:rsid w:val="004E3416"/>
    <w:rsid w:val="004E3466"/>
    <w:rsid w:val="004E357D"/>
    <w:rsid w:val="004E35B1"/>
    <w:rsid w:val="004E3656"/>
    <w:rsid w:val="004E3821"/>
    <w:rsid w:val="004E3990"/>
    <w:rsid w:val="004E3B5E"/>
    <w:rsid w:val="004E3BE1"/>
    <w:rsid w:val="004E3D14"/>
    <w:rsid w:val="004E3F29"/>
    <w:rsid w:val="004E4059"/>
    <w:rsid w:val="004E42BD"/>
    <w:rsid w:val="004E446E"/>
    <w:rsid w:val="004E4685"/>
    <w:rsid w:val="004E4827"/>
    <w:rsid w:val="004E4DBA"/>
    <w:rsid w:val="004E4E2A"/>
    <w:rsid w:val="004E4E6B"/>
    <w:rsid w:val="004E4F04"/>
    <w:rsid w:val="004E4FED"/>
    <w:rsid w:val="004E5075"/>
    <w:rsid w:val="004E5309"/>
    <w:rsid w:val="004E53B4"/>
    <w:rsid w:val="004E53E5"/>
    <w:rsid w:val="004E546A"/>
    <w:rsid w:val="004E5679"/>
    <w:rsid w:val="004E57D0"/>
    <w:rsid w:val="004E5A36"/>
    <w:rsid w:val="004E5C86"/>
    <w:rsid w:val="004E601A"/>
    <w:rsid w:val="004E60E5"/>
    <w:rsid w:val="004E614E"/>
    <w:rsid w:val="004E6231"/>
    <w:rsid w:val="004E62D4"/>
    <w:rsid w:val="004E6517"/>
    <w:rsid w:val="004E67C5"/>
    <w:rsid w:val="004E6A0A"/>
    <w:rsid w:val="004E6A10"/>
    <w:rsid w:val="004E6B4C"/>
    <w:rsid w:val="004E6B6E"/>
    <w:rsid w:val="004E6BEC"/>
    <w:rsid w:val="004E6D8C"/>
    <w:rsid w:val="004E7301"/>
    <w:rsid w:val="004E7448"/>
    <w:rsid w:val="004E751F"/>
    <w:rsid w:val="004E773A"/>
    <w:rsid w:val="004E7960"/>
    <w:rsid w:val="004E7B43"/>
    <w:rsid w:val="004E7C42"/>
    <w:rsid w:val="004E7E53"/>
    <w:rsid w:val="004E7EE1"/>
    <w:rsid w:val="004F00F5"/>
    <w:rsid w:val="004F07AA"/>
    <w:rsid w:val="004F0B59"/>
    <w:rsid w:val="004F0E15"/>
    <w:rsid w:val="004F0E78"/>
    <w:rsid w:val="004F1041"/>
    <w:rsid w:val="004F12E0"/>
    <w:rsid w:val="004F13DD"/>
    <w:rsid w:val="004F1715"/>
    <w:rsid w:val="004F173F"/>
    <w:rsid w:val="004F1772"/>
    <w:rsid w:val="004F19D8"/>
    <w:rsid w:val="004F1A01"/>
    <w:rsid w:val="004F1DD5"/>
    <w:rsid w:val="004F1EFC"/>
    <w:rsid w:val="004F1F3A"/>
    <w:rsid w:val="004F2018"/>
    <w:rsid w:val="004F2301"/>
    <w:rsid w:val="004F23E2"/>
    <w:rsid w:val="004F2406"/>
    <w:rsid w:val="004F28A9"/>
    <w:rsid w:val="004F2A23"/>
    <w:rsid w:val="004F2A70"/>
    <w:rsid w:val="004F2D72"/>
    <w:rsid w:val="004F2FA9"/>
    <w:rsid w:val="004F330C"/>
    <w:rsid w:val="004F359C"/>
    <w:rsid w:val="004F3634"/>
    <w:rsid w:val="004F36D9"/>
    <w:rsid w:val="004F3EAC"/>
    <w:rsid w:val="004F4111"/>
    <w:rsid w:val="004F4789"/>
    <w:rsid w:val="004F4868"/>
    <w:rsid w:val="004F4976"/>
    <w:rsid w:val="004F4A7F"/>
    <w:rsid w:val="004F4C26"/>
    <w:rsid w:val="004F4DCA"/>
    <w:rsid w:val="004F4DD0"/>
    <w:rsid w:val="004F4E4D"/>
    <w:rsid w:val="004F50CC"/>
    <w:rsid w:val="004F52B9"/>
    <w:rsid w:val="004F534D"/>
    <w:rsid w:val="004F53DD"/>
    <w:rsid w:val="004F53EB"/>
    <w:rsid w:val="004F5451"/>
    <w:rsid w:val="004F58BF"/>
    <w:rsid w:val="004F5B6C"/>
    <w:rsid w:val="004F5BA8"/>
    <w:rsid w:val="004F5F29"/>
    <w:rsid w:val="004F6626"/>
    <w:rsid w:val="004F6670"/>
    <w:rsid w:val="004F6702"/>
    <w:rsid w:val="004F6DD8"/>
    <w:rsid w:val="004F6EBF"/>
    <w:rsid w:val="004F6F2D"/>
    <w:rsid w:val="004F7069"/>
    <w:rsid w:val="004F7183"/>
    <w:rsid w:val="004F71AF"/>
    <w:rsid w:val="004F7282"/>
    <w:rsid w:val="004F755A"/>
    <w:rsid w:val="004F770C"/>
    <w:rsid w:val="004F772B"/>
    <w:rsid w:val="004F77B0"/>
    <w:rsid w:val="004F77FE"/>
    <w:rsid w:val="004F78D8"/>
    <w:rsid w:val="004F7A9C"/>
    <w:rsid w:val="004F7ADD"/>
    <w:rsid w:val="004F7BB4"/>
    <w:rsid w:val="004F7CA7"/>
    <w:rsid w:val="005000FA"/>
    <w:rsid w:val="00500387"/>
    <w:rsid w:val="005005F5"/>
    <w:rsid w:val="00500625"/>
    <w:rsid w:val="005007A8"/>
    <w:rsid w:val="00500A4C"/>
    <w:rsid w:val="00500AB3"/>
    <w:rsid w:val="00500C4B"/>
    <w:rsid w:val="00500FB9"/>
    <w:rsid w:val="0050127B"/>
    <w:rsid w:val="00501551"/>
    <w:rsid w:val="005018D0"/>
    <w:rsid w:val="0050190E"/>
    <w:rsid w:val="0050195B"/>
    <w:rsid w:val="005019BF"/>
    <w:rsid w:val="005019F8"/>
    <w:rsid w:val="00501A2A"/>
    <w:rsid w:val="00501B97"/>
    <w:rsid w:val="00501DE8"/>
    <w:rsid w:val="00501F22"/>
    <w:rsid w:val="00501F88"/>
    <w:rsid w:val="00501FE7"/>
    <w:rsid w:val="0050214E"/>
    <w:rsid w:val="005023B6"/>
    <w:rsid w:val="00502441"/>
    <w:rsid w:val="005025BB"/>
    <w:rsid w:val="00502660"/>
    <w:rsid w:val="00502792"/>
    <w:rsid w:val="00502A41"/>
    <w:rsid w:val="00502AF8"/>
    <w:rsid w:val="0050312F"/>
    <w:rsid w:val="00503273"/>
    <w:rsid w:val="005038C2"/>
    <w:rsid w:val="00503991"/>
    <w:rsid w:val="00503B56"/>
    <w:rsid w:val="00503C2E"/>
    <w:rsid w:val="00503D32"/>
    <w:rsid w:val="00503E93"/>
    <w:rsid w:val="00503EF1"/>
    <w:rsid w:val="005041C5"/>
    <w:rsid w:val="0050426C"/>
    <w:rsid w:val="00504367"/>
    <w:rsid w:val="005045DF"/>
    <w:rsid w:val="00504751"/>
    <w:rsid w:val="00504A7E"/>
    <w:rsid w:val="00504D15"/>
    <w:rsid w:val="00504E80"/>
    <w:rsid w:val="00504E9D"/>
    <w:rsid w:val="00504FBA"/>
    <w:rsid w:val="00504FBB"/>
    <w:rsid w:val="005051EE"/>
    <w:rsid w:val="0050525E"/>
    <w:rsid w:val="0050578F"/>
    <w:rsid w:val="0050586F"/>
    <w:rsid w:val="005060C2"/>
    <w:rsid w:val="0050628C"/>
    <w:rsid w:val="00506298"/>
    <w:rsid w:val="00506888"/>
    <w:rsid w:val="00506A33"/>
    <w:rsid w:val="00506C19"/>
    <w:rsid w:val="00506D5B"/>
    <w:rsid w:val="00506E7C"/>
    <w:rsid w:val="005070DD"/>
    <w:rsid w:val="005070E1"/>
    <w:rsid w:val="00507224"/>
    <w:rsid w:val="0050781C"/>
    <w:rsid w:val="00507E33"/>
    <w:rsid w:val="00507F9B"/>
    <w:rsid w:val="0051016F"/>
    <w:rsid w:val="0051022B"/>
    <w:rsid w:val="005104B0"/>
    <w:rsid w:val="005105DB"/>
    <w:rsid w:val="005106AD"/>
    <w:rsid w:val="005107DD"/>
    <w:rsid w:val="00510800"/>
    <w:rsid w:val="0051091E"/>
    <w:rsid w:val="00510B1E"/>
    <w:rsid w:val="00510B21"/>
    <w:rsid w:val="00510C53"/>
    <w:rsid w:val="00510C84"/>
    <w:rsid w:val="00510EAD"/>
    <w:rsid w:val="00510EE2"/>
    <w:rsid w:val="00511053"/>
    <w:rsid w:val="005115FF"/>
    <w:rsid w:val="00511A84"/>
    <w:rsid w:val="00511DF2"/>
    <w:rsid w:val="005120F9"/>
    <w:rsid w:val="00512343"/>
    <w:rsid w:val="00512390"/>
    <w:rsid w:val="0051255F"/>
    <w:rsid w:val="00512736"/>
    <w:rsid w:val="00512969"/>
    <w:rsid w:val="00512AB0"/>
    <w:rsid w:val="00512BEA"/>
    <w:rsid w:val="00512BEC"/>
    <w:rsid w:val="00512C4C"/>
    <w:rsid w:val="00513177"/>
    <w:rsid w:val="0051344B"/>
    <w:rsid w:val="005135AA"/>
    <w:rsid w:val="005135DA"/>
    <w:rsid w:val="00513638"/>
    <w:rsid w:val="00513CA0"/>
    <w:rsid w:val="00513D38"/>
    <w:rsid w:val="00513EB7"/>
    <w:rsid w:val="00513F3F"/>
    <w:rsid w:val="005141AA"/>
    <w:rsid w:val="00514463"/>
    <w:rsid w:val="00514B54"/>
    <w:rsid w:val="00514BCD"/>
    <w:rsid w:val="00514C09"/>
    <w:rsid w:val="00514C85"/>
    <w:rsid w:val="00514CDB"/>
    <w:rsid w:val="00514E60"/>
    <w:rsid w:val="00514EE5"/>
    <w:rsid w:val="005150A9"/>
    <w:rsid w:val="005150F5"/>
    <w:rsid w:val="00515E34"/>
    <w:rsid w:val="00515F9C"/>
    <w:rsid w:val="005160AD"/>
    <w:rsid w:val="005163D7"/>
    <w:rsid w:val="005167E7"/>
    <w:rsid w:val="00516B5B"/>
    <w:rsid w:val="00516E54"/>
    <w:rsid w:val="00516E7C"/>
    <w:rsid w:val="005170E9"/>
    <w:rsid w:val="0051721B"/>
    <w:rsid w:val="00517341"/>
    <w:rsid w:val="0051753F"/>
    <w:rsid w:val="005175DC"/>
    <w:rsid w:val="0051767B"/>
    <w:rsid w:val="00517C49"/>
    <w:rsid w:val="00520041"/>
    <w:rsid w:val="005201A4"/>
    <w:rsid w:val="00520327"/>
    <w:rsid w:val="00520CB3"/>
    <w:rsid w:val="00520E30"/>
    <w:rsid w:val="00520F15"/>
    <w:rsid w:val="00520F19"/>
    <w:rsid w:val="00521084"/>
    <w:rsid w:val="0052118A"/>
    <w:rsid w:val="0052146A"/>
    <w:rsid w:val="00521524"/>
    <w:rsid w:val="005216EB"/>
    <w:rsid w:val="00521800"/>
    <w:rsid w:val="0052185A"/>
    <w:rsid w:val="00521CAC"/>
    <w:rsid w:val="00521EB9"/>
    <w:rsid w:val="00522114"/>
    <w:rsid w:val="005224B8"/>
    <w:rsid w:val="005224F4"/>
    <w:rsid w:val="0052252A"/>
    <w:rsid w:val="00522766"/>
    <w:rsid w:val="00522770"/>
    <w:rsid w:val="005227D8"/>
    <w:rsid w:val="00522CF1"/>
    <w:rsid w:val="00522EB6"/>
    <w:rsid w:val="0052300B"/>
    <w:rsid w:val="00523A34"/>
    <w:rsid w:val="00523A6D"/>
    <w:rsid w:val="00523E7D"/>
    <w:rsid w:val="00523F67"/>
    <w:rsid w:val="005240A1"/>
    <w:rsid w:val="00524281"/>
    <w:rsid w:val="00524323"/>
    <w:rsid w:val="005243BE"/>
    <w:rsid w:val="00524424"/>
    <w:rsid w:val="00524542"/>
    <w:rsid w:val="005246CB"/>
    <w:rsid w:val="00524896"/>
    <w:rsid w:val="0052498E"/>
    <w:rsid w:val="00524A9D"/>
    <w:rsid w:val="00524ADC"/>
    <w:rsid w:val="00524B7D"/>
    <w:rsid w:val="00524E82"/>
    <w:rsid w:val="00525368"/>
    <w:rsid w:val="00525463"/>
    <w:rsid w:val="0052552A"/>
    <w:rsid w:val="005256A1"/>
    <w:rsid w:val="00525912"/>
    <w:rsid w:val="00525A2D"/>
    <w:rsid w:val="0052602D"/>
    <w:rsid w:val="00526488"/>
    <w:rsid w:val="00526531"/>
    <w:rsid w:val="00526536"/>
    <w:rsid w:val="00526611"/>
    <w:rsid w:val="00526791"/>
    <w:rsid w:val="005268A3"/>
    <w:rsid w:val="00526BFF"/>
    <w:rsid w:val="005272DF"/>
    <w:rsid w:val="005276AD"/>
    <w:rsid w:val="005276F4"/>
    <w:rsid w:val="0052776A"/>
    <w:rsid w:val="005279EC"/>
    <w:rsid w:val="00527A68"/>
    <w:rsid w:val="00527AA3"/>
    <w:rsid w:val="00527BDD"/>
    <w:rsid w:val="00527C24"/>
    <w:rsid w:val="00527C50"/>
    <w:rsid w:val="00527E8D"/>
    <w:rsid w:val="005300E6"/>
    <w:rsid w:val="00530197"/>
    <w:rsid w:val="0053029B"/>
    <w:rsid w:val="00530795"/>
    <w:rsid w:val="0053079A"/>
    <w:rsid w:val="005308F8"/>
    <w:rsid w:val="00530A8F"/>
    <w:rsid w:val="00530C83"/>
    <w:rsid w:val="00530D06"/>
    <w:rsid w:val="00530D15"/>
    <w:rsid w:val="00530DEC"/>
    <w:rsid w:val="00530F3D"/>
    <w:rsid w:val="00531044"/>
    <w:rsid w:val="0053111A"/>
    <w:rsid w:val="00531434"/>
    <w:rsid w:val="0053145F"/>
    <w:rsid w:val="005317B6"/>
    <w:rsid w:val="00531B68"/>
    <w:rsid w:val="00531C2C"/>
    <w:rsid w:val="00531DB9"/>
    <w:rsid w:val="00531E8F"/>
    <w:rsid w:val="00532108"/>
    <w:rsid w:val="0053213B"/>
    <w:rsid w:val="005328F0"/>
    <w:rsid w:val="00532FA2"/>
    <w:rsid w:val="0053328C"/>
    <w:rsid w:val="005333D3"/>
    <w:rsid w:val="0053356E"/>
    <w:rsid w:val="005335A4"/>
    <w:rsid w:val="005335FC"/>
    <w:rsid w:val="005336A7"/>
    <w:rsid w:val="00533803"/>
    <w:rsid w:val="005339CE"/>
    <w:rsid w:val="00533C60"/>
    <w:rsid w:val="005342ED"/>
    <w:rsid w:val="00534664"/>
    <w:rsid w:val="00534849"/>
    <w:rsid w:val="005349D7"/>
    <w:rsid w:val="00534D55"/>
    <w:rsid w:val="00534D61"/>
    <w:rsid w:val="005352D8"/>
    <w:rsid w:val="0053531A"/>
    <w:rsid w:val="00535358"/>
    <w:rsid w:val="00535521"/>
    <w:rsid w:val="0053598C"/>
    <w:rsid w:val="00535A7B"/>
    <w:rsid w:val="00535C00"/>
    <w:rsid w:val="00535CC4"/>
    <w:rsid w:val="00536413"/>
    <w:rsid w:val="00536606"/>
    <w:rsid w:val="00536705"/>
    <w:rsid w:val="00536A91"/>
    <w:rsid w:val="00536B6F"/>
    <w:rsid w:val="00536E55"/>
    <w:rsid w:val="00536F1A"/>
    <w:rsid w:val="00537219"/>
    <w:rsid w:val="00537295"/>
    <w:rsid w:val="0053740B"/>
    <w:rsid w:val="0053756F"/>
    <w:rsid w:val="005375CD"/>
    <w:rsid w:val="00537D54"/>
    <w:rsid w:val="00537E6A"/>
    <w:rsid w:val="005403D7"/>
    <w:rsid w:val="00540666"/>
    <w:rsid w:val="00540869"/>
    <w:rsid w:val="005408E2"/>
    <w:rsid w:val="00540A89"/>
    <w:rsid w:val="00540D33"/>
    <w:rsid w:val="0054109F"/>
    <w:rsid w:val="005411BA"/>
    <w:rsid w:val="005411ED"/>
    <w:rsid w:val="0054121B"/>
    <w:rsid w:val="005412DD"/>
    <w:rsid w:val="00541700"/>
    <w:rsid w:val="00541B31"/>
    <w:rsid w:val="00541BC3"/>
    <w:rsid w:val="00541C95"/>
    <w:rsid w:val="00541CF5"/>
    <w:rsid w:val="00541D2A"/>
    <w:rsid w:val="00541D99"/>
    <w:rsid w:val="00541DA0"/>
    <w:rsid w:val="00541EC8"/>
    <w:rsid w:val="00542098"/>
    <w:rsid w:val="00542118"/>
    <w:rsid w:val="005423DF"/>
    <w:rsid w:val="005424EE"/>
    <w:rsid w:val="00542581"/>
    <w:rsid w:val="00542873"/>
    <w:rsid w:val="00542977"/>
    <w:rsid w:val="00542B99"/>
    <w:rsid w:val="00542BD9"/>
    <w:rsid w:val="00542BE8"/>
    <w:rsid w:val="00542D27"/>
    <w:rsid w:val="00542D4F"/>
    <w:rsid w:val="0054303A"/>
    <w:rsid w:val="005433A3"/>
    <w:rsid w:val="005433B5"/>
    <w:rsid w:val="00543729"/>
    <w:rsid w:val="005437D4"/>
    <w:rsid w:val="005438A8"/>
    <w:rsid w:val="00543DA2"/>
    <w:rsid w:val="00543FDD"/>
    <w:rsid w:val="0054408A"/>
    <w:rsid w:val="00544261"/>
    <w:rsid w:val="00544388"/>
    <w:rsid w:val="005445A7"/>
    <w:rsid w:val="0054467F"/>
    <w:rsid w:val="0054468E"/>
    <w:rsid w:val="005448BE"/>
    <w:rsid w:val="00544A19"/>
    <w:rsid w:val="00544A96"/>
    <w:rsid w:val="00544C71"/>
    <w:rsid w:val="00545250"/>
    <w:rsid w:val="00545527"/>
    <w:rsid w:val="00545774"/>
    <w:rsid w:val="00545790"/>
    <w:rsid w:val="00545A08"/>
    <w:rsid w:val="00545CC8"/>
    <w:rsid w:val="00545E72"/>
    <w:rsid w:val="00546078"/>
    <w:rsid w:val="005461D0"/>
    <w:rsid w:val="005465F9"/>
    <w:rsid w:val="00546821"/>
    <w:rsid w:val="00546AE1"/>
    <w:rsid w:val="00546B88"/>
    <w:rsid w:val="00546EFF"/>
    <w:rsid w:val="005472E5"/>
    <w:rsid w:val="005473C6"/>
    <w:rsid w:val="00547584"/>
    <w:rsid w:val="005477C0"/>
    <w:rsid w:val="00547AD1"/>
    <w:rsid w:val="00547CE7"/>
    <w:rsid w:val="005501F0"/>
    <w:rsid w:val="00550246"/>
    <w:rsid w:val="005503FF"/>
    <w:rsid w:val="00550A9F"/>
    <w:rsid w:val="00550C95"/>
    <w:rsid w:val="00550E69"/>
    <w:rsid w:val="00550F42"/>
    <w:rsid w:val="005511C9"/>
    <w:rsid w:val="005511CF"/>
    <w:rsid w:val="005512A6"/>
    <w:rsid w:val="0055138B"/>
    <w:rsid w:val="005513A4"/>
    <w:rsid w:val="005513EB"/>
    <w:rsid w:val="00551829"/>
    <w:rsid w:val="00551D8C"/>
    <w:rsid w:val="0055200A"/>
    <w:rsid w:val="0055204A"/>
    <w:rsid w:val="0055244E"/>
    <w:rsid w:val="005524E6"/>
    <w:rsid w:val="0055261D"/>
    <w:rsid w:val="005526A7"/>
    <w:rsid w:val="00552B29"/>
    <w:rsid w:val="00552C80"/>
    <w:rsid w:val="00552D68"/>
    <w:rsid w:val="00552EA0"/>
    <w:rsid w:val="00552EB2"/>
    <w:rsid w:val="00552F87"/>
    <w:rsid w:val="00552FAC"/>
    <w:rsid w:val="005531EC"/>
    <w:rsid w:val="005532B2"/>
    <w:rsid w:val="005534D6"/>
    <w:rsid w:val="0055354F"/>
    <w:rsid w:val="005535B8"/>
    <w:rsid w:val="00553667"/>
    <w:rsid w:val="00553699"/>
    <w:rsid w:val="005537DF"/>
    <w:rsid w:val="005538A0"/>
    <w:rsid w:val="005539DE"/>
    <w:rsid w:val="00553AAA"/>
    <w:rsid w:val="00553F08"/>
    <w:rsid w:val="00554152"/>
    <w:rsid w:val="005541B4"/>
    <w:rsid w:val="00554315"/>
    <w:rsid w:val="00554373"/>
    <w:rsid w:val="0055456A"/>
    <w:rsid w:val="005548C5"/>
    <w:rsid w:val="005548E3"/>
    <w:rsid w:val="005548FD"/>
    <w:rsid w:val="00554A31"/>
    <w:rsid w:val="00554AD2"/>
    <w:rsid w:val="00554BF5"/>
    <w:rsid w:val="00554D97"/>
    <w:rsid w:val="00554DDB"/>
    <w:rsid w:val="00554F1C"/>
    <w:rsid w:val="00554F32"/>
    <w:rsid w:val="00555082"/>
    <w:rsid w:val="00555220"/>
    <w:rsid w:val="005554F1"/>
    <w:rsid w:val="00555599"/>
    <w:rsid w:val="0055564B"/>
    <w:rsid w:val="00555AC4"/>
    <w:rsid w:val="00555C68"/>
    <w:rsid w:val="00555D98"/>
    <w:rsid w:val="00555DC5"/>
    <w:rsid w:val="00555FEB"/>
    <w:rsid w:val="00555FEE"/>
    <w:rsid w:val="0055605E"/>
    <w:rsid w:val="0055608B"/>
    <w:rsid w:val="005563D6"/>
    <w:rsid w:val="0055649D"/>
    <w:rsid w:val="005564BA"/>
    <w:rsid w:val="005564C6"/>
    <w:rsid w:val="0055656E"/>
    <w:rsid w:val="00556662"/>
    <w:rsid w:val="005568A5"/>
    <w:rsid w:val="005568AC"/>
    <w:rsid w:val="005568C7"/>
    <w:rsid w:val="00556ACE"/>
    <w:rsid w:val="00556B82"/>
    <w:rsid w:val="00556BBA"/>
    <w:rsid w:val="00556E39"/>
    <w:rsid w:val="00556F04"/>
    <w:rsid w:val="00557173"/>
    <w:rsid w:val="005571D4"/>
    <w:rsid w:val="005572C6"/>
    <w:rsid w:val="0055732B"/>
    <w:rsid w:val="00557394"/>
    <w:rsid w:val="0055790F"/>
    <w:rsid w:val="00557978"/>
    <w:rsid w:val="00557EF8"/>
    <w:rsid w:val="00560083"/>
    <w:rsid w:val="0056017C"/>
    <w:rsid w:val="005605C6"/>
    <w:rsid w:val="005606AE"/>
    <w:rsid w:val="0056074B"/>
    <w:rsid w:val="0056081C"/>
    <w:rsid w:val="00560913"/>
    <w:rsid w:val="00560941"/>
    <w:rsid w:val="00560D03"/>
    <w:rsid w:val="00560E15"/>
    <w:rsid w:val="00560F05"/>
    <w:rsid w:val="00560F5A"/>
    <w:rsid w:val="00561253"/>
    <w:rsid w:val="0056130D"/>
    <w:rsid w:val="0056150D"/>
    <w:rsid w:val="0056151D"/>
    <w:rsid w:val="00561584"/>
    <w:rsid w:val="0056169F"/>
    <w:rsid w:val="0056197A"/>
    <w:rsid w:val="00561B0E"/>
    <w:rsid w:val="00561EC2"/>
    <w:rsid w:val="00561FDD"/>
    <w:rsid w:val="0056244E"/>
    <w:rsid w:val="00562565"/>
    <w:rsid w:val="0056297F"/>
    <w:rsid w:val="00562A17"/>
    <w:rsid w:val="00562A1C"/>
    <w:rsid w:val="00562B4A"/>
    <w:rsid w:val="00562CE1"/>
    <w:rsid w:val="00562F58"/>
    <w:rsid w:val="0056351F"/>
    <w:rsid w:val="00563AFB"/>
    <w:rsid w:val="00563B4D"/>
    <w:rsid w:val="00563E29"/>
    <w:rsid w:val="00563F1B"/>
    <w:rsid w:val="005646B8"/>
    <w:rsid w:val="005648C0"/>
    <w:rsid w:val="0056497A"/>
    <w:rsid w:val="00564A21"/>
    <w:rsid w:val="00564E3D"/>
    <w:rsid w:val="00564F23"/>
    <w:rsid w:val="0056514D"/>
    <w:rsid w:val="0056517E"/>
    <w:rsid w:val="005652D1"/>
    <w:rsid w:val="005656EB"/>
    <w:rsid w:val="0056591C"/>
    <w:rsid w:val="00565A93"/>
    <w:rsid w:val="00565B89"/>
    <w:rsid w:val="00565EBB"/>
    <w:rsid w:val="00566061"/>
    <w:rsid w:val="005660E9"/>
    <w:rsid w:val="0056643E"/>
    <w:rsid w:val="005666F5"/>
    <w:rsid w:val="005668BD"/>
    <w:rsid w:val="0056696B"/>
    <w:rsid w:val="0056702F"/>
    <w:rsid w:val="0056713C"/>
    <w:rsid w:val="005679DE"/>
    <w:rsid w:val="00567E0E"/>
    <w:rsid w:val="00567FE6"/>
    <w:rsid w:val="005700CD"/>
    <w:rsid w:val="00570182"/>
    <w:rsid w:val="00570310"/>
    <w:rsid w:val="005705E2"/>
    <w:rsid w:val="00570656"/>
    <w:rsid w:val="005707DF"/>
    <w:rsid w:val="00570817"/>
    <w:rsid w:val="00570836"/>
    <w:rsid w:val="005709A9"/>
    <w:rsid w:val="00570EA6"/>
    <w:rsid w:val="00571033"/>
    <w:rsid w:val="0057128F"/>
    <w:rsid w:val="005712F7"/>
    <w:rsid w:val="0057131C"/>
    <w:rsid w:val="0057136E"/>
    <w:rsid w:val="00571467"/>
    <w:rsid w:val="005714A9"/>
    <w:rsid w:val="005715B0"/>
    <w:rsid w:val="00571929"/>
    <w:rsid w:val="00571C8F"/>
    <w:rsid w:val="00571EAB"/>
    <w:rsid w:val="005720CA"/>
    <w:rsid w:val="0057212D"/>
    <w:rsid w:val="00572226"/>
    <w:rsid w:val="00572454"/>
    <w:rsid w:val="0057264A"/>
    <w:rsid w:val="00572742"/>
    <w:rsid w:val="00572777"/>
    <w:rsid w:val="00572926"/>
    <w:rsid w:val="00572A7F"/>
    <w:rsid w:val="00572BEA"/>
    <w:rsid w:val="00572CD8"/>
    <w:rsid w:val="00572E03"/>
    <w:rsid w:val="00572FEB"/>
    <w:rsid w:val="0057321A"/>
    <w:rsid w:val="005732C9"/>
    <w:rsid w:val="005736F4"/>
    <w:rsid w:val="00573906"/>
    <w:rsid w:val="00573AF2"/>
    <w:rsid w:val="00573B71"/>
    <w:rsid w:val="0057406C"/>
    <w:rsid w:val="00574315"/>
    <w:rsid w:val="0057477E"/>
    <w:rsid w:val="00574D06"/>
    <w:rsid w:val="00574D81"/>
    <w:rsid w:val="00575412"/>
    <w:rsid w:val="005757D9"/>
    <w:rsid w:val="005758AD"/>
    <w:rsid w:val="005758F5"/>
    <w:rsid w:val="0057593C"/>
    <w:rsid w:val="00575B7A"/>
    <w:rsid w:val="00575EF2"/>
    <w:rsid w:val="005760C8"/>
    <w:rsid w:val="00576114"/>
    <w:rsid w:val="005762B2"/>
    <w:rsid w:val="005762E9"/>
    <w:rsid w:val="00576546"/>
    <w:rsid w:val="00576566"/>
    <w:rsid w:val="005765C5"/>
    <w:rsid w:val="00576635"/>
    <w:rsid w:val="00576977"/>
    <w:rsid w:val="00576ADD"/>
    <w:rsid w:val="00576B2A"/>
    <w:rsid w:val="00576B65"/>
    <w:rsid w:val="00576C08"/>
    <w:rsid w:val="00576C6E"/>
    <w:rsid w:val="00576D47"/>
    <w:rsid w:val="00576DFA"/>
    <w:rsid w:val="00576ED3"/>
    <w:rsid w:val="00576F7F"/>
    <w:rsid w:val="00576FC0"/>
    <w:rsid w:val="00577046"/>
    <w:rsid w:val="005770CA"/>
    <w:rsid w:val="005770F9"/>
    <w:rsid w:val="0057727E"/>
    <w:rsid w:val="00577361"/>
    <w:rsid w:val="005773EC"/>
    <w:rsid w:val="00577BDB"/>
    <w:rsid w:val="00577CAB"/>
    <w:rsid w:val="00577DF9"/>
    <w:rsid w:val="00580238"/>
    <w:rsid w:val="00580719"/>
    <w:rsid w:val="0058098F"/>
    <w:rsid w:val="00580B94"/>
    <w:rsid w:val="00580D63"/>
    <w:rsid w:val="00580DAB"/>
    <w:rsid w:val="0058101D"/>
    <w:rsid w:val="00581387"/>
    <w:rsid w:val="005814B5"/>
    <w:rsid w:val="005816F3"/>
    <w:rsid w:val="00581864"/>
    <w:rsid w:val="00581D3B"/>
    <w:rsid w:val="00581E76"/>
    <w:rsid w:val="00581EC2"/>
    <w:rsid w:val="00581FDA"/>
    <w:rsid w:val="00581FE7"/>
    <w:rsid w:val="005821F4"/>
    <w:rsid w:val="005821F7"/>
    <w:rsid w:val="005823D6"/>
    <w:rsid w:val="005827ED"/>
    <w:rsid w:val="00582E44"/>
    <w:rsid w:val="00583041"/>
    <w:rsid w:val="00583219"/>
    <w:rsid w:val="00583311"/>
    <w:rsid w:val="005834CC"/>
    <w:rsid w:val="00583516"/>
    <w:rsid w:val="0058358E"/>
    <w:rsid w:val="0058364F"/>
    <w:rsid w:val="00583801"/>
    <w:rsid w:val="00583A05"/>
    <w:rsid w:val="00583E09"/>
    <w:rsid w:val="00583E36"/>
    <w:rsid w:val="00583FEF"/>
    <w:rsid w:val="005841A0"/>
    <w:rsid w:val="00584821"/>
    <w:rsid w:val="00584899"/>
    <w:rsid w:val="005850CD"/>
    <w:rsid w:val="00585221"/>
    <w:rsid w:val="005852D4"/>
    <w:rsid w:val="005853B5"/>
    <w:rsid w:val="0058556B"/>
    <w:rsid w:val="005857E2"/>
    <w:rsid w:val="00585BA0"/>
    <w:rsid w:val="00585C0E"/>
    <w:rsid w:val="00585C1A"/>
    <w:rsid w:val="00585C8F"/>
    <w:rsid w:val="005861FA"/>
    <w:rsid w:val="005863E0"/>
    <w:rsid w:val="005863F0"/>
    <w:rsid w:val="005865BD"/>
    <w:rsid w:val="005866E0"/>
    <w:rsid w:val="005867AC"/>
    <w:rsid w:val="00586947"/>
    <w:rsid w:val="00586FB2"/>
    <w:rsid w:val="005874E5"/>
    <w:rsid w:val="005874EB"/>
    <w:rsid w:val="0058758C"/>
    <w:rsid w:val="0058769A"/>
    <w:rsid w:val="00587931"/>
    <w:rsid w:val="0058797C"/>
    <w:rsid w:val="00587A01"/>
    <w:rsid w:val="00587D70"/>
    <w:rsid w:val="00587D7C"/>
    <w:rsid w:val="00587DA5"/>
    <w:rsid w:val="00587EB7"/>
    <w:rsid w:val="00590459"/>
    <w:rsid w:val="005904F0"/>
    <w:rsid w:val="005906C5"/>
    <w:rsid w:val="00590830"/>
    <w:rsid w:val="0059095C"/>
    <w:rsid w:val="00590A91"/>
    <w:rsid w:val="00591043"/>
    <w:rsid w:val="005916A5"/>
    <w:rsid w:val="005916C9"/>
    <w:rsid w:val="00591A6C"/>
    <w:rsid w:val="00591B00"/>
    <w:rsid w:val="00591C18"/>
    <w:rsid w:val="00591C3F"/>
    <w:rsid w:val="00591C43"/>
    <w:rsid w:val="00591E93"/>
    <w:rsid w:val="00591EAC"/>
    <w:rsid w:val="00591EDE"/>
    <w:rsid w:val="00591F08"/>
    <w:rsid w:val="00591F4C"/>
    <w:rsid w:val="00592021"/>
    <w:rsid w:val="00592689"/>
    <w:rsid w:val="005926DF"/>
    <w:rsid w:val="005927C2"/>
    <w:rsid w:val="005928F1"/>
    <w:rsid w:val="00592988"/>
    <w:rsid w:val="005929B5"/>
    <w:rsid w:val="00592AB0"/>
    <w:rsid w:val="00592DA1"/>
    <w:rsid w:val="00592E23"/>
    <w:rsid w:val="00592EDA"/>
    <w:rsid w:val="0059310B"/>
    <w:rsid w:val="00593128"/>
    <w:rsid w:val="005931C0"/>
    <w:rsid w:val="00593353"/>
    <w:rsid w:val="0059343D"/>
    <w:rsid w:val="005934BE"/>
    <w:rsid w:val="00593619"/>
    <w:rsid w:val="00593923"/>
    <w:rsid w:val="0059394B"/>
    <w:rsid w:val="00593A56"/>
    <w:rsid w:val="00593B14"/>
    <w:rsid w:val="00593E7C"/>
    <w:rsid w:val="00594039"/>
    <w:rsid w:val="005942AA"/>
    <w:rsid w:val="005942E9"/>
    <w:rsid w:val="0059430F"/>
    <w:rsid w:val="0059435E"/>
    <w:rsid w:val="005944CF"/>
    <w:rsid w:val="005945BE"/>
    <w:rsid w:val="005945DF"/>
    <w:rsid w:val="00594622"/>
    <w:rsid w:val="005946FF"/>
    <w:rsid w:val="00594813"/>
    <w:rsid w:val="00594822"/>
    <w:rsid w:val="005949AE"/>
    <w:rsid w:val="00594A9E"/>
    <w:rsid w:val="00594BF3"/>
    <w:rsid w:val="00594C84"/>
    <w:rsid w:val="00594CB9"/>
    <w:rsid w:val="00594CC5"/>
    <w:rsid w:val="00594F99"/>
    <w:rsid w:val="0059503D"/>
    <w:rsid w:val="005950BC"/>
    <w:rsid w:val="0059550E"/>
    <w:rsid w:val="0059557B"/>
    <w:rsid w:val="0059558F"/>
    <w:rsid w:val="00595725"/>
    <w:rsid w:val="005957A2"/>
    <w:rsid w:val="005957BB"/>
    <w:rsid w:val="00595ACB"/>
    <w:rsid w:val="00595AF1"/>
    <w:rsid w:val="00596533"/>
    <w:rsid w:val="005969F7"/>
    <w:rsid w:val="005969FE"/>
    <w:rsid w:val="00596BE1"/>
    <w:rsid w:val="00596FAD"/>
    <w:rsid w:val="0059716B"/>
    <w:rsid w:val="0059720A"/>
    <w:rsid w:val="00597290"/>
    <w:rsid w:val="005972C0"/>
    <w:rsid w:val="005972CE"/>
    <w:rsid w:val="00597476"/>
    <w:rsid w:val="0059773F"/>
    <w:rsid w:val="00597955"/>
    <w:rsid w:val="00597A71"/>
    <w:rsid w:val="00597B5A"/>
    <w:rsid w:val="0059E0FA"/>
    <w:rsid w:val="005A0096"/>
    <w:rsid w:val="005A012A"/>
    <w:rsid w:val="005A012C"/>
    <w:rsid w:val="005A0264"/>
    <w:rsid w:val="005A02D4"/>
    <w:rsid w:val="005A049B"/>
    <w:rsid w:val="005A0781"/>
    <w:rsid w:val="005A07E2"/>
    <w:rsid w:val="005A08EB"/>
    <w:rsid w:val="005A0B62"/>
    <w:rsid w:val="005A107A"/>
    <w:rsid w:val="005A173C"/>
    <w:rsid w:val="005A17C0"/>
    <w:rsid w:val="005A18D7"/>
    <w:rsid w:val="005A1958"/>
    <w:rsid w:val="005A198D"/>
    <w:rsid w:val="005A1CD4"/>
    <w:rsid w:val="005A1CE0"/>
    <w:rsid w:val="005A1DB7"/>
    <w:rsid w:val="005A1E3B"/>
    <w:rsid w:val="005A1FB6"/>
    <w:rsid w:val="005A2070"/>
    <w:rsid w:val="005A2091"/>
    <w:rsid w:val="005A220E"/>
    <w:rsid w:val="005A2450"/>
    <w:rsid w:val="005A2AD3"/>
    <w:rsid w:val="005A2C66"/>
    <w:rsid w:val="005A2CCE"/>
    <w:rsid w:val="005A2F6F"/>
    <w:rsid w:val="005A30A2"/>
    <w:rsid w:val="005A3106"/>
    <w:rsid w:val="005A3435"/>
    <w:rsid w:val="005A3779"/>
    <w:rsid w:val="005A380D"/>
    <w:rsid w:val="005A3A34"/>
    <w:rsid w:val="005A3B95"/>
    <w:rsid w:val="005A3FE4"/>
    <w:rsid w:val="005A4574"/>
    <w:rsid w:val="005A460C"/>
    <w:rsid w:val="005A474D"/>
    <w:rsid w:val="005A4998"/>
    <w:rsid w:val="005A4A4A"/>
    <w:rsid w:val="005A4AE5"/>
    <w:rsid w:val="005A4B3A"/>
    <w:rsid w:val="005A4B89"/>
    <w:rsid w:val="005A4C53"/>
    <w:rsid w:val="005A4E2A"/>
    <w:rsid w:val="005A4E4C"/>
    <w:rsid w:val="005A51AB"/>
    <w:rsid w:val="005A542E"/>
    <w:rsid w:val="005A5567"/>
    <w:rsid w:val="005A569B"/>
    <w:rsid w:val="005A58E8"/>
    <w:rsid w:val="005A5947"/>
    <w:rsid w:val="005A5E31"/>
    <w:rsid w:val="005A5EC6"/>
    <w:rsid w:val="005A5F4D"/>
    <w:rsid w:val="005A61DE"/>
    <w:rsid w:val="005A6215"/>
    <w:rsid w:val="005A630D"/>
    <w:rsid w:val="005A640F"/>
    <w:rsid w:val="005A6703"/>
    <w:rsid w:val="005A6AAF"/>
    <w:rsid w:val="005A6C60"/>
    <w:rsid w:val="005A6C7F"/>
    <w:rsid w:val="005A6E50"/>
    <w:rsid w:val="005A6F7C"/>
    <w:rsid w:val="005A700C"/>
    <w:rsid w:val="005A7119"/>
    <w:rsid w:val="005A71E7"/>
    <w:rsid w:val="005A75BB"/>
    <w:rsid w:val="005A7635"/>
    <w:rsid w:val="005A7742"/>
    <w:rsid w:val="005A779B"/>
    <w:rsid w:val="005A7A16"/>
    <w:rsid w:val="005A7B1C"/>
    <w:rsid w:val="005A7E52"/>
    <w:rsid w:val="005A7E5B"/>
    <w:rsid w:val="005A7FE0"/>
    <w:rsid w:val="005B03DC"/>
    <w:rsid w:val="005B05F6"/>
    <w:rsid w:val="005B06F4"/>
    <w:rsid w:val="005B071E"/>
    <w:rsid w:val="005B073D"/>
    <w:rsid w:val="005B0762"/>
    <w:rsid w:val="005B0BC4"/>
    <w:rsid w:val="005B10FA"/>
    <w:rsid w:val="005B13A0"/>
    <w:rsid w:val="005B14FA"/>
    <w:rsid w:val="005B18DD"/>
    <w:rsid w:val="005B1AB3"/>
    <w:rsid w:val="005B1AC2"/>
    <w:rsid w:val="005B1BF8"/>
    <w:rsid w:val="005B1CC5"/>
    <w:rsid w:val="005B1FC7"/>
    <w:rsid w:val="005B1FF5"/>
    <w:rsid w:val="005B2047"/>
    <w:rsid w:val="005B225B"/>
    <w:rsid w:val="005B235C"/>
    <w:rsid w:val="005B253C"/>
    <w:rsid w:val="005B2637"/>
    <w:rsid w:val="005B29F4"/>
    <w:rsid w:val="005B2A86"/>
    <w:rsid w:val="005B2B1C"/>
    <w:rsid w:val="005B2B4E"/>
    <w:rsid w:val="005B2C23"/>
    <w:rsid w:val="005B2E46"/>
    <w:rsid w:val="005B2ED7"/>
    <w:rsid w:val="005B3247"/>
    <w:rsid w:val="005B32B6"/>
    <w:rsid w:val="005B33BF"/>
    <w:rsid w:val="005B394F"/>
    <w:rsid w:val="005B3E0B"/>
    <w:rsid w:val="005B3EA2"/>
    <w:rsid w:val="005B3F41"/>
    <w:rsid w:val="005B41C0"/>
    <w:rsid w:val="005B4310"/>
    <w:rsid w:val="005B43AF"/>
    <w:rsid w:val="005B4476"/>
    <w:rsid w:val="005B48A0"/>
    <w:rsid w:val="005B4BA8"/>
    <w:rsid w:val="005B4C70"/>
    <w:rsid w:val="005B4DEB"/>
    <w:rsid w:val="005B4F6B"/>
    <w:rsid w:val="005B51DD"/>
    <w:rsid w:val="005B552A"/>
    <w:rsid w:val="005B56C2"/>
    <w:rsid w:val="005B56C9"/>
    <w:rsid w:val="005B58CE"/>
    <w:rsid w:val="005B5DB6"/>
    <w:rsid w:val="005B5E92"/>
    <w:rsid w:val="005B5F90"/>
    <w:rsid w:val="005B5FE1"/>
    <w:rsid w:val="005B60C8"/>
    <w:rsid w:val="005B618E"/>
    <w:rsid w:val="005B6203"/>
    <w:rsid w:val="005B6493"/>
    <w:rsid w:val="005B691F"/>
    <w:rsid w:val="005B6A06"/>
    <w:rsid w:val="005B6BF9"/>
    <w:rsid w:val="005B6E44"/>
    <w:rsid w:val="005B6EC9"/>
    <w:rsid w:val="005B719B"/>
    <w:rsid w:val="005B7433"/>
    <w:rsid w:val="005B75EA"/>
    <w:rsid w:val="005B76A8"/>
    <w:rsid w:val="005B7B46"/>
    <w:rsid w:val="005B7C74"/>
    <w:rsid w:val="005C0188"/>
    <w:rsid w:val="005C0279"/>
    <w:rsid w:val="005C063F"/>
    <w:rsid w:val="005C0801"/>
    <w:rsid w:val="005C0D00"/>
    <w:rsid w:val="005C10D5"/>
    <w:rsid w:val="005C15F5"/>
    <w:rsid w:val="005C16B9"/>
    <w:rsid w:val="005C181B"/>
    <w:rsid w:val="005C181E"/>
    <w:rsid w:val="005C1845"/>
    <w:rsid w:val="005C18D0"/>
    <w:rsid w:val="005C199A"/>
    <w:rsid w:val="005C1B07"/>
    <w:rsid w:val="005C1C0E"/>
    <w:rsid w:val="005C1CC2"/>
    <w:rsid w:val="005C1ECF"/>
    <w:rsid w:val="005C1FF9"/>
    <w:rsid w:val="005C202A"/>
    <w:rsid w:val="005C207E"/>
    <w:rsid w:val="005C20F7"/>
    <w:rsid w:val="005C24BB"/>
    <w:rsid w:val="005C25B6"/>
    <w:rsid w:val="005C2698"/>
    <w:rsid w:val="005C27CE"/>
    <w:rsid w:val="005C296A"/>
    <w:rsid w:val="005C2A46"/>
    <w:rsid w:val="005C2BF3"/>
    <w:rsid w:val="005C2C8C"/>
    <w:rsid w:val="005C2D08"/>
    <w:rsid w:val="005C2D09"/>
    <w:rsid w:val="005C2D6D"/>
    <w:rsid w:val="005C3336"/>
    <w:rsid w:val="005C334E"/>
    <w:rsid w:val="005C3721"/>
    <w:rsid w:val="005C3809"/>
    <w:rsid w:val="005C397F"/>
    <w:rsid w:val="005C3D1B"/>
    <w:rsid w:val="005C3D8E"/>
    <w:rsid w:val="005C3F2E"/>
    <w:rsid w:val="005C43B8"/>
    <w:rsid w:val="005C44D7"/>
    <w:rsid w:val="005C4512"/>
    <w:rsid w:val="005C4525"/>
    <w:rsid w:val="005C4768"/>
    <w:rsid w:val="005C4F8A"/>
    <w:rsid w:val="005C4F8C"/>
    <w:rsid w:val="005C5012"/>
    <w:rsid w:val="005C50FC"/>
    <w:rsid w:val="005C535F"/>
    <w:rsid w:val="005C5369"/>
    <w:rsid w:val="005C57B8"/>
    <w:rsid w:val="005C5975"/>
    <w:rsid w:val="005C59F4"/>
    <w:rsid w:val="005C5A3F"/>
    <w:rsid w:val="005C5D01"/>
    <w:rsid w:val="005C5D0D"/>
    <w:rsid w:val="005C6089"/>
    <w:rsid w:val="005C60A1"/>
    <w:rsid w:val="005C6428"/>
    <w:rsid w:val="005C6508"/>
    <w:rsid w:val="005C6A42"/>
    <w:rsid w:val="005C6D14"/>
    <w:rsid w:val="005C73BE"/>
    <w:rsid w:val="005C7437"/>
    <w:rsid w:val="005C76FC"/>
    <w:rsid w:val="005C773D"/>
    <w:rsid w:val="005C7AB3"/>
    <w:rsid w:val="005C7DA7"/>
    <w:rsid w:val="005D002D"/>
    <w:rsid w:val="005D0170"/>
    <w:rsid w:val="005D02E5"/>
    <w:rsid w:val="005D0720"/>
    <w:rsid w:val="005D082E"/>
    <w:rsid w:val="005D0A7C"/>
    <w:rsid w:val="005D0B38"/>
    <w:rsid w:val="005D0D7E"/>
    <w:rsid w:val="005D0DA7"/>
    <w:rsid w:val="005D10A0"/>
    <w:rsid w:val="005D1525"/>
    <w:rsid w:val="005D1625"/>
    <w:rsid w:val="005D19BE"/>
    <w:rsid w:val="005D1ACF"/>
    <w:rsid w:val="005D1CEA"/>
    <w:rsid w:val="005D1D3F"/>
    <w:rsid w:val="005D1EB2"/>
    <w:rsid w:val="005D2043"/>
    <w:rsid w:val="005D21F5"/>
    <w:rsid w:val="005D2296"/>
    <w:rsid w:val="005D243D"/>
    <w:rsid w:val="005D25A3"/>
    <w:rsid w:val="005D2E92"/>
    <w:rsid w:val="005D30F8"/>
    <w:rsid w:val="005D338A"/>
    <w:rsid w:val="005D355E"/>
    <w:rsid w:val="005D367D"/>
    <w:rsid w:val="005D3764"/>
    <w:rsid w:val="005D37A6"/>
    <w:rsid w:val="005D3D08"/>
    <w:rsid w:val="005D3F2C"/>
    <w:rsid w:val="005D40E4"/>
    <w:rsid w:val="005D4127"/>
    <w:rsid w:val="005D41AC"/>
    <w:rsid w:val="005D435E"/>
    <w:rsid w:val="005D4474"/>
    <w:rsid w:val="005D450B"/>
    <w:rsid w:val="005D46C1"/>
    <w:rsid w:val="005D4773"/>
    <w:rsid w:val="005D48A9"/>
    <w:rsid w:val="005D48C1"/>
    <w:rsid w:val="005D4904"/>
    <w:rsid w:val="005D4E41"/>
    <w:rsid w:val="005D4E9C"/>
    <w:rsid w:val="005D4F34"/>
    <w:rsid w:val="005D5032"/>
    <w:rsid w:val="005D51CC"/>
    <w:rsid w:val="005D51EE"/>
    <w:rsid w:val="005D5207"/>
    <w:rsid w:val="005D52BA"/>
    <w:rsid w:val="005D5549"/>
    <w:rsid w:val="005D5687"/>
    <w:rsid w:val="005D56D7"/>
    <w:rsid w:val="005D58B0"/>
    <w:rsid w:val="005D590F"/>
    <w:rsid w:val="005D5A1D"/>
    <w:rsid w:val="005D5A33"/>
    <w:rsid w:val="005D5B16"/>
    <w:rsid w:val="005D5C1B"/>
    <w:rsid w:val="005D5E11"/>
    <w:rsid w:val="005D6478"/>
    <w:rsid w:val="005D64BE"/>
    <w:rsid w:val="005D654F"/>
    <w:rsid w:val="005D6590"/>
    <w:rsid w:val="005D65E6"/>
    <w:rsid w:val="005D662F"/>
    <w:rsid w:val="005D6687"/>
    <w:rsid w:val="005D669C"/>
    <w:rsid w:val="005D6AFF"/>
    <w:rsid w:val="005D6D0E"/>
    <w:rsid w:val="005D6E7A"/>
    <w:rsid w:val="005D73D3"/>
    <w:rsid w:val="005D7558"/>
    <w:rsid w:val="005D755D"/>
    <w:rsid w:val="005D75D1"/>
    <w:rsid w:val="005D760C"/>
    <w:rsid w:val="005D7633"/>
    <w:rsid w:val="005D7643"/>
    <w:rsid w:val="005D7AF6"/>
    <w:rsid w:val="005E00A6"/>
    <w:rsid w:val="005E022F"/>
    <w:rsid w:val="005E0309"/>
    <w:rsid w:val="005E03E6"/>
    <w:rsid w:val="005E0799"/>
    <w:rsid w:val="005E080D"/>
    <w:rsid w:val="005E0C64"/>
    <w:rsid w:val="005E0F53"/>
    <w:rsid w:val="005E0F95"/>
    <w:rsid w:val="005E112D"/>
    <w:rsid w:val="005E11AE"/>
    <w:rsid w:val="005E17E3"/>
    <w:rsid w:val="005E199A"/>
    <w:rsid w:val="005E1BB8"/>
    <w:rsid w:val="005E1D99"/>
    <w:rsid w:val="005E1EA6"/>
    <w:rsid w:val="005E1F4E"/>
    <w:rsid w:val="005E1FB2"/>
    <w:rsid w:val="005E203A"/>
    <w:rsid w:val="005E21F1"/>
    <w:rsid w:val="005E222B"/>
    <w:rsid w:val="005E29DB"/>
    <w:rsid w:val="005E2CA3"/>
    <w:rsid w:val="005E2D5C"/>
    <w:rsid w:val="005E2DC2"/>
    <w:rsid w:val="005E31EB"/>
    <w:rsid w:val="005E33EB"/>
    <w:rsid w:val="005E3498"/>
    <w:rsid w:val="005E3E4D"/>
    <w:rsid w:val="005E4217"/>
    <w:rsid w:val="005E4556"/>
    <w:rsid w:val="005E476B"/>
    <w:rsid w:val="005E4BB7"/>
    <w:rsid w:val="005E4CBA"/>
    <w:rsid w:val="005E4D1B"/>
    <w:rsid w:val="005E5173"/>
    <w:rsid w:val="005E5684"/>
    <w:rsid w:val="005E56FF"/>
    <w:rsid w:val="005E584A"/>
    <w:rsid w:val="005E590B"/>
    <w:rsid w:val="005E598D"/>
    <w:rsid w:val="005E5E8B"/>
    <w:rsid w:val="005E5F29"/>
    <w:rsid w:val="005E6080"/>
    <w:rsid w:val="005E6237"/>
    <w:rsid w:val="005E6330"/>
    <w:rsid w:val="005E640C"/>
    <w:rsid w:val="005E658D"/>
    <w:rsid w:val="005E67A1"/>
    <w:rsid w:val="005E6889"/>
    <w:rsid w:val="005E6A89"/>
    <w:rsid w:val="005E6DA6"/>
    <w:rsid w:val="005E705A"/>
    <w:rsid w:val="005E70B7"/>
    <w:rsid w:val="005E7100"/>
    <w:rsid w:val="005E72F5"/>
    <w:rsid w:val="005E72F7"/>
    <w:rsid w:val="005E736C"/>
    <w:rsid w:val="005E7510"/>
    <w:rsid w:val="005E7633"/>
    <w:rsid w:val="005E77AC"/>
    <w:rsid w:val="005E784A"/>
    <w:rsid w:val="005E7AF3"/>
    <w:rsid w:val="005E7E8C"/>
    <w:rsid w:val="005F0170"/>
    <w:rsid w:val="005F0452"/>
    <w:rsid w:val="005F050E"/>
    <w:rsid w:val="005F0B51"/>
    <w:rsid w:val="005F0C83"/>
    <w:rsid w:val="005F0D21"/>
    <w:rsid w:val="005F0D3E"/>
    <w:rsid w:val="005F0DD6"/>
    <w:rsid w:val="005F1231"/>
    <w:rsid w:val="005F1617"/>
    <w:rsid w:val="005F167B"/>
    <w:rsid w:val="005F1CBB"/>
    <w:rsid w:val="005F1E5E"/>
    <w:rsid w:val="005F1FFA"/>
    <w:rsid w:val="005F20E1"/>
    <w:rsid w:val="005F229B"/>
    <w:rsid w:val="005F2414"/>
    <w:rsid w:val="005F244C"/>
    <w:rsid w:val="005F2508"/>
    <w:rsid w:val="005F2657"/>
    <w:rsid w:val="005F2708"/>
    <w:rsid w:val="005F2781"/>
    <w:rsid w:val="005F2A89"/>
    <w:rsid w:val="005F2B63"/>
    <w:rsid w:val="005F2D2D"/>
    <w:rsid w:val="005F2E6D"/>
    <w:rsid w:val="005F30B0"/>
    <w:rsid w:val="005F3188"/>
    <w:rsid w:val="005F32FD"/>
    <w:rsid w:val="005F3387"/>
    <w:rsid w:val="005F36F0"/>
    <w:rsid w:val="005F37A5"/>
    <w:rsid w:val="005F3918"/>
    <w:rsid w:val="005F3A60"/>
    <w:rsid w:val="005F3B20"/>
    <w:rsid w:val="005F3C11"/>
    <w:rsid w:val="005F3C41"/>
    <w:rsid w:val="005F3C59"/>
    <w:rsid w:val="005F3CFE"/>
    <w:rsid w:val="005F3E2C"/>
    <w:rsid w:val="005F405D"/>
    <w:rsid w:val="005F428C"/>
    <w:rsid w:val="005F42A1"/>
    <w:rsid w:val="005F439D"/>
    <w:rsid w:val="005F44F7"/>
    <w:rsid w:val="005F455A"/>
    <w:rsid w:val="005F4801"/>
    <w:rsid w:val="005F4838"/>
    <w:rsid w:val="005F48CB"/>
    <w:rsid w:val="005F490A"/>
    <w:rsid w:val="005F49DD"/>
    <w:rsid w:val="005F4AE5"/>
    <w:rsid w:val="005F4CF0"/>
    <w:rsid w:val="005F4D3E"/>
    <w:rsid w:val="005F4D7F"/>
    <w:rsid w:val="005F5209"/>
    <w:rsid w:val="005F5412"/>
    <w:rsid w:val="005F59AC"/>
    <w:rsid w:val="005F5BB3"/>
    <w:rsid w:val="005F5D37"/>
    <w:rsid w:val="005F617B"/>
    <w:rsid w:val="005F61E8"/>
    <w:rsid w:val="005F6711"/>
    <w:rsid w:val="005F6963"/>
    <w:rsid w:val="005F6D0A"/>
    <w:rsid w:val="005F7025"/>
    <w:rsid w:val="005F72C8"/>
    <w:rsid w:val="005F7333"/>
    <w:rsid w:val="005F7648"/>
    <w:rsid w:val="005F7683"/>
    <w:rsid w:val="005F7808"/>
    <w:rsid w:val="005F7AB8"/>
    <w:rsid w:val="005F7BC6"/>
    <w:rsid w:val="005F7E8E"/>
    <w:rsid w:val="005F7FB4"/>
    <w:rsid w:val="00600023"/>
    <w:rsid w:val="006001B3"/>
    <w:rsid w:val="006002DA"/>
    <w:rsid w:val="0060043C"/>
    <w:rsid w:val="00600496"/>
    <w:rsid w:val="006004F8"/>
    <w:rsid w:val="006006A6"/>
    <w:rsid w:val="00600A21"/>
    <w:rsid w:val="00600A9D"/>
    <w:rsid w:val="00600B5B"/>
    <w:rsid w:val="00600BC3"/>
    <w:rsid w:val="00600D33"/>
    <w:rsid w:val="006012B0"/>
    <w:rsid w:val="00601746"/>
    <w:rsid w:val="00601798"/>
    <w:rsid w:val="006019AA"/>
    <w:rsid w:val="00601C52"/>
    <w:rsid w:val="00602225"/>
    <w:rsid w:val="00602279"/>
    <w:rsid w:val="0060231E"/>
    <w:rsid w:val="006026EA"/>
    <w:rsid w:val="0060270A"/>
    <w:rsid w:val="00602A22"/>
    <w:rsid w:val="00602B00"/>
    <w:rsid w:val="00602F8C"/>
    <w:rsid w:val="0060304A"/>
    <w:rsid w:val="0060316E"/>
    <w:rsid w:val="00603376"/>
    <w:rsid w:val="00603C82"/>
    <w:rsid w:val="00603E14"/>
    <w:rsid w:val="00603FBE"/>
    <w:rsid w:val="00603FF9"/>
    <w:rsid w:val="00604135"/>
    <w:rsid w:val="00604138"/>
    <w:rsid w:val="0060419D"/>
    <w:rsid w:val="006042D7"/>
    <w:rsid w:val="006048B4"/>
    <w:rsid w:val="006048F3"/>
    <w:rsid w:val="00604D3E"/>
    <w:rsid w:val="00604FB0"/>
    <w:rsid w:val="0060507E"/>
    <w:rsid w:val="0060508B"/>
    <w:rsid w:val="00605124"/>
    <w:rsid w:val="00605147"/>
    <w:rsid w:val="006051BA"/>
    <w:rsid w:val="006054B5"/>
    <w:rsid w:val="00605536"/>
    <w:rsid w:val="00605732"/>
    <w:rsid w:val="0060579A"/>
    <w:rsid w:val="00605D26"/>
    <w:rsid w:val="00605DE7"/>
    <w:rsid w:val="00605F28"/>
    <w:rsid w:val="00605FAF"/>
    <w:rsid w:val="00606262"/>
    <w:rsid w:val="006067F6"/>
    <w:rsid w:val="00606864"/>
    <w:rsid w:val="00606918"/>
    <w:rsid w:val="00606C73"/>
    <w:rsid w:val="00606DA7"/>
    <w:rsid w:val="00606F49"/>
    <w:rsid w:val="00607394"/>
    <w:rsid w:val="0060747B"/>
    <w:rsid w:val="00607487"/>
    <w:rsid w:val="00607617"/>
    <w:rsid w:val="006076EF"/>
    <w:rsid w:val="00607861"/>
    <w:rsid w:val="006079E5"/>
    <w:rsid w:val="00607A45"/>
    <w:rsid w:val="00607B29"/>
    <w:rsid w:val="00607F5A"/>
    <w:rsid w:val="006100FF"/>
    <w:rsid w:val="00610174"/>
    <w:rsid w:val="006101AE"/>
    <w:rsid w:val="0061073F"/>
    <w:rsid w:val="00610961"/>
    <w:rsid w:val="00610CE6"/>
    <w:rsid w:val="006118EF"/>
    <w:rsid w:val="00611A58"/>
    <w:rsid w:val="00611AE1"/>
    <w:rsid w:val="00611B89"/>
    <w:rsid w:val="00611DC9"/>
    <w:rsid w:val="00612159"/>
    <w:rsid w:val="00612191"/>
    <w:rsid w:val="00612433"/>
    <w:rsid w:val="006125DA"/>
    <w:rsid w:val="00612699"/>
    <w:rsid w:val="006127CE"/>
    <w:rsid w:val="00612BFE"/>
    <w:rsid w:val="00612D55"/>
    <w:rsid w:val="00612F7A"/>
    <w:rsid w:val="0061340F"/>
    <w:rsid w:val="006137C4"/>
    <w:rsid w:val="00613845"/>
    <w:rsid w:val="00613A04"/>
    <w:rsid w:val="00613A16"/>
    <w:rsid w:val="00613C3C"/>
    <w:rsid w:val="00613E42"/>
    <w:rsid w:val="00613E6A"/>
    <w:rsid w:val="00613F84"/>
    <w:rsid w:val="006141EE"/>
    <w:rsid w:val="0061434E"/>
    <w:rsid w:val="006143A2"/>
    <w:rsid w:val="0061446E"/>
    <w:rsid w:val="00614A2B"/>
    <w:rsid w:val="00614AF8"/>
    <w:rsid w:val="00614C44"/>
    <w:rsid w:val="00614DC0"/>
    <w:rsid w:val="00614E1D"/>
    <w:rsid w:val="006150E0"/>
    <w:rsid w:val="00615154"/>
    <w:rsid w:val="006151F4"/>
    <w:rsid w:val="006152E6"/>
    <w:rsid w:val="0061533C"/>
    <w:rsid w:val="006153AC"/>
    <w:rsid w:val="00615770"/>
    <w:rsid w:val="0061582B"/>
    <w:rsid w:val="00615900"/>
    <w:rsid w:val="006159C8"/>
    <w:rsid w:val="00615E9C"/>
    <w:rsid w:val="00615ED8"/>
    <w:rsid w:val="006160D7"/>
    <w:rsid w:val="0061612E"/>
    <w:rsid w:val="00616299"/>
    <w:rsid w:val="00616346"/>
    <w:rsid w:val="00616571"/>
    <w:rsid w:val="006165AA"/>
    <w:rsid w:val="00616701"/>
    <w:rsid w:val="006168D5"/>
    <w:rsid w:val="006168DB"/>
    <w:rsid w:val="00616B6C"/>
    <w:rsid w:val="00616D4D"/>
    <w:rsid w:val="006170FE"/>
    <w:rsid w:val="006172E4"/>
    <w:rsid w:val="00617342"/>
    <w:rsid w:val="0061746B"/>
    <w:rsid w:val="0061761A"/>
    <w:rsid w:val="00617785"/>
    <w:rsid w:val="00617A24"/>
    <w:rsid w:val="00617AC9"/>
    <w:rsid w:val="00617B82"/>
    <w:rsid w:val="00620904"/>
    <w:rsid w:val="00620BEA"/>
    <w:rsid w:val="00620DBF"/>
    <w:rsid w:val="00620E5B"/>
    <w:rsid w:val="00620EDA"/>
    <w:rsid w:val="0062105C"/>
    <w:rsid w:val="0062110B"/>
    <w:rsid w:val="006211C3"/>
    <w:rsid w:val="00621255"/>
    <w:rsid w:val="0062139F"/>
    <w:rsid w:val="00621615"/>
    <w:rsid w:val="00621746"/>
    <w:rsid w:val="006219AD"/>
    <w:rsid w:val="00621D31"/>
    <w:rsid w:val="00621EB0"/>
    <w:rsid w:val="00621F59"/>
    <w:rsid w:val="006220C5"/>
    <w:rsid w:val="0062224A"/>
    <w:rsid w:val="0062229E"/>
    <w:rsid w:val="006226B8"/>
    <w:rsid w:val="00622948"/>
    <w:rsid w:val="00622CFD"/>
    <w:rsid w:val="00622DAB"/>
    <w:rsid w:val="00622E21"/>
    <w:rsid w:val="00622FA9"/>
    <w:rsid w:val="00622FC1"/>
    <w:rsid w:val="0062320B"/>
    <w:rsid w:val="0062328F"/>
    <w:rsid w:val="006239B6"/>
    <w:rsid w:val="00623A89"/>
    <w:rsid w:val="00623BF8"/>
    <w:rsid w:val="00623C6F"/>
    <w:rsid w:val="00623E30"/>
    <w:rsid w:val="00623EA1"/>
    <w:rsid w:val="0062400F"/>
    <w:rsid w:val="00624081"/>
    <w:rsid w:val="006241A9"/>
    <w:rsid w:val="006243F1"/>
    <w:rsid w:val="00624557"/>
    <w:rsid w:val="006247CA"/>
    <w:rsid w:val="006248C3"/>
    <w:rsid w:val="00624A5F"/>
    <w:rsid w:val="00624C32"/>
    <w:rsid w:val="00624D86"/>
    <w:rsid w:val="00624E27"/>
    <w:rsid w:val="00624E72"/>
    <w:rsid w:val="006250D4"/>
    <w:rsid w:val="0062515F"/>
    <w:rsid w:val="006252CD"/>
    <w:rsid w:val="006255F8"/>
    <w:rsid w:val="0062569F"/>
    <w:rsid w:val="006257BF"/>
    <w:rsid w:val="00625829"/>
    <w:rsid w:val="006259DD"/>
    <w:rsid w:val="00625E92"/>
    <w:rsid w:val="00625E96"/>
    <w:rsid w:val="00625EF4"/>
    <w:rsid w:val="006260BD"/>
    <w:rsid w:val="00626291"/>
    <w:rsid w:val="006262C0"/>
    <w:rsid w:val="006264C0"/>
    <w:rsid w:val="0062678F"/>
    <w:rsid w:val="00626862"/>
    <w:rsid w:val="006268F7"/>
    <w:rsid w:val="00626BB6"/>
    <w:rsid w:val="00627154"/>
    <w:rsid w:val="006271CE"/>
    <w:rsid w:val="00627263"/>
    <w:rsid w:val="00627384"/>
    <w:rsid w:val="00627426"/>
    <w:rsid w:val="0062756F"/>
    <w:rsid w:val="0062764D"/>
    <w:rsid w:val="00627680"/>
    <w:rsid w:val="006278F4"/>
    <w:rsid w:val="00627945"/>
    <w:rsid w:val="00627C17"/>
    <w:rsid w:val="00627DE0"/>
    <w:rsid w:val="00630593"/>
    <w:rsid w:val="006305F4"/>
    <w:rsid w:val="00630669"/>
    <w:rsid w:val="00630731"/>
    <w:rsid w:val="00630A18"/>
    <w:rsid w:val="00630BDF"/>
    <w:rsid w:val="00630C50"/>
    <w:rsid w:val="00630D89"/>
    <w:rsid w:val="00631117"/>
    <w:rsid w:val="00631140"/>
    <w:rsid w:val="006312DD"/>
    <w:rsid w:val="00631405"/>
    <w:rsid w:val="0063160A"/>
    <w:rsid w:val="006319ED"/>
    <w:rsid w:val="00631CA8"/>
    <w:rsid w:val="00631CB0"/>
    <w:rsid w:val="00631D6A"/>
    <w:rsid w:val="00631EEB"/>
    <w:rsid w:val="00631F3D"/>
    <w:rsid w:val="0063211E"/>
    <w:rsid w:val="006322B1"/>
    <w:rsid w:val="00632606"/>
    <w:rsid w:val="00632706"/>
    <w:rsid w:val="0063294C"/>
    <w:rsid w:val="00632CDD"/>
    <w:rsid w:val="00632CE6"/>
    <w:rsid w:val="00632E8F"/>
    <w:rsid w:val="006333CB"/>
    <w:rsid w:val="00633474"/>
    <w:rsid w:val="006335DD"/>
    <w:rsid w:val="0063362C"/>
    <w:rsid w:val="00633747"/>
    <w:rsid w:val="00633A54"/>
    <w:rsid w:val="00633C0E"/>
    <w:rsid w:val="00633E1E"/>
    <w:rsid w:val="00633E9A"/>
    <w:rsid w:val="00634301"/>
    <w:rsid w:val="00634412"/>
    <w:rsid w:val="00634418"/>
    <w:rsid w:val="0063443B"/>
    <w:rsid w:val="00634571"/>
    <w:rsid w:val="0063488C"/>
    <w:rsid w:val="00634B13"/>
    <w:rsid w:val="00634B6A"/>
    <w:rsid w:val="00634DE5"/>
    <w:rsid w:val="0063536C"/>
    <w:rsid w:val="0063546D"/>
    <w:rsid w:val="00635A17"/>
    <w:rsid w:val="00635AE1"/>
    <w:rsid w:val="00635D8E"/>
    <w:rsid w:val="00635E31"/>
    <w:rsid w:val="00635EA7"/>
    <w:rsid w:val="00636000"/>
    <w:rsid w:val="006361F3"/>
    <w:rsid w:val="006368FB"/>
    <w:rsid w:val="00636E1C"/>
    <w:rsid w:val="006375A7"/>
    <w:rsid w:val="006375E0"/>
    <w:rsid w:val="0063763F"/>
    <w:rsid w:val="006378AA"/>
    <w:rsid w:val="006379F4"/>
    <w:rsid w:val="00637A71"/>
    <w:rsid w:val="00637D08"/>
    <w:rsid w:val="00637D27"/>
    <w:rsid w:val="00637D74"/>
    <w:rsid w:val="00637E17"/>
    <w:rsid w:val="00640021"/>
    <w:rsid w:val="006400B2"/>
    <w:rsid w:val="0064011F"/>
    <w:rsid w:val="006401A6"/>
    <w:rsid w:val="00640232"/>
    <w:rsid w:val="00640496"/>
    <w:rsid w:val="00640520"/>
    <w:rsid w:val="00640614"/>
    <w:rsid w:val="00640B34"/>
    <w:rsid w:val="00640CE7"/>
    <w:rsid w:val="00640DD1"/>
    <w:rsid w:val="006410E0"/>
    <w:rsid w:val="006411D5"/>
    <w:rsid w:val="0064140B"/>
    <w:rsid w:val="00641778"/>
    <w:rsid w:val="0064199E"/>
    <w:rsid w:val="00641A40"/>
    <w:rsid w:val="00641B8B"/>
    <w:rsid w:val="00641BBF"/>
    <w:rsid w:val="00642060"/>
    <w:rsid w:val="006420F2"/>
    <w:rsid w:val="006423F2"/>
    <w:rsid w:val="00642592"/>
    <w:rsid w:val="00642675"/>
    <w:rsid w:val="006426C6"/>
    <w:rsid w:val="0064296E"/>
    <w:rsid w:val="0064297D"/>
    <w:rsid w:val="006429CE"/>
    <w:rsid w:val="00642AE4"/>
    <w:rsid w:val="00642E85"/>
    <w:rsid w:val="00643027"/>
    <w:rsid w:val="0064304E"/>
    <w:rsid w:val="00643097"/>
    <w:rsid w:val="00643186"/>
    <w:rsid w:val="00643677"/>
    <w:rsid w:val="00643898"/>
    <w:rsid w:val="006438A9"/>
    <w:rsid w:val="0064397E"/>
    <w:rsid w:val="0064399D"/>
    <w:rsid w:val="00643E13"/>
    <w:rsid w:val="0064409A"/>
    <w:rsid w:val="00644119"/>
    <w:rsid w:val="0064414A"/>
    <w:rsid w:val="00644185"/>
    <w:rsid w:val="006441C8"/>
    <w:rsid w:val="00644294"/>
    <w:rsid w:val="00644391"/>
    <w:rsid w:val="0064463F"/>
    <w:rsid w:val="00644B1E"/>
    <w:rsid w:val="00644B53"/>
    <w:rsid w:val="00644D94"/>
    <w:rsid w:val="00644DD0"/>
    <w:rsid w:val="00644F99"/>
    <w:rsid w:val="006451D9"/>
    <w:rsid w:val="006452B9"/>
    <w:rsid w:val="0064530D"/>
    <w:rsid w:val="00645388"/>
    <w:rsid w:val="00645479"/>
    <w:rsid w:val="006457B5"/>
    <w:rsid w:val="006457D0"/>
    <w:rsid w:val="0064590B"/>
    <w:rsid w:val="00645A9A"/>
    <w:rsid w:val="00645BA0"/>
    <w:rsid w:val="00645C21"/>
    <w:rsid w:val="00645EBC"/>
    <w:rsid w:val="00645EF7"/>
    <w:rsid w:val="0064643F"/>
    <w:rsid w:val="0064648B"/>
    <w:rsid w:val="00646A56"/>
    <w:rsid w:val="00646AA9"/>
    <w:rsid w:val="00646B51"/>
    <w:rsid w:val="00646BBC"/>
    <w:rsid w:val="00646E2B"/>
    <w:rsid w:val="00646EE9"/>
    <w:rsid w:val="00646FA5"/>
    <w:rsid w:val="00646FC9"/>
    <w:rsid w:val="0064712E"/>
    <w:rsid w:val="006471CF"/>
    <w:rsid w:val="0064724B"/>
    <w:rsid w:val="0064733E"/>
    <w:rsid w:val="00647C83"/>
    <w:rsid w:val="00647CFB"/>
    <w:rsid w:val="006505C8"/>
    <w:rsid w:val="00650664"/>
    <w:rsid w:val="006506DA"/>
    <w:rsid w:val="00650B4D"/>
    <w:rsid w:val="00650DCB"/>
    <w:rsid w:val="00650EAF"/>
    <w:rsid w:val="00650F57"/>
    <w:rsid w:val="00651159"/>
    <w:rsid w:val="006513F4"/>
    <w:rsid w:val="00651807"/>
    <w:rsid w:val="00651C29"/>
    <w:rsid w:val="00651D03"/>
    <w:rsid w:val="00651F18"/>
    <w:rsid w:val="00651F23"/>
    <w:rsid w:val="00651F4B"/>
    <w:rsid w:val="0065209D"/>
    <w:rsid w:val="0065231D"/>
    <w:rsid w:val="00652526"/>
    <w:rsid w:val="00652554"/>
    <w:rsid w:val="0065257B"/>
    <w:rsid w:val="0065267D"/>
    <w:rsid w:val="00652726"/>
    <w:rsid w:val="0065276B"/>
    <w:rsid w:val="00652995"/>
    <w:rsid w:val="00652A59"/>
    <w:rsid w:val="00652D22"/>
    <w:rsid w:val="00652D57"/>
    <w:rsid w:val="00652F01"/>
    <w:rsid w:val="00652F10"/>
    <w:rsid w:val="00653024"/>
    <w:rsid w:val="006530B1"/>
    <w:rsid w:val="0065318A"/>
    <w:rsid w:val="00653198"/>
    <w:rsid w:val="00653ABD"/>
    <w:rsid w:val="00653EE7"/>
    <w:rsid w:val="00653FA6"/>
    <w:rsid w:val="00654173"/>
    <w:rsid w:val="006542BC"/>
    <w:rsid w:val="0065440E"/>
    <w:rsid w:val="0065453A"/>
    <w:rsid w:val="00654659"/>
    <w:rsid w:val="00654A75"/>
    <w:rsid w:val="00654B97"/>
    <w:rsid w:val="00654C87"/>
    <w:rsid w:val="00654FE7"/>
    <w:rsid w:val="006550D7"/>
    <w:rsid w:val="006551C5"/>
    <w:rsid w:val="006552F9"/>
    <w:rsid w:val="00655545"/>
    <w:rsid w:val="006555BC"/>
    <w:rsid w:val="006557C5"/>
    <w:rsid w:val="00655A30"/>
    <w:rsid w:val="00655AC4"/>
    <w:rsid w:val="00655AF9"/>
    <w:rsid w:val="00655D6B"/>
    <w:rsid w:val="00655E0E"/>
    <w:rsid w:val="00655E73"/>
    <w:rsid w:val="00655F97"/>
    <w:rsid w:val="00655FE2"/>
    <w:rsid w:val="006562E6"/>
    <w:rsid w:val="00656506"/>
    <w:rsid w:val="006566C7"/>
    <w:rsid w:val="006567E4"/>
    <w:rsid w:val="006568C0"/>
    <w:rsid w:val="00656900"/>
    <w:rsid w:val="00656B60"/>
    <w:rsid w:val="00656D5A"/>
    <w:rsid w:val="0065706F"/>
    <w:rsid w:val="00657164"/>
    <w:rsid w:val="006572C0"/>
    <w:rsid w:val="0065736D"/>
    <w:rsid w:val="00660133"/>
    <w:rsid w:val="006601CA"/>
    <w:rsid w:val="0066037A"/>
    <w:rsid w:val="006603E0"/>
    <w:rsid w:val="0066064C"/>
    <w:rsid w:val="00660901"/>
    <w:rsid w:val="00660D58"/>
    <w:rsid w:val="006610C1"/>
    <w:rsid w:val="00661284"/>
    <w:rsid w:val="006613BB"/>
    <w:rsid w:val="006615A6"/>
    <w:rsid w:val="006615AB"/>
    <w:rsid w:val="006615B4"/>
    <w:rsid w:val="00661691"/>
    <w:rsid w:val="00661CFD"/>
    <w:rsid w:val="00661D36"/>
    <w:rsid w:val="00661D6F"/>
    <w:rsid w:val="00661EC7"/>
    <w:rsid w:val="00661EF0"/>
    <w:rsid w:val="00661F9E"/>
    <w:rsid w:val="006622FC"/>
    <w:rsid w:val="006624BA"/>
    <w:rsid w:val="0066259A"/>
    <w:rsid w:val="006626AA"/>
    <w:rsid w:val="006626E1"/>
    <w:rsid w:val="0066280E"/>
    <w:rsid w:val="00662832"/>
    <w:rsid w:val="0066291F"/>
    <w:rsid w:val="00662CDD"/>
    <w:rsid w:val="00662D00"/>
    <w:rsid w:val="00662DA0"/>
    <w:rsid w:val="00662FEB"/>
    <w:rsid w:val="00663086"/>
    <w:rsid w:val="006630CA"/>
    <w:rsid w:val="006630D2"/>
    <w:rsid w:val="006630FC"/>
    <w:rsid w:val="0066317A"/>
    <w:rsid w:val="0066344A"/>
    <w:rsid w:val="00663571"/>
    <w:rsid w:val="006636D4"/>
    <w:rsid w:val="00663AEA"/>
    <w:rsid w:val="00663BC9"/>
    <w:rsid w:val="00663CA2"/>
    <w:rsid w:val="00663FB9"/>
    <w:rsid w:val="0066410E"/>
    <w:rsid w:val="00664182"/>
    <w:rsid w:val="0066430D"/>
    <w:rsid w:val="00664584"/>
    <w:rsid w:val="00664714"/>
    <w:rsid w:val="00664769"/>
    <w:rsid w:val="0066477A"/>
    <w:rsid w:val="00664AD7"/>
    <w:rsid w:val="00664CA5"/>
    <w:rsid w:val="00664ED6"/>
    <w:rsid w:val="006652EE"/>
    <w:rsid w:val="00665425"/>
    <w:rsid w:val="006656C3"/>
    <w:rsid w:val="006657AB"/>
    <w:rsid w:val="00665899"/>
    <w:rsid w:val="00665A84"/>
    <w:rsid w:val="00665FF3"/>
    <w:rsid w:val="00666076"/>
    <w:rsid w:val="00666302"/>
    <w:rsid w:val="00666605"/>
    <w:rsid w:val="00666842"/>
    <w:rsid w:val="00666A31"/>
    <w:rsid w:val="00666A4D"/>
    <w:rsid w:val="00666BBF"/>
    <w:rsid w:val="00666D95"/>
    <w:rsid w:val="00666F54"/>
    <w:rsid w:val="00667401"/>
    <w:rsid w:val="00667526"/>
    <w:rsid w:val="0066752F"/>
    <w:rsid w:val="00667910"/>
    <w:rsid w:val="00667B66"/>
    <w:rsid w:val="0067005F"/>
    <w:rsid w:val="006700CB"/>
    <w:rsid w:val="00670331"/>
    <w:rsid w:val="006707A7"/>
    <w:rsid w:val="006707FD"/>
    <w:rsid w:val="00670965"/>
    <w:rsid w:val="00670CE5"/>
    <w:rsid w:val="00670E77"/>
    <w:rsid w:val="00670F09"/>
    <w:rsid w:val="00670F2B"/>
    <w:rsid w:val="00670F31"/>
    <w:rsid w:val="00670F3F"/>
    <w:rsid w:val="006714BA"/>
    <w:rsid w:val="00671891"/>
    <w:rsid w:val="00671A20"/>
    <w:rsid w:val="00671FB7"/>
    <w:rsid w:val="00672037"/>
    <w:rsid w:val="00672442"/>
    <w:rsid w:val="00672549"/>
    <w:rsid w:val="0067269F"/>
    <w:rsid w:val="006726D2"/>
    <w:rsid w:val="006726E3"/>
    <w:rsid w:val="0067277C"/>
    <w:rsid w:val="006727E7"/>
    <w:rsid w:val="00672844"/>
    <w:rsid w:val="00672907"/>
    <w:rsid w:val="00672B19"/>
    <w:rsid w:val="00672B52"/>
    <w:rsid w:val="00672C41"/>
    <w:rsid w:val="00672E1F"/>
    <w:rsid w:val="00673186"/>
    <w:rsid w:val="006732F8"/>
    <w:rsid w:val="00673414"/>
    <w:rsid w:val="006734AB"/>
    <w:rsid w:val="0067359D"/>
    <w:rsid w:val="00673836"/>
    <w:rsid w:val="00673BBB"/>
    <w:rsid w:val="00674048"/>
    <w:rsid w:val="0067424F"/>
    <w:rsid w:val="00674807"/>
    <w:rsid w:val="006748D6"/>
    <w:rsid w:val="00674B0D"/>
    <w:rsid w:val="00674B36"/>
    <w:rsid w:val="00674B4D"/>
    <w:rsid w:val="00674FC3"/>
    <w:rsid w:val="0067515D"/>
    <w:rsid w:val="006751FA"/>
    <w:rsid w:val="00675271"/>
    <w:rsid w:val="0067534E"/>
    <w:rsid w:val="006754FD"/>
    <w:rsid w:val="0067557F"/>
    <w:rsid w:val="006755CB"/>
    <w:rsid w:val="00675774"/>
    <w:rsid w:val="00675861"/>
    <w:rsid w:val="00675AB0"/>
    <w:rsid w:val="00675C06"/>
    <w:rsid w:val="00675C08"/>
    <w:rsid w:val="00675DFF"/>
    <w:rsid w:val="00675EF9"/>
    <w:rsid w:val="0067655D"/>
    <w:rsid w:val="00676716"/>
    <w:rsid w:val="00676C67"/>
    <w:rsid w:val="00676F2C"/>
    <w:rsid w:val="006772FA"/>
    <w:rsid w:val="00677401"/>
    <w:rsid w:val="0067747A"/>
    <w:rsid w:val="00677A09"/>
    <w:rsid w:val="00677A0F"/>
    <w:rsid w:val="00677E40"/>
    <w:rsid w:val="00677EF0"/>
    <w:rsid w:val="00677F62"/>
    <w:rsid w:val="0067EFEA"/>
    <w:rsid w:val="00680190"/>
    <w:rsid w:val="006801D4"/>
    <w:rsid w:val="00680391"/>
    <w:rsid w:val="0068072C"/>
    <w:rsid w:val="006807D5"/>
    <w:rsid w:val="00680BEE"/>
    <w:rsid w:val="00680C30"/>
    <w:rsid w:val="00680F63"/>
    <w:rsid w:val="0068113A"/>
    <w:rsid w:val="0068127F"/>
    <w:rsid w:val="00681372"/>
    <w:rsid w:val="0068144D"/>
    <w:rsid w:val="006815B2"/>
    <w:rsid w:val="00681682"/>
    <w:rsid w:val="006818AA"/>
    <w:rsid w:val="0068190B"/>
    <w:rsid w:val="00681963"/>
    <w:rsid w:val="00681D29"/>
    <w:rsid w:val="00681E6B"/>
    <w:rsid w:val="00681F63"/>
    <w:rsid w:val="00681F99"/>
    <w:rsid w:val="0068207F"/>
    <w:rsid w:val="006821B9"/>
    <w:rsid w:val="00682222"/>
    <w:rsid w:val="00682448"/>
    <w:rsid w:val="006824EA"/>
    <w:rsid w:val="00682795"/>
    <w:rsid w:val="0068286C"/>
    <w:rsid w:val="006828FB"/>
    <w:rsid w:val="00682954"/>
    <w:rsid w:val="00682BE0"/>
    <w:rsid w:val="00682C49"/>
    <w:rsid w:val="00682CED"/>
    <w:rsid w:val="006830D7"/>
    <w:rsid w:val="0068335B"/>
    <w:rsid w:val="00683546"/>
    <w:rsid w:val="0068365F"/>
    <w:rsid w:val="0068371A"/>
    <w:rsid w:val="00683727"/>
    <w:rsid w:val="00683757"/>
    <w:rsid w:val="00683761"/>
    <w:rsid w:val="006837FE"/>
    <w:rsid w:val="0068391A"/>
    <w:rsid w:val="0068394A"/>
    <w:rsid w:val="00683BB0"/>
    <w:rsid w:val="00683F11"/>
    <w:rsid w:val="00683FD0"/>
    <w:rsid w:val="00683FE2"/>
    <w:rsid w:val="0068404A"/>
    <w:rsid w:val="00684075"/>
    <w:rsid w:val="006840A2"/>
    <w:rsid w:val="00684174"/>
    <w:rsid w:val="00684652"/>
    <w:rsid w:val="006846E3"/>
    <w:rsid w:val="00684AE7"/>
    <w:rsid w:val="00684B4B"/>
    <w:rsid w:val="00684CC0"/>
    <w:rsid w:val="00684CD3"/>
    <w:rsid w:val="00684FEF"/>
    <w:rsid w:val="00685132"/>
    <w:rsid w:val="0068524D"/>
    <w:rsid w:val="006855CE"/>
    <w:rsid w:val="00685A2A"/>
    <w:rsid w:val="00685B3E"/>
    <w:rsid w:val="00685CE6"/>
    <w:rsid w:val="0068601D"/>
    <w:rsid w:val="00686416"/>
    <w:rsid w:val="00686595"/>
    <w:rsid w:val="006865E3"/>
    <w:rsid w:val="00686643"/>
    <w:rsid w:val="006866BE"/>
    <w:rsid w:val="006868CA"/>
    <w:rsid w:val="00686AB2"/>
    <w:rsid w:val="00686CD5"/>
    <w:rsid w:val="00686D0B"/>
    <w:rsid w:val="00687285"/>
    <w:rsid w:val="00687571"/>
    <w:rsid w:val="006877B8"/>
    <w:rsid w:val="0068791C"/>
    <w:rsid w:val="00687BA5"/>
    <w:rsid w:val="00687BCA"/>
    <w:rsid w:val="00687C0E"/>
    <w:rsid w:val="00687EFD"/>
    <w:rsid w:val="00687FF7"/>
    <w:rsid w:val="00690191"/>
    <w:rsid w:val="00690192"/>
    <w:rsid w:val="006901A4"/>
    <w:rsid w:val="00690290"/>
    <w:rsid w:val="006902FC"/>
    <w:rsid w:val="00690338"/>
    <w:rsid w:val="00690441"/>
    <w:rsid w:val="00690674"/>
    <w:rsid w:val="00690969"/>
    <w:rsid w:val="00690B07"/>
    <w:rsid w:val="00690BF5"/>
    <w:rsid w:val="006912E9"/>
    <w:rsid w:val="0069166C"/>
    <w:rsid w:val="00691819"/>
    <w:rsid w:val="00691845"/>
    <w:rsid w:val="00691AB0"/>
    <w:rsid w:val="00691ACE"/>
    <w:rsid w:val="00691CD2"/>
    <w:rsid w:val="00691E00"/>
    <w:rsid w:val="0069208C"/>
    <w:rsid w:val="0069229B"/>
    <w:rsid w:val="006922DE"/>
    <w:rsid w:val="006925B3"/>
    <w:rsid w:val="006926AB"/>
    <w:rsid w:val="006928BB"/>
    <w:rsid w:val="00692CA4"/>
    <w:rsid w:val="00692CB0"/>
    <w:rsid w:val="006931DB"/>
    <w:rsid w:val="00693547"/>
    <w:rsid w:val="006936FD"/>
    <w:rsid w:val="00693751"/>
    <w:rsid w:val="00693AF1"/>
    <w:rsid w:val="00693B09"/>
    <w:rsid w:val="00693B67"/>
    <w:rsid w:val="00693FD5"/>
    <w:rsid w:val="00693FD7"/>
    <w:rsid w:val="00694268"/>
    <w:rsid w:val="00694797"/>
    <w:rsid w:val="00694834"/>
    <w:rsid w:val="00694962"/>
    <w:rsid w:val="006949C7"/>
    <w:rsid w:val="00694B06"/>
    <w:rsid w:val="00694C4F"/>
    <w:rsid w:val="00694D03"/>
    <w:rsid w:val="00694D10"/>
    <w:rsid w:val="00694F20"/>
    <w:rsid w:val="0069563F"/>
    <w:rsid w:val="00695696"/>
    <w:rsid w:val="00695804"/>
    <w:rsid w:val="0069588C"/>
    <w:rsid w:val="0069592F"/>
    <w:rsid w:val="00695B73"/>
    <w:rsid w:val="00695E02"/>
    <w:rsid w:val="00695EB9"/>
    <w:rsid w:val="00696015"/>
    <w:rsid w:val="00696078"/>
    <w:rsid w:val="00696092"/>
    <w:rsid w:val="00696243"/>
    <w:rsid w:val="0069627E"/>
    <w:rsid w:val="00696290"/>
    <w:rsid w:val="00696938"/>
    <w:rsid w:val="00696B22"/>
    <w:rsid w:val="00696EB3"/>
    <w:rsid w:val="0069739E"/>
    <w:rsid w:val="00697788"/>
    <w:rsid w:val="0069791E"/>
    <w:rsid w:val="00697ABB"/>
    <w:rsid w:val="00697BC3"/>
    <w:rsid w:val="00697EC7"/>
    <w:rsid w:val="006A027D"/>
    <w:rsid w:val="006A02DA"/>
    <w:rsid w:val="006A03C0"/>
    <w:rsid w:val="006A0434"/>
    <w:rsid w:val="006A0505"/>
    <w:rsid w:val="006A0554"/>
    <w:rsid w:val="006A09C7"/>
    <w:rsid w:val="006A0C68"/>
    <w:rsid w:val="006A0D5F"/>
    <w:rsid w:val="006A0DE8"/>
    <w:rsid w:val="006A1498"/>
    <w:rsid w:val="006A14B6"/>
    <w:rsid w:val="006A1760"/>
    <w:rsid w:val="006A17CD"/>
    <w:rsid w:val="006A185D"/>
    <w:rsid w:val="006A1995"/>
    <w:rsid w:val="006A1E80"/>
    <w:rsid w:val="006A1F11"/>
    <w:rsid w:val="006A21D9"/>
    <w:rsid w:val="006A24E7"/>
    <w:rsid w:val="006A26BB"/>
    <w:rsid w:val="006A272C"/>
    <w:rsid w:val="006A275F"/>
    <w:rsid w:val="006A289C"/>
    <w:rsid w:val="006A299D"/>
    <w:rsid w:val="006A2ABA"/>
    <w:rsid w:val="006A2B06"/>
    <w:rsid w:val="006A2F14"/>
    <w:rsid w:val="006A2F1F"/>
    <w:rsid w:val="006A3088"/>
    <w:rsid w:val="006A30EA"/>
    <w:rsid w:val="006A3655"/>
    <w:rsid w:val="006A367F"/>
    <w:rsid w:val="006A3AC8"/>
    <w:rsid w:val="006A3B55"/>
    <w:rsid w:val="006A3BD1"/>
    <w:rsid w:val="006A3C76"/>
    <w:rsid w:val="006A3CC7"/>
    <w:rsid w:val="006A3DFB"/>
    <w:rsid w:val="006A3EB4"/>
    <w:rsid w:val="006A3EE6"/>
    <w:rsid w:val="006A3EF6"/>
    <w:rsid w:val="006A3FEF"/>
    <w:rsid w:val="006A4010"/>
    <w:rsid w:val="006A442F"/>
    <w:rsid w:val="006A476E"/>
    <w:rsid w:val="006A4982"/>
    <w:rsid w:val="006A4A92"/>
    <w:rsid w:val="006A4BD7"/>
    <w:rsid w:val="006A4C49"/>
    <w:rsid w:val="006A4FD2"/>
    <w:rsid w:val="006A51D1"/>
    <w:rsid w:val="006A5421"/>
    <w:rsid w:val="006A5482"/>
    <w:rsid w:val="006A5504"/>
    <w:rsid w:val="006A5741"/>
    <w:rsid w:val="006A59AD"/>
    <w:rsid w:val="006A5A9A"/>
    <w:rsid w:val="006A5C43"/>
    <w:rsid w:val="006A5DA4"/>
    <w:rsid w:val="006A5EE0"/>
    <w:rsid w:val="006A60E0"/>
    <w:rsid w:val="006A6145"/>
    <w:rsid w:val="006A6149"/>
    <w:rsid w:val="006A62D2"/>
    <w:rsid w:val="006A63D8"/>
    <w:rsid w:val="006A6403"/>
    <w:rsid w:val="006A6A09"/>
    <w:rsid w:val="006A6B28"/>
    <w:rsid w:val="006A6C44"/>
    <w:rsid w:val="006A6D22"/>
    <w:rsid w:val="006A6F1A"/>
    <w:rsid w:val="006A6F34"/>
    <w:rsid w:val="006A72FD"/>
    <w:rsid w:val="006A73D4"/>
    <w:rsid w:val="006A74B4"/>
    <w:rsid w:val="006A755F"/>
    <w:rsid w:val="006A7A29"/>
    <w:rsid w:val="006A7AC3"/>
    <w:rsid w:val="006A7AE5"/>
    <w:rsid w:val="006B0169"/>
    <w:rsid w:val="006B02C5"/>
    <w:rsid w:val="006B040D"/>
    <w:rsid w:val="006B0474"/>
    <w:rsid w:val="006B0AC6"/>
    <w:rsid w:val="006B0BC2"/>
    <w:rsid w:val="006B0C47"/>
    <w:rsid w:val="006B1277"/>
    <w:rsid w:val="006B132D"/>
    <w:rsid w:val="006B1638"/>
    <w:rsid w:val="006B1748"/>
    <w:rsid w:val="006B19C1"/>
    <w:rsid w:val="006B19F3"/>
    <w:rsid w:val="006B1A72"/>
    <w:rsid w:val="006B1BF0"/>
    <w:rsid w:val="006B1C29"/>
    <w:rsid w:val="006B1CF5"/>
    <w:rsid w:val="006B1D96"/>
    <w:rsid w:val="006B1E8B"/>
    <w:rsid w:val="006B1EF2"/>
    <w:rsid w:val="006B203C"/>
    <w:rsid w:val="006B2231"/>
    <w:rsid w:val="006B23E9"/>
    <w:rsid w:val="006B244B"/>
    <w:rsid w:val="006B24F3"/>
    <w:rsid w:val="006B28BC"/>
    <w:rsid w:val="006B2A44"/>
    <w:rsid w:val="006B2CC7"/>
    <w:rsid w:val="006B2D03"/>
    <w:rsid w:val="006B2E4F"/>
    <w:rsid w:val="006B2EB1"/>
    <w:rsid w:val="006B2F04"/>
    <w:rsid w:val="006B2FA1"/>
    <w:rsid w:val="006B303E"/>
    <w:rsid w:val="006B317D"/>
    <w:rsid w:val="006B327F"/>
    <w:rsid w:val="006B32FE"/>
    <w:rsid w:val="006B3385"/>
    <w:rsid w:val="006B33A7"/>
    <w:rsid w:val="006B3437"/>
    <w:rsid w:val="006B34BE"/>
    <w:rsid w:val="006B34E8"/>
    <w:rsid w:val="006B39C6"/>
    <w:rsid w:val="006B3D3A"/>
    <w:rsid w:val="006B3D5B"/>
    <w:rsid w:val="006B3D6C"/>
    <w:rsid w:val="006B3ECB"/>
    <w:rsid w:val="006B3EE1"/>
    <w:rsid w:val="006B42B1"/>
    <w:rsid w:val="006B4330"/>
    <w:rsid w:val="006B4367"/>
    <w:rsid w:val="006B437F"/>
    <w:rsid w:val="006B441C"/>
    <w:rsid w:val="006B4464"/>
    <w:rsid w:val="006B4607"/>
    <w:rsid w:val="006B460C"/>
    <w:rsid w:val="006B4657"/>
    <w:rsid w:val="006B46DD"/>
    <w:rsid w:val="006B497D"/>
    <w:rsid w:val="006B49A9"/>
    <w:rsid w:val="006B49BA"/>
    <w:rsid w:val="006B4DFE"/>
    <w:rsid w:val="006B5409"/>
    <w:rsid w:val="006B5482"/>
    <w:rsid w:val="006B5593"/>
    <w:rsid w:val="006B5635"/>
    <w:rsid w:val="006B5917"/>
    <w:rsid w:val="006B5B55"/>
    <w:rsid w:val="006B5E7E"/>
    <w:rsid w:val="006B5F5F"/>
    <w:rsid w:val="006B6817"/>
    <w:rsid w:val="006B6C7B"/>
    <w:rsid w:val="006B6CDC"/>
    <w:rsid w:val="006B6EC7"/>
    <w:rsid w:val="006B7160"/>
    <w:rsid w:val="006B748D"/>
    <w:rsid w:val="006B765E"/>
    <w:rsid w:val="006B7847"/>
    <w:rsid w:val="006B7A91"/>
    <w:rsid w:val="006B7D01"/>
    <w:rsid w:val="006B7E69"/>
    <w:rsid w:val="006C0099"/>
    <w:rsid w:val="006C00BD"/>
    <w:rsid w:val="006C01B6"/>
    <w:rsid w:val="006C02E2"/>
    <w:rsid w:val="006C05BB"/>
    <w:rsid w:val="006C078A"/>
    <w:rsid w:val="006C07A9"/>
    <w:rsid w:val="006C0BE9"/>
    <w:rsid w:val="006C0C63"/>
    <w:rsid w:val="006C0DC5"/>
    <w:rsid w:val="006C0F18"/>
    <w:rsid w:val="006C10BF"/>
    <w:rsid w:val="006C133D"/>
    <w:rsid w:val="006C1412"/>
    <w:rsid w:val="006C1415"/>
    <w:rsid w:val="006C147B"/>
    <w:rsid w:val="006C1523"/>
    <w:rsid w:val="006C16C8"/>
    <w:rsid w:val="006C1835"/>
    <w:rsid w:val="006C1D8D"/>
    <w:rsid w:val="006C1F3A"/>
    <w:rsid w:val="006C1F54"/>
    <w:rsid w:val="006C242E"/>
    <w:rsid w:val="006C2530"/>
    <w:rsid w:val="006C2973"/>
    <w:rsid w:val="006C2D4A"/>
    <w:rsid w:val="006C2D62"/>
    <w:rsid w:val="006C2F6F"/>
    <w:rsid w:val="006C3002"/>
    <w:rsid w:val="006C30EC"/>
    <w:rsid w:val="006C31D6"/>
    <w:rsid w:val="006C336E"/>
    <w:rsid w:val="006C33D9"/>
    <w:rsid w:val="006C3541"/>
    <w:rsid w:val="006C3591"/>
    <w:rsid w:val="006C3668"/>
    <w:rsid w:val="006C3CDE"/>
    <w:rsid w:val="006C4423"/>
    <w:rsid w:val="006C4485"/>
    <w:rsid w:val="006C4493"/>
    <w:rsid w:val="006C45AA"/>
    <w:rsid w:val="006C4726"/>
    <w:rsid w:val="006C47A3"/>
    <w:rsid w:val="006C48EA"/>
    <w:rsid w:val="006C4914"/>
    <w:rsid w:val="006C4921"/>
    <w:rsid w:val="006C4BF6"/>
    <w:rsid w:val="006C4E81"/>
    <w:rsid w:val="006C4F9D"/>
    <w:rsid w:val="006C51AC"/>
    <w:rsid w:val="006C527B"/>
    <w:rsid w:val="006C53A4"/>
    <w:rsid w:val="006C53A8"/>
    <w:rsid w:val="006C552A"/>
    <w:rsid w:val="006C56C7"/>
    <w:rsid w:val="006C5937"/>
    <w:rsid w:val="006C5B9B"/>
    <w:rsid w:val="006C5C43"/>
    <w:rsid w:val="006C5CFD"/>
    <w:rsid w:val="006C6344"/>
    <w:rsid w:val="006C63C0"/>
    <w:rsid w:val="006C63C5"/>
    <w:rsid w:val="006C63FE"/>
    <w:rsid w:val="006C6444"/>
    <w:rsid w:val="006C6747"/>
    <w:rsid w:val="006C6751"/>
    <w:rsid w:val="006C67EB"/>
    <w:rsid w:val="006C6959"/>
    <w:rsid w:val="006C7117"/>
    <w:rsid w:val="006C7755"/>
    <w:rsid w:val="006C777B"/>
    <w:rsid w:val="006C7799"/>
    <w:rsid w:val="006C7E8C"/>
    <w:rsid w:val="006CC689"/>
    <w:rsid w:val="006D037D"/>
    <w:rsid w:val="006D058B"/>
    <w:rsid w:val="006D0672"/>
    <w:rsid w:val="006D0740"/>
    <w:rsid w:val="006D0755"/>
    <w:rsid w:val="006D0769"/>
    <w:rsid w:val="006D0B96"/>
    <w:rsid w:val="006D0C5E"/>
    <w:rsid w:val="006D0EB5"/>
    <w:rsid w:val="006D1068"/>
    <w:rsid w:val="006D1572"/>
    <w:rsid w:val="006D1B28"/>
    <w:rsid w:val="006D1E3C"/>
    <w:rsid w:val="006D1FA7"/>
    <w:rsid w:val="006D2078"/>
    <w:rsid w:val="006D23DF"/>
    <w:rsid w:val="006D2473"/>
    <w:rsid w:val="006D267F"/>
    <w:rsid w:val="006D2B14"/>
    <w:rsid w:val="006D2B2D"/>
    <w:rsid w:val="006D2B6F"/>
    <w:rsid w:val="006D2C83"/>
    <w:rsid w:val="006D2D00"/>
    <w:rsid w:val="006D2DC6"/>
    <w:rsid w:val="006D3008"/>
    <w:rsid w:val="006D30AE"/>
    <w:rsid w:val="006D3A22"/>
    <w:rsid w:val="006D3A8A"/>
    <w:rsid w:val="006D3B3D"/>
    <w:rsid w:val="006D3C3A"/>
    <w:rsid w:val="006D3DC6"/>
    <w:rsid w:val="006D3DDD"/>
    <w:rsid w:val="006D4038"/>
    <w:rsid w:val="006D43DE"/>
    <w:rsid w:val="006D4523"/>
    <w:rsid w:val="006D46C5"/>
    <w:rsid w:val="006D46F9"/>
    <w:rsid w:val="006D48BC"/>
    <w:rsid w:val="006D48C9"/>
    <w:rsid w:val="006D499B"/>
    <w:rsid w:val="006D4E7C"/>
    <w:rsid w:val="006D4F61"/>
    <w:rsid w:val="006D5071"/>
    <w:rsid w:val="006D521D"/>
    <w:rsid w:val="006D52A4"/>
    <w:rsid w:val="006D574C"/>
    <w:rsid w:val="006D58EA"/>
    <w:rsid w:val="006D59AB"/>
    <w:rsid w:val="006D5BC7"/>
    <w:rsid w:val="006D5CE9"/>
    <w:rsid w:val="006D5ED3"/>
    <w:rsid w:val="006D63E2"/>
    <w:rsid w:val="006D653F"/>
    <w:rsid w:val="006D66B6"/>
    <w:rsid w:val="006D6AE4"/>
    <w:rsid w:val="006D6B57"/>
    <w:rsid w:val="006D6D21"/>
    <w:rsid w:val="006D6DFA"/>
    <w:rsid w:val="006D6F02"/>
    <w:rsid w:val="006D710D"/>
    <w:rsid w:val="006D7250"/>
    <w:rsid w:val="006D77AE"/>
    <w:rsid w:val="006D7988"/>
    <w:rsid w:val="006D7AA9"/>
    <w:rsid w:val="006D7D09"/>
    <w:rsid w:val="006D7EED"/>
    <w:rsid w:val="006E021B"/>
    <w:rsid w:val="006E0365"/>
    <w:rsid w:val="006E046B"/>
    <w:rsid w:val="006E04E8"/>
    <w:rsid w:val="006E05EC"/>
    <w:rsid w:val="006E05FC"/>
    <w:rsid w:val="006E0664"/>
    <w:rsid w:val="006E09FA"/>
    <w:rsid w:val="006E0CC2"/>
    <w:rsid w:val="006E0DEA"/>
    <w:rsid w:val="006E10A5"/>
    <w:rsid w:val="006E1125"/>
    <w:rsid w:val="006E11B5"/>
    <w:rsid w:val="006E1290"/>
    <w:rsid w:val="006E1485"/>
    <w:rsid w:val="006E14C3"/>
    <w:rsid w:val="006E1561"/>
    <w:rsid w:val="006E16D4"/>
    <w:rsid w:val="006E1E63"/>
    <w:rsid w:val="006E1E7D"/>
    <w:rsid w:val="006E1ED0"/>
    <w:rsid w:val="006E2031"/>
    <w:rsid w:val="006E2036"/>
    <w:rsid w:val="006E21D2"/>
    <w:rsid w:val="006E21D7"/>
    <w:rsid w:val="006E2683"/>
    <w:rsid w:val="006E2A01"/>
    <w:rsid w:val="006E2D6F"/>
    <w:rsid w:val="006E2DDC"/>
    <w:rsid w:val="006E2F9C"/>
    <w:rsid w:val="006E2FA6"/>
    <w:rsid w:val="006E2FBA"/>
    <w:rsid w:val="006E307F"/>
    <w:rsid w:val="006E3281"/>
    <w:rsid w:val="006E34EF"/>
    <w:rsid w:val="006E35E1"/>
    <w:rsid w:val="006E397F"/>
    <w:rsid w:val="006E3A17"/>
    <w:rsid w:val="006E3AC6"/>
    <w:rsid w:val="006E3BBF"/>
    <w:rsid w:val="006E3EAC"/>
    <w:rsid w:val="006E44E1"/>
    <w:rsid w:val="006E4776"/>
    <w:rsid w:val="006E4800"/>
    <w:rsid w:val="006E489F"/>
    <w:rsid w:val="006E4970"/>
    <w:rsid w:val="006E497E"/>
    <w:rsid w:val="006E4B45"/>
    <w:rsid w:val="006E4B96"/>
    <w:rsid w:val="006E4D4A"/>
    <w:rsid w:val="006E4DCC"/>
    <w:rsid w:val="006E4F1E"/>
    <w:rsid w:val="006E5205"/>
    <w:rsid w:val="006E5462"/>
    <w:rsid w:val="006E5888"/>
    <w:rsid w:val="006E5BDA"/>
    <w:rsid w:val="006E5C09"/>
    <w:rsid w:val="006E5E7F"/>
    <w:rsid w:val="006E5FE1"/>
    <w:rsid w:val="006E60E3"/>
    <w:rsid w:val="006E6108"/>
    <w:rsid w:val="006E61FA"/>
    <w:rsid w:val="006E635B"/>
    <w:rsid w:val="006E63D4"/>
    <w:rsid w:val="006E6589"/>
    <w:rsid w:val="006E6597"/>
    <w:rsid w:val="006E6979"/>
    <w:rsid w:val="006E6A2D"/>
    <w:rsid w:val="006E6B36"/>
    <w:rsid w:val="006E7072"/>
    <w:rsid w:val="006E70DF"/>
    <w:rsid w:val="006E75F2"/>
    <w:rsid w:val="006E77C6"/>
    <w:rsid w:val="006E7889"/>
    <w:rsid w:val="006E7952"/>
    <w:rsid w:val="006E7B0E"/>
    <w:rsid w:val="006E7C59"/>
    <w:rsid w:val="006E7D4A"/>
    <w:rsid w:val="006E7D97"/>
    <w:rsid w:val="006E7E23"/>
    <w:rsid w:val="006F0008"/>
    <w:rsid w:val="006F00D6"/>
    <w:rsid w:val="006F04E7"/>
    <w:rsid w:val="006F05A1"/>
    <w:rsid w:val="006F05C8"/>
    <w:rsid w:val="006F05D6"/>
    <w:rsid w:val="006F071F"/>
    <w:rsid w:val="006F0954"/>
    <w:rsid w:val="006F0A89"/>
    <w:rsid w:val="006F0B8B"/>
    <w:rsid w:val="006F0C56"/>
    <w:rsid w:val="006F0EC1"/>
    <w:rsid w:val="006F1221"/>
    <w:rsid w:val="006F12A3"/>
    <w:rsid w:val="006F13FA"/>
    <w:rsid w:val="006F1594"/>
    <w:rsid w:val="006F18CD"/>
    <w:rsid w:val="006F1910"/>
    <w:rsid w:val="006F19F9"/>
    <w:rsid w:val="006F1E45"/>
    <w:rsid w:val="006F1EEE"/>
    <w:rsid w:val="006F1F1D"/>
    <w:rsid w:val="006F1F6B"/>
    <w:rsid w:val="006F20DA"/>
    <w:rsid w:val="006F2414"/>
    <w:rsid w:val="006F2683"/>
    <w:rsid w:val="006F26DA"/>
    <w:rsid w:val="006F27F1"/>
    <w:rsid w:val="006F2863"/>
    <w:rsid w:val="006F2964"/>
    <w:rsid w:val="006F2B2E"/>
    <w:rsid w:val="006F2CBA"/>
    <w:rsid w:val="006F2E8A"/>
    <w:rsid w:val="006F2EE9"/>
    <w:rsid w:val="006F3223"/>
    <w:rsid w:val="006F343D"/>
    <w:rsid w:val="006F37C1"/>
    <w:rsid w:val="006F386E"/>
    <w:rsid w:val="006F3BFC"/>
    <w:rsid w:val="006F3C3B"/>
    <w:rsid w:val="006F3CCB"/>
    <w:rsid w:val="006F489A"/>
    <w:rsid w:val="006F4D54"/>
    <w:rsid w:val="006F4E32"/>
    <w:rsid w:val="006F56F7"/>
    <w:rsid w:val="006F5702"/>
    <w:rsid w:val="006F5963"/>
    <w:rsid w:val="006F59FA"/>
    <w:rsid w:val="006F5ACD"/>
    <w:rsid w:val="006F5F81"/>
    <w:rsid w:val="006F618F"/>
    <w:rsid w:val="006F6354"/>
    <w:rsid w:val="006F645A"/>
    <w:rsid w:val="006F698F"/>
    <w:rsid w:val="006F6A71"/>
    <w:rsid w:val="006F6F9D"/>
    <w:rsid w:val="006F7054"/>
    <w:rsid w:val="006F7063"/>
    <w:rsid w:val="006F72A3"/>
    <w:rsid w:val="006F7848"/>
    <w:rsid w:val="006F7BEF"/>
    <w:rsid w:val="006F7CD6"/>
    <w:rsid w:val="006F7D5A"/>
    <w:rsid w:val="006F7EDC"/>
    <w:rsid w:val="00700083"/>
    <w:rsid w:val="00700270"/>
    <w:rsid w:val="007002E2"/>
    <w:rsid w:val="0070041E"/>
    <w:rsid w:val="007008A3"/>
    <w:rsid w:val="007008BA"/>
    <w:rsid w:val="00700B4B"/>
    <w:rsid w:val="00700CF5"/>
    <w:rsid w:val="00700EDF"/>
    <w:rsid w:val="00700EEB"/>
    <w:rsid w:val="00700F59"/>
    <w:rsid w:val="00700FBA"/>
    <w:rsid w:val="00701180"/>
    <w:rsid w:val="007012EA"/>
    <w:rsid w:val="0070132B"/>
    <w:rsid w:val="00701355"/>
    <w:rsid w:val="00701487"/>
    <w:rsid w:val="00701813"/>
    <w:rsid w:val="00701BEE"/>
    <w:rsid w:val="00701ECF"/>
    <w:rsid w:val="00702031"/>
    <w:rsid w:val="0070216E"/>
    <w:rsid w:val="00702205"/>
    <w:rsid w:val="0070224E"/>
    <w:rsid w:val="007025CF"/>
    <w:rsid w:val="00702620"/>
    <w:rsid w:val="00702665"/>
    <w:rsid w:val="007026EF"/>
    <w:rsid w:val="007029D3"/>
    <w:rsid w:val="00702F0E"/>
    <w:rsid w:val="0070306D"/>
    <w:rsid w:val="00703160"/>
    <w:rsid w:val="007035CE"/>
    <w:rsid w:val="00703699"/>
    <w:rsid w:val="0070384E"/>
    <w:rsid w:val="00703A54"/>
    <w:rsid w:val="00703C85"/>
    <w:rsid w:val="00704128"/>
    <w:rsid w:val="00704756"/>
    <w:rsid w:val="00704764"/>
    <w:rsid w:val="0070492B"/>
    <w:rsid w:val="00704EDA"/>
    <w:rsid w:val="007053C7"/>
    <w:rsid w:val="007056D1"/>
    <w:rsid w:val="0070572E"/>
    <w:rsid w:val="00705BFC"/>
    <w:rsid w:val="0070606C"/>
    <w:rsid w:val="007060E2"/>
    <w:rsid w:val="00706508"/>
    <w:rsid w:val="007065CD"/>
    <w:rsid w:val="007066C2"/>
    <w:rsid w:val="0070686A"/>
    <w:rsid w:val="00706990"/>
    <w:rsid w:val="00706A39"/>
    <w:rsid w:val="00706AE5"/>
    <w:rsid w:val="007072C5"/>
    <w:rsid w:val="007072F4"/>
    <w:rsid w:val="00707A4D"/>
    <w:rsid w:val="00707E7F"/>
    <w:rsid w:val="00707FB6"/>
    <w:rsid w:val="00710065"/>
    <w:rsid w:val="00710163"/>
    <w:rsid w:val="00710257"/>
    <w:rsid w:val="00710386"/>
    <w:rsid w:val="00710960"/>
    <w:rsid w:val="007109DD"/>
    <w:rsid w:val="00710A4D"/>
    <w:rsid w:val="00710CC1"/>
    <w:rsid w:val="007111D3"/>
    <w:rsid w:val="0071124D"/>
    <w:rsid w:val="007113DD"/>
    <w:rsid w:val="00711596"/>
    <w:rsid w:val="007115D9"/>
    <w:rsid w:val="00711BD4"/>
    <w:rsid w:val="00711C94"/>
    <w:rsid w:val="00711CCD"/>
    <w:rsid w:val="00711E79"/>
    <w:rsid w:val="007120E6"/>
    <w:rsid w:val="00712203"/>
    <w:rsid w:val="00712464"/>
    <w:rsid w:val="00712643"/>
    <w:rsid w:val="007128C0"/>
    <w:rsid w:val="00712B46"/>
    <w:rsid w:val="00712B4D"/>
    <w:rsid w:val="00712BD5"/>
    <w:rsid w:val="00712C75"/>
    <w:rsid w:val="00712E69"/>
    <w:rsid w:val="00712F0C"/>
    <w:rsid w:val="00713062"/>
    <w:rsid w:val="007130F4"/>
    <w:rsid w:val="007130FE"/>
    <w:rsid w:val="0071335F"/>
    <w:rsid w:val="0071347B"/>
    <w:rsid w:val="007136A8"/>
    <w:rsid w:val="00713721"/>
    <w:rsid w:val="00713729"/>
    <w:rsid w:val="00713751"/>
    <w:rsid w:val="00713940"/>
    <w:rsid w:val="00713BDA"/>
    <w:rsid w:val="00713BEA"/>
    <w:rsid w:val="00713C51"/>
    <w:rsid w:val="00713D95"/>
    <w:rsid w:val="00713E6D"/>
    <w:rsid w:val="00713FD0"/>
    <w:rsid w:val="0071402F"/>
    <w:rsid w:val="0071410A"/>
    <w:rsid w:val="00714244"/>
    <w:rsid w:val="007143A1"/>
    <w:rsid w:val="00714498"/>
    <w:rsid w:val="00714501"/>
    <w:rsid w:val="007148A8"/>
    <w:rsid w:val="00714CB6"/>
    <w:rsid w:val="00714F68"/>
    <w:rsid w:val="00714F6C"/>
    <w:rsid w:val="0071535A"/>
    <w:rsid w:val="00715596"/>
    <w:rsid w:val="007156FF"/>
    <w:rsid w:val="007157CB"/>
    <w:rsid w:val="007158B9"/>
    <w:rsid w:val="007158F6"/>
    <w:rsid w:val="007159DD"/>
    <w:rsid w:val="00715E15"/>
    <w:rsid w:val="00715E1B"/>
    <w:rsid w:val="007163B6"/>
    <w:rsid w:val="007165AD"/>
    <w:rsid w:val="007166ED"/>
    <w:rsid w:val="00716731"/>
    <w:rsid w:val="00716887"/>
    <w:rsid w:val="007169D0"/>
    <w:rsid w:val="00716AC0"/>
    <w:rsid w:val="00716FCF"/>
    <w:rsid w:val="007171F5"/>
    <w:rsid w:val="00717294"/>
    <w:rsid w:val="007172D6"/>
    <w:rsid w:val="007174C6"/>
    <w:rsid w:val="0071756A"/>
    <w:rsid w:val="00717800"/>
    <w:rsid w:val="007178CE"/>
    <w:rsid w:val="00717B98"/>
    <w:rsid w:val="00717C4B"/>
    <w:rsid w:val="00717CD1"/>
    <w:rsid w:val="00717DEF"/>
    <w:rsid w:val="00717DF0"/>
    <w:rsid w:val="00717F87"/>
    <w:rsid w:val="00717FB6"/>
    <w:rsid w:val="00720033"/>
    <w:rsid w:val="00720344"/>
    <w:rsid w:val="007204C1"/>
    <w:rsid w:val="00720512"/>
    <w:rsid w:val="007206DF"/>
    <w:rsid w:val="007209E2"/>
    <w:rsid w:val="00720AD6"/>
    <w:rsid w:val="00720C53"/>
    <w:rsid w:val="00720E2E"/>
    <w:rsid w:val="00720EF6"/>
    <w:rsid w:val="0072113D"/>
    <w:rsid w:val="00721219"/>
    <w:rsid w:val="00721246"/>
    <w:rsid w:val="00721332"/>
    <w:rsid w:val="00721355"/>
    <w:rsid w:val="007217AB"/>
    <w:rsid w:val="00721866"/>
    <w:rsid w:val="00721A8A"/>
    <w:rsid w:val="0072218D"/>
    <w:rsid w:val="0072220B"/>
    <w:rsid w:val="007222D8"/>
    <w:rsid w:val="00722328"/>
    <w:rsid w:val="007223D2"/>
    <w:rsid w:val="007224AB"/>
    <w:rsid w:val="007226C8"/>
    <w:rsid w:val="00722714"/>
    <w:rsid w:val="00722929"/>
    <w:rsid w:val="00722AEB"/>
    <w:rsid w:val="00722D79"/>
    <w:rsid w:val="00722D81"/>
    <w:rsid w:val="00722F0C"/>
    <w:rsid w:val="007232CB"/>
    <w:rsid w:val="00723524"/>
    <w:rsid w:val="007235CE"/>
    <w:rsid w:val="00723648"/>
    <w:rsid w:val="007239A8"/>
    <w:rsid w:val="00723C40"/>
    <w:rsid w:val="00723C6B"/>
    <w:rsid w:val="007240A5"/>
    <w:rsid w:val="0072463B"/>
    <w:rsid w:val="0072471A"/>
    <w:rsid w:val="00724BF2"/>
    <w:rsid w:val="00724D00"/>
    <w:rsid w:val="00724E37"/>
    <w:rsid w:val="00724EEF"/>
    <w:rsid w:val="007250AA"/>
    <w:rsid w:val="0072539F"/>
    <w:rsid w:val="00725691"/>
    <w:rsid w:val="007257B5"/>
    <w:rsid w:val="00725935"/>
    <w:rsid w:val="0072595E"/>
    <w:rsid w:val="00725B6C"/>
    <w:rsid w:val="00725BE0"/>
    <w:rsid w:val="00725D7B"/>
    <w:rsid w:val="00725E60"/>
    <w:rsid w:val="00725EBB"/>
    <w:rsid w:val="007260DB"/>
    <w:rsid w:val="00726435"/>
    <w:rsid w:val="0072689A"/>
    <w:rsid w:val="00726A45"/>
    <w:rsid w:val="00726C42"/>
    <w:rsid w:val="00726CFC"/>
    <w:rsid w:val="00726F74"/>
    <w:rsid w:val="00727002"/>
    <w:rsid w:val="007271A1"/>
    <w:rsid w:val="00727543"/>
    <w:rsid w:val="007275CE"/>
    <w:rsid w:val="00727725"/>
    <w:rsid w:val="007279D7"/>
    <w:rsid w:val="00727A27"/>
    <w:rsid w:val="00727A35"/>
    <w:rsid w:val="00727A88"/>
    <w:rsid w:val="00727AE7"/>
    <w:rsid w:val="00727B60"/>
    <w:rsid w:val="00727B86"/>
    <w:rsid w:val="00727C16"/>
    <w:rsid w:val="00727DFD"/>
    <w:rsid w:val="00730199"/>
    <w:rsid w:val="00730389"/>
    <w:rsid w:val="00730521"/>
    <w:rsid w:val="00730D97"/>
    <w:rsid w:val="00731244"/>
    <w:rsid w:val="00731787"/>
    <w:rsid w:val="00731A4E"/>
    <w:rsid w:val="00731A95"/>
    <w:rsid w:val="00731EDF"/>
    <w:rsid w:val="00731FF6"/>
    <w:rsid w:val="007322F4"/>
    <w:rsid w:val="0073230D"/>
    <w:rsid w:val="00732556"/>
    <w:rsid w:val="0073262E"/>
    <w:rsid w:val="00732739"/>
    <w:rsid w:val="00732777"/>
    <w:rsid w:val="00732806"/>
    <w:rsid w:val="007329CC"/>
    <w:rsid w:val="00732D12"/>
    <w:rsid w:val="00733028"/>
    <w:rsid w:val="00733059"/>
    <w:rsid w:val="00733193"/>
    <w:rsid w:val="0073331F"/>
    <w:rsid w:val="00733407"/>
    <w:rsid w:val="00733486"/>
    <w:rsid w:val="00733522"/>
    <w:rsid w:val="00733545"/>
    <w:rsid w:val="007336A1"/>
    <w:rsid w:val="0073383D"/>
    <w:rsid w:val="00733EBB"/>
    <w:rsid w:val="00733F42"/>
    <w:rsid w:val="00734248"/>
    <w:rsid w:val="0073424B"/>
    <w:rsid w:val="007342E0"/>
    <w:rsid w:val="0073441C"/>
    <w:rsid w:val="00734531"/>
    <w:rsid w:val="007346F3"/>
    <w:rsid w:val="00734922"/>
    <w:rsid w:val="007349D1"/>
    <w:rsid w:val="00734CB7"/>
    <w:rsid w:val="00734D9C"/>
    <w:rsid w:val="00734DAF"/>
    <w:rsid w:val="00734ED8"/>
    <w:rsid w:val="00735195"/>
    <w:rsid w:val="007351DA"/>
    <w:rsid w:val="007352BD"/>
    <w:rsid w:val="007353BC"/>
    <w:rsid w:val="007354A6"/>
    <w:rsid w:val="007354B4"/>
    <w:rsid w:val="00735508"/>
    <w:rsid w:val="00735878"/>
    <w:rsid w:val="00735F29"/>
    <w:rsid w:val="007360F2"/>
    <w:rsid w:val="0073611D"/>
    <w:rsid w:val="007364CB"/>
    <w:rsid w:val="007364EC"/>
    <w:rsid w:val="0073674B"/>
    <w:rsid w:val="00736A86"/>
    <w:rsid w:val="00736CE3"/>
    <w:rsid w:val="00736E8E"/>
    <w:rsid w:val="00737205"/>
    <w:rsid w:val="0073760D"/>
    <w:rsid w:val="00737683"/>
    <w:rsid w:val="007377EA"/>
    <w:rsid w:val="007378C1"/>
    <w:rsid w:val="00737A55"/>
    <w:rsid w:val="00737F3D"/>
    <w:rsid w:val="00740230"/>
    <w:rsid w:val="007403CC"/>
    <w:rsid w:val="0074064E"/>
    <w:rsid w:val="007406FA"/>
    <w:rsid w:val="007407EB"/>
    <w:rsid w:val="007407EC"/>
    <w:rsid w:val="00740D04"/>
    <w:rsid w:val="007410BB"/>
    <w:rsid w:val="007410EE"/>
    <w:rsid w:val="007411B2"/>
    <w:rsid w:val="0074158C"/>
    <w:rsid w:val="007418C5"/>
    <w:rsid w:val="00741A65"/>
    <w:rsid w:val="00741B95"/>
    <w:rsid w:val="00741C4F"/>
    <w:rsid w:val="00741EAE"/>
    <w:rsid w:val="00741F83"/>
    <w:rsid w:val="00741FA6"/>
    <w:rsid w:val="0074211B"/>
    <w:rsid w:val="007426D1"/>
    <w:rsid w:val="007427CB"/>
    <w:rsid w:val="00742928"/>
    <w:rsid w:val="0074293B"/>
    <w:rsid w:val="00742BF2"/>
    <w:rsid w:val="00742C4F"/>
    <w:rsid w:val="00742D82"/>
    <w:rsid w:val="00742E4C"/>
    <w:rsid w:val="00742FBA"/>
    <w:rsid w:val="007430E7"/>
    <w:rsid w:val="0074314C"/>
    <w:rsid w:val="00743424"/>
    <w:rsid w:val="007434A7"/>
    <w:rsid w:val="0074355A"/>
    <w:rsid w:val="00743720"/>
    <w:rsid w:val="00743798"/>
    <w:rsid w:val="00743BA4"/>
    <w:rsid w:val="00743CFC"/>
    <w:rsid w:val="00743ED7"/>
    <w:rsid w:val="00743EDF"/>
    <w:rsid w:val="00743F27"/>
    <w:rsid w:val="00744150"/>
    <w:rsid w:val="007442D5"/>
    <w:rsid w:val="0074439A"/>
    <w:rsid w:val="00744477"/>
    <w:rsid w:val="007445A7"/>
    <w:rsid w:val="0074490B"/>
    <w:rsid w:val="00744AB9"/>
    <w:rsid w:val="00744BFE"/>
    <w:rsid w:val="00744EB2"/>
    <w:rsid w:val="00744F15"/>
    <w:rsid w:val="00745027"/>
    <w:rsid w:val="007450E3"/>
    <w:rsid w:val="0074512D"/>
    <w:rsid w:val="00745162"/>
    <w:rsid w:val="00745451"/>
    <w:rsid w:val="00745460"/>
    <w:rsid w:val="007454AE"/>
    <w:rsid w:val="0074566E"/>
    <w:rsid w:val="007456EF"/>
    <w:rsid w:val="00745714"/>
    <w:rsid w:val="00745759"/>
    <w:rsid w:val="007457D4"/>
    <w:rsid w:val="007458AD"/>
    <w:rsid w:val="00745BB8"/>
    <w:rsid w:val="00745C45"/>
    <w:rsid w:val="00745CB8"/>
    <w:rsid w:val="00745E40"/>
    <w:rsid w:val="00745FBF"/>
    <w:rsid w:val="00745FCE"/>
    <w:rsid w:val="00746096"/>
    <w:rsid w:val="00746182"/>
    <w:rsid w:val="0074622C"/>
    <w:rsid w:val="00746239"/>
    <w:rsid w:val="00746641"/>
    <w:rsid w:val="00746739"/>
    <w:rsid w:val="00746879"/>
    <w:rsid w:val="007468FC"/>
    <w:rsid w:val="00746A77"/>
    <w:rsid w:val="00746B17"/>
    <w:rsid w:val="00746B27"/>
    <w:rsid w:val="00746E6D"/>
    <w:rsid w:val="00746ED9"/>
    <w:rsid w:val="00746F14"/>
    <w:rsid w:val="007471FC"/>
    <w:rsid w:val="0074729F"/>
    <w:rsid w:val="0074744F"/>
    <w:rsid w:val="00747638"/>
    <w:rsid w:val="007477FC"/>
    <w:rsid w:val="00747980"/>
    <w:rsid w:val="007479C6"/>
    <w:rsid w:val="00747A0A"/>
    <w:rsid w:val="00747E54"/>
    <w:rsid w:val="00747EFB"/>
    <w:rsid w:val="007501A8"/>
    <w:rsid w:val="00750347"/>
    <w:rsid w:val="0075057F"/>
    <w:rsid w:val="007505CE"/>
    <w:rsid w:val="007505D7"/>
    <w:rsid w:val="00750A52"/>
    <w:rsid w:val="00750B11"/>
    <w:rsid w:val="00750C16"/>
    <w:rsid w:val="00750D28"/>
    <w:rsid w:val="00750EE7"/>
    <w:rsid w:val="007510C2"/>
    <w:rsid w:val="00751103"/>
    <w:rsid w:val="0075143A"/>
    <w:rsid w:val="00751552"/>
    <w:rsid w:val="00751650"/>
    <w:rsid w:val="00751899"/>
    <w:rsid w:val="00751A38"/>
    <w:rsid w:val="00751D15"/>
    <w:rsid w:val="00751ED9"/>
    <w:rsid w:val="00752306"/>
    <w:rsid w:val="00752442"/>
    <w:rsid w:val="00752673"/>
    <w:rsid w:val="007526A3"/>
    <w:rsid w:val="007526BE"/>
    <w:rsid w:val="00752753"/>
    <w:rsid w:val="00752778"/>
    <w:rsid w:val="0075279A"/>
    <w:rsid w:val="0075281A"/>
    <w:rsid w:val="00752913"/>
    <w:rsid w:val="00752978"/>
    <w:rsid w:val="007529DA"/>
    <w:rsid w:val="00752BEF"/>
    <w:rsid w:val="00752CA3"/>
    <w:rsid w:val="00752D45"/>
    <w:rsid w:val="00752E21"/>
    <w:rsid w:val="0075317F"/>
    <w:rsid w:val="007532C4"/>
    <w:rsid w:val="007532C6"/>
    <w:rsid w:val="0075341B"/>
    <w:rsid w:val="00753508"/>
    <w:rsid w:val="007535F1"/>
    <w:rsid w:val="0075360E"/>
    <w:rsid w:val="0075386A"/>
    <w:rsid w:val="00753A8B"/>
    <w:rsid w:val="00753E89"/>
    <w:rsid w:val="00753EF1"/>
    <w:rsid w:val="00754202"/>
    <w:rsid w:val="0075458B"/>
    <w:rsid w:val="00754825"/>
    <w:rsid w:val="007548E7"/>
    <w:rsid w:val="00754A50"/>
    <w:rsid w:val="00754E06"/>
    <w:rsid w:val="0075526E"/>
    <w:rsid w:val="007557D7"/>
    <w:rsid w:val="00755825"/>
    <w:rsid w:val="00755845"/>
    <w:rsid w:val="0075591F"/>
    <w:rsid w:val="00755988"/>
    <w:rsid w:val="00755A16"/>
    <w:rsid w:val="00755E4F"/>
    <w:rsid w:val="0075618C"/>
    <w:rsid w:val="007563AD"/>
    <w:rsid w:val="007564F4"/>
    <w:rsid w:val="00756687"/>
    <w:rsid w:val="007567C3"/>
    <w:rsid w:val="0075685A"/>
    <w:rsid w:val="0075687E"/>
    <w:rsid w:val="00756A50"/>
    <w:rsid w:val="00756B11"/>
    <w:rsid w:val="00756C05"/>
    <w:rsid w:val="00756FB7"/>
    <w:rsid w:val="007570B8"/>
    <w:rsid w:val="0075739A"/>
    <w:rsid w:val="00757AF8"/>
    <w:rsid w:val="00757BDC"/>
    <w:rsid w:val="00757D20"/>
    <w:rsid w:val="00757F58"/>
    <w:rsid w:val="00757FB1"/>
    <w:rsid w:val="00757FC4"/>
    <w:rsid w:val="00760243"/>
    <w:rsid w:val="007602F5"/>
    <w:rsid w:val="00760545"/>
    <w:rsid w:val="00760599"/>
    <w:rsid w:val="00760C42"/>
    <w:rsid w:val="00760D10"/>
    <w:rsid w:val="00760FD9"/>
    <w:rsid w:val="00760FEF"/>
    <w:rsid w:val="0076115A"/>
    <w:rsid w:val="00761206"/>
    <w:rsid w:val="007612FF"/>
    <w:rsid w:val="0076146A"/>
    <w:rsid w:val="00761816"/>
    <w:rsid w:val="007618AF"/>
    <w:rsid w:val="00761AA4"/>
    <w:rsid w:val="00761B20"/>
    <w:rsid w:val="00761C14"/>
    <w:rsid w:val="00761FDC"/>
    <w:rsid w:val="00761FE5"/>
    <w:rsid w:val="0076207D"/>
    <w:rsid w:val="007620D4"/>
    <w:rsid w:val="00762125"/>
    <w:rsid w:val="00762324"/>
    <w:rsid w:val="007623C6"/>
    <w:rsid w:val="00762547"/>
    <w:rsid w:val="007625F1"/>
    <w:rsid w:val="0076281D"/>
    <w:rsid w:val="007628F4"/>
    <w:rsid w:val="00762A81"/>
    <w:rsid w:val="00762DB8"/>
    <w:rsid w:val="00762DF7"/>
    <w:rsid w:val="00762E07"/>
    <w:rsid w:val="00762E12"/>
    <w:rsid w:val="00762E1F"/>
    <w:rsid w:val="00762F5E"/>
    <w:rsid w:val="0076366E"/>
    <w:rsid w:val="007637FE"/>
    <w:rsid w:val="00763D08"/>
    <w:rsid w:val="00763FC0"/>
    <w:rsid w:val="007640D0"/>
    <w:rsid w:val="007645AE"/>
    <w:rsid w:val="00764631"/>
    <w:rsid w:val="007647A0"/>
    <w:rsid w:val="0076498E"/>
    <w:rsid w:val="00764FAF"/>
    <w:rsid w:val="00765039"/>
    <w:rsid w:val="00765149"/>
    <w:rsid w:val="007651BB"/>
    <w:rsid w:val="00765325"/>
    <w:rsid w:val="007654CB"/>
    <w:rsid w:val="007655AD"/>
    <w:rsid w:val="0076560C"/>
    <w:rsid w:val="0076570E"/>
    <w:rsid w:val="00765873"/>
    <w:rsid w:val="00765DF8"/>
    <w:rsid w:val="007660A8"/>
    <w:rsid w:val="007663C3"/>
    <w:rsid w:val="00766417"/>
    <w:rsid w:val="007665BC"/>
    <w:rsid w:val="007666EF"/>
    <w:rsid w:val="0076696B"/>
    <w:rsid w:val="007669DA"/>
    <w:rsid w:val="00766ADF"/>
    <w:rsid w:val="00766B7C"/>
    <w:rsid w:val="00766E70"/>
    <w:rsid w:val="0076708B"/>
    <w:rsid w:val="007670D6"/>
    <w:rsid w:val="007671B5"/>
    <w:rsid w:val="007672AA"/>
    <w:rsid w:val="007676B0"/>
    <w:rsid w:val="0076770B"/>
    <w:rsid w:val="00767B1A"/>
    <w:rsid w:val="00767BA9"/>
    <w:rsid w:val="00767C14"/>
    <w:rsid w:val="00770184"/>
    <w:rsid w:val="007701AF"/>
    <w:rsid w:val="007704BA"/>
    <w:rsid w:val="00770536"/>
    <w:rsid w:val="0077056A"/>
    <w:rsid w:val="0077076F"/>
    <w:rsid w:val="007709FF"/>
    <w:rsid w:val="00770B15"/>
    <w:rsid w:val="00770B54"/>
    <w:rsid w:val="00770DEC"/>
    <w:rsid w:val="00770E74"/>
    <w:rsid w:val="00770EF1"/>
    <w:rsid w:val="007711B7"/>
    <w:rsid w:val="00771656"/>
    <w:rsid w:val="007717E2"/>
    <w:rsid w:val="00771995"/>
    <w:rsid w:val="00771ABF"/>
    <w:rsid w:val="00771CD0"/>
    <w:rsid w:val="00771D8A"/>
    <w:rsid w:val="00771F7E"/>
    <w:rsid w:val="007722B8"/>
    <w:rsid w:val="00772497"/>
    <w:rsid w:val="00772599"/>
    <w:rsid w:val="00772800"/>
    <w:rsid w:val="00772BA4"/>
    <w:rsid w:val="00772BB0"/>
    <w:rsid w:val="00772ED6"/>
    <w:rsid w:val="00773031"/>
    <w:rsid w:val="00773233"/>
    <w:rsid w:val="00773299"/>
    <w:rsid w:val="00773598"/>
    <w:rsid w:val="007737E1"/>
    <w:rsid w:val="00773996"/>
    <w:rsid w:val="00773C58"/>
    <w:rsid w:val="00773EA6"/>
    <w:rsid w:val="00773F41"/>
    <w:rsid w:val="00774109"/>
    <w:rsid w:val="0077443F"/>
    <w:rsid w:val="00774516"/>
    <w:rsid w:val="00774A15"/>
    <w:rsid w:val="00774D9A"/>
    <w:rsid w:val="00774EE8"/>
    <w:rsid w:val="00774F4C"/>
    <w:rsid w:val="00774FE7"/>
    <w:rsid w:val="00775140"/>
    <w:rsid w:val="007751E2"/>
    <w:rsid w:val="00775376"/>
    <w:rsid w:val="00775531"/>
    <w:rsid w:val="00775583"/>
    <w:rsid w:val="007757D2"/>
    <w:rsid w:val="007759DD"/>
    <w:rsid w:val="00775DD9"/>
    <w:rsid w:val="00775E68"/>
    <w:rsid w:val="00775E7C"/>
    <w:rsid w:val="00776159"/>
    <w:rsid w:val="007761DC"/>
    <w:rsid w:val="0077687D"/>
    <w:rsid w:val="007768B8"/>
    <w:rsid w:val="007769FB"/>
    <w:rsid w:val="00776B92"/>
    <w:rsid w:val="00776E83"/>
    <w:rsid w:val="00776FFB"/>
    <w:rsid w:val="007771B5"/>
    <w:rsid w:val="00777293"/>
    <w:rsid w:val="007772A1"/>
    <w:rsid w:val="007772B0"/>
    <w:rsid w:val="007773B9"/>
    <w:rsid w:val="00777906"/>
    <w:rsid w:val="00777B39"/>
    <w:rsid w:val="00777D8A"/>
    <w:rsid w:val="00777EC4"/>
    <w:rsid w:val="00777ED9"/>
    <w:rsid w:val="00777F7D"/>
    <w:rsid w:val="00780068"/>
    <w:rsid w:val="007801C9"/>
    <w:rsid w:val="007802A2"/>
    <w:rsid w:val="00780319"/>
    <w:rsid w:val="00780563"/>
    <w:rsid w:val="00780796"/>
    <w:rsid w:val="007808E5"/>
    <w:rsid w:val="00780E22"/>
    <w:rsid w:val="00780F00"/>
    <w:rsid w:val="007811C3"/>
    <w:rsid w:val="0078132C"/>
    <w:rsid w:val="00781928"/>
    <w:rsid w:val="00782023"/>
    <w:rsid w:val="00782124"/>
    <w:rsid w:val="007824ED"/>
    <w:rsid w:val="00782689"/>
    <w:rsid w:val="007826DF"/>
    <w:rsid w:val="0078284F"/>
    <w:rsid w:val="00782869"/>
    <w:rsid w:val="00782A4A"/>
    <w:rsid w:val="00782B6A"/>
    <w:rsid w:val="00782CBF"/>
    <w:rsid w:val="007833A6"/>
    <w:rsid w:val="0078351D"/>
    <w:rsid w:val="0078360B"/>
    <w:rsid w:val="00783768"/>
    <w:rsid w:val="007838A7"/>
    <w:rsid w:val="00783984"/>
    <w:rsid w:val="00783AF8"/>
    <w:rsid w:val="00783C24"/>
    <w:rsid w:val="00783E2F"/>
    <w:rsid w:val="00783F02"/>
    <w:rsid w:val="007842AA"/>
    <w:rsid w:val="00784368"/>
    <w:rsid w:val="00784427"/>
    <w:rsid w:val="00784449"/>
    <w:rsid w:val="00784720"/>
    <w:rsid w:val="0078490D"/>
    <w:rsid w:val="00784AEF"/>
    <w:rsid w:val="00784BC0"/>
    <w:rsid w:val="00784D88"/>
    <w:rsid w:val="00784DDE"/>
    <w:rsid w:val="00784DEE"/>
    <w:rsid w:val="00784F14"/>
    <w:rsid w:val="007850B5"/>
    <w:rsid w:val="007850E2"/>
    <w:rsid w:val="007857D7"/>
    <w:rsid w:val="0078586B"/>
    <w:rsid w:val="007859EE"/>
    <w:rsid w:val="00785B60"/>
    <w:rsid w:val="00785D5D"/>
    <w:rsid w:val="00785E8D"/>
    <w:rsid w:val="00785EA7"/>
    <w:rsid w:val="00785EBE"/>
    <w:rsid w:val="00786560"/>
    <w:rsid w:val="00786AF4"/>
    <w:rsid w:val="00786F15"/>
    <w:rsid w:val="00786FB3"/>
    <w:rsid w:val="00787592"/>
    <w:rsid w:val="0078762D"/>
    <w:rsid w:val="00787713"/>
    <w:rsid w:val="007878B7"/>
    <w:rsid w:val="00787A77"/>
    <w:rsid w:val="00787ABC"/>
    <w:rsid w:val="00787AEC"/>
    <w:rsid w:val="00787B18"/>
    <w:rsid w:val="00787E3E"/>
    <w:rsid w:val="00787FA2"/>
    <w:rsid w:val="007901EC"/>
    <w:rsid w:val="00790346"/>
    <w:rsid w:val="007904E5"/>
    <w:rsid w:val="00790565"/>
    <w:rsid w:val="00790683"/>
    <w:rsid w:val="00790998"/>
    <w:rsid w:val="00790EF6"/>
    <w:rsid w:val="0079119F"/>
    <w:rsid w:val="0079123E"/>
    <w:rsid w:val="00791461"/>
    <w:rsid w:val="00791556"/>
    <w:rsid w:val="00791586"/>
    <w:rsid w:val="00791627"/>
    <w:rsid w:val="00791839"/>
    <w:rsid w:val="00791AE4"/>
    <w:rsid w:val="00791B3F"/>
    <w:rsid w:val="00791BDC"/>
    <w:rsid w:val="00791CE9"/>
    <w:rsid w:val="00791D25"/>
    <w:rsid w:val="00791DAD"/>
    <w:rsid w:val="00791E13"/>
    <w:rsid w:val="00791ECC"/>
    <w:rsid w:val="00792003"/>
    <w:rsid w:val="007921D8"/>
    <w:rsid w:val="00792323"/>
    <w:rsid w:val="00792328"/>
    <w:rsid w:val="00792539"/>
    <w:rsid w:val="007925DF"/>
    <w:rsid w:val="0079296A"/>
    <w:rsid w:val="00792A8F"/>
    <w:rsid w:val="00792AD9"/>
    <w:rsid w:val="00792AED"/>
    <w:rsid w:val="00792DD5"/>
    <w:rsid w:val="007930C4"/>
    <w:rsid w:val="007938EA"/>
    <w:rsid w:val="00793934"/>
    <w:rsid w:val="00793DEA"/>
    <w:rsid w:val="00793FD8"/>
    <w:rsid w:val="0079406B"/>
    <w:rsid w:val="007940FD"/>
    <w:rsid w:val="0079459B"/>
    <w:rsid w:val="00794665"/>
    <w:rsid w:val="00794826"/>
    <w:rsid w:val="0079485C"/>
    <w:rsid w:val="00794918"/>
    <w:rsid w:val="00794AA8"/>
    <w:rsid w:val="00794C54"/>
    <w:rsid w:val="00794C9C"/>
    <w:rsid w:val="00795359"/>
    <w:rsid w:val="0079550E"/>
    <w:rsid w:val="007955AD"/>
    <w:rsid w:val="007955D3"/>
    <w:rsid w:val="007956FC"/>
    <w:rsid w:val="007959B4"/>
    <w:rsid w:val="00795A42"/>
    <w:rsid w:val="00795F24"/>
    <w:rsid w:val="007961FC"/>
    <w:rsid w:val="007962DB"/>
    <w:rsid w:val="007968AB"/>
    <w:rsid w:val="00796C2D"/>
    <w:rsid w:val="00796DEF"/>
    <w:rsid w:val="0079700B"/>
    <w:rsid w:val="0079753F"/>
    <w:rsid w:val="00797C31"/>
    <w:rsid w:val="00797D02"/>
    <w:rsid w:val="00797EE5"/>
    <w:rsid w:val="007A0277"/>
    <w:rsid w:val="007A0337"/>
    <w:rsid w:val="007A03A2"/>
    <w:rsid w:val="007A0BA3"/>
    <w:rsid w:val="007A0F59"/>
    <w:rsid w:val="007A0FBB"/>
    <w:rsid w:val="007A12BA"/>
    <w:rsid w:val="007A1369"/>
    <w:rsid w:val="007A1427"/>
    <w:rsid w:val="007A147A"/>
    <w:rsid w:val="007A14E9"/>
    <w:rsid w:val="007A1806"/>
    <w:rsid w:val="007A18D7"/>
    <w:rsid w:val="007A1935"/>
    <w:rsid w:val="007A1C4E"/>
    <w:rsid w:val="007A1FAC"/>
    <w:rsid w:val="007A21C3"/>
    <w:rsid w:val="007A2347"/>
    <w:rsid w:val="007A2466"/>
    <w:rsid w:val="007A2872"/>
    <w:rsid w:val="007A2A05"/>
    <w:rsid w:val="007A2D86"/>
    <w:rsid w:val="007A3056"/>
    <w:rsid w:val="007A30EF"/>
    <w:rsid w:val="007A3263"/>
    <w:rsid w:val="007A33C9"/>
    <w:rsid w:val="007A340A"/>
    <w:rsid w:val="007A34C4"/>
    <w:rsid w:val="007A34C8"/>
    <w:rsid w:val="007A350C"/>
    <w:rsid w:val="007A3610"/>
    <w:rsid w:val="007A372B"/>
    <w:rsid w:val="007A383B"/>
    <w:rsid w:val="007A3982"/>
    <w:rsid w:val="007A39CC"/>
    <w:rsid w:val="007A3C27"/>
    <w:rsid w:val="007A412A"/>
    <w:rsid w:val="007A46F6"/>
    <w:rsid w:val="007A46F7"/>
    <w:rsid w:val="007A4A64"/>
    <w:rsid w:val="007A4B1C"/>
    <w:rsid w:val="007A4E41"/>
    <w:rsid w:val="007A4E7E"/>
    <w:rsid w:val="007A4F2D"/>
    <w:rsid w:val="007A4F6E"/>
    <w:rsid w:val="007A517F"/>
    <w:rsid w:val="007A51FA"/>
    <w:rsid w:val="007A52A9"/>
    <w:rsid w:val="007A575D"/>
    <w:rsid w:val="007A587C"/>
    <w:rsid w:val="007A59D6"/>
    <w:rsid w:val="007A59DE"/>
    <w:rsid w:val="007A59E5"/>
    <w:rsid w:val="007A5B26"/>
    <w:rsid w:val="007A636B"/>
    <w:rsid w:val="007A64D6"/>
    <w:rsid w:val="007A6857"/>
    <w:rsid w:val="007A696F"/>
    <w:rsid w:val="007A69A2"/>
    <w:rsid w:val="007A69AD"/>
    <w:rsid w:val="007A6C05"/>
    <w:rsid w:val="007A6E13"/>
    <w:rsid w:val="007A6ED9"/>
    <w:rsid w:val="007A6F33"/>
    <w:rsid w:val="007A74F9"/>
    <w:rsid w:val="007A75D9"/>
    <w:rsid w:val="007A7618"/>
    <w:rsid w:val="007A7670"/>
    <w:rsid w:val="007A76DD"/>
    <w:rsid w:val="007A7A2C"/>
    <w:rsid w:val="007A7C22"/>
    <w:rsid w:val="007A7D06"/>
    <w:rsid w:val="007A7D8C"/>
    <w:rsid w:val="007A7EAE"/>
    <w:rsid w:val="007AE192"/>
    <w:rsid w:val="007B0080"/>
    <w:rsid w:val="007B0168"/>
    <w:rsid w:val="007B0454"/>
    <w:rsid w:val="007B04F2"/>
    <w:rsid w:val="007B05A1"/>
    <w:rsid w:val="007B072E"/>
    <w:rsid w:val="007B08CC"/>
    <w:rsid w:val="007B0C56"/>
    <w:rsid w:val="007B1129"/>
    <w:rsid w:val="007B1158"/>
    <w:rsid w:val="007B118F"/>
    <w:rsid w:val="007B128F"/>
    <w:rsid w:val="007B1396"/>
    <w:rsid w:val="007B15AA"/>
    <w:rsid w:val="007B1636"/>
    <w:rsid w:val="007B19C3"/>
    <w:rsid w:val="007B1CB2"/>
    <w:rsid w:val="007B1D88"/>
    <w:rsid w:val="007B1E9B"/>
    <w:rsid w:val="007B2031"/>
    <w:rsid w:val="007B21D0"/>
    <w:rsid w:val="007B25DB"/>
    <w:rsid w:val="007B2A27"/>
    <w:rsid w:val="007B2A33"/>
    <w:rsid w:val="007B2ABB"/>
    <w:rsid w:val="007B2B51"/>
    <w:rsid w:val="007B2C18"/>
    <w:rsid w:val="007B2FA3"/>
    <w:rsid w:val="007B311D"/>
    <w:rsid w:val="007B33B1"/>
    <w:rsid w:val="007B3593"/>
    <w:rsid w:val="007B3A5E"/>
    <w:rsid w:val="007B3B7D"/>
    <w:rsid w:val="007B3CAE"/>
    <w:rsid w:val="007B3DF7"/>
    <w:rsid w:val="007B4688"/>
    <w:rsid w:val="007B4971"/>
    <w:rsid w:val="007B4B2F"/>
    <w:rsid w:val="007B4DE3"/>
    <w:rsid w:val="007B502D"/>
    <w:rsid w:val="007B5382"/>
    <w:rsid w:val="007B5555"/>
    <w:rsid w:val="007B57C4"/>
    <w:rsid w:val="007B58FE"/>
    <w:rsid w:val="007B5924"/>
    <w:rsid w:val="007B5AE2"/>
    <w:rsid w:val="007B5B99"/>
    <w:rsid w:val="007B5CA3"/>
    <w:rsid w:val="007B5EC7"/>
    <w:rsid w:val="007B648E"/>
    <w:rsid w:val="007B6604"/>
    <w:rsid w:val="007B6951"/>
    <w:rsid w:val="007B6965"/>
    <w:rsid w:val="007B6B37"/>
    <w:rsid w:val="007B6BB9"/>
    <w:rsid w:val="007B6C25"/>
    <w:rsid w:val="007B6E32"/>
    <w:rsid w:val="007B6EC6"/>
    <w:rsid w:val="007B70D9"/>
    <w:rsid w:val="007B712E"/>
    <w:rsid w:val="007B720D"/>
    <w:rsid w:val="007B7302"/>
    <w:rsid w:val="007B730C"/>
    <w:rsid w:val="007B7A30"/>
    <w:rsid w:val="007B7AA8"/>
    <w:rsid w:val="007B7CF5"/>
    <w:rsid w:val="007C0115"/>
    <w:rsid w:val="007C025D"/>
    <w:rsid w:val="007C03D5"/>
    <w:rsid w:val="007C0834"/>
    <w:rsid w:val="007C0F08"/>
    <w:rsid w:val="007C0F27"/>
    <w:rsid w:val="007C0FA6"/>
    <w:rsid w:val="007C1119"/>
    <w:rsid w:val="007C1336"/>
    <w:rsid w:val="007C13D8"/>
    <w:rsid w:val="007C15BA"/>
    <w:rsid w:val="007C17A6"/>
    <w:rsid w:val="007C1800"/>
    <w:rsid w:val="007C1C2D"/>
    <w:rsid w:val="007C1CC7"/>
    <w:rsid w:val="007C1D55"/>
    <w:rsid w:val="007C2184"/>
    <w:rsid w:val="007C21BD"/>
    <w:rsid w:val="007C2299"/>
    <w:rsid w:val="007C2495"/>
    <w:rsid w:val="007C2673"/>
    <w:rsid w:val="007C27D8"/>
    <w:rsid w:val="007C2819"/>
    <w:rsid w:val="007C281B"/>
    <w:rsid w:val="007C2CDD"/>
    <w:rsid w:val="007C2E96"/>
    <w:rsid w:val="007C2EA1"/>
    <w:rsid w:val="007C3067"/>
    <w:rsid w:val="007C30AC"/>
    <w:rsid w:val="007C31E5"/>
    <w:rsid w:val="007C34AF"/>
    <w:rsid w:val="007C3743"/>
    <w:rsid w:val="007C3922"/>
    <w:rsid w:val="007C3A10"/>
    <w:rsid w:val="007C3C49"/>
    <w:rsid w:val="007C3E5E"/>
    <w:rsid w:val="007C3FC0"/>
    <w:rsid w:val="007C4277"/>
    <w:rsid w:val="007C42D5"/>
    <w:rsid w:val="007C4475"/>
    <w:rsid w:val="007C44AC"/>
    <w:rsid w:val="007C45FB"/>
    <w:rsid w:val="007C46FC"/>
    <w:rsid w:val="007C47F5"/>
    <w:rsid w:val="007C4849"/>
    <w:rsid w:val="007C4C05"/>
    <w:rsid w:val="007C4D82"/>
    <w:rsid w:val="007C4E3B"/>
    <w:rsid w:val="007C4E54"/>
    <w:rsid w:val="007C4F21"/>
    <w:rsid w:val="007C4F27"/>
    <w:rsid w:val="007C5316"/>
    <w:rsid w:val="007C541D"/>
    <w:rsid w:val="007C541F"/>
    <w:rsid w:val="007C581E"/>
    <w:rsid w:val="007C586C"/>
    <w:rsid w:val="007C595C"/>
    <w:rsid w:val="007C5A35"/>
    <w:rsid w:val="007C5FB9"/>
    <w:rsid w:val="007C605A"/>
    <w:rsid w:val="007C6262"/>
    <w:rsid w:val="007C66F0"/>
    <w:rsid w:val="007C686E"/>
    <w:rsid w:val="007C6C5C"/>
    <w:rsid w:val="007C6CDA"/>
    <w:rsid w:val="007C6DA4"/>
    <w:rsid w:val="007C7069"/>
    <w:rsid w:val="007C7247"/>
    <w:rsid w:val="007C7C49"/>
    <w:rsid w:val="007C7D0F"/>
    <w:rsid w:val="007C7DAF"/>
    <w:rsid w:val="007C7DD6"/>
    <w:rsid w:val="007C7EA2"/>
    <w:rsid w:val="007C7F16"/>
    <w:rsid w:val="007C7FA1"/>
    <w:rsid w:val="007C7FD9"/>
    <w:rsid w:val="007D0072"/>
    <w:rsid w:val="007D0166"/>
    <w:rsid w:val="007D01BC"/>
    <w:rsid w:val="007D0282"/>
    <w:rsid w:val="007D081E"/>
    <w:rsid w:val="007D08AD"/>
    <w:rsid w:val="007D09EE"/>
    <w:rsid w:val="007D0A69"/>
    <w:rsid w:val="007D0A99"/>
    <w:rsid w:val="007D0C3E"/>
    <w:rsid w:val="007D0C4B"/>
    <w:rsid w:val="007D1287"/>
    <w:rsid w:val="007D1353"/>
    <w:rsid w:val="007D1432"/>
    <w:rsid w:val="007D14F3"/>
    <w:rsid w:val="007D18E4"/>
    <w:rsid w:val="007D1921"/>
    <w:rsid w:val="007D1CA6"/>
    <w:rsid w:val="007D1D11"/>
    <w:rsid w:val="007D1DA2"/>
    <w:rsid w:val="007D1F51"/>
    <w:rsid w:val="007D1FC9"/>
    <w:rsid w:val="007D2230"/>
    <w:rsid w:val="007D2344"/>
    <w:rsid w:val="007D24D0"/>
    <w:rsid w:val="007D26C1"/>
    <w:rsid w:val="007D26DA"/>
    <w:rsid w:val="007D2DC2"/>
    <w:rsid w:val="007D3382"/>
    <w:rsid w:val="007D34EA"/>
    <w:rsid w:val="007D367F"/>
    <w:rsid w:val="007D3795"/>
    <w:rsid w:val="007D386F"/>
    <w:rsid w:val="007D395A"/>
    <w:rsid w:val="007D39D1"/>
    <w:rsid w:val="007D3A72"/>
    <w:rsid w:val="007D3BB1"/>
    <w:rsid w:val="007D3D46"/>
    <w:rsid w:val="007D3F6A"/>
    <w:rsid w:val="007D3F6E"/>
    <w:rsid w:val="007D43EF"/>
    <w:rsid w:val="007D451A"/>
    <w:rsid w:val="007D453B"/>
    <w:rsid w:val="007D47AC"/>
    <w:rsid w:val="007D4CBE"/>
    <w:rsid w:val="007D52CF"/>
    <w:rsid w:val="007D5478"/>
    <w:rsid w:val="007D547B"/>
    <w:rsid w:val="007D54C6"/>
    <w:rsid w:val="007D54EE"/>
    <w:rsid w:val="007D571F"/>
    <w:rsid w:val="007D5979"/>
    <w:rsid w:val="007D59A5"/>
    <w:rsid w:val="007D5B24"/>
    <w:rsid w:val="007D5BE2"/>
    <w:rsid w:val="007D5C95"/>
    <w:rsid w:val="007D5D89"/>
    <w:rsid w:val="007D604C"/>
    <w:rsid w:val="007D61B8"/>
    <w:rsid w:val="007D641F"/>
    <w:rsid w:val="007D69FB"/>
    <w:rsid w:val="007D6AA7"/>
    <w:rsid w:val="007D6B6B"/>
    <w:rsid w:val="007D6B85"/>
    <w:rsid w:val="007D7041"/>
    <w:rsid w:val="007D7060"/>
    <w:rsid w:val="007D7143"/>
    <w:rsid w:val="007D71B3"/>
    <w:rsid w:val="007D774C"/>
    <w:rsid w:val="007D782A"/>
    <w:rsid w:val="007D7CD4"/>
    <w:rsid w:val="007D7E00"/>
    <w:rsid w:val="007D7EA7"/>
    <w:rsid w:val="007D7F80"/>
    <w:rsid w:val="007E02C0"/>
    <w:rsid w:val="007E0907"/>
    <w:rsid w:val="007E0BE9"/>
    <w:rsid w:val="007E0D4D"/>
    <w:rsid w:val="007E0DEB"/>
    <w:rsid w:val="007E0E91"/>
    <w:rsid w:val="007E0FD1"/>
    <w:rsid w:val="007E102F"/>
    <w:rsid w:val="007E1093"/>
    <w:rsid w:val="007E13EC"/>
    <w:rsid w:val="007E181F"/>
    <w:rsid w:val="007E1826"/>
    <w:rsid w:val="007E194B"/>
    <w:rsid w:val="007E19E4"/>
    <w:rsid w:val="007E1A92"/>
    <w:rsid w:val="007E20D6"/>
    <w:rsid w:val="007E22D3"/>
    <w:rsid w:val="007E2322"/>
    <w:rsid w:val="007E23DD"/>
    <w:rsid w:val="007E2511"/>
    <w:rsid w:val="007E26C6"/>
    <w:rsid w:val="007E2D3D"/>
    <w:rsid w:val="007E2DFF"/>
    <w:rsid w:val="007E329E"/>
    <w:rsid w:val="007E3787"/>
    <w:rsid w:val="007E38CE"/>
    <w:rsid w:val="007E398F"/>
    <w:rsid w:val="007E3A9F"/>
    <w:rsid w:val="007E4167"/>
    <w:rsid w:val="007E43C3"/>
    <w:rsid w:val="007E46F8"/>
    <w:rsid w:val="007E4703"/>
    <w:rsid w:val="007E4CEE"/>
    <w:rsid w:val="007E4FF4"/>
    <w:rsid w:val="007E50B0"/>
    <w:rsid w:val="007E524F"/>
    <w:rsid w:val="007E5413"/>
    <w:rsid w:val="007E544A"/>
    <w:rsid w:val="007E573F"/>
    <w:rsid w:val="007E5783"/>
    <w:rsid w:val="007E5945"/>
    <w:rsid w:val="007E5976"/>
    <w:rsid w:val="007E5AF3"/>
    <w:rsid w:val="007E5B59"/>
    <w:rsid w:val="007E5B80"/>
    <w:rsid w:val="007E5C40"/>
    <w:rsid w:val="007E5D1E"/>
    <w:rsid w:val="007E6358"/>
    <w:rsid w:val="007E64D2"/>
    <w:rsid w:val="007E6685"/>
    <w:rsid w:val="007E679A"/>
    <w:rsid w:val="007E693B"/>
    <w:rsid w:val="007E6AC0"/>
    <w:rsid w:val="007E6CAE"/>
    <w:rsid w:val="007E6DC5"/>
    <w:rsid w:val="007E6E3E"/>
    <w:rsid w:val="007E6E76"/>
    <w:rsid w:val="007E713C"/>
    <w:rsid w:val="007E7155"/>
    <w:rsid w:val="007E7477"/>
    <w:rsid w:val="007E7579"/>
    <w:rsid w:val="007E75E0"/>
    <w:rsid w:val="007E7766"/>
    <w:rsid w:val="007E776D"/>
    <w:rsid w:val="007E7B4B"/>
    <w:rsid w:val="007E7B85"/>
    <w:rsid w:val="007E7D91"/>
    <w:rsid w:val="007E7DAF"/>
    <w:rsid w:val="007E7E61"/>
    <w:rsid w:val="007F00BC"/>
    <w:rsid w:val="007F00E5"/>
    <w:rsid w:val="007F0100"/>
    <w:rsid w:val="007F044F"/>
    <w:rsid w:val="007F058C"/>
    <w:rsid w:val="007F0624"/>
    <w:rsid w:val="007F06C7"/>
    <w:rsid w:val="007F08B5"/>
    <w:rsid w:val="007F08F4"/>
    <w:rsid w:val="007F09DE"/>
    <w:rsid w:val="007F0AD8"/>
    <w:rsid w:val="007F104B"/>
    <w:rsid w:val="007F1084"/>
    <w:rsid w:val="007F113E"/>
    <w:rsid w:val="007F117B"/>
    <w:rsid w:val="007F1239"/>
    <w:rsid w:val="007F1252"/>
    <w:rsid w:val="007F14F3"/>
    <w:rsid w:val="007F1A16"/>
    <w:rsid w:val="007F1B1F"/>
    <w:rsid w:val="007F1D10"/>
    <w:rsid w:val="007F1F2C"/>
    <w:rsid w:val="007F2243"/>
    <w:rsid w:val="007F24DB"/>
    <w:rsid w:val="007F24E6"/>
    <w:rsid w:val="007F2540"/>
    <w:rsid w:val="007F27CD"/>
    <w:rsid w:val="007F2A05"/>
    <w:rsid w:val="007F2A81"/>
    <w:rsid w:val="007F2CF8"/>
    <w:rsid w:val="007F2D55"/>
    <w:rsid w:val="007F2ED4"/>
    <w:rsid w:val="007F2F71"/>
    <w:rsid w:val="007F3009"/>
    <w:rsid w:val="007F308C"/>
    <w:rsid w:val="007F30F9"/>
    <w:rsid w:val="007F3168"/>
    <w:rsid w:val="007F32AA"/>
    <w:rsid w:val="007F342D"/>
    <w:rsid w:val="007F3619"/>
    <w:rsid w:val="007F37DC"/>
    <w:rsid w:val="007F3815"/>
    <w:rsid w:val="007F3857"/>
    <w:rsid w:val="007F39D3"/>
    <w:rsid w:val="007F39FA"/>
    <w:rsid w:val="007F3AE9"/>
    <w:rsid w:val="007F3B83"/>
    <w:rsid w:val="007F3BE9"/>
    <w:rsid w:val="007F3DCD"/>
    <w:rsid w:val="007F3ECF"/>
    <w:rsid w:val="007F3F78"/>
    <w:rsid w:val="007F3FB4"/>
    <w:rsid w:val="007F3FCE"/>
    <w:rsid w:val="007F41A4"/>
    <w:rsid w:val="007F4340"/>
    <w:rsid w:val="007F4468"/>
    <w:rsid w:val="007F4471"/>
    <w:rsid w:val="007F47BA"/>
    <w:rsid w:val="007F4A63"/>
    <w:rsid w:val="007F4C9B"/>
    <w:rsid w:val="007F4D28"/>
    <w:rsid w:val="007F52B0"/>
    <w:rsid w:val="007F52C5"/>
    <w:rsid w:val="007F57F4"/>
    <w:rsid w:val="007F5DB9"/>
    <w:rsid w:val="007F5E72"/>
    <w:rsid w:val="007F611C"/>
    <w:rsid w:val="007F6235"/>
    <w:rsid w:val="007F63E0"/>
    <w:rsid w:val="007F642D"/>
    <w:rsid w:val="007F649A"/>
    <w:rsid w:val="007F64DE"/>
    <w:rsid w:val="007F6868"/>
    <w:rsid w:val="007F6BB5"/>
    <w:rsid w:val="007F6C14"/>
    <w:rsid w:val="007F6C3C"/>
    <w:rsid w:val="007F6D26"/>
    <w:rsid w:val="007F6EA1"/>
    <w:rsid w:val="007F7472"/>
    <w:rsid w:val="007F7559"/>
    <w:rsid w:val="007F75BD"/>
    <w:rsid w:val="007F7722"/>
    <w:rsid w:val="007F784A"/>
    <w:rsid w:val="007F7D0F"/>
    <w:rsid w:val="008000C2"/>
    <w:rsid w:val="00800118"/>
    <w:rsid w:val="008003D5"/>
    <w:rsid w:val="0080066F"/>
    <w:rsid w:val="0080076F"/>
    <w:rsid w:val="0080096A"/>
    <w:rsid w:val="00800E24"/>
    <w:rsid w:val="00800E63"/>
    <w:rsid w:val="00800E74"/>
    <w:rsid w:val="00800F82"/>
    <w:rsid w:val="008010C4"/>
    <w:rsid w:val="00801401"/>
    <w:rsid w:val="0080141B"/>
    <w:rsid w:val="0080144F"/>
    <w:rsid w:val="00801522"/>
    <w:rsid w:val="00801781"/>
    <w:rsid w:val="0080184D"/>
    <w:rsid w:val="008018B3"/>
    <w:rsid w:val="008018BB"/>
    <w:rsid w:val="008019DF"/>
    <w:rsid w:val="00801C6F"/>
    <w:rsid w:val="00801D01"/>
    <w:rsid w:val="0080202A"/>
    <w:rsid w:val="00802113"/>
    <w:rsid w:val="00802116"/>
    <w:rsid w:val="00802275"/>
    <w:rsid w:val="0080242F"/>
    <w:rsid w:val="0080289B"/>
    <w:rsid w:val="0080291E"/>
    <w:rsid w:val="00802A64"/>
    <w:rsid w:val="00802A8E"/>
    <w:rsid w:val="00802C23"/>
    <w:rsid w:val="00802CCA"/>
    <w:rsid w:val="00802D35"/>
    <w:rsid w:val="00803063"/>
    <w:rsid w:val="008031B5"/>
    <w:rsid w:val="0080320D"/>
    <w:rsid w:val="00803407"/>
    <w:rsid w:val="008034D1"/>
    <w:rsid w:val="00803B51"/>
    <w:rsid w:val="00803BEC"/>
    <w:rsid w:val="00804136"/>
    <w:rsid w:val="0080431F"/>
    <w:rsid w:val="008045DA"/>
    <w:rsid w:val="008048C6"/>
    <w:rsid w:val="008049CC"/>
    <w:rsid w:val="00804A2D"/>
    <w:rsid w:val="00804A89"/>
    <w:rsid w:val="00804D2D"/>
    <w:rsid w:val="00804F80"/>
    <w:rsid w:val="0080534F"/>
    <w:rsid w:val="00805356"/>
    <w:rsid w:val="008053B9"/>
    <w:rsid w:val="00805407"/>
    <w:rsid w:val="00805591"/>
    <w:rsid w:val="008058C1"/>
    <w:rsid w:val="008059DB"/>
    <w:rsid w:val="00805C4A"/>
    <w:rsid w:val="00806108"/>
    <w:rsid w:val="008062C0"/>
    <w:rsid w:val="0080638A"/>
    <w:rsid w:val="008063C2"/>
    <w:rsid w:val="00806447"/>
    <w:rsid w:val="00806600"/>
    <w:rsid w:val="008066C6"/>
    <w:rsid w:val="00806779"/>
    <w:rsid w:val="00806B61"/>
    <w:rsid w:val="00806C84"/>
    <w:rsid w:val="0080720D"/>
    <w:rsid w:val="008072D9"/>
    <w:rsid w:val="00807490"/>
    <w:rsid w:val="0080752E"/>
    <w:rsid w:val="00807B7F"/>
    <w:rsid w:val="00807D1F"/>
    <w:rsid w:val="00807EFE"/>
    <w:rsid w:val="00807F2A"/>
    <w:rsid w:val="00807F44"/>
    <w:rsid w:val="008100C2"/>
    <w:rsid w:val="00810426"/>
    <w:rsid w:val="00810497"/>
    <w:rsid w:val="00810565"/>
    <w:rsid w:val="0081062C"/>
    <w:rsid w:val="00810944"/>
    <w:rsid w:val="008109F9"/>
    <w:rsid w:val="00810A67"/>
    <w:rsid w:val="00810B9D"/>
    <w:rsid w:val="00810BF4"/>
    <w:rsid w:val="00810CDE"/>
    <w:rsid w:val="00810E3A"/>
    <w:rsid w:val="00810EF1"/>
    <w:rsid w:val="00810F6F"/>
    <w:rsid w:val="00811166"/>
    <w:rsid w:val="008111C1"/>
    <w:rsid w:val="008113D8"/>
    <w:rsid w:val="00811501"/>
    <w:rsid w:val="008117CB"/>
    <w:rsid w:val="008118AA"/>
    <w:rsid w:val="008119D7"/>
    <w:rsid w:val="00811BAE"/>
    <w:rsid w:val="00811C3A"/>
    <w:rsid w:val="00811FFE"/>
    <w:rsid w:val="0081208B"/>
    <w:rsid w:val="0081230D"/>
    <w:rsid w:val="00812740"/>
    <w:rsid w:val="00812892"/>
    <w:rsid w:val="00812B16"/>
    <w:rsid w:val="00812B5E"/>
    <w:rsid w:val="00812C5B"/>
    <w:rsid w:val="0081329E"/>
    <w:rsid w:val="0081342A"/>
    <w:rsid w:val="00813B4E"/>
    <w:rsid w:val="00813DA8"/>
    <w:rsid w:val="00813DAA"/>
    <w:rsid w:val="00813F05"/>
    <w:rsid w:val="008140AA"/>
    <w:rsid w:val="00814389"/>
    <w:rsid w:val="00814423"/>
    <w:rsid w:val="00814884"/>
    <w:rsid w:val="00814896"/>
    <w:rsid w:val="008149B3"/>
    <w:rsid w:val="00814AAB"/>
    <w:rsid w:val="00814BB2"/>
    <w:rsid w:val="00814D05"/>
    <w:rsid w:val="00814E33"/>
    <w:rsid w:val="00814EF4"/>
    <w:rsid w:val="008150BE"/>
    <w:rsid w:val="00815588"/>
    <w:rsid w:val="0081565D"/>
    <w:rsid w:val="00815B28"/>
    <w:rsid w:val="00815C61"/>
    <w:rsid w:val="00815CA7"/>
    <w:rsid w:val="00815CAA"/>
    <w:rsid w:val="00815FD7"/>
    <w:rsid w:val="00816113"/>
    <w:rsid w:val="00816259"/>
    <w:rsid w:val="00816419"/>
    <w:rsid w:val="0081646A"/>
    <w:rsid w:val="00816526"/>
    <w:rsid w:val="00816595"/>
    <w:rsid w:val="00816701"/>
    <w:rsid w:val="008167A7"/>
    <w:rsid w:val="00816935"/>
    <w:rsid w:val="00816969"/>
    <w:rsid w:val="008169BE"/>
    <w:rsid w:val="00816B46"/>
    <w:rsid w:val="00816B8B"/>
    <w:rsid w:val="00816BB1"/>
    <w:rsid w:val="00816D19"/>
    <w:rsid w:val="00816D72"/>
    <w:rsid w:val="00817147"/>
    <w:rsid w:val="008174AF"/>
    <w:rsid w:val="008176CA"/>
    <w:rsid w:val="00817873"/>
    <w:rsid w:val="008178F4"/>
    <w:rsid w:val="00817B95"/>
    <w:rsid w:val="00817F62"/>
    <w:rsid w:val="0082016E"/>
    <w:rsid w:val="008205D6"/>
    <w:rsid w:val="008206E5"/>
    <w:rsid w:val="0082080A"/>
    <w:rsid w:val="00820A25"/>
    <w:rsid w:val="00820AC1"/>
    <w:rsid w:val="00820E4C"/>
    <w:rsid w:val="00820EA1"/>
    <w:rsid w:val="00820FCF"/>
    <w:rsid w:val="008211A7"/>
    <w:rsid w:val="008212C1"/>
    <w:rsid w:val="00821358"/>
    <w:rsid w:val="0082140F"/>
    <w:rsid w:val="0082144A"/>
    <w:rsid w:val="008214E9"/>
    <w:rsid w:val="008216EF"/>
    <w:rsid w:val="00821D7C"/>
    <w:rsid w:val="00821DEC"/>
    <w:rsid w:val="0082224E"/>
    <w:rsid w:val="00822587"/>
    <w:rsid w:val="00822883"/>
    <w:rsid w:val="0082288C"/>
    <w:rsid w:val="00822A39"/>
    <w:rsid w:val="00822B60"/>
    <w:rsid w:val="00822CFE"/>
    <w:rsid w:val="00822D78"/>
    <w:rsid w:val="00822E57"/>
    <w:rsid w:val="0082352E"/>
    <w:rsid w:val="00823612"/>
    <w:rsid w:val="00823654"/>
    <w:rsid w:val="00823734"/>
    <w:rsid w:val="00823995"/>
    <w:rsid w:val="00823B99"/>
    <w:rsid w:val="00823C48"/>
    <w:rsid w:val="008240D7"/>
    <w:rsid w:val="008245D9"/>
    <w:rsid w:val="00824735"/>
    <w:rsid w:val="00824908"/>
    <w:rsid w:val="00824C58"/>
    <w:rsid w:val="00824C72"/>
    <w:rsid w:val="00824D98"/>
    <w:rsid w:val="0082551A"/>
    <w:rsid w:val="008256D4"/>
    <w:rsid w:val="00825936"/>
    <w:rsid w:val="00825B29"/>
    <w:rsid w:val="00825E69"/>
    <w:rsid w:val="00825FBD"/>
    <w:rsid w:val="008260CA"/>
    <w:rsid w:val="00826415"/>
    <w:rsid w:val="0082666D"/>
    <w:rsid w:val="008267B8"/>
    <w:rsid w:val="00826860"/>
    <w:rsid w:val="00826957"/>
    <w:rsid w:val="0082696D"/>
    <w:rsid w:val="00826C3F"/>
    <w:rsid w:val="00826D6F"/>
    <w:rsid w:val="00827375"/>
    <w:rsid w:val="0082737B"/>
    <w:rsid w:val="0082774C"/>
    <w:rsid w:val="0082774E"/>
    <w:rsid w:val="00827793"/>
    <w:rsid w:val="008277B9"/>
    <w:rsid w:val="00827848"/>
    <w:rsid w:val="0082F197"/>
    <w:rsid w:val="008300CD"/>
    <w:rsid w:val="0083046A"/>
    <w:rsid w:val="008304EF"/>
    <w:rsid w:val="008304F6"/>
    <w:rsid w:val="008305A5"/>
    <w:rsid w:val="0083070F"/>
    <w:rsid w:val="0083080B"/>
    <w:rsid w:val="008308EB"/>
    <w:rsid w:val="00830E05"/>
    <w:rsid w:val="0083102C"/>
    <w:rsid w:val="0083114E"/>
    <w:rsid w:val="00831220"/>
    <w:rsid w:val="0083124D"/>
    <w:rsid w:val="0083133E"/>
    <w:rsid w:val="008313B8"/>
    <w:rsid w:val="008313FD"/>
    <w:rsid w:val="0083140B"/>
    <w:rsid w:val="00831464"/>
    <w:rsid w:val="00831601"/>
    <w:rsid w:val="008318E1"/>
    <w:rsid w:val="00831C69"/>
    <w:rsid w:val="00831C96"/>
    <w:rsid w:val="00831E0A"/>
    <w:rsid w:val="008321F6"/>
    <w:rsid w:val="00832268"/>
    <w:rsid w:val="008325C0"/>
    <w:rsid w:val="00832675"/>
    <w:rsid w:val="0083269B"/>
    <w:rsid w:val="00832A40"/>
    <w:rsid w:val="00832A65"/>
    <w:rsid w:val="00832AE7"/>
    <w:rsid w:val="00832AFF"/>
    <w:rsid w:val="00832CE6"/>
    <w:rsid w:val="00832D07"/>
    <w:rsid w:val="00832E48"/>
    <w:rsid w:val="00832F24"/>
    <w:rsid w:val="00832FF6"/>
    <w:rsid w:val="00833045"/>
    <w:rsid w:val="00833147"/>
    <w:rsid w:val="00833153"/>
    <w:rsid w:val="008333C9"/>
    <w:rsid w:val="008335FA"/>
    <w:rsid w:val="00833921"/>
    <w:rsid w:val="00833B1A"/>
    <w:rsid w:val="00833BAF"/>
    <w:rsid w:val="00833BC6"/>
    <w:rsid w:val="0083401B"/>
    <w:rsid w:val="00834075"/>
    <w:rsid w:val="008343FD"/>
    <w:rsid w:val="008344E5"/>
    <w:rsid w:val="00834896"/>
    <w:rsid w:val="008348D7"/>
    <w:rsid w:val="00834D57"/>
    <w:rsid w:val="00834DA0"/>
    <w:rsid w:val="00834E36"/>
    <w:rsid w:val="00834E70"/>
    <w:rsid w:val="00834FA9"/>
    <w:rsid w:val="008352E8"/>
    <w:rsid w:val="00835646"/>
    <w:rsid w:val="00835926"/>
    <w:rsid w:val="00835BB0"/>
    <w:rsid w:val="00835C75"/>
    <w:rsid w:val="00836021"/>
    <w:rsid w:val="0083613B"/>
    <w:rsid w:val="008361C3"/>
    <w:rsid w:val="00836266"/>
    <w:rsid w:val="00836267"/>
    <w:rsid w:val="008365AC"/>
    <w:rsid w:val="00836784"/>
    <w:rsid w:val="0083682E"/>
    <w:rsid w:val="00836B1F"/>
    <w:rsid w:val="00836B73"/>
    <w:rsid w:val="00836BEE"/>
    <w:rsid w:val="00836C36"/>
    <w:rsid w:val="00836CA0"/>
    <w:rsid w:val="00836CAF"/>
    <w:rsid w:val="00836CF4"/>
    <w:rsid w:val="00836FCE"/>
    <w:rsid w:val="00837180"/>
    <w:rsid w:val="0083739F"/>
    <w:rsid w:val="008373A8"/>
    <w:rsid w:val="00837440"/>
    <w:rsid w:val="00837798"/>
    <w:rsid w:val="00837864"/>
    <w:rsid w:val="00837869"/>
    <w:rsid w:val="008378AF"/>
    <w:rsid w:val="00837E54"/>
    <w:rsid w:val="00837E65"/>
    <w:rsid w:val="008400EC"/>
    <w:rsid w:val="0084022B"/>
    <w:rsid w:val="008403A3"/>
    <w:rsid w:val="00840438"/>
    <w:rsid w:val="008404A0"/>
    <w:rsid w:val="008408AF"/>
    <w:rsid w:val="00841505"/>
    <w:rsid w:val="008415F7"/>
    <w:rsid w:val="00841A1D"/>
    <w:rsid w:val="00841B4A"/>
    <w:rsid w:val="0084284C"/>
    <w:rsid w:val="008428CF"/>
    <w:rsid w:val="00842E64"/>
    <w:rsid w:val="00842EB5"/>
    <w:rsid w:val="00842EDF"/>
    <w:rsid w:val="00843247"/>
    <w:rsid w:val="00843599"/>
    <w:rsid w:val="008436A6"/>
    <w:rsid w:val="00843B39"/>
    <w:rsid w:val="00843BD1"/>
    <w:rsid w:val="008441FC"/>
    <w:rsid w:val="00844304"/>
    <w:rsid w:val="008446C4"/>
    <w:rsid w:val="00844802"/>
    <w:rsid w:val="0084483A"/>
    <w:rsid w:val="00844871"/>
    <w:rsid w:val="00844920"/>
    <w:rsid w:val="00844AB2"/>
    <w:rsid w:val="00844DA1"/>
    <w:rsid w:val="008451A3"/>
    <w:rsid w:val="00845227"/>
    <w:rsid w:val="00845291"/>
    <w:rsid w:val="008453B3"/>
    <w:rsid w:val="00845461"/>
    <w:rsid w:val="008457BE"/>
    <w:rsid w:val="00845834"/>
    <w:rsid w:val="00845E36"/>
    <w:rsid w:val="00845ED0"/>
    <w:rsid w:val="00846177"/>
    <w:rsid w:val="008462DD"/>
    <w:rsid w:val="0084653A"/>
    <w:rsid w:val="008465B2"/>
    <w:rsid w:val="008467DA"/>
    <w:rsid w:val="00846847"/>
    <w:rsid w:val="008468B3"/>
    <w:rsid w:val="008468E5"/>
    <w:rsid w:val="00846C57"/>
    <w:rsid w:val="00846F7A"/>
    <w:rsid w:val="00847345"/>
    <w:rsid w:val="008473C1"/>
    <w:rsid w:val="008473F7"/>
    <w:rsid w:val="0084740F"/>
    <w:rsid w:val="008474C9"/>
    <w:rsid w:val="0084756A"/>
    <w:rsid w:val="00847595"/>
    <w:rsid w:val="00847778"/>
    <w:rsid w:val="008478D2"/>
    <w:rsid w:val="00847E6B"/>
    <w:rsid w:val="00847EB3"/>
    <w:rsid w:val="00847F3E"/>
    <w:rsid w:val="0085004C"/>
    <w:rsid w:val="008501DB"/>
    <w:rsid w:val="00850208"/>
    <w:rsid w:val="008504FA"/>
    <w:rsid w:val="008506E3"/>
    <w:rsid w:val="008507FA"/>
    <w:rsid w:val="00850811"/>
    <w:rsid w:val="00850825"/>
    <w:rsid w:val="0085098C"/>
    <w:rsid w:val="00850AAC"/>
    <w:rsid w:val="00850AEF"/>
    <w:rsid w:val="00850B69"/>
    <w:rsid w:val="00850E73"/>
    <w:rsid w:val="00850FFE"/>
    <w:rsid w:val="0085119F"/>
    <w:rsid w:val="00851240"/>
    <w:rsid w:val="00851297"/>
    <w:rsid w:val="0085167F"/>
    <w:rsid w:val="00851B14"/>
    <w:rsid w:val="00851BF5"/>
    <w:rsid w:val="00851EE7"/>
    <w:rsid w:val="00851F33"/>
    <w:rsid w:val="00851F34"/>
    <w:rsid w:val="00852394"/>
    <w:rsid w:val="008528F6"/>
    <w:rsid w:val="00852B1A"/>
    <w:rsid w:val="00852C3B"/>
    <w:rsid w:val="00852DA7"/>
    <w:rsid w:val="00852F3F"/>
    <w:rsid w:val="00852FB5"/>
    <w:rsid w:val="00853004"/>
    <w:rsid w:val="00853146"/>
    <w:rsid w:val="0085331E"/>
    <w:rsid w:val="008535B5"/>
    <w:rsid w:val="00853C54"/>
    <w:rsid w:val="00853E79"/>
    <w:rsid w:val="00853EDD"/>
    <w:rsid w:val="0085411F"/>
    <w:rsid w:val="00854315"/>
    <w:rsid w:val="0085474C"/>
    <w:rsid w:val="00854807"/>
    <w:rsid w:val="00854812"/>
    <w:rsid w:val="0085483A"/>
    <w:rsid w:val="008548DA"/>
    <w:rsid w:val="00854AB5"/>
    <w:rsid w:val="00854B91"/>
    <w:rsid w:val="00854BFD"/>
    <w:rsid w:val="00854DFE"/>
    <w:rsid w:val="00854E0A"/>
    <w:rsid w:val="00854E78"/>
    <w:rsid w:val="00854F29"/>
    <w:rsid w:val="00854FF6"/>
    <w:rsid w:val="00855043"/>
    <w:rsid w:val="00855817"/>
    <w:rsid w:val="0085587D"/>
    <w:rsid w:val="00855AB0"/>
    <w:rsid w:val="00855BC4"/>
    <w:rsid w:val="00855DAC"/>
    <w:rsid w:val="00855DF2"/>
    <w:rsid w:val="00856062"/>
    <w:rsid w:val="00856588"/>
    <w:rsid w:val="00856AA7"/>
    <w:rsid w:val="00856CFC"/>
    <w:rsid w:val="00856D5B"/>
    <w:rsid w:val="00856E4F"/>
    <w:rsid w:val="00856F82"/>
    <w:rsid w:val="00857081"/>
    <w:rsid w:val="00857270"/>
    <w:rsid w:val="00857557"/>
    <w:rsid w:val="00857A6D"/>
    <w:rsid w:val="00857AFF"/>
    <w:rsid w:val="00857CBF"/>
    <w:rsid w:val="00860ADD"/>
    <w:rsid w:val="00860DAA"/>
    <w:rsid w:val="00860DBE"/>
    <w:rsid w:val="00860F3A"/>
    <w:rsid w:val="00861016"/>
    <w:rsid w:val="00861144"/>
    <w:rsid w:val="00861305"/>
    <w:rsid w:val="00861889"/>
    <w:rsid w:val="008619B2"/>
    <w:rsid w:val="00861A34"/>
    <w:rsid w:val="00862080"/>
    <w:rsid w:val="008622FF"/>
    <w:rsid w:val="008624C7"/>
    <w:rsid w:val="008624E4"/>
    <w:rsid w:val="008626A4"/>
    <w:rsid w:val="008627CA"/>
    <w:rsid w:val="008627DA"/>
    <w:rsid w:val="00862819"/>
    <w:rsid w:val="00862B48"/>
    <w:rsid w:val="00862C8D"/>
    <w:rsid w:val="00862CF3"/>
    <w:rsid w:val="00862D1E"/>
    <w:rsid w:val="008630CF"/>
    <w:rsid w:val="008632BA"/>
    <w:rsid w:val="008633CC"/>
    <w:rsid w:val="00863978"/>
    <w:rsid w:val="008639F3"/>
    <w:rsid w:val="00863B41"/>
    <w:rsid w:val="00863B69"/>
    <w:rsid w:val="00863C16"/>
    <w:rsid w:val="00863CDE"/>
    <w:rsid w:val="00863E9A"/>
    <w:rsid w:val="00863EC0"/>
    <w:rsid w:val="008640CF"/>
    <w:rsid w:val="00864140"/>
    <w:rsid w:val="008645A3"/>
    <w:rsid w:val="00864738"/>
    <w:rsid w:val="00864946"/>
    <w:rsid w:val="00864AE8"/>
    <w:rsid w:val="00864D5B"/>
    <w:rsid w:val="00864FFD"/>
    <w:rsid w:val="00865588"/>
    <w:rsid w:val="008657C7"/>
    <w:rsid w:val="008657DE"/>
    <w:rsid w:val="00865877"/>
    <w:rsid w:val="008659B4"/>
    <w:rsid w:val="00865A4A"/>
    <w:rsid w:val="00865A61"/>
    <w:rsid w:val="00865A9E"/>
    <w:rsid w:val="00865DD3"/>
    <w:rsid w:val="00866357"/>
    <w:rsid w:val="00866487"/>
    <w:rsid w:val="00866629"/>
    <w:rsid w:val="00866809"/>
    <w:rsid w:val="00866823"/>
    <w:rsid w:val="00866ABA"/>
    <w:rsid w:val="00866F08"/>
    <w:rsid w:val="00867225"/>
    <w:rsid w:val="00867293"/>
    <w:rsid w:val="008672B2"/>
    <w:rsid w:val="00867761"/>
    <w:rsid w:val="00867770"/>
    <w:rsid w:val="0086777D"/>
    <w:rsid w:val="0086783F"/>
    <w:rsid w:val="00867A45"/>
    <w:rsid w:val="00867C17"/>
    <w:rsid w:val="00867FCD"/>
    <w:rsid w:val="008701FD"/>
    <w:rsid w:val="008704C2"/>
    <w:rsid w:val="008705BB"/>
    <w:rsid w:val="0087078B"/>
    <w:rsid w:val="00870B34"/>
    <w:rsid w:val="00870EC6"/>
    <w:rsid w:val="00870F15"/>
    <w:rsid w:val="00871179"/>
    <w:rsid w:val="00871336"/>
    <w:rsid w:val="0087140E"/>
    <w:rsid w:val="00871590"/>
    <w:rsid w:val="008717DC"/>
    <w:rsid w:val="00871880"/>
    <w:rsid w:val="00871C31"/>
    <w:rsid w:val="00871D06"/>
    <w:rsid w:val="00871D18"/>
    <w:rsid w:val="00872111"/>
    <w:rsid w:val="0087215C"/>
    <w:rsid w:val="00872241"/>
    <w:rsid w:val="008722F8"/>
    <w:rsid w:val="00872483"/>
    <w:rsid w:val="008726A7"/>
    <w:rsid w:val="0087279D"/>
    <w:rsid w:val="00872B62"/>
    <w:rsid w:val="008731C6"/>
    <w:rsid w:val="00873592"/>
    <w:rsid w:val="0087368F"/>
    <w:rsid w:val="0087372F"/>
    <w:rsid w:val="00873884"/>
    <w:rsid w:val="00873D02"/>
    <w:rsid w:val="00873DA5"/>
    <w:rsid w:val="00874009"/>
    <w:rsid w:val="0087412C"/>
    <w:rsid w:val="008742EB"/>
    <w:rsid w:val="00874319"/>
    <w:rsid w:val="008745EC"/>
    <w:rsid w:val="008748C9"/>
    <w:rsid w:val="00874A3E"/>
    <w:rsid w:val="00874AAE"/>
    <w:rsid w:val="00874C60"/>
    <w:rsid w:val="00874E70"/>
    <w:rsid w:val="0087552A"/>
    <w:rsid w:val="008757B7"/>
    <w:rsid w:val="00875870"/>
    <w:rsid w:val="00875C79"/>
    <w:rsid w:val="00875CC9"/>
    <w:rsid w:val="00876102"/>
    <w:rsid w:val="008761D7"/>
    <w:rsid w:val="008761E4"/>
    <w:rsid w:val="00876387"/>
    <w:rsid w:val="008764E8"/>
    <w:rsid w:val="0087688D"/>
    <w:rsid w:val="00876996"/>
    <w:rsid w:val="00876C1D"/>
    <w:rsid w:val="00876D61"/>
    <w:rsid w:val="00877031"/>
    <w:rsid w:val="0087734D"/>
    <w:rsid w:val="00877450"/>
    <w:rsid w:val="0087766C"/>
    <w:rsid w:val="008778BF"/>
    <w:rsid w:val="0087797C"/>
    <w:rsid w:val="008779F0"/>
    <w:rsid w:val="00877A2A"/>
    <w:rsid w:val="00877C34"/>
    <w:rsid w:val="00880268"/>
    <w:rsid w:val="008802A3"/>
    <w:rsid w:val="0088059A"/>
    <w:rsid w:val="008808E9"/>
    <w:rsid w:val="00880A05"/>
    <w:rsid w:val="00880E54"/>
    <w:rsid w:val="00881033"/>
    <w:rsid w:val="008814DA"/>
    <w:rsid w:val="00881757"/>
    <w:rsid w:val="00881775"/>
    <w:rsid w:val="0088185F"/>
    <w:rsid w:val="008818A1"/>
    <w:rsid w:val="00881988"/>
    <w:rsid w:val="00881A43"/>
    <w:rsid w:val="00881B71"/>
    <w:rsid w:val="00881D4E"/>
    <w:rsid w:val="0088202C"/>
    <w:rsid w:val="00882080"/>
    <w:rsid w:val="008820B6"/>
    <w:rsid w:val="00882349"/>
    <w:rsid w:val="0088238C"/>
    <w:rsid w:val="008823D2"/>
    <w:rsid w:val="008826D5"/>
    <w:rsid w:val="008826F2"/>
    <w:rsid w:val="00882779"/>
    <w:rsid w:val="008827D3"/>
    <w:rsid w:val="0088290B"/>
    <w:rsid w:val="008829A4"/>
    <w:rsid w:val="00882E54"/>
    <w:rsid w:val="0088303B"/>
    <w:rsid w:val="008830DF"/>
    <w:rsid w:val="0088315F"/>
    <w:rsid w:val="00883176"/>
    <w:rsid w:val="00883438"/>
    <w:rsid w:val="0088361F"/>
    <w:rsid w:val="00883677"/>
    <w:rsid w:val="00883731"/>
    <w:rsid w:val="00883B7C"/>
    <w:rsid w:val="00883B95"/>
    <w:rsid w:val="00883BB6"/>
    <w:rsid w:val="00883C99"/>
    <w:rsid w:val="00883D14"/>
    <w:rsid w:val="00883D3A"/>
    <w:rsid w:val="00883D4B"/>
    <w:rsid w:val="00883EA0"/>
    <w:rsid w:val="0088424A"/>
    <w:rsid w:val="008846CB"/>
    <w:rsid w:val="008847E7"/>
    <w:rsid w:val="008847FE"/>
    <w:rsid w:val="00884EDD"/>
    <w:rsid w:val="00885045"/>
    <w:rsid w:val="0088528F"/>
    <w:rsid w:val="008854E3"/>
    <w:rsid w:val="008855B4"/>
    <w:rsid w:val="00885613"/>
    <w:rsid w:val="00885AE8"/>
    <w:rsid w:val="00885D49"/>
    <w:rsid w:val="00885D66"/>
    <w:rsid w:val="00885F2F"/>
    <w:rsid w:val="00885F40"/>
    <w:rsid w:val="00885F9C"/>
    <w:rsid w:val="0088609E"/>
    <w:rsid w:val="00886466"/>
    <w:rsid w:val="0088668B"/>
    <w:rsid w:val="0088692E"/>
    <w:rsid w:val="00886B38"/>
    <w:rsid w:val="00886B67"/>
    <w:rsid w:val="00886C0B"/>
    <w:rsid w:val="00886C1F"/>
    <w:rsid w:val="00886CB7"/>
    <w:rsid w:val="00887111"/>
    <w:rsid w:val="008871F9"/>
    <w:rsid w:val="0088736D"/>
    <w:rsid w:val="00887BB9"/>
    <w:rsid w:val="00887C15"/>
    <w:rsid w:val="00887C95"/>
    <w:rsid w:val="00887EAB"/>
    <w:rsid w:val="008901A8"/>
    <w:rsid w:val="008901B0"/>
    <w:rsid w:val="0089029B"/>
    <w:rsid w:val="0089036E"/>
    <w:rsid w:val="008903E6"/>
    <w:rsid w:val="0089065A"/>
    <w:rsid w:val="00890BEF"/>
    <w:rsid w:val="00890FC4"/>
    <w:rsid w:val="00891162"/>
    <w:rsid w:val="0089175C"/>
    <w:rsid w:val="008917BE"/>
    <w:rsid w:val="008917E3"/>
    <w:rsid w:val="008917FE"/>
    <w:rsid w:val="00891A59"/>
    <w:rsid w:val="00891D07"/>
    <w:rsid w:val="00891DC0"/>
    <w:rsid w:val="00891EF1"/>
    <w:rsid w:val="008920A7"/>
    <w:rsid w:val="00892184"/>
    <w:rsid w:val="00892294"/>
    <w:rsid w:val="008923AC"/>
    <w:rsid w:val="00892438"/>
    <w:rsid w:val="00892869"/>
    <w:rsid w:val="008928CD"/>
    <w:rsid w:val="00892C17"/>
    <w:rsid w:val="00892D58"/>
    <w:rsid w:val="00892DF8"/>
    <w:rsid w:val="00892FC5"/>
    <w:rsid w:val="0089315E"/>
    <w:rsid w:val="00893451"/>
    <w:rsid w:val="00893472"/>
    <w:rsid w:val="00893957"/>
    <w:rsid w:val="00893A63"/>
    <w:rsid w:val="00893AC7"/>
    <w:rsid w:val="00893D6F"/>
    <w:rsid w:val="00893E3D"/>
    <w:rsid w:val="00893EF5"/>
    <w:rsid w:val="008940F5"/>
    <w:rsid w:val="00894118"/>
    <w:rsid w:val="00894140"/>
    <w:rsid w:val="008945A5"/>
    <w:rsid w:val="0089474A"/>
    <w:rsid w:val="00894F71"/>
    <w:rsid w:val="008950B4"/>
    <w:rsid w:val="00895248"/>
    <w:rsid w:val="008954BF"/>
    <w:rsid w:val="00895852"/>
    <w:rsid w:val="00895940"/>
    <w:rsid w:val="008959B6"/>
    <w:rsid w:val="00895D5D"/>
    <w:rsid w:val="0089604F"/>
    <w:rsid w:val="00896300"/>
    <w:rsid w:val="00896360"/>
    <w:rsid w:val="008963E2"/>
    <w:rsid w:val="00896544"/>
    <w:rsid w:val="00896697"/>
    <w:rsid w:val="008968FE"/>
    <w:rsid w:val="00896A1C"/>
    <w:rsid w:val="00896D86"/>
    <w:rsid w:val="00896F8E"/>
    <w:rsid w:val="00897251"/>
    <w:rsid w:val="008972C5"/>
    <w:rsid w:val="008978C0"/>
    <w:rsid w:val="00897ADD"/>
    <w:rsid w:val="00897B3F"/>
    <w:rsid w:val="00897BA3"/>
    <w:rsid w:val="00897C26"/>
    <w:rsid w:val="00897F2C"/>
    <w:rsid w:val="008A0100"/>
    <w:rsid w:val="008A0154"/>
    <w:rsid w:val="008A01BA"/>
    <w:rsid w:val="008A01EE"/>
    <w:rsid w:val="008A05EB"/>
    <w:rsid w:val="008A06F7"/>
    <w:rsid w:val="008A0880"/>
    <w:rsid w:val="008A0888"/>
    <w:rsid w:val="008A095D"/>
    <w:rsid w:val="008A0C09"/>
    <w:rsid w:val="008A0D90"/>
    <w:rsid w:val="008A0E2F"/>
    <w:rsid w:val="008A107A"/>
    <w:rsid w:val="008A11D8"/>
    <w:rsid w:val="008A156F"/>
    <w:rsid w:val="008A1620"/>
    <w:rsid w:val="008A1834"/>
    <w:rsid w:val="008A191E"/>
    <w:rsid w:val="008A1A44"/>
    <w:rsid w:val="008A1AA0"/>
    <w:rsid w:val="008A1AA9"/>
    <w:rsid w:val="008A1BCF"/>
    <w:rsid w:val="008A1FD4"/>
    <w:rsid w:val="008A1FE2"/>
    <w:rsid w:val="008A2588"/>
    <w:rsid w:val="008A25C6"/>
    <w:rsid w:val="008A27DE"/>
    <w:rsid w:val="008A2D28"/>
    <w:rsid w:val="008A31C0"/>
    <w:rsid w:val="008A3568"/>
    <w:rsid w:val="008A379E"/>
    <w:rsid w:val="008A3A17"/>
    <w:rsid w:val="008A3C08"/>
    <w:rsid w:val="008A3E69"/>
    <w:rsid w:val="008A42B6"/>
    <w:rsid w:val="008A45AD"/>
    <w:rsid w:val="008A46F1"/>
    <w:rsid w:val="008A4735"/>
    <w:rsid w:val="008A4954"/>
    <w:rsid w:val="008A4966"/>
    <w:rsid w:val="008A4A0E"/>
    <w:rsid w:val="008A4B4B"/>
    <w:rsid w:val="008A4C7F"/>
    <w:rsid w:val="008A4C84"/>
    <w:rsid w:val="008A4F68"/>
    <w:rsid w:val="008A4FC7"/>
    <w:rsid w:val="008A505B"/>
    <w:rsid w:val="008A5293"/>
    <w:rsid w:val="008A5345"/>
    <w:rsid w:val="008A593D"/>
    <w:rsid w:val="008A5982"/>
    <w:rsid w:val="008A5B2B"/>
    <w:rsid w:val="008A5B8A"/>
    <w:rsid w:val="008A5D7E"/>
    <w:rsid w:val="008A61FA"/>
    <w:rsid w:val="008A624C"/>
    <w:rsid w:val="008A6328"/>
    <w:rsid w:val="008A64B9"/>
    <w:rsid w:val="008A64FE"/>
    <w:rsid w:val="008A66B1"/>
    <w:rsid w:val="008A6AAF"/>
    <w:rsid w:val="008A6BF4"/>
    <w:rsid w:val="008A6E94"/>
    <w:rsid w:val="008A7220"/>
    <w:rsid w:val="008A748F"/>
    <w:rsid w:val="008A7539"/>
    <w:rsid w:val="008A75AE"/>
    <w:rsid w:val="008A78EB"/>
    <w:rsid w:val="008A7B3F"/>
    <w:rsid w:val="008A7F61"/>
    <w:rsid w:val="008A7FDE"/>
    <w:rsid w:val="008B04B6"/>
    <w:rsid w:val="008B0624"/>
    <w:rsid w:val="008B0831"/>
    <w:rsid w:val="008B09C3"/>
    <w:rsid w:val="008B0D22"/>
    <w:rsid w:val="008B0DB0"/>
    <w:rsid w:val="008B0F3C"/>
    <w:rsid w:val="008B16E7"/>
    <w:rsid w:val="008B172B"/>
    <w:rsid w:val="008B179A"/>
    <w:rsid w:val="008B17D2"/>
    <w:rsid w:val="008B1849"/>
    <w:rsid w:val="008B18AB"/>
    <w:rsid w:val="008B18F7"/>
    <w:rsid w:val="008B1C62"/>
    <w:rsid w:val="008B1D26"/>
    <w:rsid w:val="008B1F49"/>
    <w:rsid w:val="008B21EE"/>
    <w:rsid w:val="008B231E"/>
    <w:rsid w:val="008B261D"/>
    <w:rsid w:val="008B2665"/>
    <w:rsid w:val="008B27E9"/>
    <w:rsid w:val="008B28F7"/>
    <w:rsid w:val="008B2964"/>
    <w:rsid w:val="008B2A85"/>
    <w:rsid w:val="008B2C07"/>
    <w:rsid w:val="008B2C7B"/>
    <w:rsid w:val="008B2C88"/>
    <w:rsid w:val="008B2F06"/>
    <w:rsid w:val="008B308F"/>
    <w:rsid w:val="008B30A7"/>
    <w:rsid w:val="008B3788"/>
    <w:rsid w:val="008B378D"/>
    <w:rsid w:val="008B3985"/>
    <w:rsid w:val="008B3C5D"/>
    <w:rsid w:val="008B3D91"/>
    <w:rsid w:val="008B3F60"/>
    <w:rsid w:val="008B4583"/>
    <w:rsid w:val="008B4677"/>
    <w:rsid w:val="008B46E3"/>
    <w:rsid w:val="008B474F"/>
    <w:rsid w:val="008B483B"/>
    <w:rsid w:val="008B4852"/>
    <w:rsid w:val="008B4ADE"/>
    <w:rsid w:val="008B4D0C"/>
    <w:rsid w:val="008B50DF"/>
    <w:rsid w:val="008B5154"/>
    <w:rsid w:val="008B52DE"/>
    <w:rsid w:val="008B562E"/>
    <w:rsid w:val="008B58D0"/>
    <w:rsid w:val="008B5A21"/>
    <w:rsid w:val="008B5C5C"/>
    <w:rsid w:val="008B5C7B"/>
    <w:rsid w:val="008B5CB0"/>
    <w:rsid w:val="008B5D24"/>
    <w:rsid w:val="008B5E68"/>
    <w:rsid w:val="008B5F29"/>
    <w:rsid w:val="008B6126"/>
    <w:rsid w:val="008B61FC"/>
    <w:rsid w:val="008B647A"/>
    <w:rsid w:val="008B6560"/>
    <w:rsid w:val="008B6847"/>
    <w:rsid w:val="008B6A01"/>
    <w:rsid w:val="008B6AD9"/>
    <w:rsid w:val="008B6CE4"/>
    <w:rsid w:val="008B6F39"/>
    <w:rsid w:val="008B6F89"/>
    <w:rsid w:val="008B7558"/>
    <w:rsid w:val="008B761C"/>
    <w:rsid w:val="008B779A"/>
    <w:rsid w:val="008B77C3"/>
    <w:rsid w:val="008B7826"/>
    <w:rsid w:val="008B7A26"/>
    <w:rsid w:val="008B7A60"/>
    <w:rsid w:val="008B7E39"/>
    <w:rsid w:val="008C0029"/>
    <w:rsid w:val="008C0057"/>
    <w:rsid w:val="008C009B"/>
    <w:rsid w:val="008C0439"/>
    <w:rsid w:val="008C0457"/>
    <w:rsid w:val="008C070D"/>
    <w:rsid w:val="008C0AD2"/>
    <w:rsid w:val="008C0AEF"/>
    <w:rsid w:val="008C0C3E"/>
    <w:rsid w:val="008C0C75"/>
    <w:rsid w:val="008C0E09"/>
    <w:rsid w:val="008C0EC4"/>
    <w:rsid w:val="008C0FC4"/>
    <w:rsid w:val="008C112C"/>
    <w:rsid w:val="008C11D9"/>
    <w:rsid w:val="008C13A8"/>
    <w:rsid w:val="008C13F4"/>
    <w:rsid w:val="008C170F"/>
    <w:rsid w:val="008C17DE"/>
    <w:rsid w:val="008C17E4"/>
    <w:rsid w:val="008C19CD"/>
    <w:rsid w:val="008C1B2A"/>
    <w:rsid w:val="008C1E70"/>
    <w:rsid w:val="008C1F95"/>
    <w:rsid w:val="008C204D"/>
    <w:rsid w:val="008C2085"/>
    <w:rsid w:val="008C20CF"/>
    <w:rsid w:val="008C2130"/>
    <w:rsid w:val="008C257C"/>
    <w:rsid w:val="008C29D2"/>
    <w:rsid w:val="008C2A47"/>
    <w:rsid w:val="008C2BA9"/>
    <w:rsid w:val="008C300E"/>
    <w:rsid w:val="008C3114"/>
    <w:rsid w:val="008C3463"/>
    <w:rsid w:val="008C34C7"/>
    <w:rsid w:val="008C3620"/>
    <w:rsid w:val="008C362C"/>
    <w:rsid w:val="008C3635"/>
    <w:rsid w:val="008C3683"/>
    <w:rsid w:val="008C3897"/>
    <w:rsid w:val="008C3B14"/>
    <w:rsid w:val="008C3C6A"/>
    <w:rsid w:val="008C3FD1"/>
    <w:rsid w:val="008C4149"/>
    <w:rsid w:val="008C42D6"/>
    <w:rsid w:val="008C452D"/>
    <w:rsid w:val="008C46D9"/>
    <w:rsid w:val="008C472E"/>
    <w:rsid w:val="008C47FC"/>
    <w:rsid w:val="008C51EE"/>
    <w:rsid w:val="008C5252"/>
    <w:rsid w:val="008C587C"/>
    <w:rsid w:val="008C5D75"/>
    <w:rsid w:val="008C5FF0"/>
    <w:rsid w:val="008C60C3"/>
    <w:rsid w:val="008C6571"/>
    <w:rsid w:val="008C6881"/>
    <w:rsid w:val="008C6890"/>
    <w:rsid w:val="008C6A01"/>
    <w:rsid w:val="008C6B47"/>
    <w:rsid w:val="008C6C5F"/>
    <w:rsid w:val="008C6EB4"/>
    <w:rsid w:val="008C7010"/>
    <w:rsid w:val="008C7174"/>
    <w:rsid w:val="008C7335"/>
    <w:rsid w:val="008C7473"/>
    <w:rsid w:val="008C755B"/>
    <w:rsid w:val="008C77A9"/>
    <w:rsid w:val="008C7AD1"/>
    <w:rsid w:val="008C7AF6"/>
    <w:rsid w:val="008C7B63"/>
    <w:rsid w:val="008C7DA3"/>
    <w:rsid w:val="008C7E27"/>
    <w:rsid w:val="008D00A7"/>
    <w:rsid w:val="008D035E"/>
    <w:rsid w:val="008D03A4"/>
    <w:rsid w:val="008D0767"/>
    <w:rsid w:val="008D07B5"/>
    <w:rsid w:val="008D0A94"/>
    <w:rsid w:val="008D0E89"/>
    <w:rsid w:val="008D0F1B"/>
    <w:rsid w:val="008D0FF0"/>
    <w:rsid w:val="008D116A"/>
    <w:rsid w:val="008D134E"/>
    <w:rsid w:val="008D144E"/>
    <w:rsid w:val="008D171C"/>
    <w:rsid w:val="008D17A2"/>
    <w:rsid w:val="008D1BAA"/>
    <w:rsid w:val="008D1CD6"/>
    <w:rsid w:val="008D1E48"/>
    <w:rsid w:val="008D219C"/>
    <w:rsid w:val="008D22BC"/>
    <w:rsid w:val="008D255A"/>
    <w:rsid w:val="008D2649"/>
    <w:rsid w:val="008D2679"/>
    <w:rsid w:val="008D2A72"/>
    <w:rsid w:val="008D2B1E"/>
    <w:rsid w:val="008D2BB7"/>
    <w:rsid w:val="008D2C12"/>
    <w:rsid w:val="008D2EDF"/>
    <w:rsid w:val="008D2EF0"/>
    <w:rsid w:val="008D2F1A"/>
    <w:rsid w:val="008D3091"/>
    <w:rsid w:val="008D3145"/>
    <w:rsid w:val="008D3241"/>
    <w:rsid w:val="008D3247"/>
    <w:rsid w:val="008D34FE"/>
    <w:rsid w:val="008D3510"/>
    <w:rsid w:val="008D3842"/>
    <w:rsid w:val="008D39E1"/>
    <w:rsid w:val="008D3C42"/>
    <w:rsid w:val="008D3DA9"/>
    <w:rsid w:val="008D3EBE"/>
    <w:rsid w:val="008D4011"/>
    <w:rsid w:val="008D425E"/>
    <w:rsid w:val="008D4287"/>
    <w:rsid w:val="008D45EE"/>
    <w:rsid w:val="008D4979"/>
    <w:rsid w:val="008D49D7"/>
    <w:rsid w:val="008D4C5E"/>
    <w:rsid w:val="008D4FBF"/>
    <w:rsid w:val="008D4FD1"/>
    <w:rsid w:val="008D4FD6"/>
    <w:rsid w:val="008D4FF0"/>
    <w:rsid w:val="008D5219"/>
    <w:rsid w:val="008D529C"/>
    <w:rsid w:val="008D5390"/>
    <w:rsid w:val="008D55A6"/>
    <w:rsid w:val="008D561F"/>
    <w:rsid w:val="008D568D"/>
    <w:rsid w:val="008D56B3"/>
    <w:rsid w:val="008D588E"/>
    <w:rsid w:val="008D5996"/>
    <w:rsid w:val="008D5BAB"/>
    <w:rsid w:val="008D5CA4"/>
    <w:rsid w:val="008D5CC2"/>
    <w:rsid w:val="008D615A"/>
    <w:rsid w:val="008D6328"/>
    <w:rsid w:val="008D64EF"/>
    <w:rsid w:val="008D667B"/>
    <w:rsid w:val="008D68EC"/>
    <w:rsid w:val="008D6976"/>
    <w:rsid w:val="008D6C32"/>
    <w:rsid w:val="008D6CA2"/>
    <w:rsid w:val="008D7123"/>
    <w:rsid w:val="008D7285"/>
    <w:rsid w:val="008D78B0"/>
    <w:rsid w:val="008D7993"/>
    <w:rsid w:val="008D79BF"/>
    <w:rsid w:val="008D7B21"/>
    <w:rsid w:val="008D7D00"/>
    <w:rsid w:val="008D7D6F"/>
    <w:rsid w:val="008D7DA6"/>
    <w:rsid w:val="008E00C4"/>
    <w:rsid w:val="008E014D"/>
    <w:rsid w:val="008E0223"/>
    <w:rsid w:val="008E02F3"/>
    <w:rsid w:val="008E040C"/>
    <w:rsid w:val="008E047A"/>
    <w:rsid w:val="008E0799"/>
    <w:rsid w:val="008E0BAE"/>
    <w:rsid w:val="008E0D36"/>
    <w:rsid w:val="008E1093"/>
    <w:rsid w:val="008E1113"/>
    <w:rsid w:val="008E1225"/>
    <w:rsid w:val="008E14E2"/>
    <w:rsid w:val="008E1632"/>
    <w:rsid w:val="008E1800"/>
    <w:rsid w:val="008E18BA"/>
    <w:rsid w:val="008E192C"/>
    <w:rsid w:val="008E1AF6"/>
    <w:rsid w:val="008E1B98"/>
    <w:rsid w:val="008E1E45"/>
    <w:rsid w:val="008E1EE8"/>
    <w:rsid w:val="008E1EF6"/>
    <w:rsid w:val="008E1EFB"/>
    <w:rsid w:val="008E1F1B"/>
    <w:rsid w:val="008E22F3"/>
    <w:rsid w:val="008E2433"/>
    <w:rsid w:val="008E2479"/>
    <w:rsid w:val="008E250B"/>
    <w:rsid w:val="008E25CF"/>
    <w:rsid w:val="008E2A6D"/>
    <w:rsid w:val="008E2BEB"/>
    <w:rsid w:val="008E2CDA"/>
    <w:rsid w:val="008E2FD9"/>
    <w:rsid w:val="008E31B1"/>
    <w:rsid w:val="008E3220"/>
    <w:rsid w:val="008E33AE"/>
    <w:rsid w:val="008E3447"/>
    <w:rsid w:val="008E35ED"/>
    <w:rsid w:val="008E3696"/>
    <w:rsid w:val="008E3744"/>
    <w:rsid w:val="008E3993"/>
    <w:rsid w:val="008E3A46"/>
    <w:rsid w:val="008E3B2E"/>
    <w:rsid w:val="008E3BA9"/>
    <w:rsid w:val="008E3BD6"/>
    <w:rsid w:val="008E3C4A"/>
    <w:rsid w:val="008E40CF"/>
    <w:rsid w:val="008E40DC"/>
    <w:rsid w:val="008E417A"/>
    <w:rsid w:val="008E4380"/>
    <w:rsid w:val="008E43DB"/>
    <w:rsid w:val="008E44E2"/>
    <w:rsid w:val="008E4565"/>
    <w:rsid w:val="008E4822"/>
    <w:rsid w:val="008E49EC"/>
    <w:rsid w:val="008E4B6E"/>
    <w:rsid w:val="008E4B79"/>
    <w:rsid w:val="008E4E41"/>
    <w:rsid w:val="008E4EA2"/>
    <w:rsid w:val="008E5155"/>
    <w:rsid w:val="008E596A"/>
    <w:rsid w:val="008E60B3"/>
    <w:rsid w:val="008E61A2"/>
    <w:rsid w:val="008E62D1"/>
    <w:rsid w:val="008E64AC"/>
    <w:rsid w:val="008E65C0"/>
    <w:rsid w:val="008E6671"/>
    <w:rsid w:val="008E6711"/>
    <w:rsid w:val="008E6AA0"/>
    <w:rsid w:val="008E6D30"/>
    <w:rsid w:val="008E6D4D"/>
    <w:rsid w:val="008E6D93"/>
    <w:rsid w:val="008E6E45"/>
    <w:rsid w:val="008E7197"/>
    <w:rsid w:val="008E7342"/>
    <w:rsid w:val="008E7357"/>
    <w:rsid w:val="008E7515"/>
    <w:rsid w:val="008E76D2"/>
    <w:rsid w:val="008E76D8"/>
    <w:rsid w:val="008E7A35"/>
    <w:rsid w:val="008E7B4D"/>
    <w:rsid w:val="008E7C92"/>
    <w:rsid w:val="008E7DE7"/>
    <w:rsid w:val="008F0851"/>
    <w:rsid w:val="008F0DF6"/>
    <w:rsid w:val="008F0E46"/>
    <w:rsid w:val="008F0E6E"/>
    <w:rsid w:val="008F0F11"/>
    <w:rsid w:val="008F12BB"/>
    <w:rsid w:val="008F14C6"/>
    <w:rsid w:val="008F17DA"/>
    <w:rsid w:val="008F17F0"/>
    <w:rsid w:val="008F1895"/>
    <w:rsid w:val="008F1986"/>
    <w:rsid w:val="008F1D19"/>
    <w:rsid w:val="008F1E26"/>
    <w:rsid w:val="008F22FF"/>
    <w:rsid w:val="008F2352"/>
    <w:rsid w:val="008F2591"/>
    <w:rsid w:val="008F275E"/>
    <w:rsid w:val="008F2AEA"/>
    <w:rsid w:val="008F312E"/>
    <w:rsid w:val="008F3275"/>
    <w:rsid w:val="008F3285"/>
    <w:rsid w:val="008F3717"/>
    <w:rsid w:val="008F3802"/>
    <w:rsid w:val="008F3DF1"/>
    <w:rsid w:val="008F3EA1"/>
    <w:rsid w:val="008F427C"/>
    <w:rsid w:val="008F42A6"/>
    <w:rsid w:val="008F437F"/>
    <w:rsid w:val="008F4556"/>
    <w:rsid w:val="008F47AC"/>
    <w:rsid w:val="008F48E6"/>
    <w:rsid w:val="008F4D5B"/>
    <w:rsid w:val="008F4E15"/>
    <w:rsid w:val="008F51DD"/>
    <w:rsid w:val="008F5240"/>
    <w:rsid w:val="008F546C"/>
    <w:rsid w:val="008F563D"/>
    <w:rsid w:val="008F5A8A"/>
    <w:rsid w:val="008F5C9F"/>
    <w:rsid w:val="008F5D2C"/>
    <w:rsid w:val="008F5D5D"/>
    <w:rsid w:val="008F5F1F"/>
    <w:rsid w:val="008F6187"/>
    <w:rsid w:val="008F6658"/>
    <w:rsid w:val="008F6A0D"/>
    <w:rsid w:val="008F6E09"/>
    <w:rsid w:val="008F6E37"/>
    <w:rsid w:val="008F6E66"/>
    <w:rsid w:val="008F6F80"/>
    <w:rsid w:val="008F70C0"/>
    <w:rsid w:val="008F7278"/>
    <w:rsid w:val="008F7444"/>
    <w:rsid w:val="008F752B"/>
    <w:rsid w:val="008F77D7"/>
    <w:rsid w:val="008F791D"/>
    <w:rsid w:val="008F7A4A"/>
    <w:rsid w:val="008F7C2C"/>
    <w:rsid w:val="008F7D53"/>
    <w:rsid w:val="008F7DE2"/>
    <w:rsid w:val="008F7E37"/>
    <w:rsid w:val="008F7E9E"/>
    <w:rsid w:val="008F7F8D"/>
    <w:rsid w:val="008F7FD9"/>
    <w:rsid w:val="009000A8"/>
    <w:rsid w:val="0090062D"/>
    <w:rsid w:val="00900A5C"/>
    <w:rsid w:val="00900B9F"/>
    <w:rsid w:val="00900D43"/>
    <w:rsid w:val="00900F7F"/>
    <w:rsid w:val="00900FF6"/>
    <w:rsid w:val="0090123D"/>
    <w:rsid w:val="009013DD"/>
    <w:rsid w:val="0090163F"/>
    <w:rsid w:val="009016D1"/>
    <w:rsid w:val="009018BC"/>
    <w:rsid w:val="0090190C"/>
    <w:rsid w:val="00901C0B"/>
    <w:rsid w:val="00901DCB"/>
    <w:rsid w:val="00901E86"/>
    <w:rsid w:val="00901F73"/>
    <w:rsid w:val="00902065"/>
    <w:rsid w:val="009022C6"/>
    <w:rsid w:val="0090251F"/>
    <w:rsid w:val="009029DD"/>
    <w:rsid w:val="00902BC9"/>
    <w:rsid w:val="00902D45"/>
    <w:rsid w:val="00902F32"/>
    <w:rsid w:val="00902F67"/>
    <w:rsid w:val="009031BE"/>
    <w:rsid w:val="009034C3"/>
    <w:rsid w:val="00903C97"/>
    <w:rsid w:val="00903F6D"/>
    <w:rsid w:val="00903FC5"/>
    <w:rsid w:val="009041BD"/>
    <w:rsid w:val="009042E7"/>
    <w:rsid w:val="00904550"/>
    <w:rsid w:val="00904838"/>
    <w:rsid w:val="0090485B"/>
    <w:rsid w:val="00904A2D"/>
    <w:rsid w:val="00904C0F"/>
    <w:rsid w:val="00905739"/>
    <w:rsid w:val="00905859"/>
    <w:rsid w:val="0090594D"/>
    <w:rsid w:val="00905AA7"/>
    <w:rsid w:val="00905D3F"/>
    <w:rsid w:val="00906011"/>
    <w:rsid w:val="009060BB"/>
    <w:rsid w:val="00906366"/>
    <w:rsid w:val="0090636D"/>
    <w:rsid w:val="0090636F"/>
    <w:rsid w:val="00906385"/>
    <w:rsid w:val="0090660E"/>
    <w:rsid w:val="00906B9D"/>
    <w:rsid w:val="00906C7F"/>
    <w:rsid w:val="00906C9D"/>
    <w:rsid w:val="00906E8B"/>
    <w:rsid w:val="00906F64"/>
    <w:rsid w:val="00906FAE"/>
    <w:rsid w:val="00907115"/>
    <w:rsid w:val="00907200"/>
    <w:rsid w:val="00907301"/>
    <w:rsid w:val="009073B6"/>
    <w:rsid w:val="0090761C"/>
    <w:rsid w:val="009077CE"/>
    <w:rsid w:val="00907ACE"/>
    <w:rsid w:val="00907C34"/>
    <w:rsid w:val="00907E28"/>
    <w:rsid w:val="00910041"/>
    <w:rsid w:val="00910064"/>
    <w:rsid w:val="0091011D"/>
    <w:rsid w:val="00910230"/>
    <w:rsid w:val="009102EE"/>
    <w:rsid w:val="009102FC"/>
    <w:rsid w:val="00910483"/>
    <w:rsid w:val="0091074E"/>
    <w:rsid w:val="0091084D"/>
    <w:rsid w:val="00910A2A"/>
    <w:rsid w:val="00910B81"/>
    <w:rsid w:val="00910D2B"/>
    <w:rsid w:val="00910EDC"/>
    <w:rsid w:val="00911066"/>
    <w:rsid w:val="009112BE"/>
    <w:rsid w:val="0091136F"/>
    <w:rsid w:val="00911573"/>
    <w:rsid w:val="00911902"/>
    <w:rsid w:val="009119D8"/>
    <w:rsid w:val="00911ACC"/>
    <w:rsid w:val="00911BF7"/>
    <w:rsid w:val="00911C93"/>
    <w:rsid w:val="00911D67"/>
    <w:rsid w:val="00911D7F"/>
    <w:rsid w:val="00911EF4"/>
    <w:rsid w:val="009122FE"/>
    <w:rsid w:val="009125EA"/>
    <w:rsid w:val="00912674"/>
    <w:rsid w:val="00912703"/>
    <w:rsid w:val="0091275E"/>
    <w:rsid w:val="00912A63"/>
    <w:rsid w:val="00912CDB"/>
    <w:rsid w:val="00912D44"/>
    <w:rsid w:val="00913352"/>
    <w:rsid w:val="0091394E"/>
    <w:rsid w:val="00913A00"/>
    <w:rsid w:val="00913B20"/>
    <w:rsid w:val="00913B9B"/>
    <w:rsid w:val="00913CE7"/>
    <w:rsid w:val="00914090"/>
    <w:rsid w:val="0091412F"/>
    <w:rsid w:val="009142C4"/>
    <w:rsid w:val="009143C5"/>
    <w:rsid w:val="009143CF"/>
    <w:rsid w:val="0091452C"/>
    <w:rsid w:val="00914A1C"/>
    <w:rsid w:val="00914E63"/>
    <w:rsid w:val="00914EB7"/>
    <w:rsid w:val="00914F57"/>
    <w:rsid w:val="00914F88"/>
    <w:rsid w:val="0091506E"/>
    <w:rsid w:val="00915331"/>
    <w:rsid w:val="0091538A"/>
    <w:rsid w:val="0091540E"/>
    <w:rsid w:val="00915427"/>
    <w:rsid w:val="009155CD"/>
    <w:rsid w:val="00915962"/>
    <w:rsid w:val="009162B5"/>
    <w:rsid w:val="0091643B"/>
    <w:rsid w:val="00916609"/>
    <w:rsid w:val="0091662F"/>
    <w:rsid w:val="00916905"/>
    <w:rsid w:val="00916939"/>
    <w:rsid w:val="0091693F"/>
    <w:rsid w:val="00916A03"/>
    <w:rsid w:val="00916B6E"/>
    <w:rsid w:val="00916D0D"/>
    <w:rsid w:val="00916DE1"/>
    <w:rsid w:val="0091716C"/>
    <w:rsid w:val="009173D9"/>
    <w:rsid w:val="00917BEB"/>
    <w:rsid w:val="00917F5D"/>
    <w:rsid w:val="0091D413"/>
    <w:rsid w:val="00920184"/>
    <w:rsid w:val="00920191"/>
    <w:rsid w:val="00920213"/>
    <w:rsid w:val="00920268"/>
    <w:rsid w:val="009203B0"/>
    <w:rsid w:val="00920484"/>
    <w:rsid w:val="0092065B"/>
    <w:rsid w:val="00920742"/>
    <w:rsid w:val="00920C84"/>
    <w:rsid w:val="00920CF9"/>
    <w:rsid w:val="00920D4C"/>
    <w:rsid w:val="009212AD"/>
    <w:rsid w:val="009214FB"/>
    <w:rsid w:val="00921B14"/>
    <w:rsid w:val="00921D25"/>
    <w:rsid w:val="00921EBB"/>
    <w:rsid w:val="00922256"/>
    <w:rsid w:val="0092240D"/>
    <w:rsid w:val="0092295B"/>
    <w:rsid w:val="00922CB7"/>
    <w:rsid w:val="00922E90"/>
    <w:rsid w:val="00922FA5"/>
    <w:rsid w:val="00923063"/>
    <w:rsid w:val="009231FF"/>
    <w:rsid w:val="0092349A"/>
    <w:rsid w:val="00923537"/>
    <w:rsid w:val="00923591"/>
    <w:rsid w:val="009235FA"/>
    <w:rsid w:val="009236F4"/>
    <w:rsid w:val="00923AE5"/>
    <w:rsid w:val="00923FE2"/>
    <w:rsid w:val="009241A0"/>
    <w:rsid w:val="009242A6"/>
    <w:rsid w:val="009244BC"/>
    <w:rsid w:val="009244FB"/>
    <w:rsid w:val="0092456B"/>
    <w:rsid w:val="009245F2"/>
    <w:rsid w:val="009247FE"/>
    <w:rsid w:val="009248D7"/>
    <w:rsid w:val="00924A32"/>
    <w:rsid w:val="00924B05"/>
    <w:rsid w:val="00924B90"/>
    <w:rsid w:val="00924C58"/>
    <w:rsid w:val="00924F58"/>
    <w:rsid w:val="009251B0"/>
    <w:rsid w:val="00925307"/>
    <w:rsid w:val="009253F7"/>
    <w:rsid w:val="009254B7"/>
    <w:rsid w:val="00925773"/>
    <w:rsid w:val="00925778"/>
    <w:rsid w:val="009257FD"/>
    <w:rsid w:val="009258A4"/>
    <w:rsid w:val="00925A54"/>
    <w:rsid w:val="00925B5B"/>
    <w:rsid w:val="00925DBD"/>
    <w:rsid w:val="00925F56"/>
    <w:rsid w:val="00925FB3"/>
    <w:rsid w:val="00926050"/>
    <w:rsid w:val="00926397"/>
    <w:rsid w:val="009266A9"/>
    <w:rsid w:val="0092670E"/>
    <w:rsid w:val="0092693A"/>
    <w:rsid w:val="00926B76"/>
    <w:rsid w:val="00926E5A"/>
    <w:rsid w:val="00926E87"/>
    <w:rsid w:val="00927013"/>
    <w:rsid w:val="00927590"/>
    <w:rsid w:val="0092763A"/>
    <w:rsid w:val="009277AF"/>
    <w:rsid w:val="009278D4"/>
    <w:rsid w:val="00927A70"/>
    <w:rsid w:val="00927B15"/>
    <w:rsid w:val="00927D37"/>
    <w:rsid w:val="009303DF"/>
    <w:rsid w:val="0093049A"/>
    <w:rsid w:val="009304ED"/>
    <w:rsid w:val="009306B5"/>
    <w:rsid w:val="009309A0"/>
    <w:rsid w:val="009309CC"/>
    <w:rsid w:val="00930A3E"/>
    <w:rsid w:val="00930C5B"/>
    <w:rsid w:val="00931178"/>
    <w:rsid w:val="009311B6"/>
    <w:rsid w:val="009311FC"/>
    <w:rsid w:val="009312E9"/>
    <w:rsid w:val="00931411"/>
    <w:rsid w:val="00931412"/>
    <w:rsid w:val="00931946"/>
    <w:rsid w:val="00931BB9"/>
    <w:rsid w:val="009321F0"/>
    <w:rsid w:val="00932256"/>
    <w:rsid w:val="009325ED"/>
    <w:rsid w:val="00932A94"/>
    <w:rsid w:val="00932A99"/>
    <w:rsid w:val="00932C1E"/>
    <w:rsid w:val="00932CF3"/>
    <w:rsid w:val="00932DF4"/>
    <w:rsid w:val="00932FCA"/>
    <w:rsid w:val="009331C6"/>
    <w:rsid w:val="00933306"/>
    <w:rsid w:val="00933712"/>
    <w:rsid w:val="0093397B"/>
    <w:rsid w:val="00933DBC"/>
    <w:rsid w:val="00933EC9"/>
    <w:rsid w:val="00933ECA"/>
    <w:rsid w:val="00933F2A"/>
    <w:rsid w:val="00934064"/>
    <w:rsid w:val="00934360"/>
    <w:rsid w:val="009345C1"/>
    <w:rsid w:val="00934876"/>
    <w:rsid w:val="00934960"/>
    <w:rsid w:val="00934A45"/>
    <w:rsid w:val="00934D89"/>
    <w:rsid w:val="00934E88"/>
    <w:rsid w:val="00934EF5"/>
    <w:rsid w:val="00935143"/>
    <w:rsid w:val="009353E1"/>
    <w:rsid w:val="00935432"/>
    <w:rsid w:val="00935491"/>
    <w:rsid w:val="00935710"/>
    <w:rsid w:val="00935724"/>
    <w:rsid w:val="009358B7"/>
    <w:rsid w:val="00935CEA"/>
    <w:rsid w:val="00935D72"/>
    <w:rsid w:val="009360E0"/>
    <w:rsid w:val="009361FA"/>
    <w:rsid w:val="0093623E"/>
    <w:rsid w:val="009363E1"/>
    <w:rsid w:val="00936460"/>
    <w:rsid w:val="00936558"/>
    <w:rsid w:val="0093668A"/>
    <w:rsid w:val="0093678A"/>
    <w:rsid w:val="009369BD"/>
    <w:rsid w:val="00936C2F"/>
    <w:rsid w:val="00936C37"/>
    <w:rsid w:val="00936C44"/>
    <w:rsid w:val="00936CC1"/>
    <w:rsid w:val="00936D48"/>
    <w:rsid w:val="00936DBD"/>
    <w:rsid w:val="00937104"/>
    <w:rsid w:val="00937285"/>
    <w:rsid w:val="009376E7"/>
    <w:rsid w:val="009376E9"/>
    <w:rsid w:val="009377FB"/>
    <w:rsid w:val="0093794B"/>
    <w:rsid w:val="00937A32"/>
    <w:rsid w:val="00937A53"/>
    <w:rsid w:val="00937BA7"/>
    <w:rsid w:val="009400A9"/>
    <w:rsid w:val="009404F7"/>
    <w:rsid w:val="009405A1"/>
    <w:rsid w:val="009408A0"/>
    <w:rsid w:val="00940A5D"/>
    <w:rsid w:val="00940A7C"/>
    <w:rsid w:val="00940C00"/>
    <w:rsid w:val="00940E82"/>
    <w:rsid w:val="00941042"/>
    <w:rsid w:val="0094109A"/>
    <w:rsid w:val="009413CE"/>
    <w:rsid w:val="009413EF"/>
    <w:rsid w:val="0094147A"/>
    <w:rsid w:val="0094165C"/>
    <w:rsid w:val="009416AC"/>
    <w:rsid w:val="00942211"/>
    <w:rsid w:val="00942322"/>
    <w:rsid w:val="0094263A"/>
    <w:rsid w:val="00942696"/>
    <w:rsid w:val="00942A8B"/>
    <w:rsid w:val="00942D82"/>
    <w:rsid w:val="00942DC6"/>
    <w:rsid w:val="00943214"/>
    <w:rsid w:val="00943223"/>
    <w:rsid w:val="009432E0"/>
    <w:rsid w:val="00943493"/>
    <w:rsid w:val="009436D1"/>
    <w:rsid w:val="00943782"/>
    <w:rsid w:val="00943858"/>
    <w:rsid w:val="00943B9F"/>
    <w:rsid w:val="00943D24"/>
    <w:rsid w:val="00944066"/>
    <w:rsid w:val="009442DA"/>
    <w:rsid w:val="00944412"/>
    <w:rsid w:val="00944627"/>
    <w:rsid w:val="00944755"/>
    <w:rsid w:val="0094489F"/>
    <w:rsid w:val="009448BF"/>
    <w:rsid w:val="00944BC6"/>
    <w:rsid w:val="00944D56"/>
    <w:rsid w:val="00944E2B"/>
    <w:rsid w:val="0094539C"/>
    <w:rsid w:val="0094549E"/>
    <w:rsid w:val="009454FC"/>
    <w:rsid w:val="00945503"/>
    <w:rsid w:val="0094554A"/>
    <w:rsid w:val="009456EE"/>
    <w:rsid w:val="009456F2"/>
    <w:rsid w:val="009459A2"/>
    <w:rsid w:val="00945B76"/>
    <w:rsid w:val="00945BF3"/>
    <w:rsid w:val="00945E0B"/>
    <w:rsid w:val="00946032"/>
    <w:rsid w:val="009460EB"/>
    <w:rsid w:val="00946140"/>
    <w:rsid w:val="0094623C"/>
    <w:rsid w:val="0094627E"/>
    <w:rsid w:val="00946637"/>
    <w:rsid w:val="009466B9"/>
    <w:rsid w:val="00946AA3"/>
    <w:rsid w:val="00946BAC"/>
    <w:rsid w:val="00946C01"/>
    <w:rsid w:val="00946C86"/>
    <w:rsid w:val="00946D33"/>
    <w:rsid w:val="00946EE4"/>
    <w:rsid w:val="00947151"/>
    <w:rsid w:val="0094739D"/>
    <w:rsid w:val="0094749F"/>
    <w:rsid w:val="0094758B"/>
    <w:rsid w:val="009476A3"/>
    <w:rsid w:val="0094794E"/>
    <w:rsid w:val="00947ADC"/>
    <w:rsid w:val="00947F7C"/>
    <w:rsid w:val="00947FF7"/>
    <w:rsid w:val="00950029"/>
    <w:rsid w:val="00950220"/>
    <w:rsid w:val="00950332"/>
    <w:rsid w:val="009507A3"/>
    <w:rsid w:val="009507BA"/>
    <w:rsid w:val="0095091A"/>
    <w:rsid w:val="0095091F"/>
    <w:rsid w:val="0095098F"/>
    <w:rsid w:val="009509B8"/>
    <w:rsid w:val="00950A24"/>
    <w:rsid w:val="00950A8C"/>
    <w:rsid w:val="00950C7A"/>
    <w:rsid w:val="00950EE4"/>
    <w:rsid w:val="009510AD"/>
    <w:rsid w:val="009517BE"/>
    <w:rsid w:val="009517FC"/>
    <w:rsid w:val="00951890"/>
    <w:rsid w:val="009518ED"/>
    <w:rsid w:val="00951B6D"/>
    <w:rsid w:val="00951B9C"/>
    <w:rsid w:val="00951CDE"/>
    <w:rsid w:val="00951D51"/>
    <w:rsid w:val="00951E79"/>
    <w:rsid w:val="00951E7B"/>
    <w:rsid w:val="00952119"/>
    <w:rsid w:val="00952351"/>
    <w:rsid w:val="0095244E"/>
    <w:rsid w:val="009525EC"/>
    <w:rsid w:val="00952995"/>
    <w:rsid w:val="00952BAB"/>
    <w:rsid w:val="00952BC6"/>
    <w:rsid w:val="00952C23"/>
    <w:rsid w:val="00952EB2"/>
    <w:rsid w:val="00952F02"/>
    <w:rsid w:val="00952F63"/>
    <w:rsid w:val="00953041"/>
    <w:rsid w:val="00953704"/>
    <w:rsid w:val="00953B73"/>
    <w:rsid w:val="00953BAB"/>
    <w:rsid w:val="00953EF8"/>
    <w:rsid w:val="00953F8D"/>
    <w:rsid w:val="0095424C"/>
    <w:rsid w:val="00954259"/>
    <w:rsid w:val="00954260"/>
    <w:rsid w:val="009542E5"/>
    <w:rsid w:val="00954446"/>
    <w:rsid w:val="0095476D"/>
    <w:rsid w:val="00954919"/>
    <w:rsid w:val="0095493A"/>
    <w:rsid w:val="009549F6"/>
    <w:rsid w:val="00954B83"/>
    <w:rsid w:val="00954B9B"/>
    <w:rsid w:val="00954C7B"/>
    <w:rsid w:val="00955029"/>
    <w:rsid w:val="0095527E"/>
    <w:rsid w:val="009552D4"/>
    <w:rsid w:val="009555B7"/>
    <w:rsid w:val="009556A3"/>
    <w:rsid w:val="0095571D"/>
    <w:rsid w:val="00955725"/>
    <w:rsid w:val="00955742"/>
    <w:rsid w:val="00955BDC"/>
    <w:rsid w:val="00955C3B"/>
    <w:rsid w:val="00955D81"/>
    <w:rsid w:val="009563BA"/>
    <w:rsid w:val="009563C4"/>
    <w:rsid w:val="0095642D"/>
    <w:rsid w:val="00956560"/>
    <w:rsid w:val="009565F6"/>
    <w:rsid w:val="0095664A"/>
    <w:rsid w:val="0095670A"/>
    <w:rsid w:val="00956B12"/>
    <w:rsid w:val="00956CA3"/>
    <w:rsid w:val="00956CD5"/>
    <w:rsid w:val="009579B5"/>
    <w:rsid w:val="00957C31"/>
    <w:rsid w:val="00957CB7"/>
    <w:rsid w:val="00957E31"/>
    <w:rsid w:val="00957F25"/>
    <w:rsid w:val="00957FDF"/>
    <w:rsid w:val="00957FFC"/>
    <w:rsid w:val="0096029A"/>
    <w:rsid w:val="0096073C"/>
    <w:rsid w:val="00960756"/>
    <w:rsid w:val="009607C4"/>
    <w:rsid w:val="00960D00"/>
    <w:rsid w:val="00960D56"/>
    <w:rsid w:val="00960DC8"/>
    <w:rsid w:val="009610D6"/>
    <w:rsid w:val="0096191C"/>
    <w:rsid w:val="009619DD"/>
    <w:rsid w:val="00961A82"/>
    <w:rsid w:val="00961AFB"/>
    <w:rsid w:val="00961BA9"/>
    <w:rsid w:val="00961CE1"/>
    <w:rsid w:val="00961EB5"/>
    <w:rsid w:val="00961EBA"/>
    <w:rsid w:val="0096212F"/>
    <w:rsid w:val="009622E1"/>
    <w:rsid w:val="009622FE"/>
    <w:rsid w:val="009624E2"/>
    <w:rsid w:val="00962818"/>
    <w:rsid w:val="0096291E"/>
    <w:rsid w:val="00962979"/>
    <w:rsid w:val="00962AA6"/>
    <w:rsid w:val="009630A3"/>
    <w:rsid w:val="009633A2"/>
    <w:rsid w:val="0096348B"/>
    <w:rsid w:val="0096389D"/>
    <w:rsid w:val="00963974"/>
    <w:rsid w:val="00963C68"/>
    <w:rsid w:val="00963D68"/>
    <w:rsid w:val="00963E58"/>
    <w:rsid w:val="00963EA8"/>
    <w:rsid w:val="009640CD"/>
    <w:rsid w:val="009640E8"/>
    <w:rsid w:val="00964193"/>
    <w:rsid w:val="009642D3"/>
    <w:rsid w:val="0096436C"/>
    <w:rsid w:val="00964385"/>
    <w:rsid w:val="00964432"/>
    <w:rsid w:val="00964557"/>
    <w:rsid w:val="0096465B"/>
    <w:rsid w:val="0096489C"/>
    <w:rsid w:val="009648C6"/>
    <w:rsid w:val="00964A5E"/>
    <w:rsid w:val="00964A92"/>
    <w:rsid w:val="00964FA0"/>
    <w:rsid w:val="009653BF"/>
    <w:rsid w:val="009654EC"/>
    <w:rsid w:val="00965892"/>
    <w:rsid w:val="00965985"/>
    <w:rsid w:val="00965D6A"/>
    <w:rsid w:val="009661A2"/>
    <w:rsid w:val="00966489"/>
    <w:rsid w:val="009664D7"/>
    <w:rsid w:val="0096655D"/>
    <w:rsid w:val="009665A3"/>
    <w:rsid w:val="00966629"/>
    <w:rsid w:val="00966639"/>
    <w:rsid w:val="00966671"/>
    <w:rsid w:val="00966900"/>
    <w:rsid w:val="0096699E"/>
    <w:rsid w:val="00966D6F"/>
    <w:rsid w:val="0096708A"/>
    <w:rsid w:val="009672CF"/>
    <w:rsid w:val="00967363"/>
    <w:rsid w:val="0096749E"/>
    <w:rsid w:val="00967835"/>
    <w:rsid w:val="00967858"/>
    <w:rsid w:val="009678AB"/>
    <w:rsid w:val="00967979"/>
    <w:rsid w:val="009679AF"/>
    <w:rsid w:val="00967B47"/>
    <w:rsid w:val="00967D2C"/>
    <w:rsid w:val="00970198"/>
    <w:rsid w:val="00970322"/>
    <w:rsid w:val="00970425"/>
    <w:rsid w:val="009704C1"/>
    <w:rsid w:val="009706BF"/>
    <w:rsid w:val="0097086E"/>
    <w:rsid w:val="009708D3"/>
    <w:rsid w:val="00970B47"/>
    <w:rsid w:val="00970C54"/>
    <w:rsid w:val="00970E27"/>
    <w:rsid w:val="00970FA2"/>
    <w:rsid w:val="0097104B"/>
    <w:rsid w:val="0097140C"/>
    <w:rsid w:val="009717A2"/>
    <w:rsid w:val="0097182D"/>
    <w:rsid w:val="009718A6"/>
    <w:rsid w:val="0097196B"/>
    <w:rsid w:val="00971A32"/>
    <w:rsid w:val="00971DB9"/>
    <w:rsid w:val="00971EDD"/>
    <w:rsid w:val="00972219"/>
    <w:rsid w:val="0097229D"/>
    <w:rsid w:val="0097234B"/>
    <w:rsid w:val="00972413"/>
    <w:rsid w:val="00972A0C"/>
    <w:rsid w:val="00972A94"/>
    <w:rsid w:val="00972B38"/>
    <w:rsid w:val="009730B1"/>
    <w:rsid w:val="009731B0"/>
    <w:rsid w:val="009732A3"/>
    <w:rsid w:val="009732F7"/>
    <w:rsid w:val="00973308"/>
    <w:rsid w:val="00973395"/>
    <w:rsid w:val="009733C9"/>
    <w:rsid w:val="009737C5"/>
    <w:rsid w:val="00973943"/>
    <w:rsid w:val="00973A23"/>
    <w:rsid w:val="00973A49"/>
    <w:rsid w:val="00973A4A"/>
    <w:rsid w:val="00973CC4"/>
    <w:rsid w:val="00973D32"/>
    <w:rsid w:val="00973E36"/>
    <w:rsid w:val="00973FA9"/>
    <w:rsid w:val="00973FBC"/>
    <w:rsid w:val="00973FF0"/>
    <w:rsid w:val="009741B4"/>
    <w:rsid w:val="009741C9"/>
    <w:rsid w:val="00974512"/>
    <w:rsid w:val="009745DD"/>
    <w:rsid w:val="0097471B"/>
    <w:rsid w:val="0097495B"/>
    <w:rsid w:val="009749B2"/>
    <w:rsid w:val="00974AB7"/>
    <w:rsid w:val="00974BF8"/>
    <w:rsid w:val="00974C04"/>
    <w:rsid w:val="00974CAE"/>
    <w:rsid w:val="00974D61"/>
    <w:rsid w:val="00974E1F"/>
    <w:rsid w:val="00974F70"/>
    <w:rsid w:val="009759EA"/>
    <w:rsid w:val="00975AC0"/>
    <w:rsid w:val="00975BC2"/>
    <w:rsid w:val="00975DDE"/>
    <w:rsid w:val="00975E01"/>
    <w:rsid w:val="00975E17"/>
    <w:rsid w:val="0097607F"/>
    <w:rsid w:val="00976107"/>
    <w:rsid w:val="00976182"/>
    <w:rsid w:val="00976233"/>
    <w:rsid w:val="00976481"/>
    <w:rsid w:val="00976585"/>
    <w:rsid w:val="0097675A"/>
    <w:rsid w:val="00976B40"/>
    <w:rsid w:val="00976CA9"/>
    <w:rsid w:val="00976D88"/>
    <w:rsid w:val="00976E02"/>
    <w:rsid w:val="00976FC1"/>
    <w:rsid w:val="009770D3"/>
    <w:rsid w:val="009771A6"/>
    <w:rsid w:val="009772AE"/>
    <w:rsid w:val="009772F8"/>
    <w:rsid w:val="00977385"/>
    <w:rsid w:val="00977501"/>
    <w:rsid w:val="009775CE"/>
    <w:rsid w:val="00977614"/>
    <w:rsid w:val="0097772A"/>
    <w:rsid w:val="00977813"/>
    <w:rsid w:val="00977A0D"/>
    <w:rsid w:val="00977B26"/>
    <w:rsid w:val="00977B80"/>
    <w:rsid w:val="00977F82"/>
    <w:rsid w:val="0098000A"/>
    <w:rsid w:val="00980023"/>
    <w:rsid w:val="00980698"/>
    <w:rsid w:val="009806FB"/>
    <w:rsid w:val="00980760"/>
    <w:rsid w:val="00980809"/>
    <w:rsid w:val="00980838"/>
    <w:rsid w:val="00980A4A"/>
    <w:rsid w:val="00980AB6"/>
    <w:rsid w:val="00980B44"/>
    <w:rsid w:val="00980C79"/>
    <w:rsid w:val="00980C7C"/>
    <w:rsid w:val="00980DBE"/>
    <w:rsid w:val="00980FEC"/>
    <w:rsid w:val="0098108A"/>
    <w:rsid w:val="00981184"/>
    <w:rsid w:val="00981399"/>
    <w:rsid w:val="00981458"/>
    <w:rsid w:val="0098166D"/>
    <w:rsid w:val="00981ADF"/>
    <w:rsid w:val="00981B2C"/>
    <w:rsid w:val="00981BDF"/>
    <w:rsid w:val="00981FD1"/>
    <w:rsid w:val="00982209"/>
    <w:rsid w:val="00982293"/>
    <w:rsid w:val="009823D0"/>
    <w:rsid w:val="009823E8"/>
    <w:rsid w:val="0098289D"/>
    <w:rsid w:val="00982B51"/>
    <w:rsid w:val="00982C0B"/>
    <w:rsid w:val="00982C92"/>
    <w:rsid w:val="00982DCC"/>
    <w:rsid w:val="00982F28"/>
    <w:rsid w:val="00983122"/>
    <w:rsid w:val="0098314C"/>
    <w:rsid w:val="0098319B"/>
    <w:rsid w:val="00983262"/>
    <w:rsid w:val="0098339B"/>
    <w:rsid w:val="009834FB"/>
    <w:rsid w:val="00983527"/>
    <w:rsid w:val="0098368A"/>
    <w:rsid w:val="0098382B"/>
    <w:rsid w:val="00983A1F"/>
    <w:rsid w:val="009843AD"/>
    <w:rsid w:val="009844D6"/>
    <w:rsid w:val="009845A3"/>
    <w:rsid w:val="009845F1"/>
    <w:rsid w:val="009848DE"/>
    <w:rsid w:val="00984913"/>
    <w:rsid w:val="00984B1A"/>
    <w:rsid w:val="00984C36"/>
    <w:rsid w:val="00984D6F"/>
    <w:rsid w:val="00984DB5"/>
    <w:rsid w:val="00985203"/>
    <w:rsid w:val="0098528D"/>
    <w:rsid w:val="00985335"/>
    <w:rsid w:val="009859B6"/>
    <w:rsid w:val="00985A84"/>
    <w:rsid w:val="00985C9E"/>
    <w:rsid w:val="00985E4A"/>
    <w:rsid w:val="009863FA"/>
    <w:rsid w:val="009866BC"/>
    <w:rsid w:val="00986722"/>
    <w:rsid w:val="0098677D"/>
    <w:rsid w:val="00986836"/>
    <w:rsid w:val="00986A04"/>
    <w:rsid w:val="00986B4E"/>
    <w:rsid w:val="00986CCB"/>
    <w:rsid w:val="00986F6D"/>
    <w:rsid w:val="009870AD"/>
    <w:rsid w:val="009870E6"/>
    <w:rsid w:val="0098736E"/>
    <w:rsid w:val="009874AC"/>
    <w:rsid w:val="00987610"/>
    <w:rsid w:val="0098773D"/>
    <w:rsid w:val="0098774A"/>
    <w:rsid w:val="009879AE"/>
    <w:rsid w:val="00987A15"/>
    <w:rsid w:val="00987AB3"/>
    <w:rsid w:val="00987AE2"/>
    <w:rsid w:val="00987AEA"/>
    <w:rsid w:val="00987D03"/>
    <w:rsid w:val="009900E3"/>
    <w:rsid w:val="0099011B"/>
    <w:rsid w:val="009901CB"/>
    <w:rsid w:val="0099070C"/>
    <w:rsid w:val="00990932"/>
    <w:rsid w:val="00990A2B"/>
    <w:rsid w:val="00990D2E"/>
    <w:rsid w:val="00990DFD"/>
    <w:rsid w:val="00990ECC"/>
    <w:rsid w:val="00990F2D"/>
    <w:rsid w:val="00991254"/>
    <w:rsid w:val="0099129C"/>
    <w:rsid w:val="0099157E"/>
    <w:rsid w:val="0099173A"/>
    <w:rsid w:val="00991BA9"/>
    <w:rsid w:val="00991ED8"/>
    <w:rsid w:val="00991F14"/>
    <w:rsid w:val="00992071"/>
    <w:rsid w:val="0099217A"/>
    <w:rsid w:val="00992629"/>
    <w:rsid w:val="009926CF"/>
    <w:rsid w:val="00992863"/>
    <w:rsid w:val="00992AB8"/>
    <w:rsid w:val="00992AD3"/>
    <w:rsid w:val="00992F40"/>
    <w:rsid w:val="00992FB1"/>
    <w:rsid w:val="00993025"/>
    <w:rsid w:val="0099304E"/>
    <w:rsid w:val="009930B0"/>
    <w:rsid w:val="0099319F"/>
    <w:rsid w:val="00993434"/>
    <w:rsid w:val="0099351F"/>
    <w:rsid w:val="0099357F"/>
    <w:rsid w:val="0099374A"/>
    <w:rsid w:val="0099378F"/>
    <w:rsid w:val="009938FD"/>
    <w:rsid w:val="00993CF4"/>
    <w:rsid w:val="00993DE8"/>
    <w:rsid w:val="00993F8E"/>
    <w:rsid w:val="00993FEF"/>
    <w:rsid w:val="0099410C"/>
    <w:rsid w:val="009941F0"/>
    <w:rsid w:val="009943B4"/>
    <w:rsid w:val="009945A9"/>
    <w:rsid w:val="00994822"/>
    <w:rsid w:val="00994923"/>
    <w:rsid w:val="00994B09"/>
    <w:rsid w:val="00994CBA"/>
    <w:rsid w:val="00994D13"/>
    <w:rsid w:val="00994D8B"/>
    <w:rsid w:val="0099504C"/>
    <w:rsid w:val="009950F7"/>
    <w:rsid w:val="0099535F"/>
    <w:rsid w:val="0099542B"/>
    <w:rsid w:val="0099559F"/>
    <w:rsid w:val="0099579B"/>
    <w:rsid w:val="00995A62"/>
    <w:rsid w:val="00995B31"/>
    <w:rsid w:val="00995B32"/>
    <w:rsid w:val="00995C95"/>
    <w:rsid w:val="0099637D"/>
    <w:rsid w:val="0099664E"/>
    <w:rsid w:val="00996836"/>
    <w:rsid w:val="00996872"/>
    <w:rsid w:val="00996B2A"/>
    <w:rsid w:val="0099737B"/>
    <w:rsid w:val="009975C4"/>
    <w:rsid w:val="00997636"/>
    <w:rsid w:val="009978FB"/>
    <w:rsid w:val="00997976"/>
    <w:rsid w:val="009979C1"/>
    <w:rsid w:val="00997A07"/>
    <w:rsid w:val="00997A92"/>
    <w:rsid w:val="00997B94"/>
    <w:rsid w:val="009A00D5"/>
    <w:rsid w:val="009A03CE"/>
    <w:rsid w:val="009A04C6"/>
    <w:rsid w:val="009A0729"/>
    <w:rsid w:val="009A0736"/>
    <w:rsid w:val="009A0BCC"/>
    <w:rsid w:val="009A0CED"/>
    <w:rsid w:val="009A0CF4"/>
    <w:rsid w:val="009A11B2"/>
    <w:rsid w:val="009A148B"/>
    <w:rsid w:val="009A14BB"/>
    <w:rsid w:val="009A15A3"/>
    <w:rsid w:val="009A17D2"/>
    <w:rsid w:val="009A1887"/>
    <w:rsid w:val="009A1C22"/>
    <w:rsid w:val="009A1D62"/>
    <w:rsid w:val="009A1E12"/>
    <w:rsid w:val="009A22C6"/>
    <w:rsid w:val="009A234D"/>
    <w:rsid w:val="009A24B3"/>
    <w:rsid w:val="009A24C9"/>
    <w:rsid w:val="009A2591"/>
    <w:rsid w:val="009A3069"/>
    <w:rsid w:val="009A30C9"/>
    <w:rsid w:val="009A31BD"/>
    <w:rsid w:val="009A36BA"/>
    <w:rsid w:val="009A36BD"/>
    <w:rsid w:val="009A374B"/>
    <w:rsid w:val="009A3823"/>
    <w:rsid w:val="009A38A9"/>
    <w:rsid w:val="009A3EC7"/>
    <w:rsid w:val="009A3FAB"/>
    <w:rsid w:val="009A4043"/>
    <w:rsid w:val="009A443C"/>
    <w:rsid w:val="009A444E"/>
    <w:rsid w:val="009A44AD"/>
    <w:rsid w:val="009A4689"/>
    <w:rsid w:val="009A47A8"/>
    <w:rsid w:val="009A482A"/>
    <w:rsid w:val="009A4914"/>
    <w:rsid w:val="009A49BC"/>
    <w:rsid w:val="009A4A39"/>
    <w:rsid w:val="009A4AAB"/>
    <w:rsid w:val="009A4B5C"/>
    <w:rsid w:val="009A4BAF"/>
    <w:rsid w:val="009A502E"/>
    <w:rsid w:val="009A5102"/>
    <w:rsid w:val="009A5293"/>
    <w:rsid w:val="009A53D2"/>
    <w:rsid w:val="009A540C"/>
    <w:rsid w:val="009A5612"/>
    <w:rsid w:val="009A562C"/>
    <w:rsid w:val="009A5B0C"/>
    <w:rsid w:val="009A5D67"/>
    <w:rsid w:val="009A5EE3"/>
    <w:rsid w:val="009A5FCF"/>
    <w:rsid w:val="009A60D6"/>
    <w:rsid w:val="009A61DC"/>
    <w:rsid w:val="009A6727"/>
    <w:rsid w:val="009A67D1"/>
    <w:rsid w:val="009A6A35"/>
    <w:rsid w:val="009A6CC0"/>
    <w:rsid w:val="009A700E"/>
    <w:rsid w:val="009A73EF"/>
    <w:rsid w:val="009A76C7"/>
    <w:rsid w:val="009A7C1B"/>
    <w:rsid w:val="009A7CD8"/>
    <w:rsid w:val="009B03A3"/>
    <w:rsid w:val="009B0960"/>
    <w:rsid w:val="009B09F0"/>
    <w:rsid w:val="009B0B87"/>
    <w:rsid w:val="009B0C11"/>
    <w:rsid w:val="009B0CD0"/>
    <w:rsid w:val="009B0D25"/>
    <w:rsid w:val="009B0F0B"/>
    <w:rsid w:val="009B1053"/>
    <w:rsid w:val="009B1098"/>
    <w:rsid w:val="009B10A0"/>
    <w:rsid w:val="009B1289"/>
    <w:rsid w:val="009B156A"/>
    <w:rsid w:val="009B1696"/>
    <w:rsid w:val="009B1862"/>
    <w:rsid w:val="009B19E2"/>
    <w:rsid w:val="009B1CA2"/>
    <w:rsid w:val="009B1F13"/>
    <w:rsid w:val="009B1F70"/>
    <w:rsid w:val="009B1FCD"/>
    <w:rsid w:val="009B20F0"/>
    <w:rsid w:val="009B22E9"/>
    <w:rsid w:val="009B2381"/>
    <w:rsid w:val="009B2393"/>
    <w:rsid w:val="009B2452"/>
    <w:rsid w:val="009B277E"/>
    <w:rsid w:val="009B27C9"/>
    <w:rsid w:val="009B2A97"/>
    <w:rsid w:val="009B2B81"/>
    <w:rsid w:val="009B2BA3"/>
    <w:rsid w:val="009B2CAF"/>
    <w:rsid w:val="009B2D8C"/>
    <w:rsid w:val="009B2F3C"/>
    <w:rsid w:val="009B2F5E"/>
    <w:rsid w:val="009B3452"/>
    <w:rsid w:val="009B34B6"/>
    <w:rsid w:val="009B35C7"/>
    <w:rsid w:val="009B372C"/>
    <w:rsid w:val="009B38C9"/>
    <w:rsid w:val="009B3B24"/>
    <w:rsid w:val="009B3B26"/>
    <w:rsid w:val="009B3BB1"/>
    <w:rsid w:val="009B3E6F"/>
    <w:rsid w:val="009B400F"/>
    <w:rsid w:val="009B447D"/>
    <w:rsid w:val="009B4C97"/>
    <w:rsid w:val="009B4E95"/>
    <w:rsid w:val="009B5423"/>
    <w:rsid w:val="009B54C7"/>
    <w:rsid w:val="009B5774"/>
    <w:rsid w:val="009B595C"/>
    <w:rsid w:val="009B59DD"/>
    <w:rsid w:val="009B5C08"/>
    <w:rsid w:val="009B5D26"/>
    <w:rsid w:val="009B6342"/>
    <w:rsid w:val="009B6346"/>
    <w:rsid w:val="009B640B"/>
    <w:rsid w:val="009B6B17"/>
    <w:rsid w:val="009B6EA0"/>
    <w:rsid w:val="009B70E1"/>
    <w:rsid w:val="009B743D"/>
    <w:rsid w:val="009B7759"/>
    <w:rsid w:val="009B7D08"/>
    <w:rsid w:val="009B7DEF"/>
    <w:rsid w:val="009B7EAE"/>
    <w:rsid w:val="009C0092"/>
    <w:rsid w:val="009C010E"/>
    <w:rsid w:val="009C02A7"/>
    <w:rsid w:val="009C04C4"/>
    <w:rsid w:val="009C0544"/>
    <w:rsid w:val="009C05F1"/>
    <w:rsid w:val="009C077D"/>
    <w:rsid w:val="009C07B5"/>
    <w:rsid w:val="009C0935"/>
    <w:rsid w:val="009C0AAA"/>
    <w:rsid w:val="009C0AE2"/>
    <w:rsid w:val="009C0C4C"/>
    <w:rsid w:val="009C0E53"/>
    <w:rsid w:val="009C1085"/>
    <w:rsid w:val="009C11A0"/>
    <w:rsid w:val="009C1791"/>
    <w:rsid w:val="009C17AA"/>
    <w:rsid w:val="009C1856"/>
    <w:rsid w:val="009C1908"/>
    <w:rsid w:val="009C19C0"/>
    <w:rsid w:val="009C1B83"/>
    <w:rsid w:val="009C1D78"/>
    <w:rsid w:val="009C1DC6"/>
    <w:rsid w:val="009C1E47"/>
    <w:rsid w:val="009C21F8"/>
    <w:rsid w:val="009C2389"/>
    <w:rsid w:val="009C25FC"/>
    <w:rsid w:val="009C2753"/>
    <w:rsid w:val="009C2ABB"/>
    <w:rsid w:val="009C2B02"/>
    <w:rsid w:val="009C2CB8"/>
    <w:rsid w:val="009C2D08"/>
    <w:rsid w:val="009C2EF3"/>
    <w:rsid w:val="009C30F8"/>
    <w:rsid w:val="009C34D7"/>
    <w:rsid w:val="009C34DB"/>
    <w:rsid w:val="009C35AA"/>
    <w:rsid w:val="009C35E8"/>
    <w:rsid w:val="009C3605"/>
    <w:rsid w:val="009C3620"/>
    <w:rsid w:val="009C3980"/>
    <w:rsid w:val="009C3992"/>
    <w:rsid w:val="009C3A8B"/>
    <w:rsid w:val="009C3DD4"/>
    <w:rsid w:val="009C3F57"/>
    <w:rsid w:val="009C401C"/>
    <w:rsid w:val="009C4294"/>
    <w:rsid w:val="009C434F"/>
    <w:rsid w:val="009C44F4"/>
    <w:rsid w:val="009C458A"/>
    <w:rsid w:val="009C47F4"/>
    <w:rsid w:val="009C4A26"/>
    <w:rsid w:val="009C4D65"/>
    <w:rsid w:val="009C4F15"/>
    <w:rsid w:val="009C4F20"/>
    <w:rsid w:val="009C506D"/>
    <w:rsid w:val="009C5079"/>
    <w:rsid w:val="009C50BB"/>
    <w:rsid w:val="009C5464"/>
    <w:rsid w:val="009C550D"/>
    <w:rsid w:val="009C5653"/>
    <w:rsid w:val="009C56E9"/>
    <w:rsid w:val="009C5925"/>
    <w:rsid w:val="009C593B"/>
    <w:rsid w:val="009C597E"/>
    <w:rsid w:val="009C5AA3"/>
    <w:rsid w:val="009C5B10"/>
    <w:rsid w:val="009C5BA8"/>
    <w:rsid w:val="009C5CB8"/>
    <w:rsid w:val="009C5E15"/>
    <w:rsid w:val="009C5EA9"/>
    <w:rsid w:val="009C6107"/>
    <w:rsid w:val="009C6118"/>
    <w:rsid w:val="009C6616"/>
    <w:rsid w:val="009C676C"/>
    <w:rsid w:val="009C6829"/>
    <w:rsid w:val="009C68E9"/>
    <w:rsid w:val="009C6A77"/>
    <w:rsid w:val="009C6C2E"/>
    <w:rsid w:val="009C6CC6"/>
    <w:rsid w:val="009C6DAA"/>
    <w:rsid w:val="009C6ECA"/>
    <w:rsid w:val="009C74CF"/>
    <w:rsid w:val="009C7686"/>
    <w:rsid w:val="009C76E2"/>
    <w:rsid w:val="009C7732"/>
    <w:rsid w:val="009C7761"/>
    <w:rsid w:val="009C78B6"/>
    <w:rsid w:val="009C78C8"/>
    <w:rsid w:val="009C79AF"/>
    <w:rsid w:val="009C7A14"/>
    <w:rsid w:val="009C7A99"/>
    <w:rsid w:val="009C7BDD"/>
    <w:rsid w:val="009C7DE9"/>
    <w:rsid w:val="009C7ED7"/>
    <w:rsid w:val="009C7F4A"/>
    <w:rsid w:val="009D05AE"/>
    <w:rsid w:val="009D0626"/>
    <w:rsid w:val="009D0747"/>
    <w:rsid w:val="009D0907"/>
    <w:rsid w:val="009D0B84"/>
    <w:rsid w:val="009D0C03"/>
    <w:rsid w:val="009D0D5E"/>
    <w:rsid w:val="009D0DE8"/>
    <w:rsid w:val="009D0F01"/>
    <w:rsid w:val="009D105B"/>
    <w:rsid w:val="009D1287"/>
    <w:rsid w:val="009D12BD"/>
    <w:rsid w:val="009D1349"/>
    <w:rsid w:val="009D137D"/>
    <w:rsid w:val="009D14C5"/>
    <w:rsid w:val="009D14ED"/>
    <w:rsid w:val="009D1589"/>
    <w:rsid w:val="009D1858"/>
    <w:rsid w:val="009D19FC"/>
    <w:rsid w:val="009D1AE1"/>
    <w:rsid w:val="009D1BF5"/>
    <w:rsid w:val="009D1C5E"/>
    <w:rsid w:val="009D1DEE"/>
    <w:rsid w:val="009D1EE4"/>
    <w:rsid w:val="009D212C"/>
    <w:rsid w:val="009D241E"/>
    <w:rsid w:val="009D25C6"/>
    <w:rsid w:val="009D2878"/>
    <w:rsid w:val="009D2B81"/>
    <w:rsid w:val="009D2F4F"/>
    <w:rsid w:val="009D31B2"/>
    <w:rsid w:val="009D3280"/>
    <w:rsid w:val="009D328A"/>
    <w:rsid w:val="009D33E7"/>
    <w:rsid w:val="009D3493"/>
    <w:rsid w:val="009D38CA"/>
    <w:rsid w:val="009D3956"/>
    <w:rsid w:val="009D3A51"/>
    <w:rsid w:val="009D3A89"/>
    <w:rsid w:val="009D3AE8"/>
    <w:rsid w:val="009D3B20"/>
    <w:rsid w:val="009D3D08"/>
    <w:rsid w:val="009D3DBC"/>
    <w:rsid w:val="009D3E26"/>
    <w:rsid w:val="009D3FD7"/>
    <w:rsid w:val="009D410F"/>
    <w:rsid w:val="009D416F"/>
    <w:rsid w:val="009D42CC"/>
    <w:rsid w:val="009D4BBB"/>
    <w:rsid w:val="009D4E78"/>
    <w:rsid w:val="009D5202"/>
    <w:rsid w:val="009D53D1"/>
    <w:rsid w:val="009D5882"/>
    <w:rsid w:val="009D5C71"/>
    <w:rsid w:val="009D5D28"/>
    <w:rsid w:val="009D5DD9"/>
    <w:rsid w:val="009D6539"/>
    <w:rsid w:val="009D654F"/>
    <w:rsid w:val="009D65C6"/>
    <w:rsid w:val="009D66C3"/>
    <w:rsid w:val="009D6958"/>
    <w:rsid w:val="009D7099"/>
    <w:rsid w:val="009D71A7"/>
    <w:rsid w:val="009D71CB"/>
    <w:rsid w:val="009D7400"/>
    <w:rsid w:val="009D7556"/>
    <w:rsid w:val="009D775B"/>
    <w:rsid w:val="009D7BF8"/>
    <w:rsid w:val="009D7D0F"/>
    <w:rsid w:val="009D7D66"/>
    <w:rsid w:val="009D7DCC"/>
    <w:rsid w:val="009D7F20"/>
    <w:rsid w:val="009E0019"/>
    <w:rsid w:val="009E0312"/>
    <w:rsid w:val="009E049A"/>
    <w:rsid w:val="009E0558"/>
    <w:rsid w:val="009E067E"/>
    <w:rsid w:val="009E06CD"/>
    <w:rsid w:val="009E0765"/>
    <w:rsid w:val="009E07F7"/>
    <w:rsid w:val="009E0D2A"/>
    <w:rsid w:val="009E0E3D"/>
    <w:rsid w:val="009E1105"/>
    <w:rsid w:val="009E1157"/>
    <w:rsid w:val="009E11CA"/>
    <w:rsid w:val="009E152A"/>
    <w:rsid w:val="009E1616"/>
    <w:rsid w:val="009E16C0"/>
    <w:rsid w:val="009E1709"/>
    <w:rsid w:val="009E1969"/>
    <w:rsid w:val="009E197A"/>
    <w:rsid w:val="009E1B3F"/>
    <w:rsid w:val="009E1FDE"/>
    <w:rsid w:val="009E2020"/>
    <w:rsid w:val="009E22B2"/>
    <w:rsid w:val="009E2781"/>
    <w:rsid w:val="009E27A3"/>
    <w:rsid w:val="009E29C9"/>
    <w:rsid w:val="009E2B63"/>
    <w:rsid w:val="009E2D09"/>
    <w:rsid w:val="009E2DE2"/>
    <w:rsid w:val="009E2EF3"/>
    <w:rsid w:val="009E3441"/>
    <w:rsid w:val="009E34CF"/>
    <w:rsid w:val="009E35D0"/>
    <w:rsid w:val="009E381D"/>
    <w:rsid w:val="009E3854"/>
    <w:rsid w:val="009E3A23"/>
    <w:rsid w:val="009E3AAE"/>
    <w:rsid w:val="009E3AEF"/>
    <w:rsid w:val="009E3AF0"/>
    <w:rsid w:val="009E3F3E"/>
    <w:rsid w:val="009E3F58"/>
    <w:rsid w:val="009E4017"/>
    <w:rsid w:val="009E42FF"/>
    <w:rsid w:val="009E4580"/>
    <w:rsid w:val="009E473F"/>
    <w:rsid w:val="009E486C"/>
    <w:rsid w:val="009E4B00"/>
    <w:rsid w:val="009E4E04"/>
    <w:rsid w:val="009E4E81"/>
    <w:rsid w:val="009E4F6A"/>
    <w:rsid w:val="009E4FBC"/>
    <w:rsid w:val="009E4FBE"/>
    <w:rsid w:val="009E5027"/>
    <w:rsid w:val="009E54ED"/>
    <w:rsid w:val="009E55EA"/>
    <w:rsid w:val="009E5817"/>
    <w:rsid w:val="009E59CE"/>
    <w:rsid w:val="009E5BA0"/>
    <w:rsid w:val="009E5CB7"/>
    <w:rsid w:val="009E5E61"/>
    <w:rsid w:val="009E608D"/>
    <w:rsid w:val="009E643B"/>
    <w:rsid w:val="009E64CF"/>
    <w:rsid w:val="009E672E"/>
    <w:rsid w:val="009E6A94"/>
    <w:rsid w:val="009E6AF1"/>
    <w:rsid w:val="009E707F"/>
    <w:rsid w:val="009E70E1"/>
    <w:rsid w:val="009E718A"/>
    <w:rsid w:val="009E734C"/>
    <w:rsid w:val="009E7493"/>
    <w:rsid w:val="009E74A6"/>
    <w:rsid w:val="009E7CD5"/>
    <w:rsid w:val="009E7E7E"/>
    <w:rsid w:val="009E7ED0"/>
    <w:rsid w:val="009F0330"/>
    <w:rsid w:val="009F033C"/>
    <w:rsid w:val="009F07BD"/>
    <w:rsid w:val="009F081D"/>
    <w:rsid w:val="009F0A48"/>
    <w:rsid w:val="009F0AAC"/>
    <w:rsid w:val="009F0B15"/>
    <w:rsid w:val="009F0C89"/>
    <w:rsid w:val="009F0E65"/>
    <w:rsid w:val="009F0E82"/>
    <w:rsid w:val="009F0E9E"/>
    <w:rsid w:val="009F0F2E"/>
    <w:rsid w:val="009F10D1"/>
    <w:rsid w:val="009F17CE"/>
    <w:rsid w:val="009F1882"/>
    <w:rsid w:val="009F18AB"/>
    <w:rsid w:val="009F1A08"/>
    <w:rsid w:val="009F1BF7"/>
    <w:rsid w:val="009F1D02"/>
    <w:rsid w:val="009F1E31"/>
    <w:rsid w:val="009F20FB"/>
    <w:rsid w:val="009F2113"/>
    <w:rsid w:val="009F21E9"/>
    <w:rsid w:val="009F2414"/>
    <w:rsid w:val="009F2882"/>
    <w:rsid w:val="009F2897"/>
    <w:rsid w:val="009F28B5"/>
    <w:rsid w:val="009F2955"/>
    <w:rsid w:val="009F2A7D"/>
    <w:rsid w:val="009F2C23"/>
    <w:rsid w:val="009F2DC1"/>
    <w:rsid w:val="009F3122"/>
    <w:rsid w:val="009F33A1"/>
    <w:rsid w:val="009F33DA"/>
    <w:rsid w:val="009F3558"/>
    <w:rsid w:val="009F35D9"/>
    <w:rsid w:val="009F3C33"/>
    <w:rsid w:val="009F3C78"/>
    <w:rsid w:val="009F4296"/>
    <w:rsid w:val="009F43F6"/>
    <w:rsid w:val="009F45AD"/>
    <w:rsid w:val="009F4D2F"/>
    <w:rsid w:val="009F4D4A"/>
    <w:rsid w:val="009F4DAB"/>
    <w:rsid w:val="009F4E67"/>
    <w:rsid w:val="009F4F36"/>
    <w:rsid w:val="009F5495"/>
    <w:rsid w:val="009F5617"/>
    <w:rsid w:val="009F5B3B"/>
    <w:rsid w:val="009F5B71"/>
    <w:rsid w:val="009F5E88"/>
    <w:rsid w:val="009F6060"/>
    <w:rsid w:val="009F6153"/>
    <w:rsid w:val="009F620E"/>
    <w:rsid w:val="009F63A3"/>
    <w:rsid w:val="009F6756"/>
    <w:rsid w:val="009F6766"/>
    <w:rsid w:val="009F67ED"/>
    <w:rsid w:val="009F683B"/>
    <w:rsid w:val="009F69E6"/>
    <w:rsid w:val="009F6B54"/>
    <w:rsid w:val="009F6B70"/>
    <w:rsid w:val="009F6BA2"/>
    <w:rsid w:val="009F6F5B"/>
    <w:rsid w:val="009F70C1"/>
    <w:rsid w:val="009F72B8"/>
    <w:rsid w:val="009F74E6"/>
    <w:rsid w:val="009F7549"/>
    <w:rsid w:val="009F78B9"/>
    <w:rsid w:val="009F79D0"/>
    <w:rsid w:val="009F79EC"/>
    <w:rsid w:val="009F7A9B"/>
    <w:rsid w:val="009F7B49"/>
    <w:rsid w:val="009F7D74"/>
    <w:rsid w:val="009F7F1C"/>
    <w:rsid w:val="00A00065"/>
    <w:rsid w:val="00A002AB"/>
    <w:rsid w:val="00A002B4"/>
    <w:rsid w:val="00A00807"/>
    <w:rsid w:val="00A00810"/>
    <w:rsid w:val="00A009E3"/>
    <w:rsid w:val="00A00AB7"/>
    <w:rsid w:val="00A01087"/>
    <w:rsid w:val="00A01859"/>
    <w:rsid w:val="00A01A88"/>
    <w:rsid w:val="00A0208C"/>
    <w:rsid w:val="00A022CA"/>
    <w:rsid w:val="00A0259B"/>
    <w:rsid w:val="00A02A81"/>
    <w:rsid w:val="00A02CCA"/>
    <w:rsid w:val="00A02E49"/>
    <w:rsid w:val="00A0320C"/>
    <w:rsid w:val="00A033E3"/>
    <w:rsid w:val="00A03894"/>
    <w:rsid w:val="00A038FC"/>
    <w:rsid w:val="00A03A46"/>
    <w:rsid w:val="00A03AC7"/>
    <w:rsid w:val="00A03D44"/>
    <w:rsid w:val="00A03D50"/>
    <w:rsid w:val="00A03F5A"/>
    <w:rsid w:val="00A03F6B"/>
    <w:rsid w:val="00A047C4"/>
    <w:rsid w:val="00A048B9"/>
    <w:rsid w:val="00A049A4"/>
    <w:rsid w:val="00A04DB1"/>
    <w:rsid w:val="00A04FAB"/>
    <w:rsid w:val="00A04FD6"/>
    <w:rsid w:val="00A050A8"/>
    <w:rsid w:val="00A050D6"/>
    <w:rsid w:val="00A05236"/>
    <w:rsid w:val="00A05335"/>
    <w:rsid w:val="00A054FD"/>
    <w:rsid w:val="00A055BF"/>
    <w:rsid w:val="00A05782"/>
    <w:rsid w:val="00A05C72"/>
    <w:rsid w:val="00A05D01"/>
    <w:rsid w:val="00A05DBA"/>
    <w:rsid w:val="00A060AA"/>
    <w:rsid w:val="00A061C4"/>
    <w:rsid w:val="00A0647A"/>
    <w:rsid w:val="00A064A6"/>
    <w:rsid w:val="00A06650"/>
    <w:rsid w:val="00A066EF"/>
    <w:rsid w:val="00A06A85"/>
    <w:rsid w:val="00A06C4E"/>
    <w:rsid w:val="00A06F1F"/>
    <w:rsid w:val="00A072B3"/>
    <w:rsid w:val="00A075E5"/>
    <w:rsid w:val="00A0778B"/>
    <w:rsid w:val="00A07A32"/>
    <w:rsid w:val="00A07A6F"/>
    <w:rsid w:val="00A07CA5"/>
    <w:rsid w:val="00A07CEA"/>
    <w:rsid w:val="00A07F64"/>
    <w:rsid w:val="00A1042A"/>
    <w:rsid w:val="00A107AA"/>
    <w:rsid w:val="00A1082F"/>
    <w:rsid w:val="00A10855"/>
    <w:rsid w:val="00A10D1B"/>
    <w:rsid w:val="00A10DF7"/>
    <w:rsid w:val="00A10DFA"/>
    <w:rsid w:val="00A10FC3"/>
    <w:rsid w:val="00A111A0"/>
    <w:rsid w:val="00A112B0"/>
    <w:rsid w:val="00A11AA3"/>
    <w:rsid w:val="00A11BC2"/>
    <w:rsid w:val="00A11CA9"/>
    <w:rsid w:val="00A11F48"/>
    <w:rsid w:val="00A12169"/>
    <w:rsid w:val="00A1233E"/>
    <w:rsid w:val="00A12695"/>
    <w:rsid w:val="00A127D0"/>
    <w:rsid w:val="00A1298C"/>
    <w:rsid w:val="00A12A77"/>
    <w:rsid w:val="00A12C06"/>
    <w:rsid w:val="00A12E4B"/>
    <w:rsid w:val="00A12E4D"/>
    <w:rsid w:val="00A130BB"/>
    <w:rsid w:val="00A131D9"/>
    <w:rsid w:val="00A132BE"/>
    <w:rsid w:val="00A1343A"/>
    <w:rsid w:val="00A138D9"/>
    <w:rsid w:val="00A13C1A"/>
    <w:rsid w:val="00A13FCE"/>
    <w:rsid w:val="00A14105"/>
    <w:rsid w:val="00A141C2"/>
    <w:rsid w:val="00A141F6"/>
    <w:rsid w:val="00A143A6"/>
    <w:rsid w:val="00A1444C"/>
    <w:rsid w:val="00A146EA"/>
    <w:rsid w:val="00A1470C"/>
    <w:rsid w:val="00A14A94"/>
    <w:rsid w:val="00A14C03"/>
    <w:rsid w:val="00A14C97"/>
    <w:rsid w:val="00A14E4D"/>
    <w:rsid w:val="00A14E83"/>
    <w:rsid w:val="00A15574"/>
    <w:rsid w:val="00A155ED"/>
    <w:rsid w:val="00A1593D"/>
    <w:rsid w:val="00A15AF2"/>
    <w:rsid w:val="00A15FC3"/>
    <w:rsid w:val="00A16144"/>
    <w:rsid w:val="00A161A3"/>
    <w:rsid w:val="00A1622A"/>
    <w:rsid w:val="00A162D3"/>
    <w:rsid w:val="00A16318"/>
    <w:rsid w:val="00A166BD"/>
    <w:rsid w:val="00A167B4"/>
    <w:rsid w:val="00A16825"/>
    <w:rsid w:val="00A169A2"/>
    <w:rsid w:val="00A16D94"/>
    <w:rsid w:val="00A16FFE"/>
    <w:rsid w:val="00A1714B"/>
    <w:rsid w:val="00A1733A"/>
    <w:rsid w:val="00A1791F"/>
    <w:rsid w:val="00A17A56"/>
    <w:rsid w:val="00A17AC4"/>
    <w:rsid w:val="00A20262"/>
    <w:rsid w:val="00A20391"/>
    <w:rsid w:val="00A2047A"/>
    <w:rsid w:val="00A205BD"/>
    <w:rsid w:val="00A20828"/>
    <w:rsid w:val="00A209D1"/>
    <w:rsid w:val="00A20AD1"/>
    <w:rsid w:val="00A20B34"/>
    <w:rsid w:val="00A20BB1"/>
    <w:rsid w:val="00A20D14"/>
    <w:rsid w:val="00A20D2F"/>
    <w:rsid w:val="00A20E07"/>
    <w:rsid w:val="00A20F8C"/>
    <w:rsid w:val="00A2101A"/>
    <w:rsid w:val="00A211C4"/>
    <w:rsid w:val="00A21363"/>
    <w:rsid w:val="00A217C4"/>
    <w:rsid w:val="00A2185F"/>
    <w:rsid w:val="00A21954"/>
    <w:rsid w:val="00A219E3"/>
    <w:rsid w:val="00A21B3E"/>
    <w:rsid w:val="00A21C92"/>
    <w:rsid w:val="00A21F11"/>
    <w:rsid w:val="00A220FE"/>
    <w:rsid w:val="00A221CC"/>
    <w:rsid w:val="00A221FF"/>
    <w:rsid w:val="00A22264"/>
    <w:rsid w:val="00A223C9"/>
    <w:rsid w:val="00A223F2"/>
    <w:rsid w:val="00A22D15"/>
    <w:rsid w:val="00A22D8C"/>
    <w:rsid w:val="00A2313B"/>
    <w:rsid w:val="00A23290"/>
    <w:rsid w:val="00A23327"/>
    <w:rsid w:val="00A23384"/>
    <w:rsid w:val="00A233BF"/>
    <w:rsid w:val="00A23434"/>
    <w:rsid w:val="00A235FE"/>
    <w:rsid w:val="00A23765"/>
    <w:rsid w:val="00A23827"/>
    <w:rsid w:val="00A2382B"/>
    <w:rsid w:val="00A24019"/>
    <w:rsid w:val="00A2414B"/>
    <w:rsid w:val="00A24339"/>
    <w:rsid w:val="00A24770"/>
    <w:rsid w:val="00A247FA"/>
    <w:rsid w:val="00A24905"/>
    <w:rsid w:val="00A24960"/>
    <w:rsid w:val="00A24A0E"/>
    <w:rsid w:val="00A24B69"/>
    <w:rsid w:val="00A24BD0"/>
    <w:rsid w:val="00A24D01"/>
    <w:rsid w:val="00A250CC"/>
    <w:rsid w:val="00A252B4"/>
    <w:rsid w:val="00A25628"/>
    <w:rsid w:val="00A2578C"/>
    <w:rsid w:val="00A2589E"/>
    <w:rsid w:val="00A25992"/>
    <w:rsid w:val="00A25A36"/>
    <w:rsid w:val="00A25C8B"/>
    <w:rsid w:val="00A25D4D"/>
    <w:rsid w:val="00A25E47"/>
    <w:rsid w:val="00A25E7D"/>
    <w:rsid w:val="00A2631C"/>
    <w:rsid w:val="00A26609"/>
    <w:rsid w:val="00A266F2"/>
    <w:rsid w:val="00A2695A"/>
    <w:rsid w:val="00A269C3"/>
    <w:rsid w:val="00A26A16"/>
    <w:rsid w:val="00A26B21"/>
    <w:rsid w:val="00A26B75"/>
    <w:rsid w:val="00A26BFA"/>
    <w:rsid w:val="00A26EB1"/>
    <w:rsid w:val="00A2701E"/>
    <w:rsid w:val="00A27393"/>
    <w:rsid w:val="00A27447"/>
    <w:rsid w:val="00A27450"/>
    <w:rsid w:val="00A2761E"/>
    <w:rsid w:val="00A27650"/>
    <w:rsid w:val="00A27A38"/>
    <w:rsid w:val="00A27C4F"/>
    <w:rsid w:val="00A27E67"/>
    <w:rsid w:val="00A27E8A"/>
    <w:rsid w:val="00A27FB8"/>
    <w:rsid w:val="00A30435"/>
    <w:rsid w:val="00A30573"/>
    <w:rsid w:val="00A30620"/>
    <w:rsid w:val="00A3093D"/>
    <w:rsid w:val="00A309EF"/>
    <w:rsid w:val="00A30BDA"/>
    <w:rsid w:val="00A30CA4"/>
    <w:rsid w:val="00A30FFC"/>
    <w:rsid w:val="00A31273"/>
    <w:rsid w:val="00A312CC"/>
    <w:rsid w:val="00A315A0"/>
    <w:rsid w:val="00A31A01"/>
    <w:rsid w:val="00A31B41"/>
    <w:rsid w:val="00A31B6F"/>
    <w:rsid w:val="00A31BCE"/>
    <w:rsid w:val="00A31BD2"/>
    <w:rsid w:val="00A31E13"/>
    <w:rsid w:val="00A31E44"/>
    <w:rsid w:val="00A31F88"/>
    <w:rsid w:val="00A32197"/>
    <w:rsid w:val="00A32493"/>
    <w:rsid w:val="00A3249F"/>
    <w:rsid w:val="00A324AA"/>
    <w:rsid w:val="00A32645"/>
    <w:rsid w:val="00A32ABE"/>
    <w:rsid w:val="00A32C03"/>
    <w:rsid w:val="00A32D3B"/>
    <w:rsid w:val="00A32FCD"/>
    <w:rsid w:val="00A330F0"/>
    <w:rsid w:val="00A3326A"/>
    <w:rsid w:val="00A332DF"/>
    <w:rsid w:val="00A334CB"/>
    <w:rsid w:val="00A33625"/>
    <w:rsid w:val="00A33A30"/>
    <w:rsid w:val="00A33A98"/>
    <w:rsid w:val="00A33B49"/>
    <w:rsid w:val="00A33BA7"/>
    <w:rsid w:val="00A33E28"/>
    <w:rsid w:val="00A33E8E"/>
    <w:rsid w:val="00A34005"/>
    <w:rsid w:val="00A34096"/>
    <w:rsid w:val="00A342E0"/>
    <w:rsid w:val="00A34675"/>
    <w:rsid w:val="00A34C6C"/>
    <w:rsid w:val="00A34D3A"/>
    <w:rsid w:val="00A34F13"/>
    <w:rsid w:val="00A34FC5"/>
    <w:rsid w:val="00A35186"/>
    <w:rsid w:val="00A35299"/>
    <w:rsid w:val="00A3536A"/>
    <w:rsid w:val="00A353F9"/>
    <w:rsid w:val="00A35659"/>
    <w:rsid w:val="00A356ED"/>
    <w:rsid w:val="00A3575A"/>
    <w:rsid w:val="00A35A39"/>
    <w:rsid w:val="00A35B79"/>
    <w:rsid w:val="00A35CFD"/>
    <w:rsid w:val="00A35E4C"/>
    <w:rsid w:val="00A3681B"/>
    <w:rsid w:val="00A36AA1"/>
    <w:rsid w:val="00A36E2D"/>
    <w:rsid w:val="00A37067"/>
    <w:rsid w:val="00A37205"/>
    <w:rsid w:val="00A372BB"/>
    <w:rsid w:val="00A372D4"/>
    <w:rsid w:val="00A3740E"/>
    <w:rsid w:val="00A37525"/>
    <w:rsid w:val="00A37617"/>
    <w:rsid w:val="00A377F2"/>
    <w:rsid w:val="00A37957"/>
    <w:rsid w:val="00A37980"/>
    <w:rsid w:val="00A37E06"/>
    <w:rsid w:val="00A40096"/>
    <w:rsid w:val="00A400D3"/>
    <w:rsid w:val="00A40403"/>
    <w:rsid w:val="00A40690"/>
    <w:rsid w:val="00A406E6"/>
    <w:rsid w:val="00A4074B"/>
    <w:rsid w:val="00A4081A"/>
    <w:rsid w:val="00A40878"/>
    <w:rsid w:val="00A40ADC"/>
    <w:rsid w:val="00A40DEB"/>
    <w:rsid w:val="00A410C5"/>
    <w:rsid w:val="00A411F4"/>
    <w:rsid w:val="00A4169F"/>
    <w:rsid w:val="00A416E2"/>
    <w:rsid w:val="00A41708"/>
    <w:rsid w:val="00A4195E"/>
    <w:rsid w:val="00A41B03"/>
    <w:rsid w:val="00A41B28"/>
    <w:rsid w:val="00A41EAC"/>
    <w:rsid w:val="00A42122"/>
    <w:rsid w:val="00A422C2"/>
    <w:rsid w:val="00A4252F"/>
    <w:rsid w:val="00A42724"/>
    <w:rsid w:val="00A429EB"/>
    <w:rsid w:val="00A42AAB"/>
    <w:rsid w:val="00A42BBB"/>
    <w:rsid w:val="00A42DE1"/>
    <w:rsid w:val="00A42ECC"/>
    <w:rsid w:val="00A42EFC"/>
    <w:rsid w:val="00A4301B"/>
    <w:rsid w:val="00A43111"/>
    <w:rsid w:val="00A43322"/>
    <w:rsid w:val="00A433E5"/>
    <w:rsid w:val="00A433F5"/>
    <w:rsid w:val="00A43417"/>
    <w:rsid w:val="00A436A7"/>
    <w:rsid w:val="00A43869"/>
    <w:rsid w:val="00A43A92"/>
    <w:rsid w:val="00A43B37"/>
    <w:rsid w:val="00A43C4F"/>
    <w:rsid w:val="00A43DFA"/>
    <w:rsid w:val="00A43E68"/>
    <w:rsid w:val="00A44161"/>
    <w:rsid w:val="00A445A1"/>
    <w:rsid w:val="00A446E6"/>
    <w:rsid w:val="00A4474D"/>
    <w:rsid w:val="00A44961"/>
    <w:rsid w:val="00A449B3"/>
    <w:rsid w:val="00A44AF4"/>
    <w:rsid w:val="00A44B2A"/>
    <w:rsid w:val="00A45074"/>
    <w:rsid w:val="00A45093"/>
    <w:rsid w:val="00A4548F"/>
    <w:rsid w:val="00A456FD"/>
    <w:rsid w:val="00A45816"/>
    <w:rsid w:val="00A45817"/>
    <w:rsid w:val="00A45916"/>
    <w:rsid w:val="00A45A33"/>
    <w:rsid w:val="00A45C7D"/>
    <w:rsid w:val="00A45D1C"/>
    <w:rsid w:val="00A45FD8"/>
    <w:rsid w:val="00A461EC"/>
    <w:rsid w:val="00A4620F"/>
    <w:rsid w:val="00A462DD"/>
    <w:rsid w:val="00A4666E"/>
    <w:rsid w:val="00A46790"/>
    <w:rsid w:val="00A46AFF"/>
    <w:rsid w:val="00A46C68"/>
    <w:rsid w:val="00A46DFA"/>
    <w:rsid w:val="00A46E1E"/>
    <w:rsid w:val="00A46FF1"/>
    <w:rsid w:val="00A47055"/>
    <w:rsid w:val="00A470D4"/>
    <w:rsid w:val="00A4744F"/>
    <w:rsid w:val="00A4772A"/>
    <w:rsid w:val="00A47817"/>
    <w:rsid w:val="00A4798E"/>
    <w:rsid w:val="00A5001D"/>
    <w:rsid w:val="00A503CF"/>
    <w:rsid w:val="00A504D4"/>
    <w:rsid w:val="00A50E13"/>
    <w:rsid w:val="00A50EF7"/>
    <w:rsid w:val="00A51259"/>
    <w:rsid w:val="00A51459"/>
    <w:rsid w:val="00A5157E"/>
    <w:rsid w:val="00A51603"/>
    <w:rsid w:val="00A517D9"/>
    <w:rsid w:val="00A51CD7"/>
    <w:rsid w:val="00A51F92"/>
    <w:rsid w:val="00A5218B"/>
    <w:rsid w:val="00A521F0"/>
    <w:rsid w:val="00A52213"/>
    <w:rsid w:val="00A52231"/>
    <w:rsid w:val="00A523CF"/>
    <w:rsid w:val="00A526CB"/>
    <w:rsid w:val="00A5274F"/>
    <w:rsid w:val="00A52754"/>
    <w:rsid w:val="00A52866"/>
    <w:rsid w:val="00A52AA2"/>
    <w:rsid w:val="00A52C32"/>
    <w:rsid w:val="00A52CD8"/>
    <w:rsid w:val="00A52D3C"/>
    <w:rsid w:val="00A52E03"/>
    <w:rsid w:val="00A533D7"/>
    <w:rsid w:val="00A534FA"/>
    <w:rsid w:val="00A53524"/>
    <w:rsid w:val="00A53579"/>
    <w:rsid w:val="00A5387F"/>
    <w:rsid w:val="00A53991"/>
    <w:rsid w:val="00A53B32"/>
    <w:rsid w:val="00A53D78"/>
    <w:rsid w:val="00A53F7C"/>
    <w:rsid w:val="00A540FA"/>
    <w:rsid w:val="00A54229"/>
    <w:rsid w:val="00A54343"/>
    <w:rsid w:val="00A54787"/>
    <w:rsid w:val="00A54907"/>
    <w:rsid w:val="00A54997"/>
    <w:rsid w:val="00A54AB4"/>
    <w:rsid w:val="00A54B3A"/>
    <w:rsid w:val="00A54D54"/>
    <w:rsid w:val="00A54E52"/>
    <w:rsid w:val="00A54F00"/>
    <w:rsid w:val="00A54F8D"/>
    <w:rsid w:val="00A55127"/>
    <w:rsid w:val="00A5516F"/>
    <w:rsid w:val="00A553AE"/>
    <w:rsid w:val="00A554DA"/>
    <w:rsid w:val="00A55501"/>
    <w:rsid w:val="00A5588A"/>
    <w:rsid w:val="00A559A4"/>
    <w:rsid w:val="00A55B99"/>
    <w:rsid w:val="00A55C14"/>
    <w:rsid w:val="00A55CBB"/>
    <w:rsid w:val="00A561D4"/>
    <w:rsid w:val="00A561E1"/>
    <w:rsid w:val="00A56444"/>
    <w:rsid w:val="00A56597"/>
    <w:rsid w:val="00A56740"/>
    <w:rsid w:val="00A5678F"/>
    <w:rsid w:val="00A56790"/>
    <w:rsid w:val="00A56998"/>
    <w:rsid w:val="00A56D4B"/>
    <w:rsid w:val="00A5702E"/>
    <w:rsid w:val="00A570B4"/>
    <w:rsid w:val="00A57353"/>
    <w:rsid w:val="00A5756A"/>
    <w:rsid w:val="00A57626"/>
    <w:rsid w:val="00A57911"/>
    <w:rsid w:val="00A57963"/>
    <w:rsid w:val="00A57BC3"/>
    <w:rsid w:val="00A600A5"/>
    <w:rsid w:val="00A60286"/>
    <w:rsid w:val="00A602C1"/>
    <w:rsid w:val="00A607D8"/>
    <w:rsid w:val="00A60865"/>
    <w:rsid w:val="00A608A2"/>
    <w:rsid w:val="00A60C04"/>
    <w:rsid w:val="00A60C59"/>
    <w:rsid w:val="00A60F73"/>
    <w:rsid w:val="00A60F86"/>
    <w:rsid w:val="00A6102E"/>
    <w:rsid w:val="00A6116B"/>
    <w:rsid w:val="00A61200"/>
    <w:rsid w:val="00A612A1"/>
    <w:rsid w:val="00A612CF"/>
    <w:rsid w:val="00A61321"/>
    <w:rsid w:val="00A613B1"/>
    <w:rsid w:val="00A613C9"/>
    <w:rsid w:val="00A61445"/>
    <w:rsid w:val="00A61516"/>
    <w:rsid w:val="00A617BA"/>
    <w:rsid w:val="00A617ED"/>
    <w:rsid w:val="00A61932"/>
    <w:rsid w:val="00A61AA7"/>
    <w:rsid w:val="00A61D4B"/>
    <w:rsid w:val="00A61E33"/>
    <w:rsid w:val="00A61EA9"/>
    <w:rsid w:val="00A620FA"/>
    <w:rsid w:val="00A623BD"/>
    <w:rsid w:val="00A62409"/>
    <w:rsid w:val="00A62496"/>
    <w:rsid w:val="00A62877"/>
    <w:rsid w:val="00A62A89"/>
    <w:rsid w:val="00A62AB6"/>
    <w:rsid w:val="00A62BE5"/>
    <w:rsid w:val="00A62C87"/>
    <w:rsid w:val="00A62E5A"/>
    <w:rsid w:val="00A62E75"/>
    <w:rsid w:val="00A62E8D"/>
    <w:rsid w:val="00A6326D"/>
    <w:rsid w:val="00A63381"/>
    <w:rsid w:val="00A63812"/>
    <w:rsid w:val="00A63F12"/>
    <w:rsid w:val="00A6424E"/>
    <w:rsid w:val="00A64343"/>
    <w:rsid w:val="00A6447D"/>
    <w:rsid w:val="00A64862"/>
    <w:rsid w:val="00A64981"/>
    <w:rsid w:val="00A64BC0"/>
    <w:rsid w:val="00A64FE9"/>
    <w:rsid w:val="00A65138"/>
    <w:rsid w:val="00A652E0"/>
    <w:rsid w:val="00A6530F"/>
    <w:rsid w:val="00A65314"/>
    <w:rsid w:val="00A65689"/>
    <w:rsid w:val="00A65813"/>
    <w:rsid w:val="00A65BBB"/>
    <w:rsid w:val="00A65D35"/>
    <w:rsid w:val="00A65EDE"/>
    <w:rsid w:val="00A6600E"/>
    <w:rsid w:val="00A66251"/>
    <w:rsid w:val="00A662CF"/>
    <w:rsid w:val="00A66307"/>
    <w:rsid w:val="00A66417"/>
    <w:rsid w:val="00A66602"/>
    <w:rsid w:val="00A6670A"/>
    <w:rsid w:val="00A668EA"/>
    <w:rsid w:val="00A6697D"/>
    <w:rsid w:val="00A66AB4"/>
    <w:rsid w:val="00A66C4D"/>
    <w:rsid w:val="00A66E50"/>
    <w:rsid w:val="00A66E9F"/>
    <w:rsid w:val="00A67108"/>
    <w:rsid w:val="00A672FE"/>
    <w:rsid w:val="00A67591"/>
    <w:rsid w:val="00A675D8"/>
    <w:rsid w:val="00A6785D"/>
    <w:rsid w:val="00A67AF0"/>
    <w:rsid w:val="00A67BE9"/>
    <w:rsid w:val="00A67C6B"/>
    <w:rsid w:val="00A67E42"/>
    <w:rsid w:val="00A67E98"/>
    <w:rsid w:val="00A701B1"/>
    <w:rsid w:val="00A704D0"/>
    <w:rsid w:val="00A709BA"/>
    <w:rsid w:val="00A70AE6"/>
    <w:rsid w:val="00A711CD"/>
    <w:rsid w:val="00A71280"/>
    <w:rsid w:val="00A71294"/>
    <w:rsid w:val="00A71343"/>
    <w:rsid w:val="00A71903"/>
    <w:rsid w:val="00A71AD4"/>
    <w:rsid w:val="00A71B12"/>
    <w:rsid w:val="00A71DE6"/>
    <w:rsid w:val="00A71EC4"/>
    <w:rsid w:val="00A7213A"/>
    <w:rsid w:val="00A72184"/>
    <w:rsid w:val="00A7219D"/>
    <w:rsid w:val="00A7238D"/>
    <w:rsid w:val="00A7244C"/>
    <w:rsid w:val="00A72592"/>
    <w:rsid w:val="00A72B18"/>
    <w:rsid w:val="00A72BF6"/>
    <w:rsid w:val="00A72C5F"/>
    <w:rsid w:val="00A72FFD"/>
    <w:rsid w:val="00A73036"/>
    <w:rsid w:val="00A73146"/>
    <w:rsid w:val="00A733F1"/>
    <w:rsid w:val="00A73413"/>
    <w:rsid w:val="00A7348F"/>
    <w:rsid w:val="00A7373D"/>
    <w:rsid w:val="00A737D9"/>
    <w:rsid w:val="00A737EE"/>
    <w:rsid w:val="00A738AA"/>
    <w:rsid w:val="00A73995"/>
    <w:rsid w:val="00A73A3E"/>
    <w:rsid w:val="00A73B10"/>
    <w:rsid w:val="00A73CF2"/>
    <w:rsid w:val="00A73DAA"/>
    <w:rsid w:val="00A73E6F"/>
    <w:rsid w:val="00A74419"/>
    <w:rsid w:val="00A74445"/>
    <w:rsid w:val="00A74D50"/>
    <w:rsid w:val="00A750AB"/>
    <w:rsid w:val="00A75133"/>
    <w:rsid w:val="00A752FE"/>
    <w:rsid w:val="00A753B9"/>
    <w:rsid w:val="00A7596E"/>
    <w:rsid w:val="00A75978"/>
    <w:rsid w:val="00A75B84"/>
    <w:rsid w:val="00A75BFF"/>
    <w:rsid w:val="00A75CB9"/>
    <w:rsid w:val="00A75E4B"/>
    <w:rsid w:val="00A76200"/>
    <w:rsid w:val="00A763A1"/>
    <w:rsid w:val="00A763FD"/>
    <w:rsid w:val="00A7665D"/>
    <w:rsid w:val="00A76687"/>
    <w:rsid w:val="00A76C67"/>
    <w:rsid w:val="00A76C84"/>
    <w:rsid w:val="00A76DBE"/>
    <w:rsid w:val="00A771B1"/>
    <w:rsid w:val="00A77AD0"/>
    <w:rsid w:val="00A77D1A"/>
    <w:rsid w:val="00A77D6C"/>
    <w:rsid w:val="00A77F70"/>
    <w:rsid w:val="00A77FEE"/>
    <w:rsid w:val="00A803D6"/>
    <w:rsid w:val="00A805F4"/>
    <w:rsid w:val="00A80E9D"/>
    <w:rsid w:val="00A80F00"/>
    <w:rsid w:val="00A81001"/>
    <w:rsid w:val="00A810FC"/>
    <w:rsid w:val="00A81381"/>
    <w:rsid w:val="00A81413"/>
    <w:rsid w:val="00A814C3"/>
    <w:rsid w:val="00A816AB"/>
    <w:rsid w:val="00A816AF"/>
    <w:rsid w:val="00A81872"/>
    <w:rsid w:val="00A818C9"/>
    <w:rsid w:val="00A8194B"/>
    <w:rsid w:val="00A81A4A"/>
    <w:rsid w:val="00A81A9F"/>
    <w:rsid w:val="00A81C7D"/>
    <w:rsid w:val="00A81CAC"/>
    <w:rsid w:val="00A81F8E"/>
    <w:rsid w:val="00A81FFD"/>
    <w:rsid w:val="00A820C1"/>
    <w:rsid w:val="00A8250F"/>
    <w:rsid w:val="00A826D1"/>
    <w:rsid w:val="00A82AEF"/>
    <w:rsid w:val="00A82D2D"/>
    <w:rsid w:val="00A82EF3"/>
    <w:rsid w:val="00A82F84"/>
    <w:rsid w:val="00A830ED"/>
    <w:rsid w:val="00A8315D"/>
    <w:rsid w:val="00A83199"/>
    <w:rsid w:val="00A831D3"/>
    <w:rsid w:val="00A83215"/>
    <w:rsid w:val="00A83296"/>
    <w:rsid w:val="00A83361"/>
    <w:rsid w:val="00A833B4"/>
    <w:rsid w:val="00A83520"/>
    <w:rsid w:val="00A8354A"/>
    <w:rsid w:val="00A83BB3"/>
    <w:rsid w:val="00A841F3"/>
    <w:rsid w:val="00A8439B"/>
    <w:rsid w:val="00A84522"/>
    <w:rsid w:val="00A8457E"/>
    <w:rsid w:val="00A8472B"/>
    <w:rsid w:val="00A847BE"/>
    <w:rsid w:val="00A847F4"/>
    <w:rsid w:val="00A84A1B"/>
    <w:rsid w:val="00A84AD4"/>
    <w:rsid w:val="00A84E0F"/>
    <w:rsid w:val="00A84E8F"/>
    <w:rsid w:val="00A853B1"/>
    <w:rsid w:val="00A85522"/>
    <w:rsid w:val="00A85977"/>
    <w:rsid w:val="00A85AFC"/>
    <w:rsid w:val="00A85E72"/>
    <w:rsid w:val="00A85E9A"/>
    <w:rsid w:val="00A8627A"/>
    <w:rsid w:val="00A862AD"/>
    <w:rsid w:val="00A86346"/>
    <w:rsid w:val="00A865D8"/>
    <w:rsid w:val="00A86720"/>
    <w:rsid w:val="00A86721"/>
    <w:rsid w:val="00A868F6"/>
    <w:rsid w:val="00A86955"/>
    <w:rsid w:val="00A869F0"/>
    <w:rsid w:val="00A86BF7"/>
    <w:rsid w:val="00A86D10"/>
    <w:rsid w:val="00A8703F"/>
    <w:rsid w:val="00A873C7"/>
    <w:rsid w:val="00A87627"/>
    <w:rsid w:val="00A8762E"/>
    <w:rsid w:val="00A87825"/>
    <w:rsid w:val="00A878CF"/>
    <w:rsid w:val="00A87D74"/>
    <w:rsid w:val="00A87E14"/>
    <w:rsid w:val="00A901E3"/>
    <w:rsid w:val="00A908B8"/>
    <w:rsid w:val="00A90EC6"/>
    <w:rsid w:val="00A90EE0"/>
    <w:rsid w:val="00A91334"/>
    <w:rsid w:val="00A916AB"/>
    <w:rsid w:val="00A91970"/>
    <w:rsid w:val="00A91A55"/>
    <w:rsid w:val="00A91A5A"/>
    <w:rsid w:val="00A9210B"/>
    <w:rsid w:val="00A9231D"/>
    <w:rsid w:val="00A9244C"/>
    <w:rsid w:val="00A92778"/>
    <w:rsid w:val="00A92917"/>
    <w:rsid w:val="00A92C3C"/>
    <w:rsid w:val="00A92C62"/>
    <w:rsid w:val="00A9306D"/>
    <w:rsid w:val="00A93110"/>
    <w:rsid w:val="00A93185"/>
    <w:rsid w:val="00A9327C"/>
    <w:rsid w:val="00A93562"/>
    <w:rsid w:val="00A9356B"/>
    <w:rsid w:val="00A93648"/>
    <w:rsid w:val="00A93AAB"/>
    <w:rsid w:val="00A93B1F"/>
    <w:rsid w:val="00A93B9C"/>
    <w:rsid w:val="00A93CC4"/>
    <w:rsid w:val="00A93E76"/>
    <w:rsid w:val="00A93F30"/>
    <w:rsid w:val="00A941B3"/>
    <w:rsid w:val="00A94B3C"/>
    <w:rsid w:val="00A94BEA"/>
    <w:rsid w:val="00A94CD5"/>
    <w:rsid w:val="00A94F55"/>
    <w:rsid w:val="00A950EE"/>
    <w:rsid w:val="00A9519B"/>
    <w:rsid w:val="00A9529B"/>
    <w:rsid w:val="00A952FD"/>
    <w:rsid w:val="00A953B9"/>
    <w:rsid w:val="00A9575C"/>
    <w:rsid w:val="00A95923"/>
    <w:rsid w:val="00A959FD"/>
    <w:rsid w:val="00A95B30"/>
    <w:rsid w:val="00A95B6D"/>
    <w:rsid w:val="00A95CA0"/>
    <w:rsid w:val="00A95D88"/>
    <w:rsid w:val="00A960BE"/>
    <w:rsid w:val="00A963CA"/>
    <w:rsid w:val="00A964D3"/>
    <w:rsid w:val="00A965D7"/>
    <w:rsid w:val="00A9667E"/>
    <w:rsid w:val="00A9683A"/>
    <w:rsid w:val="00A96B9C"/>
    <w:rsid w:val="00A96E98"/>
    <w:rsid w:val="00A9706E"/>
    <w:rsid w:val="00A970BC"/>
    <w:rsid w:val="00A971C2"/>
    <w:rsid w:val="00A97265"/>
    <w:rsid w:val="00A9730F"/>
    <w:rsid w:val="00A97343"/>
    <w:rsid w:val="00A97835"/>
    <w:rsid w:val="00A97841"/>
    <w:rsid w:val="00A97EC6"/>
    <w:rsid w:val="00AA0069"/>
    <w:rsid w:val="00AA02C8"/>
    <w:rsid w:val="00AA0916"/>
    <w:rsid w:val="00AA0CEE"/>
    <w:rsid w:val="00AA0EFB"/>
    <w:rsid w:val="00AA0F81"/>
    <w:rsid w:val="00AA11EC"/>
    <w:rsid w:val="00AA1448"/>
    <w:rsid w:val="00AA14F6"/>
    <w:rsid w:val="00AA1908"/>
    <w:rsid w:val="00AA1A39"/>
    <w:rsid w:val="00AA1A5C"/>
    <w:rsid w:val="00AA1B70"/>
    <w:rsid w:val="00AA1CDB"/>
    <w:rsid w:val="00AA1EF7"/>
    <w:rsid w:val="00AA21FC"/>
    <w:rsid w:val="00AA222D"/>
    <w:rsid w:val="00AA22B2"/>
    <w:rsid w:val="00AA230D"/>
    <w:rsid w:val="00AA258B"/>
    <w:rsid w:val="00AA2828"/>
    <w:rsid w:val="00AA2922"/>
    <w:rsid w:val="00AA29EA"/>
    <w:rsid w:val="00AA3AA1"/>
    <w:rsid w:val="00AA3B64"/>
    <w:rsid w:val="00AA3F84"/>
    <w:rsid w:val="00AA3F86"/>
    <w:rsid w:val="00AA421C"/>
    <w:rsid w:val="00AA4251"/>
    <w:rsid w:val="00AA430B"/>
    <w:rsid w:val="00AA4415"/>
    <w:rsid w:val="00AA4602"/>
    <w:rsid w:val="00AA49BA"/>
    <w:rsid w:val="00AA4AD1"/>
    <w:rsid w:val="00AA4C47"/>
    <w:rsid w:val="00AA4CE6"/>
    <w:rsid w:val="00AA4D17"/>
    <w:rsid w:val="00AA501B"/>
    <w:rsid w:val="00AA510F"/>
    <w:rsid w:val="00AA553E"/>
    <w:rsid w:val="00AA55FD"/>
    <w:rsid w:val="00AA571D"/>
    <w:rsid w:val="00AA592D"/>
    <w:rsid w:val="00AA5A4E"/>
    <w:rsid w:val="00AA5BBD"/>
    <w:rsid w:val="00AA5CF1"/>
    <w:rsid w:val="00AA5E3E"/>
    <w:rsid w:val="00AA5E54"/>
    <w:rsid w:val="00AA61BE"/>
    <w:rsid w:val="00AA64AF"/>
    <w:rsid w:val="00AA65D0"/>
    <w:rsid w:val="00AA6AB5"/>
    <w:rsid w:val="00AA6C7C"/>
    <w:rsid w:val="00AA6E73"/>
    <w:rsid w:val="00AA6ED5"/>
    <w:rsid w:val="00AA7046"/>
    <w:rsid w:val="00AA70F0"/>
    <w:rsid w:val="00AA75FE"/>
    <w:rsid w:val="00AA7691"/>
    <w:rsid w:val="00AA76BF"/>
    <w:rsid w:val="00AA7A77"/>
    <w:rsid w:val="00AA7AFA"/>
    <w:rsid w:val="00AA7B14"/>
    <w:rsid w:val="00AA7B32"/>
    <w:rsid w:val="00AA7EB4"/>
    <w:rsid w:val="00AA7EE8"/>
    <w:rsid w:val="00AA7F9F"/>
    <w:rsid w:val="00AB00CD"/>
    <w:rsid w:val="00AB068D"/>
    <w:rsid w:val="00AB07F8"/>
    <w:rsid w:val="00AB0A70"/>
    <w:rsid w:val="00AB0AEE"/>
    <w:rsid w:val="00AB0BC9"/>
    <w:rsid w:val="00AB0CF0"/>
    <w:rsid w:val="00AB0EEC"/>
    <w:rsid w:val="00AB1218"/>
    <w:rsid w:val="00AB1620"/>
    <w:rsid w:val="00AB19A1"/>
    <w:rsid w:val="00AB1A2F"/>
    <w:rsid w:val="00AB1B09"/>
    <w:rsid w:val="00AB1F1B"/>
    <w:rsid w:val="00AB20D7"/>
    <w:rsid w:val="00AB217D"/>
    <w:rsid w:val="00AB22F4"/>
    <w:rsid w:val="00AB2315"/>
    <w:rsid w:val="00AB2A2A"/>
    <w:rsid w:val="00AB2A61"/>
    <w:rsid w:val="00AB2C12"/>
    <w:rsid w:val="00AB2D49"/>
    <w:rsid w:val="00AB3029"/>
    <w:rsid w:val="00AB32D2"/>
    <w:rsid w:val="00AB332F"/>
    <w:rsid w:val="00AB34CC"/>
    <w:rsid w:val="00AB385B"/>
    <w:rsid w:val="00AB3860"/>
    <w:rsid w:val="00AB3867"/>
    <w:rsid w:val="00AB39D8"/>
    <w:rsid w:val="00AB3BB1"/>
    <w:rsid w:val="00AB3D31"/>
    <w:rsid w:val="00AB416B"/>
    <w:rsid w:val="00AB4176"/>
    <w:rsid w:val="00AB41DD"/>
    <w:rsid w:val="00AB4364"/>
    <w:rsid w:val="00AB4425"/>
    <w:rsid w:val="00AB443A"/>
    <w:rsid w:val="00AB4467"/>
    <w:rsid w:val="00AB446F"/>
    <w:rsid w:val="00AB455D"/>
    <w:rsid w:val="00AB46BE"/>
    <w:rsid w:val="00AB48DD"/>
    <w:rsid w:val="00AB48E3"/>
    <w:rsid w:val="00AB4B93"/>
    <w:rsid w:val="00AB4BC3"/>
    <w:rsid w:val="00AB4C36"/>
    <w:rsid w:val="00AB4CF9"/>
    <w:rsid w:val="00AB4D6E"/>
    <w:rsid w:val="00AB4DC2"/>
    <w:rsid w:val="00AB5116"/>
    <w:rsid w:val="00AB51CA"/>
    <w:rsid w:val="00AB5500"/>
    <w:rsid w:val="00AB553A"/>
    <w:rsid w:val="00AB55DB"/>
    <w:rsid w:val="00AB5717"/>
    <w:rsid w:val="00AB5AF2"/>
    <w:rsid w:val="00AB5B4C"/>
    <w:rsid w:val="00AB5D1D"/>
    <w:rsid w:val="00AB5D5E"/>
    <w:rsid w:val="00AB64A4"/>
    <w:rsid w:val="00AB64DF"/>
    <w:rsid w:val="00AB652C"/>
    <w:rsid w:val="00AB6579"/>
    <w:rsid w:val="00AB659D"/>
    <w:rsid w:val="00AB660D"/>
    <w:rsid w:val="00AB67DE"/>
    <w:rsid w:val="00AB6BDB"/>
    <w:rsid w:val="00AB6C6E"/>
    <w:rsid w:val="00AB6CD9"/>
    <w:rsid w:val="00AB7023"/>
    <w:rsid w:val="00AB70A5"/>
    <w:rsid w:val="00AB70CE"/>
    <w:rsid w:val="00AB71AB"/>
    <w:rsid w:val="00AB71B4"/>
    <w:rsid w:val="00AB71E5"/>
    <w:rsid w:val="00AB73F1"/>
    <w:rsid w:val="00AB770C"/>
    <w:rsid w:val="00AB78E3"/>
    <w:rsid w:val="00AB79A4"/>
    <w:rsid w:val="00AB7AA6"/>
    <w:rsid w:val="00AB7ACD"/>
    <w:rsid w:val="00AB7D32"/>
    <w:rsid w:val="00AB7EDD"/>
    <w:rsid w:val="00ABF095"/>
    <w:rsid w:val="00AC02A7"/>
    <w:rsid w:val="00AC03FC"/>
    <w:rsid w:val="00AC04B4"/>
    <w:rsid w:val="00AC0A6E"/>
    <w:rsid w:val="00AC0D5D"/>
    <w:rsid w:val="00AC0F38"/>
    <w:rsid w:val="00AC1205"/>
    <w:rsid w:val="00AC1276"/>
    <w:rsid w:val="00AC1533"/>
    <w:rsid w:val="00AC1559"/>
    <w:rsid w:val="00AC1882"/>
    <w:rsid w:val="00AC1B54"/>
    <w:rsid w:val="00AC1C2E"/>
    <w:rsid w:val="00AC1D78"/>
    <w:rsid w:val="00AC1E4F"/>
    <w:rsid w:val="00AC20A7"/>
    <w:rsid w:val="00AC21A1"/>
    <w:rsid w:val="00AC240F"/>
    <w:rsid w:val="00AC2531"/>
    <w:rsid w:val="00AC25FF"/>
    <w:rsid w:val="00AC275A"/>
    <w:rsid w:val="00AC2CDB"/>
    <w:rsid w:val="00AC2FA2"/>
    <w:rsid w:val="00AC3136"/>
    <w:rsid w:val="00AC34F3"/>
    <w:rsid w:val="00AC3C3A"/>
    <w:rsid w:val="00AC3CE3"/>
    <w:rsid w:val="00AC3E03"/>
    <w:rsid w:val="00AC3E2F"/>
    <w:rsid w:val="00AC411C"/>
    <w:rsid w:val="00AC41A9"/>
    <w:rsid w:val="00AC4536"/>
    <w:rsid w:val="00AC47BE"/>
    <w:rsid w:val="00AC4D7C"/>
    <w:rsid w:val="00AC52E3"/>
    <w:rsid w:val="00AC54FD"/>
    <w:rsid w:val="00AC5506"/>
    <w:rsid w:val="00AC5556"/>
    <w:rsid w:val="00AC5577"/>
    <w:rsid w:val="00AC5628"/>
    <w:rsid w:val="00AC56E8"/>
    <w:rsid w:val="00AC5888"/>
    <w:rsid w:val="00AC5A31"/>
    <w:rsid w:val="00AC5AFE"/>
    <w:rsid w:val="00AC5C54"/>
    <w:rsid w:val="00AC5D8F"/>
    <w:rsid w:val="00AC5DFB"/>
    <w:rsid w:val="00AC5E6B"/>
    <w:rsid w:val="00AC6015"/>
    <w:rsid w:val="00AC618B"/>
    <w:rsid w:val="00AC619A"/>
    <w:rsid w:val="00AC6441"/>
    <w:rsid w:val="00AC6444"/>
    <w:rsid w:val="00AC6694"/>
    <w:rsid w:val="00AC6A81"/>
    <w:rsid w:val="00AC6B0A"/>
    <w:rsid w:val="00AC6C7C"/>
    <w:rsid w:val="00AC6F9C"/>
    <w:rsid w:val="00AC701D"/>
    <w:rsid w:val="00AC71E7"/>
    <w:rsid w:val="00AC7274"/>
    <w:rsid w:val="00AC727F"/>
    <w:rsid w:val="00AC74BA"/>
    <w:rsid w:val="00AC74D1"/>
    <w:rsid w:val="00AC7520"/>
    <w:rsid w:val="00AC7577"/>
    <w:rsid w:val="00AD01FC"/>
    <w:rsid w:val="00AD032E"/>
    <w:rsid w:val="00AD0445"/>
    <w:rsid w:val="00AD0446"/>
    <w:rsid w:val="00AD0540"/>
    <w:rsid w:val="00AD05FA"/>
    <w:rsid w:val="00AD05FD"/>
    <w:rsid w:val="00AD065E"/>
    <w:rsid w:val="00AD07AA"/>
    <w:rsid w:val="00AD0971"/>
    <w:rsid w:val="00AD0C8B"/>
    <w:rsid w:val="00AD0D5A"/>
    <w:rsid w:val="00AD0DF7"/>
    <w:rsid w:val="00AD0EFE"/>
    <w:rsid w:val="00AD10B1"/>
    <w:rsid w:val="00AD127B"/>
    <w:rsid w:val="00AD1367"/>
    <w:rsid w:val="00AD15B7"/>
    <w:rsid w:val="00AD15C4"/>
    <w:rsid w:val="00AD1690"/>
    <w:rsid w:val="00AD169B"/>
    <w:rsid w:val="00AD180F"/>
    <w:rsid w:val="00AD1914"/>
    <w:rsid w:val="00AD1B9A"/>
    <w:rsid w:val="00AD1BD7"/>
    <w:rsid w:val="00AD2081"/>
    <w:rsid w:val="00AD24D8"/>
    <w:rsid w:val="00AD25E6"/>
    <w:rsid w:val="00AD2A93"/>
    <w:rsid w:val="00AD2DB7"/>
    <w:rsid w:val="00AD32DE"/>
    <w:rsid w:val="00AD357E"/>
    <w:rsid w:val="00AD35EF"/>
    <w:rsid w:val="00AD368C"/>
    <w:rsid w:val="00AD3755"/>
    <w:rsid w:val="00AD3793"/>
    <w:rsid w:val="00AD3848"/>
    <w:rsid w:val="00AD3BB0"/>
    <w:rsid w:val="00AD3C07"/>
    <w:rsid w:val="00AD3E75"/>
    <w:rsid w:val="00AD3E8E"/>
    <w:rsid w:val="00AD3F4A"/>
    <w:rsid w:val="00AD3FCA"/>
    <w:rsid w:val="00AD4119"/>
    <w:rsid w:val="00AD43EA"/>
    <w:rsid w:val="00AD4433"/>
    <w:rsid w:val="00AD472B"/>
    <w:rsid w:val="00AD498B"/>
    <w:rsid w:val="00AD49A3"/>
    <w:rsid w:val="00AD4AC4"/>
    <w:rsid w:val="00AD4B07"/>
    <w:rsid w:val="00AD4B4D"/>
    <w:rsid w:val="00AD4BC2"/>
    <w:rsid w:val="00AD4C5D"/>
    <w:rsid w:val="00AD4D64"/>
    <w:rsid w:val="00AD4DA0"/>
    <w:rsid w:val="00AD4E96"/>
    <w:rsid w:val="00AD50AA"/>
    <w:rsid w:val="00AD5230"/>
    <w:rsid w:val="00AD54B0"/>
    <w:rsid w:val="00AD54F4"/>
    <w:rsid w:val="00AD552B"/>
    <w:rsid w:val="00AD55F9"/>
    <w:rsid w:val="00AD598C"/>
    <w:rsid w:val="00AD59E2"/>
    <w:rsid w:val="00AD5D7C"/>
    <w:rsid w:val="00AD5DCA"/>
    <w:rsid w:val="00AD5E71"/>
    <w:rsid w:val="00AD5FE2"/>
    <w:rsid w:val="00AD605D"/>
    <w:rsid w:val="00AD6262"/>
    <w:rsid w:val="00AD64A5"/>
    <w:rsid w:val="00AD655A"/>
    <w:rsid w:val="00AD68AD"/>
    <w:rsid w:val="00AD6DE7"/>
    <w:rsid w:val="00AD6FF7"/>
    <w:rsid w:val="00AD701E"/>
    <w:rsid w:val="00AD718D"/>
    <w:rsid w:val="00AD763C"/>
    <w:rsid w:val="00AD77F4"/>
    <w:rsid w:val="00AD787E"/>
    <w:rsid w:val="00AD78F2"/>
    <w:rsid w:val="00AD7CF7"/>
    <w:rsid w:val="00AD7F65"/>
    <w:rsid w:val="00AE0154"/>
    <w:rsid w:val="00AE0321"/>
    <w:rsid w:val="00AE05A0"/>
    <w:rsid w:val="00AE05DB"/>
    <w:rsid w:val="00AE073E"/>
    <w:rsid w:val="00AE0747"/>
    <w:rsid w:val="00AE0765"/>
    <w:rsid w:val="00AE09FB"/>
    <w:rsid w:val="00AE0CDE"/>
    <w:rsid w:val="00AE0F5A"/>
    <w:rsid w:val="00AE1193"/>
    <w:rsid w:val="00AE1474"/>
    <w:rsid w:val="00AE152F"/>
    <w:rsid w:val="00AE1576"/>
    <w:rsid w:val="00AE15AD"/>
    <w:rsid w:val="00AE17A0"/>
    <w:rsid w:val="00AE1A35"/>
    <w:rsid w:val="00AE1BC0"/>
    <w:rsid w:val="00AE2147"/>
    <w:rsid w:val="00AE2324"/>
    <w:rsid w:val="00AE24F5"/>
    <w:rsid w:val="00AE2504"/>
    <w:rsid w:val="00AE2554"/>
    <w:rsid w:val="00AE2566"/>
    <w:rsid w:val="00AE2763"/>
    <w:rsid w:val="00AE2924"/>
    <w:rsid w:val="00AE2967"/>
    <w:rsid w:val="00AE2971"/>
    <w:rsid w:val="00AE29A2"/>
    <w:rsid w:val="00AE2A44"/>
    <w:rsid w:val="00AE2AAC"/>
    <w:rsid w:val="00AE2AD6"/>
    <w:rsid w:val="00AE2C15"/>
    <w:rsid w:val="00AE2CF4"/>
    <w:rsid w:val="00AE2D44"/>
    <w:rsid w:val="00AE2D47"/>
    <w:rsid w:val="00AE33A1"/>
    <w:rsid w:val="00AE34DE"/>
    <w:rsid w:val="00AE356D"/>
    <w:rsid w:val="00AE35A7"/>
    <w:rsid w:val="00AE35DC"/>
    <w:rsid w:val="00AE38F0"/>
    <w:rsid w:val="00AE41BD"/>
    <w:rsid w:val="00AE4A18"/>
    <w:rsid w:val="00AE4AE2"/>
    <w:rsid w:val="00AE4B07"/>
    <w:rsid w:val="00AE4B4B"/>
    <w:rsid w:val="00AE4D5D"/>
    <w:rsid w:val="00AE4E5A"/>
    <w:rsid w:val="00AE5171"/>
    <w:rsid w:val="00AE5187"/>
    <w:rsid w:val="00AE5485"/>
    <w:rsid w:val="00AE56FC"/>
    <w:rsid w:val="00AE5732"/>
    <w:rsid w:val="00AE5816"/>
    <w:rsid w:val="00AE5855"/>
    <w:rsid w:val="00AE585A"/>
    <w:rsid w:val="00AE58E7"/>
    <w:rsid w:val="00AE596D"/>
    <w:rsid w:val="00AE5C4B"/>
    <w:rsid w:val="00AE5DF3"/>
    <w:rsid w:val="00AE5F57"/>
    <w:rsid w:val="00AE5F6D"/>
    <w:rsid w:val="00AE60A9"/>
    <w:rsid w:val="00AE6422"/>
    <w:rsid w:val="00AE6526"/>
    <w:rsid w:val="00AE658B"/>
    <w:rsid w:val="00AE66EA"/>
    <w:rsid w:val="00AE6893"/>
    <w:rsid w:val="00AE69F3"/>
    <w:rsid w:val="00AE6B31"/>
    <w:rsid w:val="00AE6C50"/>
    <w:rsid w:val="00AE6DAD"/>
    <w:rsid w:val="00AE6F48"/>
    <w:rsid w:val="00AE7061"/>
    <w:rsid w:val="00AE775A"/>
    <w:rsid w:val="00AE782C"/>
    <w:rsid w:val="00AE7927"/>
    <w:rsid w:val="00AE79A6"/>
    <w:rsid w:val="00AE7EA3"/>
    <w:rsid w:val="00AE7F15"/>
    <w:rsid w:val="00AE7FB1"/>
    <w:rsid w:val="00AF0248"/>
    <w:rsid w:val="00AF037F"/>
    <w:rsid w:val="00AF03E6"/>
    <w:rsid w:val="00AF07A8"/>
    <w:rsid w:val="00AF0925"/>
    <w:rsid w:val="00AF092A"/>
    <w:rsid w:val="00AF0AC4"/>
    <w:rsid w:val="00AF0C27"/>
    <w:rsid w:val="00AF0CB3"/>
    <w:rsid w:val="00AF0DFB"/>
    <w:rsid w:val="00AF0E17"/>
    <w:rsid w:val="00AF0FFA"/>
    <w:rsid w:val="00AF1024"/>
    <w:rsid w:val="00AF1156"/>
    <w:rsid w:val="00AF1289"/>
    <w:rsid w:val="00AF158E"/>
    <w:rsid w:val="00AF18E1"/>
    <w:rsid w:val="00AF18EB"/>
    <w:rsid w:val="00AF1B4B"/>
    <w:rsid w:val="00AF1DAA"/>
    <w:rsid w:val="00AF2047"/>
    <w:rsid w:val="00AF2178"/>
    <w:rsid w:val="00AF233A"/>
    <w:rsid w:val="00AF2368"/>
    <w:rsid w:val="00AF238F"/>
    <w:rsid w:val="00AF2B27"/>
    <w:rsid w:val="00AF2BDE"/>
    <w:rsid w:val="00AF2CED"/>
    <w:rsid w:val="00AF2D7C"/>
    <w:rsid w:val="00AF30D9"/>
    <w:rsid w:val="00AF31A2"/>
    <w:rsid w:val="00AF320B"/>
    <w:rsid w:val="00AF3260"/>
    <w:rsid w:val="00AF346D"/>
    <w:rsid w:val="00AF362D"/>
    <w:rsid w:val="00AF3837"/>
    <w:rsid w:val="00AF38C5"/>
    <w:rsid w:val="00AF3939"/>
    <w:rsid w:val="00AF39AD"/>
    <w:rsid w:val="00AF3FDA"/>
    <w:rsid w:val="00AF4052"/>
    <w:rsid w:val="00AF4079"/>
    <w:rsid w:val="00AF41B5"/>
    <w:rsid w:val="00AF4378"/>
    <w:rsid w:val="00AF4393"/>
    <w:rsid w:val="00AF47FE"/>
    <w:rsid w:val="00AF486E"/>
    <w:rsid w:val="00AF498F"/>
    <w:rsid w:val="00AF49B3"/>
    <w:rsid w:val="00AF4A66"/>
    <w:rsid w:val="00AF4DBB"/>
    <w:rsid w:val="00AF4DD0"/>
    <w:rsid w:val="00AF515D"/>
    <w:rsid w:val="00AF51C3"/>
    <w:rsid w:val="00AF5515"/>
    <w:rsid w:val="00AF56D8"/>
    <w:rsid w:val="00AF58D8"/>
    <w:rsid w:val="00AF59BB"/>
    <w:rsid w:val="00AF5AAA"/>
    <w:rsid w:val="00AF5E1C"/>
    <w:rsid w:val="00AF6024"/>
    <w:rsid w:val="00AF6269"/>
    <w:rsid w:val="00AF629F"/>
    <w:rsid w:val="00AF64AB"/>
    <w:rsid w:val="00AF656E"/>
    <w:rsid w:val="00AF65F4"/>
    <w:rsid w:val="00AF665D"/>
    <w:rsid w:val="00AF6859"/>
    <w:rsid w:val="00AF6A9D"/>
    <w:rsid w:val="00AF6CF7"/>
    <w:rsid w:val="00AF7079"/>
    <w:rsid w:val="00AF7124"/>
    <w:rsid w:val="00AF73E7"/>
    <w:rsid w:val="00AF741A"/>
    <w:rsid w:val="00AF7441"/>
    <w:rsid w:val="00AF79C8"/>
    <w:rsid w:val="00AF7A45"/>
    <w:rsid w:val="00AF7EE8"/>
    <w:rsid w:val="00B0029C"/>
    <w:rsid w:val="00B00519"/>
    <w:rsid w:val="00B00A50"/>
    <w:rsid w:val="00B00A8E"/>
    <w:rsid w:val="00B00B02"/>
    <w:rsid w:val="00B00DB9"/>
    <w:rsid w:val="00B01067"/>
    <w:rsid w:val="00B010BC"/>
    <w:rsid w:val="00B011C3"/>
    <w:rsid w:val="00B01282"/>
    <w:rsid w:val="00B01626"/>
    <w:rsid w:val="00B01AC4"/>
    <w:rsid w:val="00B01CCD"/>
    <w:rsid w:val="00B01EB1"/>
    <w:rsid w:val="00B021C6"/>
    <w:rsid w:val="00B02523"/>
    <w:rsid w:val="00B02AAC"/>
    <w:rsid w:val="00B02CD2"/>
    <w:rsid w:val="00B02D12"/>
    <w:rsid w:val="00B02D7E"/>
    <w:rsid w:val="00B02ECB"/>
    <w:rsid w:val="00B02F1A"/>
    <w:rsid w:val="00B02FBF"/>
    <w:rsid w:val="00B032CA"/>
    <w:rsid w:val="00B032E1"/>
    <w:rsid w:val="00B033C6"/>
    <w:rsid w:val="00B036C8"/>
    <w:rsid w:val="00B039BB"/>
    <w:rsid w:val="00B03B43"/>
    <w:rsid w:val="00B03DFB"/>
    <w:rsid w:val="00B03F48"/>
    <w:rsid w:val="00B040BC"/>
    <w:rsid w:val="00B040BF"/>
    <w:rsid w:val="00B0425A"/>
    <w:rsid w:val="00B0427B"/>
    <w:rsid w:val="00B0468F"/>
    <w:rsid w:val="00B04700"/>
    <w:rsid w:val="00B0474C"/>
    <w:rsid w:val="00B04869"/>
    <w:rsid w:val="00B04990"/>
    <w:rsid w:val="00B04AB5"/>
    <w:rsid w:val="00B04DD4"/>
    <w:rsid w:val="00B04EF6"/>
    <w:rsid w:val="00B04F13"/>
    <w:rsid w:val="00B04F75"/>
    <w:rsid w:val="00B0502F"/>
    <w:rsid w:val="00B0510B"/>
    <w:rsid w:val="00B051F1"/>
    <w:rsid w:val="00B053DD"/>
    <w:rsid w:val="00B059A7"/>
    <w:rsid w:val="00B05A70"/>
    <w:rsid w:val="00B05DE8"/>
    <w:rsid w:val="00B06022"/>
    <w:rsid w:val="00B064AF"/>
    <w:rsid w:val="00B06580"/>
    <w:rsid w:val="00B065C3"/>
    <w:rsid w:val="00B06B48"/>
    <w:rsid w:val="00B070B4"/>
    <w:rsid w:val="00B070F3"/>
    <w:rsid w:val="00B07A4E"/>
    <w:rsid w:val="00B07ACC"/>
    <w:rsid w:val="00B07D4D"/>
    <w:rsid w:val="00B07E3F"/>
    <w:rsid w:val="00B10078"/>
    <w:rsid w:val="00B100D8"/>
    <w:rsid w:val="00B1011E"/>
    <w:rsid w:val="00B1039A"/>
    <w:rsid w:val="00B10411"/>
    <w:rsid w:val="00B10A05"/>
    <w:rsid w:val="00B10AA2"/>
    <w:rsid w:val="00B10B82"/>
    <w:rsid w:val="00B10EA9"/>
    <w:rsid w:val="00B110B3"/>
    <w:rsid w:val="00B112CA"/>
    <w:rsid w:val="00B1132B"/>
    <w:rsid w:val="00B11367"/>
    <w:rsid w:val="00B113E9"/>
    <w:rsid w:val="00B11593"/>
    <w:rsid w:val="00B1188C"/>
    <w:rsid w:val="00B1193E"/>
    <w:rsid w:val="00B1197A"/>
    <w:rsid w:val="00B11ADD"/>
    <w:rsid w:val="00B11CE2"/>
    <w:rsid w:val="00B11EC9"/>
    <w:rsid w:val="00B11F1C"/>
    <w:rsid w:val="00B1212F"/>
    <w:rsid w:val="00B12160"/>
    <w:rsid w:val="00B1264A"/>
    <w:rsid w:val="00B12918"/>
    <w:rsid w:val="00B12AB1"/>
    <w:rsid w:val="00B12C2E"/>
    <w:rsid w:val="00B12DD5"/>
    <w:rsid w:val="00B12F18"/>
    <w:rsid w:val="00B130D6"/>
    <w:rsid w:val="00B13163"/>
    <w:rsid w:val="00B134C6"/>
    <w:rsid w:val="00B13B1E"/>
    <w:rsid w:val="00B13B76"/>
    <w:rsid w:val="00B13D5E"/>
    <w:rsid w:val="00B13D9A"/>
    <w:rsid w:val="00B14219"/>
    <w:rsid w:val="00B14360"/>
    <w:rsid w:val="00B14692"/>
    <w:rsid w:val="00B14A27"/>
    <w:rsid w:val="00B14AE5"/>
    <w:rsid w:val="00B14B1D"/>
    <w:rsid w:val="00B14DD6"/>
    <w:rsid w:val="00B14F2C"/>
    <w:rsid w:val="00B1525C"/>
    <w:rsid w:val="00B15282"/>
    <w:rsid w:val="00B15490"/>
    <w:rsid w:val="00B156A3"/>
    <w:rsid w:val="00B1573F"/>
    <w:rsid w:val="00B15861"/>
    <w:rsid w:val="00B15A3C"/>
    <w:rsid w:val="00B15B17"/>
    <w:rsid w:val="00B15C09"/>
    <w:rsid w:val="00B16086"/>
    <w:rsid w:val="00B161F2"/>
    <w:rsid w:val="00B16362"/>
    <w:rsid w:val="00B16402"/>
    <w:rsid w:val="00B16748"/>
    <w:rsid w:val="00B16871"/>
    <w:rsid w:val="00B169A9"/>
    <w:rsid w:val="00B16A9E"/>
    <w:rsid w:val="00B16B94"/>
    <w:rsid w:val="00B16E7C"/>
    <w:rsid w:val="00B17055"/>
    <w:rsid w:val="00B1741B"/>
    <w:rsid w:val="00B1753B"/>
    <w:rsid w:val="00B1757C"/>
    <w:rsid w:val="00B175CB"/>
    <w:rsid w:val="00B17785"/>
    <w:rsid w:val="00B178F3"/>
    <w:rsid w:val="00B17927"/>
    <w:rsid w:val="00B17A27"/>
    <w:rsid w:val="00B17A7F"/>
    <w:rsid w:val="00B17D6B"/>
    <w:rsid w:val="00B17E08"/>
    <w:rsid w:val="00B17E49"/>
    <w:rsid w:val="00B17EAA"/>
    <w:rsid w:val="00B20078"/>
    <w:rsid w:val="00B202A1"/>
    <w:rsid w:val="00B2066E"/>
    <w:rsid w:val="00B20686"/>
    <w:rsid w:val="00B20AC6"/>
    <w:rsid w:val="00B20C47"/>
    <w:rsid w:val="00B20E25"/>
    <w:rsid w:val="00B20F96"/>
    <w:rsid w:val="00B21358"/>
    <w:rsid w:val="00B2136C"/>
    <w:rsid w:val="00B2150D"/>
    <w:rsid w:val="00B2178A"/>
    <w:rsid w:val="00B218F9"/>
    <w:rsid w:val="00B21985"/>
    <w:rsid w:val="00B21B56"/>
    <w:rsid w:val="00B21B64"/>
    <w:rsid w:val="00B21C1F"/>
    <w:rsid w:val="00B21E81"/>
    <w:rsid w:val="00B22377"/>
    <w:rsid w:val="00B2238F"/>
    <w:rsid w:val="00B2241F"/>
    <w:rsid w:val="00B2246F"/>
    <w:rsid w:val="00B224EF"/>
    <w:rsid w:val="00B225F6"/>
    <w:rsid w:val="00B226CB"/>
    <w:rsid w:val="00B2278B"/>
    <w:rsid w:val="00B229F9"/>
    <w:rsid w:val="00B229FB"/>
    <w:rsid w:val="00B22D82"/>
    <w:rsid w:val="00B22DB1"/>
    <w:rsid w:val="00B22E20"/>
    <w:rsid w:val="00B23197"/>
    <w:rsid w:val="00B2327A"/>
    <w:rsid w:val="00B2355D"/>
    <w:rsid w:val="00B23775"/>
    <w:rsid w:val="00B23AC7"/>
    <w:rsid w:val="00B24047"/>
    <w:rsid w:val="00B2409A"/>
    <w:rsid w:val="00B2421C"/>
    <w:rsid w:val="00B2428C"/>
    <w:rsid w:val="00B24596"/>
    <w:rsid w:val="00B2489E"/>
    <w:rsid w:val="00B249CE"/>
    <w:rsid w:val="00B24B29"/>
    <w:rsid w:val="00B24B5C"/>
    <w:rsid w:val="00B24EF3"/>
    <w:rsid w:val="00B250D1"/>
    <w:rsid w:val="00B25337"/>
    <w:rsid w:val="00B25640"/>
    <w:rsid w:val="00B257FA"/>
    <w:rsid w:val="00B261A0"/>
    <w:rsid w:val="00B26216"/>
    <w:rsid w:val="00B26229"/>
    <w:rsid w:val="00B26458"/>
    <w:rsid w:val="00B265D8"/>
    <w:rsid w:val="00B2677C"/>
    <w:rsid w:val="00B267EB"/>
    <w:rsid w:val="00B26844"/>
    <w:rsid w:val="00B26C97"/>
    <w:rsid w:val="00B26F87"/>
    <w:rsid w:val="00B26FAB"/>
    <w:rsid w:val="00B271E4"/>
    <w:rsid w:val="00B2729D"/>
    <w:rsid w:val="00B27342"/>
    <w:rsid w:val="00B2737E"/>
    <w:rsid w:val="00B2747F"/>
    <w:rsid w:val="00B27734"/>
    <w:rsid w:val="00B27815"/>
    <w:rsid w:val="00B27BDC"/>
    <w:rsid w:val="00B27C98"/>
    <w:rsid w:val="00B27E1F"/>
    <w:rsid w:val="00B30145"/>
    <w:rsid w:val="00B30532"/>
    <w:rsid w:val="00B305A8"/>
    <w:rsid w:val="00B3066F"/>
    <w:rsid w:val="00B307F5"/>
    <w:rsid w:val="00B3081C"/>
    <w:rsid w:val="00B30A41"/>
    <w:rsid w:val="00B30A54"/>
    <w:rsid w:val="00B30B59"/>
    <w:rsid w:val="00B30CCB"/>
    <w:rsid w:val="00B30D71"/>
    <w:rsid w:val="00B31034"/>
    <w:rsid w:val="00B3119E"/>
    <w:rsid w:val="00B31320"/>
    <w:rsid w:val="00B31603"/>
    <w:rsid w:val="00B31632"/>
    <w:rsid w:val="00B316F6"/>
    <w:rsid w:val="00B3186E"/>
    <w:rsid w:val="00B31DB3"/>
    <w:rsid w:val="00B31E55"/>
    <w:rsid w:val="00B31F54"/>
    <w:rsid w:val="00B320DF"/>
    <w:rsid w:val="00B3210B"/>
    <w:rsid w:val="00B323AA"/>
    <w:rsid w:val="00B32675"/>
    <w:rsid w:val="00B3268B"/>
    <w:rsid w:val="00B3272F"/>
    <w:rsid w:val="00B32761"/>
    <w:rsid w:val="00B32859"/>
    <w:rsid w:val="00B32869"/>
    <w:rsid w:val="00B32A5D"/>
    <w:rsid w:val="00B32B59"/>
    <w:rsid w:val="00B32EE3"/>
    <w:rsid w:val="00B32FA8"/>
    <w:rsid w:val="00B33124"/>
    <w:rsid w:val="00B332D9"/>
    <w:rsid w:val="00B33872"/>
    <w:rsid w:val="00B33B8A"/>
    <w:rsid w:val="00B33BDD"/>
    <w:rsid w:val="00B33CAB"/>
    <w:rsid w:val="00B3410E"/>
    <w:rsid w:val="00B349C8"/>
    <w:rsid w:val="00B349E5"/>
    <w:rsid w:val="00B34B40"/>
    <w:rsid w:val="00B34BBC"/>
    <w:rsid w:val="00B3509B"/>
    <w:rsid w:val="00B3547B"/>
    <w:rsid w:val="00B354A3"/>
    <w:rsid w:val="00B35605"/>
    <w:rsid w:val="00B35607"/>
    <w:rsid w:val="00B356E2"/>
    <w:rsid w:val="00B35A7F"/>
    <w:rsid w:val="00B35CCC"/>
    <w:rsid w:val="00B366C8"/>
    <w:rsid w:val="00B36731"/>
    <w:rsid w:val="00B36815"/>
    <w:rsid w:val="00B368A6"/>
    <w:rsid w:val="00B36CBE"/>
    <w:rsid w:val="00B36CCD"/>
    <w:rsid w:val="00B36CFC"/>
    <w:rsid w:val="00B36E98"/>
    <w:rsid w:val="00B36EBF"/>
    <w:rsid w:val="00B370F8"/>
    <w:rsid w:val="00B37454"/>
    <w:rsid w:val="00B37552"/>
    <w:rsid w:val="00B378FD"/>
    <w:rsid w:val="00B37A2C"/>
    <w:rsid w:val="00B37C40"/>
    <w:rsid w:val="00B37D9B"/>
    <w:rsid w:val="00B37F1A"/>
    <w:rsid w:val="00B403DB"/>
    <w:rsid w:val="00B404E3"/>
    <w:rsid w:val="00B406C6"/>
    <w:rsid w:val="00B40896"/>
    <w:rsid w:val="00B4089E"/>
    <w:rsid w:val="00B408F3"/>
    <w:rsid w:val="00B409E5"/>
    <w:rsid w:val="00B40A57"/>
    <w:rsid w:val="00B40CBF"/>
    <w:rsid w:val="00B4102C"/>
    <w:rsid w:val="00B41126"/>
    <w:rsid w:val="00B411C3"/>
    <w:rsid w:val="00B4122B"/>
    <w:rsid w:val="00B4134B"/>
    <w:rsid w:val="00B4158F"/>
    <w:rsid w:val="00B415AB"/>
    <w:rsid w:val="00B416B8"/>
    <w:rsid w:val="00B4179C"/>
    <w:rsid w:val="00B41DAA"/>
    <w:rsid w:val="00B421C6"/>
    <w:rsid w:val="00B428CF"/>
    <w:rsid w:val="00B4297A"/>
    <w:rsid w:val="00B42B9F"/>
    <w:rsid w:val="00B42D1E"/>
    <w:rsid w:val="00B42F22"/>
    <w:rsid w:val="00B42FEE"/>
    <w:rsid w:val="00B431AD"/>
    <w:rsid w:val="00B43266"/>
    <w:rsid w:val="00B43769"/>
    <w:rsid w:val="00B43916"/>
    <w:rsid w:val="00B43D1A"/>
    <w:rsid w:val="00B43D2B"/>
    <w:rsid w:val="00B43F74"/>
    <w:rsid w:val="00B44031"/>
    <w:rsid w:val="00B441FC"/>
    <w:rsid w:val="00B4428F"/>
    <w:rsid w:val="00B44470"/>
    <w:rsid w:val="00B4447B"/>
    <w:rsid w:val="00B444B8"/>
    <w:rsid w:val="00B444D2"/>
    <w:rsid w:val="00B44747"/>
    <w:rsid w:val="00B44896"/>
    <w:rsid w:val="00B44977"/>
    <w:rsid w:val="00B449C4"/>
    <w:rsid w:val="00B450FF"/>
    <w:rsid w:val="00B452F4"/>
    <w:rsid w:val="00B45632"/>
    <w:rsid w:val="00B45ED7"/>
    <w:rsid w:val="00B45F4B"/>
    <w:rsid w:val="00B45F51"/>
    <w:rsid w:val="00B462C9"/>
    <w:rsid w:val="00B46376"/>
    <w:rsid w:val="00B463D0"/>
    <w:rsid w:val="00B466B9"/>
    <w:rsid w:val="00B469CE"/>
    <w:rsid w:val="00B46A2E"/>
    <w:rsid w:val="00B46C99"/>
    <w:rsid w:val="00B46CDE"/>
    <w:rsid w:val="00B46FD5"/>
    <w:rsid w:val="00B47126"/>
    <w:rsid w:val="00B471DC"/>
    <w:rsid w:val="00B4731A"/>
    <w:rsid w:val="00B473D1"/>
    <w:rsid w:val="00B47500"/>
    <w:rsid w:val="00B476AA"/>
    <w:rsid w:val="00B476B2"/>
    <w:rsid w:val="00B4773E"/>
    <w:rsid w:val="00B478B4"/>
    <w:rsid w:val="00B47932"/>
    <w:rsid w:val="00B47955"/>
    <w:rsid w:val="00B479F4"/>
    <w:rsid w:val="00B47B08"/>
    <w:rsid w:val="00B501D1"/>
    <w:rsid w:val="00B502D9"/>
    <w:rsid w:val="00B50486"/>
    <w:rsid w:val="00B5049A"/>
    <w:rsid w:val="00B5052C"/>
    <w:rsid w:val="00B50540"/>
    <w:rsid w:val="00B50684"/>
    <w:rsid w:val="00B50BFC"/>
    <w:rsid w:val="00B51216"/>
    <w:rsid w:val="00B512A1"/>
    <w:rsid w:val="00B513E5"/>
    <w:rsid w:val="00B51983"/>
    <w:rsid w:val="00B519A5"/>
    <w:rsid w:val="00B51B34"/>
    <w:rsid w:val="00B51BC4"/>
    <w:rsid w:val="00B51D15"/>
    <w:rsid w:val="00B51DED"/>
    <w:rsid w:val="00B51E5F"/>
    <w:rsid w:val="00B51EDC"/>
    <w:rsid w:val="00B51F79"/>
    <w:rsid w:val="00B5208F"/>
    <w:rsid w:val="00B52137"/>
    <w:rsid w:val="00B52145"/>
    <w:rsid w:val="00B5239C"/>
    <w:rsid w:val="00B524DE"/>
    <w:rsid w:val="00B526F6"/>
    <w:rsid w:val="00B526FA"/>
    <w:rsid w:val="00B52B5D"/>
    <w:rsid w:val="00B52BF4"/>
    <w:rsid w:val="00B52DA7"/>
    <w:rsid w:val="00B52E36"/>
    <w:rsid w:val="00B52E8C"/>
    <w:rsid w:val="00B53415"/>
    <w:rsid w:val="00B53A91"/>
    <w:rsid w:val="00B53BCF"/>
    <w:rsid w:val="00B54317"/>
    <w:rsid w:val="00B54383"/>
    <w:rsid w:val="00B544A4"/>
    <w:rsid w:val="00B54539"/>
    <w:rsid w:val="00B54620"/>
    <w:rsid w:val="00B546B0"/>
    <w:rsid w:val="00B549C8"/>
    <w:rsid w:val="00B54A6A"/>
    <w:rsid w:val="00B54B1F"/>
    <w:rsid w:val="00B54E37"/>
    <w:rsid w:val="00B54E50"/>
    <w:rsid w:val="00B54F59"/>
    <w:rsid w:val="00B55100"/>
    <w:rsid w:val="00B55350"/>
    <w:rsid w:val="00B55839"/>
    <w:rsid w:val="00B558B0"/>
    <w:rsid w:val="00B558C1"/>
    <w:rsid w:val="00B55DE2"/>
    <w:rsid w:val="00B55DF1"/>
    <w:rsid w:val="00B55E6A"/>
    <w:rsid w:val="00B55F35"/>
    <w:rsid w:val="00B5622B"/>
    <w:rsid w:val="00B56377"/>
    <w:rsid w:val="00B563A5"/>
    <w:rsid w:val="00B563AD"/>
    <w:rsid w:val="00B565CA"/>
    <w:rsid w:val="00B56907"/>
    <w:rsid w:val="00B56B25"/>
    <w:rsid w:val="00B56E50"/>
    <w:rsid w:val="00B56EAE"/>
    <w:rsid w:val="00B56F8B"/>
    <w:rsid w:val="00B57021"/>
    <w:rsid w:val="00B572D2"/>
    <w:rsid w:val="00B5733B"/>
    <w:rsid w:val="00B57427"/>
    <w:rsid w:val="00B5745A"/>
    <w:rsid w:val="00B575A0"/>
    <w:rsid w:val="00B57784"/>
    <w:rsid w:val="00B579C3"/>
    <w:rsid w:val="00B57D96"/>
    <w:rsid w:val="00B5D482"/>
    <w:rsid w:val="00B60366"/>
    <w:rsid w:val="00B6040A"/>
    <w:rsid w:val="00B606CC"/>
    <w:rsid w:val="00B608DD"/>
    <w:rsid w:val="00B60B47"/>
    <w:rsid w:val="00B614E5"/>
    <w:rsid w:val="00B61520"/>
    <w:rsid w:val="00B6155B"/>
    <w:rsid w:val="00B61800"/>
    <w:rsid w:val="00B61A3A"/>
    <w:rsid w:val="00B61AC1"/>
    <w:rsid w:val="00B61BFE"/>
    <w:rsid w:val="00B61C8D"/>
    <w:rsid w:val="00B61CA3"/>
    <w:rsid w:val="00B61CEE"/>
    <w:rsid w:val="00B61E57"/>
    <w:rsid w:val="00B61F03"/>
    <w:rsid w:val="00B6207F"/>
    <w:rsid w:val="00B6216F"/>
    <w:rsid w:val="00B62544"/>
    <w:rsid w:val="00B62995"/>
    <w:rsid w:val="00B629A4"/>
    <w:rsid w:val="00B62AA3"/>
    <w:rsid w:val="00B62CCA"/>
    <w:rsid w:val="00B62F22"/>
    <w:rsid w:val="00B631F6"/>
    <w:rsid w:val="00B63421"/>
    <w:rsid w:val="00B6372B"/>
    <w:rsid w:val="00B637F0"/>
    <w:rsid w:val="00B63C36"/>
    <w:rsid w:val="00B63E73"/>
    <w:rsid w:val="00B63F61"/>
    <w:rsid w:val="00B63F90"/>
    <w:rsid w:val="00B6407E"/>
    <w:rsid w:val="00B641AB"/>
    <w:rsid w:val="00B643F4"/>
    <w:rsid w:val="00B64406"/>
    <w:rsid w:val="00B645DD"/>
    <w:rsid w:val="00B6472C"/>
    <w:rsid w:val="00B64C05"/>
    <w:rsid w:val="00B64D2E"/>
    <w:rsid w:val="00B64EE3"/>
    <w:rsid w:val="00B6532B"/>
    <w:rsid w:val="00B654C7"/>
    <w:rsid w:val="00B65573"/>
    <w:rsid w:val="00B6567A"/>
    <w:rsid w:val="00B65729"/>
    <w:rsid w:val="00B659E8"/>
    <w:rsid w:val="00B65BFB"/>
    <w:rsid w:val="00B6663A"/>
    <w:rsid w:val="00B666CB"/>
    <w:rsid w:val="00B6698E"/>
    <w:rsid w:val="00B66BF8"/>
    <w:rsid w:val="00B66C1C"/>
    <w:rsid w:val="00B66C23"/>
    <w:rsid w:val="00B672A6"/>
    <w:rsid w:val="00B6742C"/>
    <w:rsid w:val="00B67470"/>
    <w:rsid w:val="00B674A3"/>
    <w:rsid w:val="00B6771B"/>
    <w:rsid w:val="00B678C5"/>
    <w:rsid w:val="00B67BD6"/>
    <w:rsid w:val="00B67C97"/>
    <w:rsid w:val="00B67D1F"/>
    <w:rsid w:val="00B67DB5"/>
    <w:rsid w:val="00B6DF9E"/>
    <w:rsid w:val="00B7041B"/>
    <w:rsid w:val="00B70500"/>
    <w:rsid w:val="00B70516"/>
    <w:rsid w:val="00B7092F"/>
    <w:rsid w:val="00B70A16"/>
    <w:rsid w:val="00B70B52"/>
    <w:rsid w:val="00B70B81"/>
    <w:rsid w:val="00B70D34"/>
    <w:rsid w:val="00B70D77"/>
    <w:rsid w:val="00B70FFD"/>
    <w:rsid w:val="00B710BE"/>
    <w:rsid w:val="00B7149A"/>
    <w:rsid w:val="00B71521"/>
    <w:rsid w:val="00B71AFE"/>
    <w:rsid w:val="00B71BBF"/>
    <w:rsid w:val="00B71D92"/>
    <w:rsid w:val="00B71D95"/>
    <w:rsid w:val="00B7205E"/>
    <w:rsid w:val="00B720B7"/>
    <w:rsid w:val="00B721F8"/>
    <w:rsid w:val="00B722F1"/>
    <w:rsid w:val="00B72538"/>
    <w:rsid w:val="00B7255C"/>
    <w:rsid w:val="00B728C1"/>
    <w:rsid w:val="00B728D1"/>
    <w:rsid w:val="00B729FF"/>
    <w:rsid w:val="00B72A31"/>
    <w:rsid w:val="00B72B95"/>
    <w:rsid w:val="00B72E54"/>
    <w:rsid w:val="00B72F80"/>
    <w:rsid w:val="00B731AC"/>
    <w:rsid w:val="00B7376E"/>
    <w:rsid w:val="00B73A0E"/>
    <w:rsid w:val="00B73CCF"/>
    <w:rsid w:val="00B73D3F"/>
    <w:rsid w:val="00B73DA6"/>
    <w:rsid w:val="00B740A6"/>
    <w:rsid w:val="00B740B0"/>
    <w:rsid w:val="00B7444D"/>
    <w:rsid w:val="00B745E7"/>
    <w:rsid w:val="00B74945"/>
    <w:rsid w:val="00B74968"/>
    <w:rsid w:val="00B74AAA"/>
    <w:rsid w:val="00B74F3F"/>
    <w:rsid w:val="00B75028"/>
    <w:rsid w:val="00B7512B"/>
    <w:rsid w:val="00B752E1"/>
    <w:rsid w:val="00B75470"/>
    <w:rsid w:val="00B7547F"/>
    <w:rsid w:val="00B754AF"/>
    <w:rsid w:val="00B759D4"/>
    <w:rsid w:val="00B75A20"/>
    <w:rsid w:val="00B75AE4"/>
    <w:rsid w:val="00B75B6A"/>
    <w:rsid w:val="00B75D8A"/>
    <w:rsid w:val="00B75DE6"/>
    <w:rsid w:val="00B75E63"/>
    <w:rsid w:val="00B75EF2"/>
    <w:rsid w:val="00B76151"/>
    <w:rsid w:val="00B76ABC"/>
    <w:rsid w:val="00B76C9D"/>
    <w:rsid w:val="00B76F6A"/>
    <w:rsid w:val="00B770C7"/>
    <w:rsid w:val="00B773D9"/>
    <w:rsid w:val="00B775CC"/>
    <w:rsid w:val="00B776B1"/>
    <w:rsid w:val="00B77744"/>
    <w:rsid w:val="00B77E63"/>
    <w:rsid w:val="00B7A367"/>
    <w:rsid w:val="00B80250"/>
    <w:rsid w:val="00B8029C"/>
    <w:rsid w:val="00B806C1"/>
    <w:rsid w:val="00B80AC2"/>
    <w:rsid w:val="00B80B34"/>
    <w:rsid w:val="00B80ED1"/>
    <w:rsid w:val="00B810C0"/>
    <w:rsid w:val="00B812A0"/>
    <w:rsid w:val="00B814DC"/>
    <w:rsid w:val="00B8164C"/>
    <w:rsid w:val="00B81680"/>
    <w:rsid w:val="00B81990"/>
    <w:rsid w:val="00B819BE"/>
    <w:rsid w:val="00B81B58"/>
    <w:rsid w:val="00B81B68"/>
    <w:rsid w:val="00B81BF4"/>
    <w:rsid w:val="00B81F37"/>
    <w:rsid w:val="00B8231C"/>
    <w:rsid w:val="00B82405"/>
    <w:rsid w:val="00B82612"/>
    <w:rsid w:val="00B82A42"/>
    <w:rsid w:val="00B82FBB"/>
    <w:rsid w:val="00B83196"/>
    <w:rsid w:val="00B831BB"/>
    <w:rsid w:val="00B835EC"/>
    <w:rsid w:val="00B8379D"/>
    <w:rsid w:val="00B839B2"/>
    <w:rsid w:val="00B83A44"/>
    <w:rsid w:val="00B83AF9"/>
    <w:rsid w:val="00B83C2A"/>
    <w:rsid w:val="00B83C5B"/>
    <w:rsid w:val="00B83DCB"/>
    <w:rsid w:val="00B83EBA"/>
    <w:rsid w:val="00B83FD2"/>
    <w:rsid w:val="00B8403E"/>
    <w:rsid w:val="00B84071"/>
    <w:rsid w:val="00B8410B"/>
    <w:rsid w:val="00B844F7"/>
    <w:rsid w:val="00B8469B"/>
    <w:rsid w:val="00B84726"/>
    <w:rsid w:val="00B847A5"/>
    <w:rsid w:val="00B84820"/>
    <w:rsid w:val="00B8496B"/>
    <w:rsid w:val="00B84B7D"/>
    <w:rsid w:val="00B84BB2"/>
    <w:rsid w:val="00B84D64"/>
    <w:rsid w:val="00B8517B"/>
    <w:rsid w:val="00B85376"/>
    <w:rsid w:val="00B855CA"/>
    <w:rsid w:val="00B85843"/>
    <w:rsid w:val="00B85923"/>
    <w:rsid w:val="00B85CF7"/>
    <w:rsid w:val="00B86356"/>
    <w:rsid w:val="00B8637B"/>
    <w:rsid w:val="00B863E8"/>
    <w:rsid w:val="00B86619"/>
    <w:rsid w:val="00B869B4"/>
    <w:rsid w:val="00B86B05"/>
    <w:rsid w:val="00B86C55"/>
    <w:rsid w:val="00B86D9D"/>
    <w:rsid w:val="00B86E7A"/>
    <w:rsid w:val="00B86E88"/>
    <w:rsid w:val="00B86E92"/>
    <w:rsid w:val="00B86EF7"/>
    <w:rsid w:val="00B87137"/>
    <w:rsid w:val="00B87146"/>
    <w:rsid w:val="00B872EE"/>
    <w:rsid w:val="00B875FF"/>
    <w:rsid w:val="00B8771E"/>
    <w:rsid w:val="00B878DC"/>
    <w:rsid w:val="00B8791D"/>
    <w:rsid w:val="00B87A44"/>
    <w:rsid w:val="00B87C91"/>
    <w:rsid w:val="00B87CC3"/>
    <w:rsid w:val="00B87D3D"/>
    <w:rsid w:val="00B90068"/>
    <w:rsid w:val="00B9033A"/>
    <w:rsid w:val="00B905F6"/>
    <w:rsid w:val="00B9076A"/>
    <w:rsid w:val="00B907F6"/>
    <w:rsid w:val="00B90A1E"/>
    <w:rsid w:val="00B9103D"/>
    <w:rsid w:val="00B911AE"/>
    <w:rsid w:val="00B91489"/>
    <w:rsid w:val="00B9169A"/>
    <w:rsid w:val="00B91980"/>
    <w:rsid w:val="00B91A8B"/>
    <w:rsid w:val="00B91B6C"/>
    <w:rsid w:val="00B91C6E"/>
    <w:rsid w:val="00B92086"/>
    <w:rsid w:val="00B920A0"/>
    <w:rsid w:val="00B92172"/>
    <w:rsid w:val="00B9235C"/>
    <w:rsid w:val="00B92437"/>
    <w:rsid w:val="00B925C2"/>
    <w:rsid w:val="00B92678"/>
    <w:rsid w:val="00B926E2"/>
    <w:rsid w:val="00B927D0"/>
    <w:rsid w:val="00B92AA2"/>
    <w:rsid w:val="00B92B33"/>
    <w:rsid w:val="00B92B34"/>
    <w:rsid w:val="00B92B59"/>
    <w:rsid w:val="00B92E10"/>
    <w:rsid w:val="00B93113"/>
    <w:rsid w:val="00B9352D"/>
    <w:rsid w:val="00B936C0"/>
    <w:rsid w:val="00B93753"/>
    <w:rsid w:val="00B93946"/>
    <w:rsid w:val="00B9395F"/>
    <w:rsid w:val="00B93AE7"/>
    <w:rsid w:val="00B93B82"/>
    <w:rsid w:val="00B93C2F"/>
    <w:rsid w:val="00B93E53"/>
    <w:rsid w:val="00B93F20"/>
    <w:rsid w:val="00B941DE"/>
    <w:rsid w:val="00B9423F"/>
    <w:rsid w:val="00B942D0"/>
    <w:rsid w:val="00B94516"/>
    <w:rsid w:val="00B9458E"/>
    <w:rsid w:val="00B945BB"/>
    <w:rsid w:val="00B9476E"/>
    <w:rsid w:val="00B9477B"/>
    <w:rsid w:val="00B94B99"/>
    <w:rsid w:val="00B94E9E"/>
    <w:rsid w:val="00B94F51"/>
    <w:rsid w:val="00B95296"/>
    <w:rsid w:val="00B95B3F"/>
    <w:rsid w:val="00B95C67"/>
    <w:rsid w:val="00B96242"/>
    <w:rsid w:val="00B963FB"/>
    <w:rsid w:val="00B96579"/>
    <w:rsid w:val="00B965CF"/>
    <w:rsid w:val="00B9674D"/>
    <w:rsid w:val="00B967DB"/>
    <w:rsid w:val="00B96AEB"/>
    <w:rsid w:val="00B96D6E"/>
    <w:rsid w:val="00B97122"/>
    <w:rsid w:val="00B971A8"/>
    <w:rsid w:val="00B971AF"/>
    <w:rsid w:val="00B97848"/>
    <w:rsid w:val="00B97DDD"/>
    <w:rsid w:val="00B9EAF0"/>
    <w:rsid w:val="00BA006C"/>
    <w:rsid w:val="00BA00AE"/>
    <w:rsid w:val="00BA0539"/>
    <w:rsid w:val="00BA0683"/>
    <w:rsid w:val="00BA0974"/>
    <w:rsid w:val="00BA0D36"/>
    <w:rsid w:val="00BA0ED2"/>
    <w:rsid w:val="00BA0FF6"/>
    <w:rsid w:val="00BA10C1"/>
    <w:rsid w:val="00BA14A7"/>
    <w:rsid w:val="00BA15AF"/>
    <w:rsid w:val="00BA1670"/>
    <w:rsid w:val="00BA19FF"/>
    <w:rsid w:val="00BA1BF7"/>
    <w:rsid w:val="00BA1C7C"/>
    <w:rsid w:val="00BA1D20"/>
    <w:rsid w:val="00BA1E78"/>
    <w:rsid w:val="00BA1F81"/>
    <w:rsid w:val="00BA20C4"/>
    <w:rsid w:val="00BA22AD"/>
    <w:rsid w:val="00BA22BC"/>
    <w:rsid w:val="00BA24FC"/>
    <w:rsid w:val="00BA257A"/>
    <w:rsid w:val="00BA2722"/>
    <w:rsid w:val="00BA272F"/>
    <w:rsid w:val="00BA2981"/>
    <w:rsid w:val="00BA2F87"/>
    <w:rsid w:val="00BA30B5"/>
    <w:rsid w:val="00BA3191"/>
    <w:rsid w:val="00BA327B"/>
    <w:rsid w:val="00BA32A5"/>
    <w:rsid w:val="00BA3355"/>
    <w:rsid w:val="00BA3378"/>
    <w:rsid w:val="00BA3399"/>
    <w:rsid w:val="00BA3558"/>
    <w:rsid w:val="00BA3685"/>
    <w:rsid w:val="00BA387D"/>
    <w:rsid w:val="00BA3C70"/>
    <w:rsid w:val="00BA3EF2"/>
    <w:rsid w:val="00BA4023"/>
    <w:rsid w:val="00BA4408"/>
    <w:rsid w:val="00BA4645"/>
    <w:rsid w:val="00BA46D0"/>
    <w:rsid w:val="00BA4F4B"/>
    <w:rsid w:val="00BA53FF"/>
    <w:rsid w:val="00BA547B"/>
    <w:rsid w:val="00BA557B"/>
    <w:rsid w:val="00BA5813"/>
    <w:rsid w:val="00BA5876"/>
    <w:rsid w:val="00BA58EA"/>
    <w:rsid w:val="00BA5B93"/>
    <w:rsid w:val="00BA5D5A"/>
    <w:rsid w:val="00BA5EDF"/>
    <w:rsid w:val="00BA6109"/>
    <w:rsid w:val="00BA61E7"/>
    <w:rsid w:val="00BA62DF"/>
    <w:rsid w:val="00BA63A0"/>
    <w:rsid w:val="00BA63CF"/>
    <w:rsid w:val="00BA65FA"/>
    <w:rsid w:val="00BA683D"/>
    <w:rsid w:val="00BA6912"/>
    <w:rsid w:val="00BA6A63"/>
    <w:rsid w:val="00BA6D9C"/>
    <w:rsid w:val="00BA6E45"/>
    <w:rsid w:val="00BA731C"/>
    <w:rsid w:val="00BA7333"/>
    <w:rsid w:val="00BA748A"/>
    <w:rsid w:val="00BA76E1"/>
    <w:rsid w:val="00BA7971"/>
    <w:rsid w:val="00BA7A37"/>
    <w:rsid w:val="00BA7B61"/>
    <w:rsid w:val="00BA7C55"/>
    <w:rsid w:val="00BA7C62"/>
    <w:rsid w:val="00BA7D3E"/>
    <w:rsid w:val="00BA7F04"/>
    <w:rsid w:val="00BB0066"/>
    <w:rsid w:val="00BB00A7"/>
    <w:rsid w:val="00BB01EF"/>
    <w:rsid w:val="00BB021F"/>
    <w:rsid w:val="00BB04C7"/>
    <w:rsid w:val="00BB0860"/>
    <w:rsid w:val="00BB0919"/>
    <w:rsid w:val="00BB0B04"/>
    <w:rsid w:val="00BB0D8B"/>
    <w:rsid w:val="00BB106F"/>
    <w:rsid w:val="00BB1549"/>
    <w:rsid w:val="00BB1AB4"/>
    <w:rsid w:val="00BB1C05"/>
    <w:rsid w:val="00BB1D9F"/>
    <w:rsid w:val="00BB1F04"/>
    <w:rsid w:val="00BB2157"/>
    <w:rsid w:val="00BB2395"/>
    <w:rsid w:val="00BB26E0"/>
    <w:rsid w:val="00BB2925"/>
    <w:rsid w:val="00BB2AD5"/>
    <w:rsid w:val="00BB2B86"/>
    <w:rsid w:val="00BB2BB3"/>
    <w:rsid w:val="00BB2D6B"/>
    <w:rsid w:val="00BB2EBB"/>
    <w:rsid w:val="00BB34C8"/>
    <w:rsid w:val="00BB387E"/>
    <w:rsid w:val="00BB3C16"/>
    <w:rsid w:val="00BB3DC9"/>
    <w:rsid w:val="00BB3DE6"/>
    <w:rsid w:val="00BB3F8E"/>
    <w:rsid w:val="00BB4076"/>
    <w:rsid w:val="00BB419C"/>
    <w:rsid w:val="00BB427F"/>
    <w:rsid w:val="00BB460D"/>
    <w:rsid w:val="00BB472F"/>
    <w:rsid w:val="00BB487D"/>
    <w:rsid w:val="00BB4EB5"/>
    <w:rsid w:val="00BB4F7C"/>
    <w:rsid w:val="00BB4F99"/>
    <w:rsid w:val="00BB5093"/>
    <w:rsid w:val="00BB5224"/>
    <w:rsid w:val="00BB579B"/>
    <w:rsid w:val="00BB5807"/>
    <w:rsid w:val="00BB59DA"/>
    <w:rsid w:val="00BB5BEA"/>
    <w:rsid w:val="00BB5C05"/>
    <w:rsid w:val="00BB5D1C"/>
    <w:rsid w:val="00BB5EAF"/>
    <w:rsid w:val="00BB6506"/>
    <w:rsid w:val="00BB66A1"/>
    <w:rsid w:val="00BB6A75"/>
    <w:rsid w:val="00BB6B97"/>
    <w:rsid w:val="00BB6E09"/>
    <w:rsid w:val="00BB6E75"/>
    <w:rsid w:val="00BB6FC1"/>
    <w:rsid w:val="00BB7030"/>
    <w:rsid w:val="00BB712F"/>
    <w:rsid w:val="00BB746B"/>
    <w:rsid w:val="00BB756A"/>
    <w:rsid w:val="00BB758B"/>
    <w:rsid w:val="00BB7661"/>
    <w:rsid w:val="00BB7943"/>
    <w:rsid w:val="00BB7B04"/>
    <w:rsid w:val="00BB7D47"/>
    <w:rsid w:val="00BB7DA4"/>
    <w:rsid w:val="00BC0046"/>
    <w:rsid w:val="00BC005D"/>
    <w:rsid w:val="00BC00DF"/>
    <w:rsid w:val="00BC0193"/>
    <w:rsid w:val="00BC0281"/>
    <w:rsid w:val="00BC02E8"/>
    <w:rsid w:val="00BC033A"/>
    <w:rsid w:val="00BC09DF"/>
    <w:rsid w:val="00BC0AC9"/>
    <w:rsid w:val="00BC0D0B"/>
    <w:rsid w:val="00BC0D10"/>
    <w:rsid w:val="00BC0D96"/>
    <w:rsid w:val="00BC1747"/>
    <w:rsid w:val="00BC187F"/>
    <w:rsid w:val="00BC193C"/>
    <w:rsid w:val="00BC1A3F"/>
    <w:rsid w:val="00BC1A55"/>
    <w:rsid w:val="00BC1F53"/>
    <w:rsid w:val="00BC252E"/>
    <w:rsid w:val="00BC2C36"/>
    <w:rsid w:val="00BC2E71"/>
    <w:rsid w:val="00BC328F"/>
    <w:rsid w:val="00BC3593"/>
    <w:rsid w:val="00BC386B"/>
    <w:rsid w:val="00BC38E1"/>
    <w:rsid w:val="00BC396A"/>
    <w:rsid w:val="00BC3978"/>
    <w:rsid w:val="00BC4428"/>
    <w:rsid w:val="00BC44B0"/>
    <w:rsid w:val="00BC4867"/>
    <w:rsid w:val="00BC495F"/>
    <w:rsid w:val="00BC4B19"/>
    <w:rsid w:val="00BC4F76"/>
    <w:rsid w:val="00BC515B"/>
    <w:rsid w:val="00BC552E"/>
    <w:rsid w:val="00BC57EF"/>
    <w:rsid w:val="00BC58D4"/>
    <w:rsid w:val="00BC58E4"/>
    <w:rsid w:val="00BC5E21"/>
    <w:rsid w:val="00BC5EC9"/>
    <w:rsid w:val="00BC6032"/>
    <w:rsid w:val="00BC6051"/>
    <w:rsid w:val="00BC628E"/>
    <w:rsid w:val="00BC62BA"/>
    <w:rsid w:val="00BC637F"/>
    <w:rsid w:val="00BC6546"/>
    <w:rsid w:val="00BC67A1"/>
    <w:rsid w:val="00BC67F4"/>
    <w:rsid w:val="00BC6CFD"/>
    <w:rsid w:val="00BC6FCA"/>
    <w:rsid w:val="00BC7031"/>
    <w:rsid w:val="00BC7085"/>
    <w:rsid w:val="00BC721A"/>
    <w:rsid w:val="00BC770A"/>
    <w:rsid w:val="00BC77D8"/>
    <w:rsid w:val="00BC787E"/>
    <w:rsid w:val="00BC7B72"/>
    <w:rsid w:val="00BC7B8A"/>
    <w:rsid w:val="00BC7F42"/>
    <w:rsid w:val="00BC7F6B"/>
    <w:rsid w:val="00BD0276"/>
    <w:rsid w:val="00BD0393"/>
    <w:rsid w:val="00BD051E"/>
    <w:rsid w:val="00BD0866"/>
    <w:rsid w:val="00BD09A4"/>
    <w:rsid w:val="00BD0B88"/>
    <w:rsid w:val="00BD0D61"/>
    <w:rsid w:val="00BD11BB"/>
    <w:rsid w:val="00BD11DD"/>
    <w:rsid w:val="00BD1477"/>
    <w:rsid w:val="00BD19B4"/>
    <w:rsid w:val="00BD1B09"/>
    <w:rsid w:val="00BD1B81"/>
    <w:rsid w:val="00BD1F10"/>
    <w:rsid w:val="00BD1FB9"/>
    <w:rsid w:val="00BD2031"/>
    <w:rsid w:val="00BD2160"/>
    <w:rsid w:val="00BD2187"/>
    <w:rsid w:val="00BD22AA"/>
    <w:rsid w:val="00BD231C"/>
    <w:rsid w:val="00BD2766"/>
    <w:rsid w:val="00BD2850"/>
    <w:rsid w:val="00BD288E"/>
    <w:rsid w:val="00BD28B8"/>
    <w:rsid w:val="00BD28FB"/>
    <w:rsid w:val="00BD2B35"/>
    <w:rsid w:val="00BD2E32"/>
    <w:rsid w:val="00BD2F1A"/>
    <w:rsid w:val="00BD3069"/>
    <w:rsid w:val="00BD3261"/>
    <w:rsid w:val="00BD34D3"/>
    <w:rsid w:val="00BD35AC"/>
    <w:rsid w:val="00BD3868"/>
    <w:rsid w:val="00BD3AE2"/>
    <w:rsid w:val="00BD3B00"/>
    <w:rsid w:val="00BD3CD7"/>
    <w:rsid w:val="00BD3DC8"/>
    <w:rsid w:val="00BD3DF3"/>
    <w:rsid w:val="00BD40E9"/>
    <w:rsid w:val="00BD445F"/>
    <w:rsid w:val="00BD45AE"/>
    <w:rsid w:val="00BD4645"/>
    <w:rsid w:val="00BD4A01"/>
    <w:rsid w:val="00BD4BA9"/>
    <w:rsid w:val="00BD4D03"/>
    <w:rsid w:val="00BD4DFF"/>
    <w:rsid w:val="00BD4E94"/>
    <w:rsid w:val="00BD4ECA"/>
    <w:rsid w:val="00BD4EFD"/>
    <w:rsid w:val="00BD4F0F"/>
    <w:rsid w:val="00BD4FC9"/>
    <w:rsid w:val="00BD50E9"/>
    <w:rsid w:val="00BD53A6"/>
    <w:rsid w:val="00BD5711"/>
    <w:rsid w:val="00BD58AB"/>
    <w:rsid w:val="00BD58CF"/>
    <w:rsid w:val="00BD5C4E"/>
    <w:rsid w:val="00BD5C91"/>
    <w:rsid w:val="00BD6179"/>
    <w:rsid w:val="00BD61F6"/>
    <w:rsid w:val="00BD6310"/>
    <w:rsid w:val="00BD64AE"/>
    <w:rsid w:val="00BD6519"/>
    <w:rsid w:val="00BD6778"/>
    <w:rsid w:val="00BD6A4E"/>
    <w:rsid w:val="00BD6ABE"/>
    <w:rsid w:val="00BD6BEB"/>
    <w:rsid w:val="00BD6EBC"/>
    <w:rsid w:val="00BD7426"/>
    <w:rsid w:val="00BD7695"/>
    <w:rsid w:val="00BD77A3"/>
    <w:rsid w:val="00BD7A45"/>
    <w:rsid w:val="00BD7A50"/>
    <w:rsid w:val="00BD7B21"/>
    <w:rsid w:val="00BD7FBC"/>
    <w:rsid w:val="00BE020B"/>
    <w:rsid w:val="00BE0261"/>
    <w:rsid w:val="00BE070A"/>
    <w:rsid w:val="00BE0A11"/>
    <w:rsid w:val="00BE0A6B"/>
    <w:rsid w:val="00BE0AF0"/>
    <w:rsid w:val="00BE0B1F"/>
    <w:rsid w:val="00BE0B42"/>
    <w:rsid w:val="00BE0BDF"/>
    <w:rsid w:val="00BE11B6"/>
    <w:rsid w:val="00BE137D"/>
    <w:rsid w:val="00BE154F"/>
    <w:rsid w:val="00BE1912"/>
    <w:rsid w:val="00BE1DB2"/>
    <w:rsid w:val="00BE2114"/>
    <w:rsid w:val="00BE2147"/>
    <w:rsid w:val="00BE2196"/>
    <w:rsid w:val="00BE21CA"/>
    <w:rsid w:val="00BE220E"/>
    <w:rsid w:val="00BE2305"/>
    <w:rsid w:val="00BE242F"/>
    <w:rsid w:val="00BE29C5"/>
    <w:rsid w:val="00BE2F4F"/>
    <w:rsid w:val="00BE3120"/>
    <w:rsid w:val="00BE32B0"/>
    <w:rsid w:val="00BE32CD"/>
    <w:rsid w:val="00BE3348"/>
    <w:rsid w:val="00BE33EA"/>
    <w:rsid w:val="00BE34E5"/>
    <w:rsid w:val="00BE352E"/>
    <w:rsid w:val="00BE3578"/>
    <w:rsid w:val="00BE3583"/>
    <w:rsid w:val="00BE3642"/>
    <w:rsid w:val="00BE3705"/>
    <w:rsid w:val="00BE37AC"/>
    <w:rsid w:val="00BE37B0"/>
    <w:rsid w:val="00BE3A15"/>
    <w:rsid w:val="00BE3D01"/>
    <w:rsid w:val="00BE3D8A"/>
    <w:rsid w:val="00BE3ED8"/>
    <w:rsid w:val="00BE4024"/>
    <w:rsid w:val="00BE4039"/>
    <w:rsid w:val="00BE4054"/>
    <w:rsid w:val="00BE41D3"/>
    <w:rsid w:val="00BE43FF"/>
    <w:rsid w:val="00BE4481"/>
    <w:rsid w:val="00BE4A41"/>
    <w:rsid w:val="00BE571E"/>
    <w:rsid w:val="00BE573C"/>
    <w:rsid w:val="00BE5C09"/>
    <w:rsid w:val="00BE5F49"/>
    <w:rsid w:val="00BE6049"/>
    <w:rsid w:val="00BE63A7"/>
    <w:rsid w:val="00BE6402"/>
    <w:rsid w:val="00BE66FC"/>
    <w:rsid w:val="00BE6738"/>
    <w:rsid w:val="00BE679C"/>
    <w:rsid w:val="00BE6893"/>
    <w:rsid w:val="00BE694E"/>
    <w:rsid w:val="00BE6B4E"/>
    <w:rsid w:val="00BE6B90"/>
    <w:rsid w:val="00BE6C24"/>
    <w:rsid w:val="00BE6CB6"/>
    <w:rsid w:val="00BE6E06"/>
    <w:rsid w:val="00BE6E26"/>
    <w:rsid w:val="00BE6E80"/>
    <w:rsid w:val="00BE6EC1"/>
    <w:rsid w:val="00BE6FE9"/>
    <w:rsid w:val="00BE704C"/>
    <w:rsid w:val="00BE7178"/>
    <w:rsid w:val="00BE72AA"/>
    <w:rsid w:val="00BE76E5"/>
    <w:rsid w:val="00BE7747"/>
    <w:rsid w:val="00BE789F"/>
    <w:rsid w:val="00BE7B16"/>
    <w:rsid w:val="00BE7DA6"/>
    <w:rsid w:val="00BE7F94"/>
    <w:rsid w:val="00BF0176"/>
    <w:rsid w:val="00BF01B9"/>
    <w:rsid w:val="00BF0382"/>
    <w:rsid w:val="00BF04A1"/>
    <w:rsid w:val="00BF0943"/>
    <w:rsid w:val="00BF0B47"/>
    <w:rsid w:val="00BF0BC8"/>
    <w:rsid w:val="00BF0D5C"/>
    <w:rsid w:val="00BF0E1A"/>
    <w:rsid w:val="00BF0F30"/>
    <w:rsid w:val="00BF10A7"/>
    <w:rsid w:val="00BF10E5"/>
    <w:rsid w:val="00BF12A7"/>
    <w:rsid w:val="00BF1452"/>
    <w:rsid w:val="00BF17F2"/>
    <w:rsid w:val="00BF1957"/>
    <w:rsid w:val="00BF1CBA"/>
    <w:rsid w:val="00BF1ED6"/>
    <w:rsid w:val="00BF1FCE"/>
    <w:rsid w:val="00BF1FF1"/>
    <w:rsid w:val="00BF212A"/>
    <w:rsid w:val="00BF2416"/>
    <w:rsid w:val="00BF25F5"/>
    <w:rsid w:val="00BF267F"/>
    <w:rsid w:val="00BF2761"/>
    <w:rsid w:val="00BF2822"/>
    <w:rsid w:val="00BF2912"/>
    <w:rsid w:val="00BF2ACC"/>
    <w:rsid w:val="00BF2BCD"/>
    <w:rsid w:val="00BF2C92"/>
    <w:rsid w:val="00BF2E2E"/>
    <w:rsid w:val="00BF2E38"/>
    <w:rsid w:val="00BF3006"/>
    <w:rsid w:val="00BF314F"/>
    <w:rsid w:val="00BF3244"/>
    <w:rsid w:val="00BF356C"/>
    <w:rsid w:val="00BF3657"/>
    <w:rsid w:val="00BF384F"/>
    <w:rsid w:val="00BF38AA"/>
    <w:rsid w:val="00BF3918"/>
    <w:rsid w:val="00BF3CBE"/>
    <w:rsid w:val="00BF3E3E"/>
    <w:rsid w:val="00BF3F07"/>
    <w:rsid w:val="00BF42C6"/>
    <w:rsid w:val="00BF432C"/>
    <w:rsid w:val="00BF459E"/>
    <w:rsid w:val="00BF45CF"/>
    <w:rsid w:val="00BF4770"/>
    <w:rsid w:val="00BF4B26"/>
    <w:rsid w:val="00BF4D7C"/>
    <w:rsid w:val="00BF4F35"/>
    <w:rsid w:val="00BF5235"/>
    <w:rsid w:val="00BF52AD"/>
    <w:rsid w:val="00BF52D2"/>
    <w:rsid w:val="00BF5383"/>
    <w:rsid w:val="00BF555C"/>
    <w:rsid w:val="00BF556A"/>
    <w:rsid w:val="00BF574B"/>
    <w:rsid w:val="00BF583E"/>
    <w:rsid w:val="00BF61F4"/>
    <w:rsid w:val="00BF63FC"/>
    <w:rsid w:val="00BF67EC"/>
    <w:rsid w:val="00BF682A"/>
    <w:rsid w:val="00BF6AE4"/>
    <w:rsid w:val="00BF6D29"/>
    <w:rsid w:val="00BF6D83"/>
    <w:rsid w:val="00BF6E22"/>
    <w:rsid w:val="00BF6EA5"/>
    <w:rsid w:val="00BF6EDD"/>
    <w:rsid w:val="00BF70A7"/>
    <w:rsid w:val="00BF7237"/>
    <w:rsid w:val="00BF751A"/>
    <w:rsid w:val="00BF7827"/>
    <w:rsid w:val="00C001CC"/>
    <w:rsid w:val="00C002B9"/>
    <w:rsid w:val="00C0060E"/>
    <w:rsid w:val="00C0061B"/>
    <w:rsid w:val="00C006D0"/>
    <w:rsid w:val="00C006D1"/>
    <w:rsid w:val="00C007B5"/>
    <w:rsid w:val="00C00895"/>
    <w:rsid w:val="00C00BF3"/>
    <w:rsid w:val="00C00F56"/>
    <w:rsid w:val="00C010E0"/>
    <w:rsid w:val="00C01135"/>
    <w:rsid w:val="00C014F1"/>
    <w:rsid w:val="00C0176C"/>
    <w:rsid w:val="00C01B2A"/>
    <w:rsid w:val="00C01E34"/>
    <w:rsid w:val="00C01EA5"/>
    <w:rsid w:val="00C0247A"/>
    <w:rsid w:val="00C024A1"/>
    <w:rsid w:val="00C02845"/>
    <w:rsid w:val="00C02A18"/>
    <w:rsid w:val="00C02A68"/>
    <w:rsid w:val="00C02C21"/>
    <w:rsid w:val="00C02D1B"/>
    <w:rsid w:val="00C02D58"/>
    <w:rsid w:val="00C02E5D"/>
    <w:rsid w:val="00C02E9D"/>
    <w:rsid w:val="00C032EE"/>
    <w:rsid w:val="00C03395"/>
    <w:rsid w:val="00C0369B"/>
    <w:rsid w:val="00C0369D"/>
    <w:rsid w:val="00C0385F"/>
    <w:rsid w:val="00C03878"/>
    <w:rsid w:val="00C03A28"/>
    <w:rsid w:val="00C03C52"/>
    <w:rsid w:val="00C03D19"/>
    <w:rsid w:val="00C03D24"/>
    <w:rsid w:val="00C040BB"/>
    <w:rsid w:val="00C0413E"/>
    <w:rsid w:val="00C041D4"/>
    <w:rsid w:val="00C0420F"/>
    <w:rsid w:val="00C044D2"/>
    <w:rsid w:val="00C049ED"/>
    <w:rsid w:val="00C04AF3"/>
    <w:rsid w:val="00C04BE3"/>
    <w:rsid w:val="00C04C89"/>
    <w:rsid w:val="00C04D25"/>
    <w:rsid w:val="00C04E8B"/>
    <w:rsid w:val="00C04F6F"/>
    <w:rsid w:val="00C0513A"/>
    <w:rsid w:val="00C0548F"/>
    <w:rsid w:val="00C058CE"/>
    <w:rsid w:val="00C05962"/>
    <w:rsid w:val="00C05D66"/>
    <w:rsid w:val="00C06035"/>
    <w:rsid w:val="00C06050"/>
    <w:rsid w:val="00C060A8"/>
    <w:rsid w:val="00C06185"/>
    <w:rsid w:val="00C06243"/>
    <w:rsid w:val="00C0629F"/>
    <w:rsid w:val="00C06715"/>
    <w:rsid w:val="00C06B45"/>
    <w:rsid w:val="00C06BEE"/>
    <w:rsid w:val="00C06CE1"/>
    <w:rsid w:val="00C06D34"/>
    <w:rsid w:val="00C06DB5"/>
    <w:rsid w:val="00C0726C"/>
    <w:rsid w:val="00C072E4"/>
    <w:rsid w:val="00C0743E"/>
    <w:rsid w:val="00C07DE5"/>
    <w:rsid w:val="00C101B8"/>
    <w:rsid w:val="00C10290"/>
    <w:rsid w:val="00C10381"/>
    <w:rsid w:val="00C10493"/>
    <w:rsid w:val="00C109B0"/>
    <w:rsid w:val="00C10AAC"/>
    <w:rsid w:val="00C10D83"/>
    <w:rsid w:val="00C10FE0"/>
    <w:rsid w:val="00C10FE4"/>
    <w:rsid w:val="00C110E5"/>
    <w:rsid w:val="00C111B0"/>
    <w:rsid w:val="00C112E9"/>
    <w:rsid w:val="00C1132C"/>
    <w:rsid w:val="00C11617"/>
    <w:rsid w:val="00C1173B"/>
    <w:rsid w:val="00C1180C"/>
    <w:rsid w:val="00C1190D"/>
    <w:rsid w:val="00C11911"/>
    <w:rsid w:val="00C119CE"/>
    <w:rsid w:val="00C11A3D"/>
    <w:rsid w:val="00C11AC2"/>
    <w:rsid w:val="00C11CC5"/>
    <w:rsid w:val="00C11CCC"/>
    <w:rsid w:val="00C121DD"/>
    <w:rsid w:val="00C1230D"/>
    <w:rsid w:val="00C1231D"/>
    <w:rsid w:val="00C12507"/>
    <w:rsid w:val="00C125D6"/>
    <w:rsid w:val="00C1266C"/>
    <w:rsid w:val="00C12748"/>
    <w:rsid w:val="00C12802"/>
    <w:rsid w:val="00C12986"/>
    <w:rsid w:val="00C12A2B"/>
    <w:rsid w:val="00C12C80"/>
    <w:rsid w:val="00C12CA1"/>
    <w:rsid w:val="00C12D5C"/>
    <w:rsid w:val="00C13345"/>
    <w:rsid w:val="00C1345C"/>
    <w:rsid w:val="00C135DC"/>
    <w:rsid w:val="00C13BDB"/>
    <w:rsid w:val="00C13CA8"/>
    <w:rsid w:val="00C13DFE"/>
    <w:rsid w:val="00C13E60"/>
    <w:rsid w:val="00C13EBE"/>
    <w:rsid w:val="00C13F32"/>
    <w:rsid w:val="00C140D3"/>
    <w:rsid w:val="00C143D2"/>
    <w:rsid w:val="00C1451A"/>
    <w:rsid w:val="00C1467C"/>
    <w:rsid w:val="00C146AD"/>
    <w:rsid w:val="00C14CDD"/>
    <w:rsid w:val="00C14F37"/>
    <w:rsid w:val="00C1529A"/>
    <w:rsid w:val="00C153BD"/>
    <w:rsid w:val="00C159A4"/>
    <w:rsid w:val="00C159AE"/>
    <w:rsid w:val="00C15B99"/>
    <w:rsid w:val="00C15BAB"/>
    <w:rsid w:val="00C15E5D"/>
    <w:rsid w:val="00C1609D"/>
    <w:rsid w:val="00C16378"/>
    <w:rsid w:val="00C165E4"/>
    <w:rsid w:val="00C1682B"/>
    <w:rsid w:val="00C16884"/>
    <w:rsid w:val="00C16A9E"/>
    <w:rsid w:val="00C16B6F"/>
    <w:rsid w:val="00C16F90"/>
    <w:rsid w:val="00C1701C"/>
    <w:rsid w:val="00C171DC"/>
    <w:rsid w:val="00C1720D"/>
    <w:rsid w:val="00C17253"/>
    <w:rsid w:val="00C1733B"/>
    <w:rsid w:val="00C1737F"/>
    <w:rsid w:val="00C1743F"/>
    <w:rsid w:val="00C17500"/>
    <w:rsid w:val="00C17A71"/>
    <w:rsid w:val="00C17C37"/>
    <w:rsid w:val="00C17CCD"/>
    <w:rsid w:val="00C17E3D"/>
    <w:rsid w:val="00C17F75"/>
    <w:rsid w:val="00C17F87"/>
    <w:rsid w:val="00C2027E"/>
    <w:rsid w:val="00C202AB"/>
    <w:rsid w:val="00C2030D"/>
    <w:rsid w:val="00C209B9"/>
    <w:rsid w:val="00C209C9"/>
    <w:rsid w:val="00C20BA1"/>
    <w:rsid w:val="00C20DDB"/>
    <w:rsid w:val="00C20FAF"/>
    <w:rsid w:val="00C210E7"/>
    <w:rsid w:val="00C2115E"/>
    <w:rsid w:val="00C212B4"/>
    <w:rsid w:val="00C21518"/>
    <w:rsid w:val="00C2184C"/>
    <w:rsid w:val="00C21948"/>
    <w:rsid w:val="00C219D5"/>
    <w:rsid w:val="00C21ADB"/>
    <w:rsid w:val="00C21CA5"/>
    <w:rsid w:val="00C21E49"/>
    <w:rsid w:val="00C22000"/>
    <w:rsid w:val="00C22120"/>
    <w:rsid w:val="00C22158"/>
    <w:rsid w:val="00C221AD"/>
    <w:rsid w:val="00C22206"/>
    <w:rsid w:val="00C2222B"/>
    <w:rsid w:val="00C22270"/>
    <w:rsid w:val="00C22373"/>
    <w:rsid w:val="00C2237A"/>
    <w:rsid w:val="00C22399"/>
    <w:rsid w:val="00C224CC"/>
    <w:rsid w:val="00C2252E"/>
    <w:rsid w:val="00C22786"/>
    <w:rsid w:val="00C22875"/>
    <w:rsid w:val="00C22887"/>
    <w:rsid w:val="00C22A1A"/>
    <w:rsid w:val="00C22AAD"/>
    <w:rsid w:val="00C22C4F"/>
    <w:rsid w:val="00C22C89"/>
    <w:rsid w:val="00C22DC8"/>
    <w:rsid w:val="00C23048"/>
    <w:rsid w:val="00C236DB"/>
    <w:rsid w:val="00C23994"/>
    <w:rsid w:val="00C23E72"/>
    <w:rsid w:val="00C2421D"/>
    <w:rsid w:val="00C243A8"/>
    <w:rsid w:val="00C2442B"/>
    <w:rsid w:val="00C2490D"/>
    <w:rsid w:val="00C2498E"/>
    <w:rsid w:val="00C249FD"/>
    <w:rsid w:val="00C25045"/>
    <w:rsid w:val="00C25140"/>
    <w:rsid w:val="00C251BC"/>
    <w:rsid w:val="00C25632"/>
    <w:rsid w:val="00C25716"/>
    <w:rsid w:val="00C2584C"/>
    <w:rsid w:val="00C25901"/>
    <w:rsid w:val="00C259F3"/>
    <w:rsid w:val="00C25C8B"/>
    <w:rsid w:val="00C261CB"/>
    <w:rsid w:val="00C26296"/>
    <w:rsid w:val="00C2650F"/>
    <w:rsid w:val="00C26710"/>
    <w:rsid w:val="00C26AAD"/>
    <w:rsid w:val="00C26C93"/>
    <w:rsid w:val="00C26E19"/>
    <w:rsid w:val="00C26F0F"/>
    <w:rsid w:val="00C26FA8"/>
    <w:rsid w:val="00C27525"/>
    <w:rsid w:val="00C2756A"/>
    <w:rsid w:val="00C275D8"/>
    <w:rsid w:val="00C27667"/>
    <w:rsid w:val="00C2797F"/>
    <w:rsid w:val="00C279E5"/>
    <w:rsid w:val="00C27CEC"/>
    <w:rsid w:val="00C27DA2"/>
    <w:rsid w:val="00C27EEF"/>
    <w:rsid w:val="00C27FBC"/>
    <w:rsid w:val="00C30050"/>
    <w:rsid w:val="00C30569"/>
    <w:rsid w:val="00C305A0"/>
    <w:rsid w:val="00C306C7"/>
    <w:rsid w:val="00C3085E"/>
    <w:rsid w:val="00C30B7A"/>
    <w:rsid w:val="00C30DE8"/>
    <w:rsid w:val="00C30DF6"/>
    <w:rsid w:val="00C312B4"/>
    <w:rsid w:val="00C3176C"/>
    <w:rsid w:val="00C3184E"/>
    <w:rsid w:val="00C31EB8"/>
    <w:rsid w:val="00C31FDE"/>
    <w:rsid w:val="00C32015"/>
    <w:rsid w:val="00C32191"/>
    <w:rsid w:val="00C322D5"/>
    <w:rsid w:val="00C323CF"/>
    <w:rsid w:val="00C3244B"/>
    <w:rsid w:val="00C327AE"/>
    <w:rsid w:val="00C32ABC"/>
    <w:rsid w:val="00C32BAD"/>
    <w:rsid w:val="00C3300D"/>
    <w:rsid w:val="00C332ED"/>
    <w:rsid w:val="00C337F8"/>
    <w:rsid w:val="00C33946"/>
    <w:rsid w:val="00C33BBC"/>
    <w:rsid w:val="00C33DB5"/>
    <w:rsid w:val="00C33E0D"/>
    <w:rsid w:val="00C33E52"/>
    <w:rsid w:val="00C33FF2"/>
    <w:rsid w:val="00C340F8"/>
    <w:rsid w:val="00C341EE"/>
    <w:rsid w:val="00C342DB"/>
    <w:rsid w:val="00C34597"/>
    <w:rsid w:val="00C34815"/>
    <w:rsid w:val="00C34D4A"/>
    <w:rsid w:val="00C34DCF"/>
    <w:rsid w:val="00C34E30"/>
    <w:rsid w:val="00C34E3D"/>
    <w:rsid w:val="00C34F36"/>
    <w:rsid w:val="00C34F52"/>
    <w:rsid w:val="00C34F6C"/>
    <w:rsid w:val="00C34F8C"/>
    <w:rsid w:val="00C34F9D"/>
    <w:rsid w:val="00C34F9E"/>
    <w:rsid w:val="00C35372"/>
    <w:rsid w:val="00C3537D"/>
    <w:rsid w:val="00C35433"/>
    <w:rsid w:val="00C35641"/>
    <w:rsid w:val="00C35649"/>
    <w:rsid w:val="00C35802"/>
    <w:rsid w:val="00C35870"/>
    <w:rsid w:val="00C358C1"/>
    <w:rsid w:val="00C35A03"/>
    <w:rsid w:val="00C35C2E"/>
    <w:rsid w:val="00C35DB7"/>
    <w:rsid w:val="00C3613A"/>
    <w:rsid w:val="00C3613F"/>
    <w:rsid w:val="00C361DC"/>
    <w:rsid w:val="00C36284"/>
    <w:rsid w:val="00C36354"/>
    <w:rsid w:val="00C36534"/>
    <w:rsid w:val="00C369BF"/>
    <w:rsid w:val="00C36C1A"/>
    <w:rsid w:val="00C36D5F"/>
    <w:rsid w:val="00C36E76"/>
    <w:rsid w:val="00C37106"/>
    <w:rsid w:val="00C37313"/>
    <w:rsid w:val="00C373FB"/>
    <w:rsid w:val="00C37646"/>
    <w:rsid w:val="00C376D5"/>
    <w:rsid w:val="00C3788C"/>
    <w:rsid w:val="00C37B7D"/>
    <w:rsid w:val="00C37C61"/>
    <w:rsid w:val="00C37F1C"/>
    <w:rsid w:val="00C37F76"/>
    <w:rsid w:val="00C4005F"/>
    <w:rsid w:val="00C402AE"/>
    <w:rsid w:val="00C4037F"/>
    <w:rsid w:val="00C404DE"/>
    <w:rsid w:val="00C40569"/>
    <w:rsid w:val="00C405D6"/>
    <w:rsid w:val="00C4063B"/>
    <w:rsid w:val="00C40790"/>
    <w:rsid w:val="00C4084E"/>
    <w:rsid w:val="00C4086A"/>
    <w:rsid w:val="00C40BFB"/>
    <w:rsid w:val="00C40D46"/>
    <w:rsid w:val="00C40DC8"/>
    <w:rsid w:val="00C41106"/>
    <w:rsid w:val="00C41296"/>
    <w:rsid w:val="00C41739"/>
    <w:rsid w:val="00C41741"/>
    <w:rsid w:val="00C41748"/>
    <w:rsid w:val="00C41AFB"/>
    <w:rsid w:val="00C41B7D"/>
    <w:rsid w:val="00C41BE3"/>
    <w:rsid w:val="00C41CA9"/>
    <w:rsid w:val="00C41DDF"/>
    <w:rsid w:val="00C41FCD"/>
    <w:rsid w:val="00C4227B"/>
    <w:rsid w:val="00C4241E"/>
    <w:rsid w:val="00C424E3"/>
    <w:rsid w:val="00C4253B"/>
    <w:rsid w:val="00C42833"/>
    <w:rsid w:val="00C4290A"/>
    <w:rsid w:val="00C42A52"/>
    <w:rsid w:val="00C42A5E"/>
    <w:rsid w:val="00C42E02"/>
    <w:rsid w:val="00C42E4A"/>
    <w:rsid w:val="00C43048"/>
    <w:rsid w:val="00C4308F"/>
    <w:rsid w:val="00C43201"/>
    <w:rsid w:val="00C4320A"/>
    <w:rsid w:val="00C43489"/>
    <w:rsid w:val="00C435C7"/>
    <w:rsid w:val="00C4381D"/>
    <w:rsid w:val="00C4382E"/>
    <w:rsid w:val="00C4388F"/>
    <w:rsid w:val="00C43B4E"/>
    <w:rsid w:val="00C43BAA"/>
    <w:rsid w:val="00C43DD8"/>
    <w:rsid w:val="00C43EC5"/>
    <w:rsid w:val="00C440C0"/>
    <w:rsid w:val="00C443FE"/>
    <w:rsid w:val="00C4460C"/>
    <w:rsid w:val="00C448CD"/>
    <w:rsid w:val="00C44C07"/>
    <w:rsid w:val="00C44C32"/>
    <w:rsid w:val="00C44C46"/>
    <w:rsid w:val="00C44C91"/>
    <w:rsid w:val="00C44E25"/>
    <w:rsid w:val="00C44E37"/>
    <w:rsid w:val="00C45083"/>
    <w:rsid w:val="00C45090"/>
    <w:rsid w:val="00C450A8"/>
    <w:rsid w:val="00C450F4"/>
    <w:rsid w:val="00C452C2"/>
    <w:rsid w:val="00C45318"/>
    <w:rsid w:val="00C45622"/>
    <w:rsid w:val="00C456A1"/>
    <w:rsid w:val="00C45A53"/>
    <w:rsid w:val="00C45A8E"/>
    <w:rsid w:val="00C45B0E"/>
    <w:rsid w:val="00C45D0A"/>
    <w:rsid w:val="00C461F7"/>
    <w:rsid w:val="00C463D2"/>
    <w:rsid w:val="00C46509"/>
    <w:rsid w:val="00C46598"/>
    <w:rsid w:val="00C4665C"/>
    <w:rsid w:val="00C46661"/>
    <w:rsid w:val="00C466BB"/>
    <w:rsid w:val="00C46867"/>
    <w:rsid w:val="00C46A53"/>
    <w:rsid w:val="00C46D31"/>
    <w:rsid w:val="00C46E08"/>
    <w:rsid w:val="00C46E22"/>
    <w:rsid w:val="00C47195"/>
    <w:rsid w:val="00C47228"/>
    <w:rsid w:val="00C472CC"/>
    <w:rsid w:val="00C473B2"/>
    <w:rsid w:val="00C4749E"/>
    <w:rsid w:val="00C479E2"/>
    <w:rsid w:val="00C47DA8"/>
    <w:rsid w:val="00C47F5A"/>
    <w:rsid w:val="00C501BD"/>
    <w:rsid w:val="00C50511"/>
    <w:rsid w:val="00C50592"/>
    <w:rsid w:val="00C50A38"/>
    <w:rsid w:val="00C50AB0"/>
    <w:rsid w:val="00C50CDA"/>
    <w:rsid w:val="00C50D04"/>
    <w:rsid w:val="00C50FC6"/>
    <w:rsid w:val="00C512C1"/>
    <w:rsid w:val="00C513F8"/>
    <w:rsid w:val="00C51485"/>
    <w:rsid w:val="00C51527"/>
    <w:rsid w:val="00C51A0C"/>
    <w:rsid w:val="00C51B6C"/>
    <w:rsid w:val="00C51E7C"/>
    <w:rsid w:val="00C520CB"/>
    <w:rsid w:val="00C521E9"/>
    <w:rsid w:val="00C523B6"/>
    <w:rsid w:val="00C52592"/>
    <w:rsid w:val="00C52610"/>
    <w:rsid w:val="00C52996"/>
    <w:rsid w:val="00C52A97"/>
    <w:rsid w:val="00C52AC3"/>
    <w:rsid w:val="00C52C53"/>
    <w:rsid w:val="00C52D83"/>
    <w:rsid w:val="00C52E27"/>
    <w:rsid w:val="00C53448"/>
    <w:rsid w:val="00C5346B"/>
    <w:rsid w:val="00C5378B"/>
    <w:rsid w:val="00C5379A"/>
    <w:rsid w:val="00C53899"/>
    <w:rsid w:val="00C53940"/>
    <w:rsid w:val="00C53B7E"/>
    <w:rsid w:val="00C53BCF"/>
    <w:rsid w:val="00C53BF5"/>
    <w:rsid w:val="00C53D3E"/>
    <w:rsid w:val="00C53DB8"/>
    <w:rsid w:val="00C53DE0"/>
    <w:rsid w:val="00C53F4B"/>
    <w:rsid w:val="00C540E3"/>
    <w:rsid w:val="00C541A6"/>
    <w:rsid w:val="00C5429D"/>
    <w:rsid w:val="00C544B5"/>
    <w:rsid w:val="00C544D2"/>
    <w:rsid w:val="00C54829"/>
    <w:rsid w:val="00C54838"/>
    <w:rsid w:val="00C550B1"/>
    <w:rsid w:val="00C5528C"/>
    <w:rsid w:val="00C5539E"/>
    <w:rsid w:val="00C5551F"/>
    <w:rsid w:val="00C5590F"/>
    <w:rsid w:val="00C55CDF"/>
    <w:rsid w:val="00C55DE4"/>
    <w:rsid w:val="00C55FD2"/>
    <w:rsid w:val="00C561ED"/>
    <w:rsid w:val="00C56626"/>
    <w:rsid w:val="00C566F2"/>
    <w:rsid w:val="00C56DBC"/>
    <w:rsid w:val="00C56F92"/>
    <w:rsid w:val="00C5710A"/>
    <w:rsid w:val="00C571CD"/>
    <w:rsid w:val="00C576E5"/>
    <w:rsid w:val="00C5787C"/>
    <w:rsid w:val="00C578AC"/>
    <w:rsid w:val="00C57969"/>
    <w:rsid w:val="00C57B0E"/>
    <w:rsid w:val="00C57BF9"/>
    <w:rsid w:val="00C57C6F"/>
    <w:rsid w:val="00C57DD9"/>
    <w:rsid w:val="00C57DF7"/>
    <w:rsid w:val="00C57FF0"/>
    <w:rsid w:val="00C601A6"/>
    <w:rsid w:val="00C603F5"/>
    <w:rsid w:val="00C606A9"/>
    <w:rsid w:val="00C60848"/>
    <w:rsid w:val="00C60B29"/>
    <w:rsid w:val="00C60B60"/>
    <w:rsid w:val="00C60D8D"/>
    <w:rsid w:val="00C61088"/>
    <w:rsid w:val="00C61227"/>
    <w:rsid w:val="00C61751"/>
    <w:rsid w:val="00C61AE5"/>
    <w:rsid w:val="00C61CA5"/>
    <w:rsid w:val="00C61EEF"/>
    <w:rsid w:val="00C61F03"/>
    <w:rsid w:val="00C61F95"/>
    <w:rsid w:val="00C62143"/>
    <w:rsid w:val="00C6239D"/>
    <w:rsid w:val="00C6249A"/>
    <w:rsid w:val="00C625AF"/>
    <w:rsid w:val="00C62A2F"/>
    <w:rsid w:val="00C62E61"/>
    <w:rsid w:val="00C62E9C"/>
    <w:rsid w:val="00C63511"/>
    <w:rsid w:val="00C635E3"/>
    <w:rsid w:val="00C6383D"/>
    <w:rsid w:val="00C63973"/>
    <w:rsid w:val="00C63A24"/>
    <w:rsid w:val="00C63A71"/>
    <w:rsid w:val="00C63A89"/>
    <w:rsid w:val="00C63BA6"/>
    <w:rsid w:val="00C63C55"/>
    <w:rsid w:val="00C63CE2"/>
    <w:rsid w:val="00C63FFA"/>
    <w:rsid w:val="00C6436E"/>
    <w:rsid w:val="00C6456F"/>
    <w:rsid w:val="00C6471B"/>
    <w:rsid w:val="00C6473A"/>
    <w:rsid w:val="00C648BA"/>
    <w:rsid w:val="00C649DC"/>
    <w:rsid w:val="00C64D38"/>
    <w:rsid w:val="00C64D9E"/>
    <w:rsid w:val="00C64F1E"/>
    <w:rsid w:val="00C65143"/>
    <w:rsid w:val="00C65164"/>
    <w:rsid w:val="00C651FB"/>
    <w:rsid w:val="00C652F4"/>
    <w:rsid w:val="00C65376"/>
    <w:rsid w:val="00C65379"/>
    <w:rsid w:val="00C6548C"/>
    <w:rsid w:val="00C6549F"/>
    <w:rsid w:val="00C654AF"/>
    <w:rsid w:val="00C654D2"/>
    <w:rsid w:val="00C6552A"/>
    <w:rsid w:val="00C6570D"/>
    <w:rsid w:val="00C6580E"/>
    <w:rsid w:val="00C659DC"/>
    <w:rsid w:val="00C65D5D"/>
    <w:rsid w:val="00C65E3F"/>
    <w:rsid w:val="00C65ED2"/>
    <w:rsid w:val="00C660CF"/>
    <w:rsid w:val="00C6622B"/>
    <w:rsid w:val="00C66294"/>
    <w:rsid w:val="00C662DD"/>
    <w:rsid w:val="00C6639F"/>
    <w:rsid w:val="00C667E9"/>
    <w:rsid w:val="00C66875"/>
    <w:rsid w:val="00C66A49"/>
    <w:rsid w:val="00C66AE6"/>
    <w:rsid w:val="00C66CBC"/>
    <w:rsid w:val="00C66FD1"/>
    <w:rsid w:val="00C6707E"/>
    <w:rsid w:val="00C671CD"/>
    <w:rsid w:val="00C673FA"/>
    <w:rsid w:val="00C67457"/>
    <w:rsid w:val="00C675B6"/>
    <w:rsid w:val="00C6777A"/>
    <w:rsid w:val="00C67E26"/>
    <w:rsid w:val="00C67EF7"/>
    <w:rsid w:val="00C70103"/>
    <w:rsid w:val="00C70172"/>
    <w:rsid w:val="00C70222"/>
    <w:rsid w:val="00C70439"/>
    <w:rsid w:val="00C704DE"/>
    <w:rsid w:val="00C7052E"/>
    <w:rsid w:val="00C706CA"/>
    <w:rsid w:val="00C7079A"/>
    <w:rsid w:val="00C70811"/>
    <w:rsid w:val="00C70B5B"/>
    <w:rsid w:val="00C70CF6"/>
    <w:rsid w:val="00C70D69"/>
    <w:rsid w:val="00C70FCC"/>
    <w:rsid w:val="00C71274"/>
    <w:rsid w:val="00C715CC"/>
    <w:rsid w:val="00C715FE"/>
    <w:rsid w:val="00C7161A"/>
    <w:rsid w:val="00C7164D"/>
    <w:rsid w:val="00C71F0A"/>
    <w:rsid w:val="00C7216E"/>
    <w:rsid w:val="00C727CF"/>
    <w:rsid w:val="00C729C4"/>
    <w:rsid w:val="00C72C23"/>
    <w:rsid w:val="00C72C35"/>
    <w:rsid w:val="00C72CAD"/>
    <w:rsid w:val="00C72FA0"/>
    <w:rsid w:val="00C732D2"/>
    <w:rsid w:val="00C7334B"/>
    <w:rsid w:val="00C73A48"/>
    <w:rsid w:val="00C73DF4"/>
    <w:rsid w:val="00C73EDD"/>
    <w:rsid w:val="00C74161"/>
    <w:rsid w:val="00C7417B"/>
    <w:rsid w:val="00C74368"/>
    <w:rsid w:val="00C743C3"/>
    <w:rsid w:val="00C7441A"/>
    <w:rsid w:val="00C745D8"/>
    <w:rsid w:val="00C74709"/>
    <w:rsid w:val="00C7492B"/>
    <w:rsid w:val="00C749CC"/>
    <w:rsid w:val="00C74B56"/>
    <w:rsid w:val="00C74C71"/>
    <w:rsid w:val="00C74D15"/>
    <w:rsid w:val="00C7500E"/>
    <w:rsid w:val="00C7534B"/>
    <w:rsid w:val="00C753F2"/>
    <w:rsid w:val="00C756B8"/>
    <w:rsid w:val="00C75701"/>
    <w:rsid w:val="00C75781"/>
    <w:rsid w:val="00C757D4"/>
    <w:rsid w:val="00C75DA7"/>
    <w:rsid w:val="00C75DEF"/>
    <w:rsid w:val="00C75F6F"/>
    <w:rsid w:val="00C76057"/>
    <w:rsid w:val="00C760B9"/>
    <w:rsid w:val="00C76293"/>
    <w:rsid w:val="00C762B1"/>
    <w:rsid w:val="00C763CE"/>
    <w:rsid w:val="00C764D5"/>
    <w:rsid w:val="00C7663B"/>
    <w:rsid w:val="00C76965"/>
    <w:rsid w:val="00C769B6"/>
    <w:rsid w:val="00C769D7"/>
    <w:rsid w:val="00C76A6F"/>
    <w:rsid w:val="00C76BA1"/>
    <w:rsid w:val="00C76E9D"/>
    <w:rsid w:val="00C76F01"/>
    <w:rsid w:val="00C76F26"/>
    <w:rsid w:val="00C771D8"/>
    <w:rsid w:val="00C7747D"/>
    <w:rsid w:val="00C7749A"/>
    <w:rsid w:val="00C77958"/>
    <w:rsid w:val="00C77B23"/>
    <w:rsid w:val="00C77C0B"/>
    <w:rsid w:val="00C77DBD"/>
    <w:rsid w:val="00C8021E"/>
    <w:rsid w:val="00C80863"/>
    <w:rsid w:val="00C808AC"/>
    <w:rsid w:val="00C80DAB"/>
    <w:rsid w:val="00C80FAD"/>
    <w:rsid w:val="00C80FD1"/>
    <w:rsid w:val="00C81007"/>
    <w:rsid w:val="00C81130"/>
    <w:rsid w:val="00C81255"/>
    <w:rsid w:val="00C8139F"/>
    <w:rsid w:val="00C81582"/>
    <w:rsid w:val="00C816DA"/>
    <w:rsid w:val="00C816E5"/>
    <w:rsid w:val="00C8175E"/>
    <w:rsid w:val="00C818A2"/>
    <w:rsid w:val="00C81937"/>
    <w:rsid w:val="00C81AE3"/>
    <w:rsid w:val="00C81BB4"/>
    <w:rsid w:val="00C8263D"/>
    <w:rsid w:val="00C82781"/>
    <w:rsid w:val="00C827BE"/>
    <w:rsid w:val="00C82922"/>
    <w:rsid w:val="00C82D21"/>
    <w:rsid w:val="00C83026"/>
    <w:rsid w:val="00C831AE"/>
    <w:rsid w:val="00C8322C"/>
    <w:rsid w:val="00C835CE"/>
    <w:rsid w:val="00C83698"/>
    <w:rsid w:val="00C8383C"/>
    <w:rsid w:val="00C838A8"/>
    <w:rsid w:val="00C83CC2"/>
    <w:rsid w:val="00C83F4E"/>
    <w:rsid w:val="00C841F0"/>
    <w:rsid w:val="00C841F1"/>
    <w:rsid w:val="00C84237"/>
    <w:rsid w:val="00C848BE"/>
    <w:rsid w:val="00C84B75"/>
    <w:rsid w:val="00C84C98"/>
    <w:rsid w:val="00C84CDC"/>
    <w:rsid w:val="00C84D3B"/>
    <w:rsid w:val="00C84E6F"/>
    <w:rsid w:val="00C84EB5"/>
    <w:rsid w:val="00C84F01"/>
    <w:rsid w:val="00C84F70"/>
    <w:rsid w:val="00C8505C"/>
    <w:rsid w:val="00C852F9"/>
    <w:rsid w:val="00C853F3"/>
    <w:rsid w:val="00C85497"/>
    <w:rsid w:val="00C854F5"/>
    <w:rsid w:val="00C8572B"/>
    <w:rsid w:val="00C858B5"/>
    <w:rsid w:val="00C85915"/>
    <w:rsid w:val="00C85BFE"/>
    <w:rsid w:val="00C85C31"/>
    <w:rsid w:val="00C85EE4"/>
    <w:rsid w:val="00C862C6"/>
    <w:rsid w:val="00C8669A"/>
    <w:rsid w:val="00C866B5"/>
    <w:rsid w:val="00C8674B"/>
    <w:rsid w:val="00C868CD"/>
    <w:rsid w:val="00C86A0A"/>
    <w:rsid w:val="00C86AF1"/>
    <w:rsid w:val="00C86F10"/>
    <w:rsid w:val="00C8751E"/>
    <w:rsid w:val="00C8758C"/>
    <w:rsid w:val="00C87AD2"/>
    <w:rsid w:val="00C87EB5"/>
    <w:rsid w:val="00C90383"/>
    <w:rsid w:val="00C903C5"/>
    <w:rsid w:val="00C90532"/>
    <w:rsid w:val="00C905BA"/>
    <w:rsid w:val="00C90657"/>
    <w:rsid w:val="00C90781"/>
    <w:rsid w:val="00C908DA"/>
    <w:rsid w:val="00C909E4"/>
    <w:rsid w:val="00C90C8A"/>
    <w:rsid w:val="00C90CE3"/>
    <w:rsid w:val="00C90D82"/>
    <w:rsid w:val="00C90DC8"/>
    <w:rsid w:val="00C9122D"/>
    <w:rsid w:val="00C913DF"/>
    <w:rsid w:val="00C914EE"/>
    <w:rsid w:val="00C9170D"/>
    <w:rsid w:val="00C91ADB"/>
    <w:rsid w:val="00C91B8F"/>
    <w:rsid w:val="00C91D18"/>
    <w:rsid w:val="00C91D8F"/>
    <w:rsid w:val="00C91E0C"/>
    <w:rsid w:val="00C91E2A"/>
    <w:rsid w:val="00C9221A"/>
    <w:rsid w:val="00C923EB"/>
    <w:rsid w:val="00C92435"/>
    <w:rsid w:val="00C9282F"/>
    <w:rsid w:val="00C92A9F"/>
    <w:rsid w:val="00C92B36"/>
    <w:rsid w:val="00C92CD3"/>
    <w:rsid w:val="00C92DB5"/>
    <w:rsid w:val="00C92F46"/>
    <w:rsid w:val="00C92FAC"/>
    <w:rsid w:val="00C93061"/>
    <w:rsid w:val="00C931A3"/>
    <w:rsid w:val="00C9323F"/>
    <w:rsid w:val="00C9336C"/>
    <w:rsid w:val="00C933F9"/>
    <w:rsid w:val="00C93504"/>
    <w:rsid w:val="00C935A8"/>
    <w:rsid w:val="00C93702"/>
    <w:rsid w:val="00C93905"/>
    <w:rsid w:val="00C9392B"/>
    <w:rsid w:val="00C93AFA"/>
    <w:rsid w:val="00C93B7E"/>
    <w:rsid w:val="00C93B8F"/>
    <w:rsid w:val="00C93DBF"/>
    <w:rsid w:val="00C93EA2"/>
    <w:rsid w:val="00C94067"/>
    <w:rsid w:val="00C940BC"/>
    <w:rsid w:val="00C9498B"/>
    <w:rsid w:val="00C94D65"/>
    <w:rsid w:val="00C94D8E"/>
    <w:rsid w:val="00C94FCE"/>
    <w:rsid w:val="00C95259"/>
    <w:rsid w:val="00C9558D"/>
    <w:rsid w:val="00C955BA"/>
    <w:rsid w:val="00C95684"/>
    <w:rsid w:val="00C95890"/>
    <w:rsid w:val="00C95C95"/>
    <w:rsid w:val="00C960E5"/>
    <w:rsid w:val="00C96315"/>
    <w:rsid w:val="00C96445"/>
    <w:rsid w:val="00C9659B"/>
    <w:rsid w:val="00C96917"/>
    <w:rsid w:val="00C96E29"/>
    <w:rsid w:val="00C97387"/>
    <w:rsid w:val="00C97404"/>
    <w:rsid w:val="00C974A9"/>
    <w:rsid w:val="00C97620"/>
    <w:rsid w:val="00C97896"/>
    <w:rsid w:val="00C97C7F"/>
    <w:rsid w:val="00CA010C"/>
    <w:rsid w:val="00CA0318"/>
    <w:rsid w:val="00CA03D5"/>
    <w:rsid w:val="00CA04F7"/>
    <w:rsid w:val="00CA064B"/>
    <w:rsid w:val="00CA0804"/>
    <w:rsid w:val="00CA08C8"/>
    <w:rsid w:val="00CA08F2"/>
    <w:rsid w:val="00CA090A"/>
    <w:rsid w:val="00CA0E12"/>
    <w:rsid w:val="00CA0F11"/>
    <w:rsid w:val="00CA0FA0"/>
    <w:rsid w:val="00CA10ED"/>
    <w:rsid w:val="00CA116C"/>
    <w:rsid w:val="00CA14AA"/>
    <w:rsid w:val="00CA1562"/>
    <w:rsid w:val="00CA1785"/>
    <w:rsid w:val="00CA17D3"/>
    <w:rsid w:val="00CA1931"/>
    <w:rsid w:val="00CA1B9A"/>
    <w:rsid w:val="00CA1CC2"/>
    <w:rsid w:val="00CA1CFC"/>
    <w:rsid w:val="00CA1FAF"/>
    <w:rsid w:val="00CA2402"/>
    <w:rsid w:val="00CA25D7"/>
    <w:rsid w:val="00CA28CF"/>
    <w:rsid w:val="00CA2B0B"/>
    <w:rsid w:val="00CA2C41"/>
    <w:rsid w:val="00CA2CB9"/>
    <w:rsid w:val="00CA36E8"/>
    <w:rsid w:val="00CA3778"/>
    <w:rsid w:val="00CA377D"/>
    <w:rsid w:val="00CA38B3"/>
    <w:rsid w:val="00CA394F"/>
    <w:rsid w:val="00CA39EA"/>
    <w:rsid w:val="00CA3ADE"/>
    <w:rsid w:val="00CA3C26"/>
    <w:rsid w:val="00CA3C84"/>
    <w:rsid w:val="00CA4729"/>
    <w:rsid w:val="00CA47FA"/>
    <w:rsid w:val="00CA48C1"/>
    <w:rsid w:val="00CA5220"/>
    <w:rsid w:val="00CA52C3"/>
    <w:rsid w:val="00CA53AC"/>
    <w:rsid w:val="00CA54D1"/>
    <w:rsid w:val="00CA54E2"/>
    <w:rsid w:val="00CA5704"/>
    <w:rsid w:val="00CA5758"/>
    <w:rsid w:val="00CA59DA"/>
    <w:rsid w:val="00CA5A17"/>
    <w:rsid w:val="00CA5A1C"/>
    <w:rsid w:val="00CA5BAE"/>
    <w:rsid w:val="00CA5E84"/>
    <w:rsid w:val="00CA60B2"/>
    <w:rsid w:val="00CA60BC"/>
    <w:rsid w:val="00CA61C0"/>
    <w:rsid w:val="00CA657A"/>
    <w:rsid w:val="00CA68C9"/>
    <w:rsid w:val="00CA6B0E"/>
    <w:rsid w:val="00CA6CD5"/>
    <w:rsid w:val="00CA6E52"/>
    <w:rsid w:val="00CA7026"/>
    <w:rsid w:val="00CA7325"/>
    <w:rsid w:val="00CA7371"/>
    <w:rsid w:val="00CA7A86"/>
    <w:rsid w:val="00CA7B07"/>
    <w:rsid w:val="00CA7B34"/>
    <w:rsid w:val="00CA7C15"/>
    <w:rsid w:val="00CA7E2E"/>
    <w:rsid w:val="00CA7E30"/>
    <w:rsid w:val="00CA7F0B"/>
    <w:rsid w:val="00CAE2AB"/>
    <w:rsid w:val="00CB0272"/>
    <w:rsid w:val="00CB063E"/>
    <w:rsid w:val="00CB0726"/>
    <w:rsid w:val="00CB07BA"/>
    <w:rsid w:val="00CB0A23"/>
    <w:rsid w:val="00CB0BA4"/>
    <w:rsid w:val="00CB0C20"/>
    <w:rsid w:val="00CB0C90"/>
    <w:rsid w:val="00CB0D74"/>
    <w:rsid w:val="00CB0DB6"/>
    <w:rsid w:val="00CB0F50"/>
    <w:rsid w:val="00CB11F7"/>
    <w:rsid w:val="00CB1312"/>
    <w:rsid w:val="00CB183D"/>
    <w:rsid w:val="00CB1AB5"/>
    <w:rsid w:val="00CB1E9C"/>
    <w:rsid w:val="00CB201D"/>
    <w:rsid w:val="00CB20D9"/>
    <w:rsid w:val="00CB2201"/>
    <w:rsid w:val="00CB238D"/>
    <w:rsid w:val="00CB2565"/>
    <w:rsid w:val="00CB2681"/>
    <w:rsid w:val="00CB29DD"/>
    <w:rsid w:val="00CB2A66"/>
    <w:rsid w:val="00CB2B41"/>
    <w:rsid w:val="00CB2B84"/>
    <w:rsid w:val="00CB2BAF"/>
    <w:rsid w:val="00CB2C3F"/>
    <w:rsid w:val="00CB2D1B"/>
    <w:rsid w:val="00CB2E95"/>
    <w:rsid w:val="00CB2F04"/>
    <w:rsid w:val="00CB306F"/>
    <w:rsid w:val="00CB3135"/>
    <w:rsid w:val="00CB3214"/>
    <w:rsid w:val="00CB3410"/>
    <w:rsid w:val="00CB35BD"/>
    <w:rsid w:val="00CB3916"/>
    <w:rsid w:val="00CB3FF0"/>
    <w:rsid w:val="00CB42C7"/>
    <w:rsid w:val="00CB4315"/>
    <w:rsid w:val="00CB432A"/>
    <w:rsid w:val="00CB4372"/>
    <w:rsid w:val="00CB4377"/>
    <w:rsid w:val="00CB4389"/>
    <w:rsid w:val="00CB45E3"/>
    <w:rsid w:val="00CB4C1F"/>
    <w:rsid w:val="00CB4F78"/>
    <w:rsid w:val="00CB4FC6"/>
    <w:rsid w:val="00CB506B"/>
    <w:rsid w:val="00CB5107"/>
    <w:rsid w:val="00CB55D1"/>
    <w:rsid w:val="00CB59CE"/>
    <w:rsid w:val="00CB5A61"/>
    <w:rsid w:val="00CB5D19"/>
    <w:rsid w:val="00CB62C2"/>
    <w:rsid w:val="00CB63A0"/>
    <w:rsid w:val="00CB653B"/>
    <w:rsid w:val="00CB674E"/>
    <w:rsid w:val="00CB67A7"/>
    <w:rsid w:val="00CB695B"/>
    <w:rsid w:val="00CB69E8"/>
    <w:rsid w:val="00CB6B3F"/>
    <w:rsid w:val="00CB6B84"/>
    <w:rsid w:val="00CB6B8F"/>
    <w:rsid w:val="00CB6CA1"/>
    <w:rsid w:val="00CB6E58"/>
    <w:rsid w:val="00CB6F65"/>
    <w:rsid w:val="00CB70BF"/>
    <w:rsid w:val="00CB714F"/>
    <w:rsid w:val="00CB72B0"/>
    <w:rsid w:val="00CB7330"/>
    <w:rsid w:val="00CB7476"/>
    <w:rsid w:val="00CB757E"/>
    <w:rsid w:val="00CB796D"/>
    <w:rsid w:val="00CB7AAE"/>
    <w:rsid w:val="00CB7BCF"/>
    <w:rsid w:val="00CB7BD2"/>
    <w:rsid w:val="00CB7C85"/>
    <w:rsid w:val="00CB7EB5"/>
    <w:rsid w:val="00CBCDCE"/>
    <w:rsid w:val="00CC0293"/>
    <w:rsid w:val="00CC0593"/>
    <w:rsid w:val="00CC06CC"/>
    <w:rsid w:val="00CC0700"/>
    <w:rsid w:val="00CC086D"/>
    <w:rsid w:val="00CC0CF4"/>
    <w:rsid w:val="00CC0FA8"/>
    <w:rsid w:val="00CC10A2"/>
    <w:rsid w:val="00CC11A3"/>
    <w:rsid w:val="00CC1515"/>
    <w:rsid w:val="00CC1694"/>
    <w:rsid w:val="00CC1737"/>
    <w:rsid w:val="00CC17C4"/>
    <w:rsid w:val="00CC193F"/>
    <w:rsid w:val="00CC1AC4"/>
    <w:rsid w:val="00CC1B8E"/>
    <w:rsid w:val="00CC1DE0"/>
    <w:rsid w:val="00CC21A4"/>
    <w:rsid w:val="00CC246B"/>
    <w:rsid w:val="00CC2470"/>
    <w:rsid w:val="00CC2508"/>
    <w:rsid w:val="00CC252D"/>
    <w:rsid w:val="00CC25FB"/>
    <w:rsid w:val="00CC2AB8"/>
    <w:rsid w:val="00CC2C5C"/>
    <w:rsid w:val="00CC2EA8"/>
    <w:rsid w:val="00CC30E7"/>
    <w:rsid w:val="00CC318D"/>
    <w:rsid w:val="00CC37FE"/>
    <w:rsid w:val="00CC387A"/>
    <w:rsid w:val="00CC38E3"/>
    <w:rsid w:val="00CC3913"/>
    <w:rsid w:val="00CC395A"/>
    <w:rsid w:val="00CC3B05"/>
    <w:rsid w:val="00CC3CBE"/>
    <w:rsid w:val="00CC3D85"/>
    <w:rsid w:val="00CC3ED9"/>
    <w:rsid w:val="00CC40E6"/>
    <w:rsid w:val="00CC4353"/>
    <w:rsid w:val="00CC4740"/>
    <w:rsid w:val="00CC49D8"/>
    <w:rsid w:val="00CC4AEB"/>
    <w:rsid w:val="00CC4D67"/>
    <w:rsid w:val="00CC4DA7"/>
    <w:rsid w:val="00CC4DBC"/>
    <w:rsid w:val="00CC506F"/>
    <w:rsid w:val="00CC5184"/>
    <w:rsid w:val="00CC51BD"/>
    <w:rsid w:val="00CC5353"/>
    <w:rsid w:val="00CC5748"/>
    <w:rsid w:val="00CC5CAB"/>
    <w:rsid w:val="00CC5EBE"/>
    <w:rsid w:val="00CC5FAC"/>
    <w:rsid w:val="00CC608D"/>
    <w:rsid w:val="00CC6156"/>
    <w:rsid w:val="00CC6361"/>
    <w:rsid w:val="00CC6524"/>
    <w:rsid w:val="00CC67B6"/>
    <w:rsid w:val="00CC7527"/>
    <w:rsid w:val="00CC76F1"/>
    <w:rsid w:val="00CC7913"/>
    <w:rsid w:val="00CC79E6"/>
    <w:rsid w:val="00CC7A88"/>
    <w:rsid w:val="00CC7E02"/>
    <w:rsid w:val="00CC7FCD"/>
    <w:rsid w:val="00CD0259"/>
    <w:rsid w:val="00CD04C8"/>
    <w:rsid w:val="00CD07A0"/>
    <w:rsid w:val="00CD0864"/>
    <w:rsid w:val="00CD09C5"/>
    <w:rsid w:val="00CD0A30"/>
    <w:rsid w:val="00CD0AAD"/>
    <w:rsid w:val="00CD0AD5"/>
    <w:rsid w:val="00CD0AF4"/>
    <w:rsid w:val="00CD10C8"/>
    <w:rsid w:val="00CD125F"/>
    <w:rsid w:val="00CD154F"/>
    <w:rsid w:val="00CD2013"/>
    <w:rsid w:val="00CD20F1"/>
    <w:rsid w:val="00CD23AA"/>
    <w:rsid w:val="00CD2474"/>
    <w:rsid w:val="00CD24FD"/>
    <w:rsid w:val="00CD284C"/>
    <w:rsid w:val="00CD2AB6"/>
    <w:rsid w:val="00CD2BE9"/>
    <w:rsid w:val="00CD2BF6"/>
    <w:rsid w:val="00CD2CE9"/>
    <w:rsid w:val="00CD2E2D"/>
    <w:rsid w:val="00CD31DB"/>
    <w:rsid w:val="00CD34E9"/>
    <w:rsid w:val="00CD35D3"/>
    <w:rsid w:val="00CD36BC"/>
    <w:rsid w:val="00CD380D"/>
    <w:rsid w:val="00CD381C"/>
    <w:rsid w:val="00CD38D0"/>
    <w:rsid w:val="00CD3953"/>
    <w:rsid w:val="00CD40C7"/>
    <w:rsid w:val="00CD419B"/>
    <w:rsid w:val="00CD41B1"/>
    <w:rsid w:val="00CD41CE"/>
    <w:rsid w:val="00CD43E0"/>
    <w:rsid w:val="00CD45D8"/>
    <w:rsid w:val="00CD4649"/>
    <w:rsid w:val="00CD46ED"/>
    <w:rsid w:val="00CD4C40"/>
    <w:rsid w:val="00CD54CD"/>
    <w:rsid w:val="00CD5552"/>
    <w:rsid w:val="00CD5622"/>
    <w:rsid w:val="00CD56FA"/>
    <w:rsid w:val="00CD5A6C"/>
    <w:rsid w:val="00CD5D98"/>
    <w:rsid w:val="00CD612A"/>
    <w:rsid w:val="00CD61C9"/>
    <w:rsid w:val="00CD6279"/>
    <w:rsid w:val="00CD6398"/>
    <w:rsid w:val="00CD654A"/>
    <w:rsid w:val="00CD65D1"/>
    <w:rsid w:val="00CD67AC"/>
    <w:rsid w:val="00CD6809"/>
    <w:rsid w:val="00CD6831"/>
    <w:rsid w:val="00CD68EA"/>
    <w:rsid w:val="00CD6AEA"/>
    <w:rsid w:val="00CD6D97"/>
    <w:rsid w:val="00CD6F8E"/>
    <w:rsid w:val="00CD7217"/>
    <w:rsid w:val="00CD7266"/>
    <w:rsid w:val="00CD72CC"/>
    <w:rsid w:val="00CD79F2"/>
    <w:rsid w:val="00CD7C01"/>
    <w:rsid w:val="00CD7F79"/>
    <w:rsid w:val="00CD7FAD"/>
    <w:rsid w:val="00CE01F4"/>
    <w:rsid w:val="00CE02FE"/>
    <w:rsid w:val="00CE0354"/>
    <w:rsid w:val="00CE080A"/>
    <w:rsid w:val="00CE09D4"/>
    <w:rsid w:val="00CE0B04"/>
    <w:rsid w:val="00CE0FA7"/>
    <w:rsid w:val="00CE0FAF"/>
    <w:rsid w:val="00CE0FC8"/>
    <w:rsid w:val="00CE1069"/>
    <w:rsid w:val="00CE15BA"/>
    <w:rsid w:val="00CE1908"/>
    <w:rsid w:val="00CE19B6"/>
    <w:rsid w:val="00CE1B19"/>
    <w:rsid w:val="00CE1BCC"/>
    <w:rsid w:val="00CE1CCC"/>
    <w:rsid w:val="00CE1DEC"/>
    <w:rsid w:val="00CE20EF"/>
    <w:rsid w:val="00CE2323"/>
    <w:rsid w:val="00CE237B"/>
    <w:rsid w:val="00CE23B6"/>
    <w:rsid w:val="00CE26CD"/>
    <w:rsid w:val="00CE2835"/>
    <w:rsid w:val="00CE2A18"/>
    <w:rsid w:val="00CE2D0D"/>
    <w:rsid w:val="00CE2DAD"/>
    <w:rsid w:val="00CE2E5C"/>
    <w:rsid w:val="00CE34BD"/>
    <w:rsid w:val="00CE3763"/>
    <w:rsid w:val="00CE3846"/>
    <w:rsid w:val="00CE3B7D"/>
    <w:rsid w:val="00CE3BCB"/>
    <w:rsid w:val="00CE3D36"/>
    <w:rsid w:val="00CE3F42"/>
    <w:rsid w:val="00CE3FA5"/>
    <w:rsid w:val="00CE4288"/>
    <w:rsid w:val="00CE42EB"/>
    <w:rsid w:val="00CE448C"/>
    <w:rsid w:val="00CE4602"/>
    <w:rsid w:val="00CE479C"/>
    <w:rsid w:val="00CE4A16"/>
    <w:rsid w:val="00CE4A24"/>
    <w:rsid w:val="00CE4B98"/>
    <w:rsid w:val="00CE4C1C"/>
    <w:rsid w:val="00CE4CE3"/>
    <w:rsid w:val="00CE4DE7"/>
    <w:rsid w:val="00CE4E09"/>
    <w:rsid w:val="00CE4F43"/>
    <w:rsid w:val="00CE4FB7"/>
    <w:rsid w:val="00CE5036"/>
    <w:rsid w:val="00CE5284"/>
    <w:rsid w:val="00CE534D"/>
    <w:rsid w:val="00CE55A2"/>
    <w:rsid w:val="00CE57FC"/>
    <w:rsid w:val="00CE5930"/>
    <w:rsid w:val="00CE593C"/>
    <w:rsid w:val="00CE5BEB"/>
    <w:rsid w:val="00CE5EF2"/>
    <w:rsid w:val="00CE63C4"/>
    <w:rsid w:val="00CE6427"/>
    <w:rsid w:val="00CE65F0"/>
    <w:rsid w:val="00CE667D"/>
    <w:rsid w:val="00CE68FF"/>
    <w:rsid w:val="00CE69E7"/>
    <w:rsid w:val="00CE7188"/>
    <w:rsid w:val="00CE720F"/>
    <w:rsid w:val="00CE724B"/>
    <w:rsid w:val="00CE7299"/>
    <w:rsid w:val="00CE73EC"/>
    <w:rsid w:val="00CE7475"/>
    <w:rsid w:val="00CE783A"/>
    <w:rsid w:val="00CE7E00"/>
    <w:rsid w:val="00CE7E04"/>
    <w:rsid w:val="00CE7FCA"/>
    <w:rsid w:val="00CF0153"/>
    <w:rsid w:val="00CF0240"/>
    <w:rsid w:val="00CF02AD"/>
    <w:rsid w:val="00CF04E8"/>
    <w:rsid w:val="00CF0643"/>
    <w:rsid w:val="00CF0724"/>
    <w:rsid w:val="00CF0ABF"/>
    <w:rsid w:val="00CF0AF0"/>
    <w:rsid w:val="00CF0B9F"/>
    <w:rsid w:val="00CF0BA5"/>
    <w:rsid w:val="00CF0D36"/>
    <w:rsid w:val="00CF0DE6"/>
    <w:rsid w:val="00CF0F4A"/>
    <w:rsid w:val="00CF104A"/>
    <w:rsid w:val="00CF1226"/>
    <w:rsid w:val="00CF160A"/>
    <w:rsid w:val="00CF1771"/>
    <w:rsid w:val="00CF1881"/>
    <w:rsid w:val="00CF196D"/>
    <w:rsid w:val="00CF1D38"/>
    <w:rsid w:val="00CF1E5B"/>
    <w:rsid w:val="00CF2369"/>
    <w:rsid w:val="00CF241F"/>
    <w:rsid w:val="00CF281F"/>
    <w:rsid w:val="00CF295F"/>
    <w:rsid w:val="00CF2A85"/>
    <w:rsid w:val="00CF2D1F"/>
    <w:rsid w:val="00CF2F26"/>
    <w:rsid w:val="00CF33F4"/>
    <w:rsid w:val="00CF3871"/>
    <w:rsid w:val="00CF38B5"/>
    <w:rsid w:val="00CF38C4"/>
    <w:rsid w:val="00CF3ADD"/>
    <w:rsid w:val="00CF3DD3"/>
    <w:rsid w:val="00CF3E30"/>
    <w:rsid w:val="00CF3EE7"/>
    <w:rsid w:val="00CF3F36"/>
    <w:rsid w:val="00CF423D"/>
    <w:rsid w:val="00CF461E"/>
    <w:rsid w:val="00CF480A"/>
    <w:rsid w:val="00CF4BC4"/>
    <w:rsid w:val="00CF4F61"/>
    <w:rsid w:val="00CF51CD"/>
    <w:rsid w:val="00CF52EE"/>
    <w:rsid w:val="00CF55E6"/>
    <w:rsid w:val="00CF5708"/>
    <w:rsid w:val="00CF5905"/>
    <w:rsid w:val="00CF5A57"/>
    <w:rsid w:val="00CF5B6F"/>
    <w:rsid w:val="00CF5C74"/>
    <w:rsid w:val="00CF5D2A"/>
    <w:rsid w:val="00CF5E9B"/>
    <w:rsid w:val="00CF5EF5"/>
    <w:rsid w:val="00CF5F7E"/>
    <w:rsid w:val="00CF6039"/>
    <w:rsid w:val="00CF61F1"/>
    <w:rsid w:val="00CF658F"/>
    <w:rsid w:val="00CF671E"/>
    <w:rsid w:val="00CF6957"/>
    <w:rsid w:val="00CF6A07"/>
    <w:rsid w:val="00CF6A6B"/>
    <w:rsid w:val="00CF6FEB"/>
    <w:rsid w:val="00CF70A3"/>
    <w:rsid w:val="00CF72FE"/>
    <w:rsid w:val="00CF747C"/>
    <w:rsid w:val="00CF754E"/>
    <w:rsid w:val="00CF76AF"/>
    <w:rsid w:val="00CF7A22"/>
    <w:rsid w:val="00CF7C16"/>
    <w:rsid w:val="00CF7D22"/>
    <w:rsid w:val="00CF7DB2"/>
    <w:rsid w:val="00CF7EB8"/>
    <w:rsid w:val="00D0021E"/>
    <w:rsid w:val="00D0039D"/>
    <w:rsid w:val="00D00507"/>
    <w:rsid w:val="00D00557"/>
    <w:rsid w:val="00D00577"/>
    <w:rsid w:val="00D005C6"/>
    <w:rsid w:val="00D00880"/>
    <w:rsid w:val="00D008D9"/>
    <w:rsid w:val="00D009DF"/>
    <w:rsid w:val="00D00D17"/>
    <w:rsid w:val="00D00DD1"/>
    <w:rsid w:val="00D00E2D"/>
    <w:rsid w:val="00D01101"/>
    <w:rsid w:val="00D0158D"/>
    <w:rsid w:val="00D01AF8"/>
    <w:rsid w:val="00D01B91"/>
    <w:rsid w:val="00D0219A"/>
    <w:rsid w:val="00D021E3"/>
    <w:rsid w:val="00D0245B"/>
    <w:rsid w:val="00D02465"/>
    <w:rsid w:val="00D02620"/>
    <w:rsid w:val="00D02BC6"/>
    <w:rsid w:val="00D02D3B"/>
    <w:rsid w:val="00D02ED4"/>
    <w:rsid w:val="00D031BA"/>
    <w:rsid w:val="00D0332C"/>
    <w:rsid w:val="00D033A1"/>
    <w:rsid w:val="00D035A2"/>
    <w:rsid w:val="00D036A4"/>
    <w:rsid w:val="00D039C6"/>
    <w:rsid w:val="00D03ABA"/>
    <w:rsid w:val="00D03B16"/>
    <w:rsid w:val="00D03C11"/>
    <w:rsid w:val="00D03D0F"/>
    <w:rsid w:val="00D03DBC"/>
    <w:rsid w:val="00D03DE9"/>
    <w:rsid w:val="00D04195"/>
    <w:rsid w:val="00D041CB"/>
    <w:rsid w:val="00D041CD"/>
    <w:rsid w:val="00D04643"/>
    <w:rsid w:val="00D046E5"/>
    <w:rsid w:val="00D0495E"/>
    <w:rsid w:val="00D0499C"/>
    <w:rsid w:val="00D04BA2"/>
    <w:rsid w:val="00D04FC8"/>
    <w:rsid w:val="00D050B3"/>
    <w:rsid w:val="00D0525C"/>
    <w:rsid w:val="00D0537E"/>
    <w:rsid w:val="00D053A5"/>
    <w:rsid w:val="00D05546"/>
    <w:rsid w:val="00D05CC0"/>
    <w:rsid w:val="00D05E3A"/>
    <w:rsid w:val="00D06063"/>
    <w:rsid w:val="00D0606C"/>
    <w:rsid w:val="00D06529"/>
    <w:rsid w:val="00D06719"/>
    <w:rsid w:val="00D06955"/>
    <w:rsid w:val="00D0697B"/>
    <w:rsid w:val="00D06AD8"/>
    <w:rsid w:val="00D06B95"/>
    <w:rsid w:val="00D06ECC"/>
    <w:rsid w:val="00D07409"/>
    <w:rsid w:val="00D075C3"/>
    <w:rsid w:val="00D076AF"/>
    <w:rsid w:val="00D079DF"/>
    <w:rsid w:val="00D07BB2"/>
    <w:rsid w:val="00D07D4E"/>
    <w:rsid w:val="00D07DCF"/>
    <w:rsid w:val="00D07F6A"/>
    <w:rsid w:val="00D101ED"/>
    <w:rsid w:val="00D10212"/>
    <w:rsid w:val="00D102AD"/>
    <w:rsid w:val="00D10385"/>
    <w:rsid w:val="00D103D2"/>
    <w:rsid w:val="00D103F3"/>
    <w:rsid w:val="00D10413"/>
    <w:rsid w:val="00D104FC"/>
    <w:rsid w:val="00D107FD"/>
    <w:rsid w:val="00D10809"/>
    <w:rsid w:val="00D1082F"/>
    <w:rsid w:val="00D10840"/>
    <w:rsid w:val="00D109AC"/>
    <w:rsid w:val="00D10B27"/>
    <w:rsid w:val="00D10E80"/>
    <w:rsid w:val="00D10F81"/>
    <w:rsid w:val="00D10FFA"/>
    <w:rsid w:val="00D11207"/>
    <w:rsid w:val="00D112C5"/>
    <w:rsid w:val="00D1132C"/>
    <w:rsid w:val="00D1192C"/>
    <w:rsid w:val="00D119BA"/>
    <w:rsid w:val="00D11CE1"/>
    <w:rsid w:val="00D11DD4"/>
    <w:rsid w:val="00D11F07"/>
    <w:rsid w:val="00D1229C"/>
    <w:rsid w:val="00D122A7"/>
    <w:rsid w:val="00D123C3"/>
    <w:rsid w:val="00D124FE"/>
    <w:rsid w:val="00D12731"/>
    <w:rsid w:val="00D1279D"/>
    <w:rsid w:val="00D12928"/>
    <w:rsid w:val="00D12A95"/>
    <w:rsid w:val="00D12CC4"/>
    <w:rsid w:val="00D12E60"/>
    <w:rsid w:val="00D12EAE"/>
    <w:rsid w:val="00D13363"/>
    <w:rsid w:val="00D13624"/>
    <w:rsid w:val="00D13A81"/>
    <w:rsid w:val="00D13B64"/>
    <w:rsid w:val="00D13D39"/>
    <w:rsid w:val="00D13E68"/>
    <w:rsid w:val="00D14263"/>
    <w:rsid w:val="00D143A7"/>
    <w:rsid w:val="00D145C1"/>
    <w:rsid w:val="00D14794"/>
    <w:rsid w:val="00D147D9"/>
    <w:rsid w:val="00D14865"/>
    <w:rsid w:val="00D14B27"/>
    <w:rsid w:val="00D14EF7"/>
    <w:rsid w:val="00D14F59"/>
    <w:rsid w:val="00D1510B"/>
    <w:rsid w:val="00D1547A"/>
    <w:rsid w:val="00D1558A"/>
    <w:rsid w:val="00D15955"/>
    <w:rsid w:val="00D15A2B"/>
    <w:rsid w:val="00D15B56"/>
    <w:rsid w:val="00D15C7C"/>
    <w:rsid w:val="00D15D29"/>
    <w:rsid w:val="00D15E2B"/>
    <w:rsid w:val="00D15E73"/>
    <w:rsid w:val="00D15EC5"/>
    <w:rsid w:val="00D15F95"/>
    <w:rsid w:val="00D16064"/>
    <w:rsid w:val="00D160F7"/>
    <w:rsid w:val="00D165C4"/>
    <w:rsid w:val="00D1665F"/>
    <w:rsid w:val="00D1669A"/>
    <w:rsid w:val="00D16900"/>
    <w:rsid w:val="00D169CC"/>
    <w:rsid w:val="00D16D99"/>
    <w:rsid w:val="00D17346"/>
    <w:rsid w:val="00D17362"/>
    <w:rsid w:val="00D17797"/>
    <w:rsid w:val="00D177A7"/>
    <w:rsid w:val="00D179B3"/>
    <w:rsid w:val="00D17A42"/>
    <w:rsid w:val="00D17C84"/>
    <w:rsid w:val="00D17EC9"/>
    <w:rsid w:val="00D17FF9"/>
    <w:rsid w:val="00D203ED"/>
    <w:rsid w:val="00D2057D"/>
    <w:rsid w:val="00D20639"/>
    <w:rsid w:val="00D20A93"/>
    <w:rsid w:val="00D20BB6"/>
    <w:rsid w:val="00D20BFA"/>
    <w:rsid w:val="00D20D8E"/>
    <w:rsid w:val="00D20E28"/>
    <w:rsid w:val="00D20FDB"/>
    <w:rsid w:val="00D2102C"/>
    <w:rsid w:val="00D215C3"/>
    <w:rsid w:val="00D216D6"/>
    <w:rsid w:val="00D2179D"/>
    <w:rsid w:val="00D219E4"/>
    <w:rsid w:val="00D22093"/>
    <w:rsid w:val="00D2239B"/>
    <w:rsid w:val="00D2270E"/>
    <w:rsid w:val="00D22753"/>
    <w:rsid w:val="00D2299F"/>
    <w:rsid w:val="00D22A13"/>
    <w:rsid w:val="00D22CF2"/>
    <w:rsid w:val="00D22D9D"/>
    <w:rsid w:val="00D22F49"/>
    <w:rsid w:val="00D23081"/>
    <w:rsid w:val="00D230B6"/>
    <w:rsid w:val="00D230FB"/>
    <w:rsid w:val="00D234E6"/>
    <w:rsid w:val="00D2357A"/>
    <w:rsid w:val="00D235A6"/>
    <w:rsid w:val="00D236BA"/>
    <w:rsid w:val="00D23D13"/>
    <w:rsid w:val="00D23D7C"/>
    <w:rsid w:val="00D242DD"/>
    <w:rsid w:val="00D2435B"/>
    <w:rsid w:val="00D243AE"/>
    <w:rsid w:val="00D244C9"/>
    <w:rsid w:val="00D247D5"/>
    <w:rsid w:val="00D24834"/>
    <w:rsid w:val="00D24F8C"/>
    <w:rsid w:val="00D25098"/>
    <w:rsid w:val="00D25203"/>
    <w:rsid w:val="00D253CD"/>
    <w:rsid w:val="00D2578E"/>
    <w:rsid w:val="00D257AA"/>
    <w:rsid w:val="00D2587C"/>
    <w:rsid w:val="00D259FA"/>
    <w:rsid w:val="00D25D20"/>
    <w:rsid w:val="00D263B0"/>
    <w:rsid w:val="00D264CB"/>
    <w:rsid w:val="00D26828"/>
    <w:rsid w:val="00D2682E"/>
    <w:rsid w:val="00D269B2"/>
    <w:rsid w:val="00D26A5B"/>
    <w:rsid w:val="00D26F4B"/>
    <w:rsid w:val="00D26F7F"/>
    <w:rsid w:val="00D272D2"/>
    <w:rsid w:val="00D2766F"/>
    <w:rsid w:val="00D27848"/>
    <w:rsid w:val="00D27958"/>
    <w:rsid w:val="00D279AB"/>
    <w:rsid w:val="00D27A48"/>
    <w:rsid w:val="00D27A88"/>
    <w:rsid w:val="00D27ABD"/>
    <w:rsid w:val="00D27B89"/>
    <w:rsid w:val="00D27C43"/>
    <w:rsid w:val="00D27E94"/>
    <w:rsid w:val="00D30181"/>
    <w:rsid w:val="00D3021D"/>
    <w:rsid w:val="00D304A2"/>
    <w:rsid w:val="00D304AA"/>
    <w:rsid w:val="00D30699"/>
    <w:rsid w:val="00D30872"/>
    <w:rsid w:val="00D3088C"/>
    <w:rsid w:val="00D308D9"/>
    <w:rsid w:val="00D30DBB"/>
    <w:rsid w:val="00D30E0B"/>
    <w:rsid w:val="00D30F0D"/>
    <w:rsid w:val="00D31358"/>
    <w:rsid w:val="00D316E3"/>
    <w:rsid w:val="00D317B0"/>
    <w:rsid w:val="00D3190E"/>
    <w:rsid w:val="00D31B65"/>
    <w:rsid w:val="00D31CE4"/>
    <w:rsid w:val="00D31F96"/>
    <w:rsid w:val="00D31FBB"/>
    <w:rsid w:val="00D3216E"/>
    <w:rsid w:val="00D323AB"/>
    <w:rsid w:val="00D3247A"/>
    <w:rsid w:val="00D32522"/>
    <w:rsid w:val="00D327E8"/>
    <w:rsid w:val="00D32934"/>
    <w:rsid w:val="00D32B0B"/>
    <w:rsid w:val="00D32C77"/>
    <w:rsid w:val="00D32DFC"/>
    <w:rsid w:val="00D32EBD"/>
    <w:rsid w:val="00D33061"/>
    <w:rsid w:val="00D33341"/>
    <w:rsid w:val="00D33430"/>
    <w:rsid w:val="00D33484"/>
    <w:rsid w:val="00D33744"/>
    <w:rsid w:val="00D33772"/>
    <w:rsid w:val="00D33951"/>
    <w:rsid w:val="00D33D00"/>
    <w:rsid w:val="00D33D39"/>
    <w:rsid w:val="00D33EC5"/>
    <w:rsid w:val="00D33ECC"/>
    <w:rsid w:val="00D342C6"/>
    <w:rsid w:val="00D3445A"/>
    <w:rsid w:val="00D344A8"/>
    <w:rsid w:val="00D346D2"/>
    <w:rsid w:val="00D34901"/>
    <w:rsid w:val="00D34E1F"/>
    <w:rsid w:val="00D35062"/>
    <w:rsid w:val="00D35181"/>
    <w:rsid w:val="00D353E3"/>
    <w:rsid w:val="00D353FC"/>
    <w:rsid w:val="00D35768"/>
    <w:rsid w:val="00D3580F"/>
    <w:rsid w:val="00D35968"/>
    <w:rsid w:val="00D35BBD"/>
    <w:rsid w:val="00D35BDC"/>
    <w:rsid w:val="00D35D3C"/>
    <w:rsid w:val="00D35FE7"/>
    <w:rsid w:val="00D360DA"/>
    <w:rsid w:val="00D3631F"/>
    <w:rsid w:val="00D36469"/>
    <w:rsid w:val="00D3668D"/>
    <w:rsid w:val="00D36779"/>
    <w:rsid w:val="00D367B8"/>
    <w:rsid w:val="00D3687C"/>
    <w:rsid w:val="00D368AF"/>
    <w:rsid w:val="00D369C2"/>
    <w:rsid w:val="00D36B96"/>
    <w:rsid w:val="00D36F3A"/>
    <w:rsid w:val="00D36FA9"/>
    <w:rsid w:val="00D36FE8"/>
    <w:rsid w:val="00D37119"/>
    <w:rsid w:val="00D37139"/>
    <w:rsid w:val="00D371CC"/>
    <w:rsid w:val="00D371F1"/>
    <w:rsid w:val="00D377ED"/>
    <w:rsid w:val="00D3791D"/>
    <w:rsid w:val="00D37943"/>
    <w:rsid w:val="00D379C3"/>
    <w:rsid w:val="00D37AAC"/>
    <w:rsid w:val="00D37CDD"/>
    <w:rsid w:val="00D40153"/>
    <w:rsid w:val="00D402D7"/>
    <w:rsid w:val="00D40446"/>
    <w:rsid w:val="00D40523"/>
    <w:rsid w:val="00D40546"/>
    <w:rsid w:val="00D405B3"/>
    <w:rsid w:val="00D405C6"/>
    <w:rsid w:val="00D405E5"/>
    <w:rsid w:val="00D40757"/>
    <w:rsid w:val="00D4076D"/>
    <w:rsid w:val="00D4098D"/>
    <w:rsid w:val="00D40B27"/>
    <w:rsid w:val="00D40CBF"/>
    <w:rsid w:val="00D40D6E"/>
    <w:rsid w:val="00D40F7C"/>
    <w:rsid w:val="00D41071"/>
    <w:rsid w:val="00D411DD"/>
    <w:rsid w:val="00D41215"/>
    <w:rsid w:val="00D4156B"/>
    <w:rsid w:val="00D4197F"/>
    <w:rsid w:val="00D41D47"/>
    <w:rsid w:val="00D41E75"/>
    <w:rsid w:val="00D41FDF"/>
    <w:rsid w:val="00D42111"/>
    <w:rsid w:val="00D42A8E"/>
    <w:rsid w:val="00D42BFB"/>
    <w:rsid w:val="00D42E16"/>
    <w:rsid w:val="00D433D8"/>
    <w:rsid w:val="00D43408"/>
    <w:rsid w:val="00D43425"/>
    <w:rsid w:val="00D4366D"/>
    <w:rsid w:val="00D436E0"/>
    <w:rsid w:val="00D43732"/>
    <w:rsid w:val="00D4394B"/>
    <w:rsid w:val="00D43B11"/>
    <w:rsid w:val="00D43E94"/>
    <w:rsid w:val="00D4400B"/>
    <w:rsid w:val="00D4407E"/>
    <w:rsid w:val="00D441CB"/>
    <w:rsid w:val="00D44587"/>
    <w:rsid w:val="00D4470F"/>
    <w:rsid w:val="00D4493C"/>
    <w:rsid w:val="00D44994"/>
    <w:rsid w:val="00D449D0"/>
    <w:rsid w:val="00D44B73"/>
    <w:rsid w:val="00D44BA6"/>
    <w:rsid w:val="00D45176"/>
    <w:rsid w:val="00D453BA"/>
    <w:rsid w:val="00D4548F"/>
    <w:rsid w:val="00D457E5"/>
    <w:rsid w:val="00D458B5"/>
    <w:rsid w:val="00D458B7"/>
    <w:rsid w:val="00D46109"/>
    <w:rsid w:val="00D46290"/>
    <w:rsid w:val="00D46321"/>
    <w:rsid w:val="00D46422"/>
    <w:rsid w:val="00D467BF"/>
    <w:rsid w:val="00D46808"/>
    <w:rsid w:val="00D46972"/>
    <w:rsid w:val="00D46AEF"/>
    <w:rsid w:val="00D46C52"/>
    <w:rsid w:val="00D47268"/>
    <w:rsid w:val="00D4735C"/>
    <w:rsid w:val="00D4744D"/>
    <w:rsid w:val="00D479A1"/>
    <w:rsid w:val="00D47CC2"/>
    <w:rsid w:val="00D500BB"/>
    <w:rsid w:val="00D500CF"/>
    <w:rsid w:val="00D502AF"/>
    <w:rsid w:val="00D50366"/>
    <w:rsid w:val="00D5044C"/>
    <w:rsid w:val="00D50565"/>
    <w:rsid w:val="00D50625"/>
    <w:rsid w:val="00D50631"/>
    <w:rsid w:val="00D507BA"/>
    <w:rsid w:val="00D50918"/>
    <w:rsid w:val="00D50A3D"/>
    <w:rsid w:val="00D50B09"/>
    <w:rsid w:val="00D50DA8"/>
    <w:rsid w:val="00D50EFF"/>
    <w:rsid w:val="00D50F43"/>
    <w:rsid w:val="00D50FFF"/>
    <w:rsid w:val="00D51004"/>
    <w:rsid w:val="00D511B8"/>
    <w:rsid w:val="00D5133A"/>
    <w:rsid w:val="00D51415"/>
    <w:rsid w:val="00D51849"/>
    <w:rsid w:val="00D518A0"/>
    <w:rsid w:val="00D51954"/>
    <w:rsid w:val="00D519C7"/>
    <w:rsid w:val="00D51B27"/>
    <w:rsid w:val="00D51DB4"/>
    <w:rsid w:val="00D51DE7"/>
    <w:rsid w:val="00D51E2D"/>
    <w:rsid w:val="00D522B7"/>
    <w:rsid w:val="00D525D2"/>
    <w:rsid w:val="00D52906"/>
    <w:rsid w:val="00D529E1"/>
    <w:rsid w:val="00D52A66"/>
    <w:rsid w:val="00D52DEA"/>
    <w:rsid w:val="00D530C3"/>
    <w:rsid w:val="00D533B4"/>
    <w:rsid w:val="00D5343F"/>
    <w:rsid w:val="00D534AF"/>
    <w:rsid w:val="00D53626"/>
    <w:rsid w:val="00D537CE"/>
    <w:rsid w:val="00D53963"/>
    <w:rsid w:val="00D53AF3"/>
    <w:rsid w:val="00D53CA7"/>
    <w:rsid w:val="00D54077"/>
    <w:rsid w:val="00D540CB"/>
    <w:rsid w:val="00D5423F"/>
    <w:rsid w:val="00D54445"/>
    <w:rsid w:val="00D54667"/>
    <w:rsid w:val="00D547F3"/>
    <w:rsid w:val="00D54A58"/>
    <w:rsid w:val="00D54BF6"/>
    <w:rsid w:val="00D54F9B"/>
    <w:rsid w:val="00D55987"/>
    <w:rsid w:val="00D55BEA"/>
    <w:rsid w:val="00D56189"/>
    <w:rsid w:val="00D56190"/>
    <w:rsid w:val="00D561D2"/>
    <w:rsid w:val="00D56347"/>
    <w:rsid w:val="00D5655B"/>
    <w:rsid w:val="00D567E1"/>
    <w:rsid w:val="00D5680C"/>
    <w:rsid w:val="00D569EC"/>
    <w:rsid w:val="00D56BA7"/>
    <w:rsid w:val="00D56C01"/>
    <w:rsid w:val="00D56D59"/>
    <w:rsid w:val="00D57478"/>
    <w:rsid w:val="00D574AA"/>
    <w:rsid w:val="00D574AF"/>
    <w:rsid w:val="00D574BB"/>
    <w:rsid w:val="00D57533"/>
    <w:rsid w:val="00D57655"/>
    <w:rsid w:val="00D576C4"/>
    <w:rsid w:val="00D57E06"/>
    <w:rsid w:val="00D57E17"/>
    <w:rsid w:val="00D57EB8"/>
    <w:rsid w:val="00D57EC0"/>
    <w:rsid w:val="00D57EED"/>
    <w:rsid w:val="00D6021A"/>
    <w:rsid w:val="00D60481"/>
    <w:rsid w:val="00D60675"/>
    <w:rsid w:val="00D606E2"/>
    <w:rsid w:val="00D60F44"/>
    <w:rsid w:val="00D60F61"/>
    <w:rsid w:val="00D6121D"/>
    <w:rsid w:val="00D613C1"/>
    <w:rsid w:val="00D613F9"/>
    <w:rsid w:val="00D6149C"/>
    <w:rsid w:val="00D614F2"/>
    <w:rsid w:val="00D6164F"/>
    <w:rsid w:val="00D6187C"/>
    <w:rsid w:val="00D6195A"/>
    <w:rsid w:val="00D61AE7"/>
    <w:rsid w:val="00D61C5A"/>
    <w:rsid w:val="00D61D3B"/>
    <w:rsid w:val="00D61FE9"/>
    <w:rsid w:val="00D62107"/>
    <w:rsid w:val="00D62371"/>
    <w:rsid w:val="00D623CA"/>
    <w:rsid w:val="00D6246D"/>
    <w:rsid w:val="00D62787"/>
    <w:rsid w:val="00D627D8"/>
    <w:rsid w:val="00D629DB"/>
    <w:rsid w:val="00D62DCF"/>
    <w:rsid w:val="00D62F5A"/>
    <w:rsid w:val="00D630EC"/>
    <w:rsid w:val="00D63340"/>
    <w:rsid w:val="00D6336D"/>
    <w:rsid w:val="00D63392"/>
    <w:rsid w:val="00D63407"/>
    <w:rsid w:val="00D6358D"/>
    <w:rsid w:val="00D63A30"/>
    <w:rsid w:val="00D63AD1"/>
    <w:rsid w:val="00D63AF9"/>
    <w:rsid w:val="00D63B73"/>
    <w:rsid w:val="00D63B8A"/>
    <w:rsid w:val="00D63FAC"/>
    <w:rsid w:val="00D6441F"/>
    <w:rsid w:val="00D645CB"/>
    <w:rsid w:val="00D64827"/>
    <w:rsid w:val="00D64922"/>
    <w:rsid w:val="00D64AFE"/>
    <w:rsid w:val="00D64D16"/>
    <w:rsid w:val="00D65022"/>
    <w:rsid w:val="00D651D8"/>
    <w:rsid w:val="00D6542B"/>
    <w:rsid w:val="00D656EB"/>
    <w:rsid w:val="00D65A3B"/>
    <w:rsid w:val="00D65A43"/>
    <w:rsid w:val="00D65BBF"/>
    <w:rsid w:val="00D65F00"/>
    <w:rsid w:val="00D65FFF"/>
    <w:rsid w:val="00D66300"/>
    <w:rsid w:val="00D66449"/>
    <w:rsid w:val="00D669D7"/>
    <w:rsid w:val="00D66C26"/>
    <w:rsid w:val="00D66C8F"/>
    <w:rsid w:val="00D66DA1"/>
    <w:rsid w:val="00D671B8"/>
    <w:rsid w:val="00D6725F"/>
    <w:rsid w:val="00D673FF"/>
    <w:rsid w:val="00D67579"/>
    <w:rsid w:val="00D676AE"/>
    <w:rsid w:val="00D676E6"/>
    <w:rsid w:val="00D677D3"/>
    <w:rsid w:val="00D67969"/>
    <w:rsid w:val="00D67B7E"/>
    <w:rsid w:val="00D67D38"/>
    <w:rsid w:val="00D702B7"/>
    <w:rsid w:val="00D70439"/>
    <w:rsid w:val="00D704BD"/>
    <w:rsid w:val="00D7059E"/>
    <w:rsid w:val="00D707CC"/>
    <w:rsid w:val="00D70C24"/>
    <w:rsid w:val="00D70C30"/>
    <w:rsid w:val="00D70DF1"/>
    <w:rsid w:val="00D70F66"/>
    <w:rsid w:val="00D710F8"/>
    <w:rsid w:val="00D712D4"/>
    <w:rsid w:val="00D71330"/>
    <w:rsid w:val="00D71470"/>
    <w:rsid w:val="00D71506"/>
    <w:rsid w:val="00D71561"/>
    <w:rsid w:val="00D7158E"/>
    <w:rsid w:val="00D71597"/>
    <w:rsid w:val="00D719F3"/>
    <w:rsid w:val="00D71A90"/>
    <w:rsid w:val="00D71B7F"/>
    <w:rsid w:val="00D71EA1"/>
    <w:rsid w:val="00D71F5C"/>
    <w:rsid w:val="00D7208A"/>
    <w:rsid w:val="00D72298"/>
    <w:rsid w:val="00D72448"/>
    <w:rsid w:val="00D7259D"/>
    <w:rsid w:val="00D725F1"/>
    <w:rsid w:val="00D7268A"/>
    <w:rsid w:val="00D726AB"/>
    <w:rsid w:val="00D728E2"/>
    <w:rsid w:val="00D72C68"/>
    <w:rsid w:val="00D72E0B"/>
    <w:rsid w:val="00D72E3D"/>
    <w:rsid w:val="00D73170"/>
    <w:rsid w:val="00D73216"/>
    <w:rsid w:val="00D736F0"/>
    <w:rsid w:val="00D73825"/>
    <w:rsid w:val="00D73A54"/>
    <w:rsid w:val="00D73C59"/>
    <w:rsid w:val="00D73EA6"/>
    <w:rsid w:val="00D73F0A"/>
    <w:rsid w:val="00D73F31"/>
    <w:rsid w:val="00D7408A"/>
    <w:rsid w:val="00D7470A"/>
    <w:rsid w:val="00D748EE"/>
    <w:rsid w:val="00D7499C"/>
    <w:rsid w:val="00D74AD0"/>
    <w:rsid w:val="00D74C33"/>
    <w:rsid w:val="00D74E88"/>
    <w:rsid w:val="00D74F0E"/>
    <w:rsid w:val="00D7522A"/>
    <w:rsid w:val="00D75302"/>
    <w:rsid w:val="00D75582"/>
    <w:rsid w:val="00D75B94"/>
    <w:rsid w:val="00D75F61"/>
    <w:rsid w:val="00D75F7D"/>
    <w:rsid w:val="00D75FCD"/>
    <w:rsid w:val="00D76033"/>
    <w:rsid w:val="00D76053"/>
    <w:rsid w:val="00D76055"/>
    <w:rsid w:val="00D762C8"/>
    <w:rsid w:val="00D76318"/>
    <w:rsid w:val="00D76528"/>
    <w:rsid w:val="00D76674"/>
    <w:rsid w:val="00D769A3"/>
    <w:rsid w:val="00D76D33"/>
    <w:rsid w:val="00D76D3F"/>
    <w:rsid w:val="00D76D71"/>
    <w:rsid w:val="00D76E8F"/>
    <w:rsid w:val="00D77393"/>
    <w:rsid w:val="00D77407"/>
    <w:rsid w:val="00D77503"/>
    <w:rsid w:val="00D776DD"/>
    <w:rsid w:val="00D77827"/>
    <w:rsid w:val="00D778AC"/>
    <w:rsid w:val="00D77909"/>
    <w:rsid w:val="00D77CDD"/>
    <w:rsid w:val="00D77D14"/>
    <w:rsid w:val="00D80144"/>
    <w:rsid w:val="00D805E2"/>
    <w:rsid w:val="00D80699"/>
    <w:rsid w:val="00D806E6"/>
    <w:rsid w:val="00D8082C"/>
    <w:rsid w:val="00D808F5"/>
    <w:rsid w:val="00D80A6A"/>
    <w:rsid w:val="00D80A9F"/>
    <w:rsid w:val="00D80C50"/>
    <w:rsid w:val="00D80E41"/>
    <w:rsid w:val="00D81A9A"/>
    <w:rsid w:val="00D81BE5"/>
    <w:rsid w:val="00D81C01"/>
    <w:rsid w:val="00D81FC6"/>
    <w:rsid w:val="00D8212E"/>
    <w:rsid w:val="00D82528"/>
    <w:rsid w:val="00D829AC"/>
    <w:rsid w:val="00D82B99"/>
    <w:rsid w:val="00D82D6D"/>
    <w:rsid w:val="00D82D70"/>
    <w:rsid w:val="00D82E62"/>
    <w:rsid w:val="00D83091"/>
    <w:rsid w:val="00D8318E"/>
    <w:rsid w:val="00D832BA"/>
    <w:rsid w:val="00D832C5"/>
    <w:rsid w:val="00D832E1"/>
    <w:rsid w:val="00D83A39"/>
    <w:rsid w:val="00D83B83"/>
    <w:rsid w:val="00D83C1E"/>
    <w:rsid w:val="00D83D79"/>
    <w:rsid w:val="00D8400B"/>
    <w:rsid w:val="00D842FD"/>
    <w:rsid w:val="00D844F9"/>
    <w:rsid w:val="00D845A5"/>
    <w:rsid w:val="00D846CD"/>
    <w:rsid w:val="00D84735"/>
    <w:rsid w:val="00D84782"/>
    <w:rsid w:val="00D8488D"/>
    <w:rsid w:val="00D84C66"/>
    <w:rsid w:val="00D853D0"/>
    <w:rsid w:val="00D85421"/>
    <w:rsid w:val="00D85821"/>
    <w:rsid w:val="00D85A84"/>
    <w:rsid w:val="00D860CB"/>
    <w:rsid w:val="00D8623F"/>
    <w:rsid w:val="00D86405"/>
    <w:rsid w:val="00D86589"/>
    <w:rsid w:val="00D8690B"/>
    <w:rsid w:val="00D86A96"/>
    <w:rsid w:val="00D86B67"/>
    <w:rsid w:val="00D86C4F"/>
    <w:rsid w:val="00D86DE7"/>
    <w:rsid w:val="00D86FC3"/>
    <w:rsid w:val="00D8755F"/>
    <w:rsid w:val="00D87684"/>
    <w:rsid w:val="00D876D1"/>
    <w:rsid w:val="00D87819"/>
    <w:rsid w:val="00D8789F"/>
    <w:rsid w:val="00D87A1E"/>
    <w:rsid w:val="00D87DC4"/>
    <w:rsid w:val="00D87FC2"/>
    <w:rsid w:val="00D90101"/>
    <w:rsid w:val="00D9017C"/>
    <w:rsid w:val="00D90417"/>
    <w:rsid w:val="00D904DA"/>
    <w:rsid w:val="00D90669"/>
    <w:rsid w:val="00D90B25"/>
    <w:rsid w:val="00D90D3A"/>
    <w:rsid w:val="00D90DBC"/>
    <w:rsid w:val="00D90F43"/>
    <w:rsid w:val="00D90FE1"/>
    <w:rsid w:val="00D90FFF"/>
    <w:rsid w:val="00D910BE"/>
    <w:rsid w:val="00D91593"/>
    <w:rsid w:val="00D9165C"/>
    <w:rsid w:val="00D91705"/>
    <w:rsid w:val="00D91898"/>
    <w:rsid w:val="00D91984"/>
    <w:rsid w:val="00D92033"/>
    <w:rsid w:val="00D9216A"/>
    <w:rsid w:val="00D9238B"/>
    <w:rsid w:val="00D923A1"/>
    <w:rsid w:val="00D925D6"/>
    <w:rsid w:val="00D92655"/>
    <w:rsid w:val="00D92699"/>
    <w:rsid w:val="00D92899"/>
    <w:rsid w:val="00D92949"/>
    <w:rsid w:val="00D92B95"/>
    <w:rsid w:val="00D92D5F"/>
    <w:rsid w:val="00D92F98"/>
    <w:rsid w:val="00D93054"/>
    <w:rsid w:val="00D931C4"/>
    <w:rsid w:val="00D936BD"/>
    <w:rsid w:val="00D937D2"/>
    <w:rsid w:val="00D94041"/>
    <w:rsid w:val="00D94059"/>
    <w:rsid w:val="00D94509"/>
    <w:rsid w:val="00D945F9"/>
    <w:rsid w:val="00D9476C"/>
    <w:rsid w:val="00D94810"/>
    <w:rsid w:val="00D94E27"/>
    <w:rsid w:val="00D95068"/>
    <w:rsid w:val="00D9512B"/>
    <w:rsid w:val="00D95189"/>
    <w:rsid w:val="00D955D3"/>
    <w:rsid w:val="00D957D1"/>
    <w:rsid w:val="00D95CC7"/>
    <w:rsid w:val="00D95CD8"/>
    <w:rsid w:val="00D95D2D"/>
    <w:rsid w:val="00D95E4D"/>
    <w:rsid w:val="00D95EA8"/>
    <w:rsid w:val="00D9603F"/>
    <w:rsid w:val="00D96108"/>
    <w:rsid w:val="00D96321"/>
    <w:rsid w:val="00D967CE"/>
    <w:rsid w:val="00D96A29"/>
    <w:rsid w:val="00D96B17"/>
    <w:rsid w:val="00D96BE8"/>
    <w:rsid w:val="00D96F16"/>
    <w:rsid w:val="00D96F94"/>
    <w:rsid w:val="00D97042"/>
    <w:rsid w:val="00D97198"/>
    <w:rsid w:val="00D974A7"/>
    <w:rsid w:val="00D97560"/>
    <w:rsid w:val="00D97724"/>
    <w:rsid w:val="00D9784E"/>
    <w:rsid w:val="00D9786F"/>
    <w:rsid w:val="00D97A2B"/>
    <w:rsid w:val="00D97A70"/>
    <w:rsid w:val="00D97C22"/>
    <w:rsid w:val="00D97D24"/>
    <w:rsid w:val="00D97E56"/>
    <w:rsid w:val="00D97E88"/>
    <w:rsid w:val="00D97EA8"/>
    <w:rsid w:val="00D97EF2"/>
    <w:rsid w:val="00D98B2B"/>
    <w:rsid w:val="00DA00BC"/>
    <w:rsid w:val="00DA0244"/>
    <w:rsid w:val="00DA02E9"/>
    <w:rsid w:val="00DA0308"/>
    <w:rsid w:val="00DA057D"/>
    <w:rsid w:val="00DA0889"/>
    <w:rsid w:val="00DA08CE"/>
    <w:rsid w:val="00DA08FE"/>
    <w:rsid w:val="00DA0B42"/>
    <w:rsid w:val="00DA1154"/>
    <w:rsid w:val="00DA12EF"/>
    <w:rsid w:val="00DA167F"/>
    <w:rsid w:val="00DA1786"/>
    <w:rsid w:val="00DA17C4"/>
    <w:rsid w:val="00DA185D"/>
    <w:rsid w:val="00DA193D"/>
    <w:rsid w:val="00DA1D25"/>
    <w:rsid w:val="00DA1F8F"/>
    <w:rsid w:val="00DA232C"/>
    <w:rsid w:val="00DA256B"/>
    <w:rsid w:val="00DA2688"/>
    <w:rsid w:val="00DA26EF"/>
    <w:rsid w:val="00DA28B6"/>
    <w:rsid w:val="00DA2A9A"/>
    <w:rsid w:val="00DA2DAA"/>
    <w:rsid w:val="00DA2E06"/>
    <w:rsid w:val="00DA309F"/>
    <w:rsid w:val="00DA322D"/>
    <w:rsid w:val="00DA36A6"/>
    <w:rsid w:val="00DA36B8"/>
    <w:rsid w:val="00DA384D"/>
    <w:rsid w:val="00DA386D"/>
    <w:rsid w:val="00DA39DF"/>
    <w:rsid w:val="00DA3D7E"/>
    <w:rsid w:val="00DA3E14"/>
    <w:rsid w:val="00DA3FE0"/>
    <w:rsid w:val="00DA4100"/>
    <w:rsid w:val="00DA4144"/>
    <w:rsid w:val="00DA46D1"/>
    <w:rsid w:val="00DA49F1"/>
    <w:rsid w:val="00DA4BE1"/>
    <w:rsid w:val="00DA4F7B"/>
    <w:rsid w:val="00DA52DF"/>
    <w:rsid w:val="00DA5365"/>
    <w:rsid w:val="00DA54BB"/>
    <w:rsid w:val="00DA5950"/>
    <w:rsid w:val="00DA59A4"/>
    <w:rsid w:val="00DA5AB5"/>
    <w:rsid w:val="00DA5DFA"/>
    <w:rsid w:val="00DA5F5A"/>
    <w:rsid w:val="00DA600A"/>
    <w:rsid w:val="00DA614B"/>
    <w:rsid w:val="00DA6442"/>
    <w:rsid w:val="00DA65D4"/>
    <w:rsid w:val="00DA6A20"/>
    <w:rsid w:val="00DA6A2E"/>
    <w:rsid w:val="00DA6B18"/>
    <w:rsid w:val="00DA6E46"/>
    <w:rsid w:val="00DA6F74"/>
    <w:rsid w:val="00DA6F89"/>
    <w:rsid w:val="00DA7120"/>
    <w:rsid w:val="00DA7155"/>
    <w:rsid w:val="00DA7338"/>
    <w:rsid w:val="00DA7420"/>
    <w:rsid w:val="00DA7454"/>
    <w:rsid w:val="00DA76F3"/>
    <w:rsid w:val="00DA7897"/>
    <w:rsid w:val="00DA79C9"/>
    <w:rsid w:val="00DA7C68"/>
    <w:rsid w:val="00DA7E24"/>
    <w:rsid w:val="00DA7E94"/>
    <w:rsid w:val="00DA7FC1"/>
    <w:rsid w:val="00DB01CB"/>
    <w:rsid w:val="00DB0243"/>
    <w:rsid w:val="00DB04DE"/>
    <w:rsid w:val="00DB05F9"/>
    <w:rsid w:val="00DB06E8"/>
    <w:rsid w:val="00DB071B"/>
    <w:rsid w:val="00DB0883"/>
    <w:rsid w:val="00DB0FDB"/>
    <w:rsid w:val="00DB0FDD"/>
    <w:rsid w:val="00DB100A"/>
    <w:rsid w:val="00DB11FE"/>
    <w:rsid w:val="00DB1287"/>
    <w:rsid w:val="00DB12DA"/>
    <w:rsid w:val="00DB152C"/>
    <w:rsid w:val="00DB1542"/>
    <w:rsid w:val="00DB17A6"/>
    <w:rsid w:val="00DB1855"/>
    <w:rsid w:val="00DB19CE"/>
    <w:rsid w:val="00DB1F06"/>
    <w:rsid w:val="00DB220A"/>
    <w:rsid w:val="00DB29A3"/>
    <w:rsid w:val="00DB29AC"/>
    <w:rsid w:val="00DB2A3D"/>
    <w:rsid w:val="00DB2BD7"/>
    <w:rsid w:val="00DB2C1B"/>
    <w:rsid w:val="00DB2CF8"/>
    <w:rsid w:val="00DB2FAC"/>
    <w:rsid w:val="00DB30ED"/>
    <w:rsid w:val="00DB3188"/>
    <w:rsid w:val="00DB3347"/>
    <w:rsid w:val="00DB33C8"/>
    <w:rsid w:val="00DB36B0"/>
    <w:rsid w:val="00DB3943"/>
    <w:rsid w:val="00DB3A39"/>
    <w:rsid w:val="00DB3D8A"/>
    <w:rsid w:val="00DB3DE4"/>
    <w:rsid w:val="00DB3F4A"/>
    <w:rsid w:val="00DB4040"/>
    <w:rsid w:val="00DB420E"/>
    <w:rsid w:val="00DB4218"/>
    <w:rsid w:val="00DB4361"/>
    <w:rsid w:val="00DB43C3"/>
    <w:rsid w:val="00DB4691"/>
    <w:rsid w:val="00DB475E"/>
    <w:rsid w:val="00DB4762"/>
    <w:rsid w:val="00DB48B6"/>
    <w:rsid w:val="00DB49C4"/>
    <w:rsid w:val="00DB4BB4"/>
    <w:rsid w:val="00DB4C15"/>
    <w:rsid w:val="00DB4DCA"/>
    <w:rsid w:val="00DB4E45"/>
    <w:rsid w:val="00DB4EDC"/>
    <w:rsid w:val="00DB50A5"/>
    <w:rsid w:val="00DB517B"/>
    <w:rsid w:val="00DB5372"/>
    <w:rsid w:val="00DB5A59"/>
    <w:rsid w:val="00DB61F9"/>
    <w:rsid w:val="00DB652B"/>
    <w:rsid w:val="00DB669F"/>
    <w:rsid w:val="00DB69D1"/>
    <w:rsid w:val="00DB6DAB"/>
    <w:rsid w:val="00DB6F21"/>
    <w:rsid w:val="00DB6F40"/>
    <w:rsid w:val="00DB70AB"/>
    <w:rsid w:val="00DB711C"/>
    <w:rsid w:val="00DB740D"/>
    <w:rsid w:val="00DB7B89"/>
    <w:rsid w:val="00DB7D9C"/>
    <w:rsid w:val="00DB916E"/>
    <w:rsid w:val="00DC00D8"/>
    <w:rsid w:val="00DC070A"/>
    <w:rsid w:val="00DC084A"/>
    <w:rsid w:val="00DC08A6"/>
    <w:rsid w:val="00DC08C8"/>
    <w:rsid w:val="00DC0CC4"/>
    <w:rsid w:val="00DC0DE8"/>
    <w:rsid w:val="00DC0EC6"/>
    <w:rsid w:val="00DC11EB"/>
    <w:rsid w:val="00DC13F8"/>
    <w:rsid w:val="00DC15CB"/>
    <w:rsid w:val="00DC1673"/>
    <w:rsid w:val="00DC16AB"/>
    <w:rsid w:val="00DC1A98"/>
    <w:rsid w:val="00DC1AA2"/>
    <w:rsid w:val="00DC1AB8"/>
    <w:rsid w:val="00DC1B4A"/>
    <w:rsid w:val="00DC1FC5"/>
    <w:rsid w:val="00DC213B"/>
    <w:rsid w:val="00DC25C8"/>
    <w:rsid w:val="00DC2788"/>
    <w:rsid w:val="00DC27AC"/>
    <w:rsid w:val="00DC2ADF"/>
    <w:rsid w:val="00DC2AE2"/>
    <w:rsid w:val="00DC2C77"/>
    <w:rsid w:val="00DC2C93"/>
    <w:rsid w:val="00DC2CCD"/>
    <w:rsid w:val="00DC2DFF"/>
    <w:rsid w:val="00DC3426"/>
    <w:rsid w:val="00DC3428"/>
    <w:rsid w:val="00DC35FA"/>
    <w:rsid w:val="00DC376B"/>
    <w:rsid w:val="00DC37DD"/>
    <w:rsid w:val="00DC37E2"/>
    <w:rsid w:val="00DC3879"/>
    <w:rsid w:val="00DC38A5"/>
    <w:rsid w:val="00DC3F6A"/>
    <w:rsid w:val="00DC3F6B"/>
    <w:rsid w:val="00DC4072"/>
    <w:rsid w:val="00DC4151"/>
    <w:rsid w:val="00DC4198"/>
    <w:rsid w:val="00DC42CC"/>
    <w:rsid w:val="00DC4331"/>
    <w:rsid w:val="00DC451F"/>
    <w:rsid w:val="00DC4547"/>
    <w:rsid w:val="00DC494C"/>
    <w:rsid w:val="00DC497A"/>
    <w:rsid w:val="00DC4D6D"/>
    <w:rsid w:val="00DC5037"/>
    <w:rsid w:val="00DC5178"/>
    <w:rsid w:val="00DC5397"/>
    <w:rsid w:val="00DC54D7"/>
    <w:rsid w:val="00DC586D"/>
    <w:rsid w:val="00DC5895"/>
    <w:rsid w:val="00DC5BFD"/>
    <w:rsid w:val="00DC65F8"/>
    <w:rsid w:val="00DC66E7"/>
    <w:rsid w:val="00DC6722"/>
    <w:rsid w:val="00DC6932"/>
    <w:rsid w:val="00DC69AB"/>
    <w:rsid w:val="00DC6A51"/>
    <w:rsid w:val="00DC6ABA"/>
    <w:rsid w:val="00DC6B78"/>
    <w:rsid w:val="00DC6CEC"/>
    <w:rsid w:val="00DC6DB7"/>
    <w:rsid w:val="00DC6E07"/>
    <w:rsid w:val="00DC6E74"/>
    <w:rsid w:val="00DC6FD5"/>
    <w:rsid w:val="00DC701F"/>
    <w:rsid w:val="00DC702C"/>
    <w:rsid w:val="00DC718C"/>
    <w:rsid w:val="00DC72BC"/>
    <w:rsid w:val="00DC7348"/>
    <w:rsid w:val="00DC7508"/>
    <w:rsid w:val="00DC77B1"/>
    <w:rsid w:val="00DC77BA"/>
    <w:rsid w:val="00DC7830"/>
    <w:rsid w:val="00DC7C19"/>
    <w:rsid w:val="00DC7CA7"/>
    <w:rsid w:val="00DC7E76"/>
    <w:rsid w:val="00DC7F9C"/>
    <w:rsid w:val="00DD038F"/>
    <w:rsid w:val="00DD06CA"/>
    <w:rsid w:val="00DD0796"/>
    <w:rsid w:val="00DD0BE7"/>
    <w:rsid w:val="00DD0C52"/>
    <w:rsid w:val="00DD0D43"/>
    <w:rsid w:val="00DD0DDD"/>
    <w:rsid w:val="00DD0DFE"/>
    <w:rsid w:val="00DD0F1F"/>
    <w:rsid w:val="00DD11C1"/>
    <w:rsid w:val="00DD167C"/>
    <w:rsid w:val="00DD16A9"/>
    <w:rsid w:val="00DD19AA"/>
    <w:rsid w:val="00DD19BB"/>
    <w:rsid w:val="00DD1A4B"/>
    <w:rsid w:val="00DD1BB3"/>
    <w:rsid w:val="00DD1DEF"/>
    <w:rsid w:val="00DD2119"/>
    <w:rsid w:val="00DD2AA7"/>
    <w:rsid w:val="00DD2C5C"/>
    <w:rsid w:val="00DD2C8C"/>
    <w:rsid w:val="00DD2FFE"/>
    <w:rsid w:val="00DD30B0"/>
    <w:rsid w:val="00DD31F4"/>
    <w:rsid w:val="00DD3389"/>
    <w:rsid w:val="00DD347D"/>
    <w:rsid w:val="00DD35CB"/>
    <w:rsid w:val="00DD369D"/>
    <w:rsid w:val="00DD36CD"/>
    <w:rsid w:val="00DD3895"/>
    <w:rsid w:val="00DD3940"/>
    <w:rsid w:val="00DD3DE5"/>
    <w:rsid w:val="00DD3E79"/>
    <w:rsid w:val="00DD3EF1"/>
    <w:rsid w:val="00DD43A9"/>
    <w:rsid w:val="00DD44A8"/>
    <w:rsid w:val="00DD4529"/>
    <w:rsid w:val="00DD4581"/>
    <w:rsid w:val="00DD45E1"/>
    <w:rsid w:val="00DD4906"/>
    <w:rsid w:val="00DD4935"/>
    <w:rsid w:val="00DD4963"/>
    <w:rsid w:val="00DD499A"/>
    <w:rsid w:val="00DD499C"/>
    <w:rsid w:val="00DD4A67"/>
    <w:rsid w:val="00DD4AC4"/>
    <w:rsid w:val="00DD4BA9"/>
    <w:rsid w:val="00DD4F41"/>
    <w:rsid w:val="00DD4FDD"/>
    <w:rsid w:val="00DD50D1"/>
    <w:rsid w:val="00DD56CA"/>
    <w:rsid w:val="00DD5753"/>
    <w:rsid w:val="00DD57A8"/>
    <w:rsid w:val="00DD5AF5"/>
    <w:rsid w:val="00DD5B9E"/>
    <w:rsid w:val="00DD5BE1"/>
    <w:rsid w:val="00DD5DEE"/>
    <w:rsid w:val="00DD5FE6"/>
    <w:rsid w:val="00DD60B4"/>
    <w:rsid w:val="00DD63AD"/>
    <w:rsid w:val="00DD6647"/>
    <w:rsid w:val="00DD6651"/>
    <w:rsid w:val="00DD692F"/>
    <w:rsid w:val="00DD6970"/>
    <w:rsid w:val="00DD6A80"/>
    <w:rsid w:val="00DD6D0E"/>
    <w:rsid w:val="00DD6D5E"/>
    <w:rsid w:val="00DD7262"/>
    <w:rsid w:val="00DD72D0"/>
    <w:rsid w:val="00DD73AE"/>
    <w:rsid w:val="00DD76D8"/>
    <w:rsid w:val="00DD76F1"/>
    <w:rsid w:val="00DD7A9C"/>
    <w:rsid w:val="00DD7B6C"/>
    <w:rsid w:val="00DD7CFB"/>
    <w:rsid w:val="00DD7D2F"/>
    <w:rsid w:val="00DD7F7F"/>
    <w:rsid w:val="00DD7FED"/>
    <w:rsid w:val="00DD9E02"/>
    <w:rsid w:val="00DE02F4"/>
    <w:rsid w:val="00DE0336"/>
    <w:rsid w:val="00DE05E3"/>
    <w:rsid w:val="00DE07F9"/>
    <w:rsid w:val="00DE0849"/>
    <w:rsid w:val="00DE0B1F"/>
    <w:rsid w:val="00DE0F4F"/>
    <w:rsid w:val="00DE10AB"/>
    <w:rsid w:val="00DE1672"/>
    <w:rsid w:val="00DE1720"/>
    <w:rsid w:val="00DE1785"/>
    <w:rsid w:val="00DE1CB1"/>
    <w:rsid w:val="00DE1DC2"/>
    <w:rsid w:val="00DE1E3D"/>
    <w:rsid w:val="00DE2098"/>
    <w:rsid w:val="00DE22E7"/>
    <w:rsid w:val="00DE23B1"/>
    <w:rsid w:val="00DE2429"/>
    <w:rsid w:val="00DE250C"/>
    <w:rsid w:val="00DE2513"/>
    <w:rsid w:val="00DE2602"/>
    <w:rsid w:val="00DE27D8"/>
    <w:rsid w:val="00DE287A"/>
    <w:rsid w:val="00DE28E9"/>
    <w:rsid w:val="00DE2A69"/>
    <w:rsid w:val="00DE2A7E"/>
    <w:rsid w:val="00DE2B2C"/>
    <w:rsid w:val="00DE2B9D"/>
    <w:rsid w:val="00DE2BB2"/>
    <w:rsid w:val="00DE2CE3"/>
    <w:rsid w:val="00DE3178"/>
    <w:rsid w:val="00DE326E"/>
    <w:rsid w:val="00DE33B2"/>
    <w:rsid w:val="00DE34E2"/>
    <w:rsid w:val="00DE35B3"/>
    <w:rsid w:val="00DE362B"/>
    <w:rsid w:val="00DE37B7"/>
    <w:rsid w:val="00DE37DF"/>
    <w:rsid w:val="00DE38A6"/>
    <w:rsid w:val="00DE3FB5"/>
    <w:rsid w:val="00DE411D"/>
    <w:rsid w:val="00DE419C"/>
    <w:rsid w:val="00DE420F"/>
    <w:rsid w:val="00DE424E"/>
    <w:rsid w:val="00DE42E0"/>
    <w:rsid w:val="00DE468F"/>
    <w:rsid w:val="00DE4966"/>
    <w:rsid w:val="00DE4A0B"/>
    <w:rsid w:val="00DE4A9F"/>
    <w:rsid w:val="00DE4AAD"/>
    <w:rsid w:val="00DE4B85"/>
    <w:rsid w:val="00DE4F0D"/>
    <w:rsid w:val="00DE5089"/>
    <w:rsid w:val="00DE542D"/>
    <w:rsid w:val="00DE5840"/>
    <w:rsid w:val="00DE5917"/>
    <w:rsid w:val="00DE5B64"/>
    <w:rsid w:val="00DE5B8C"/>
    <w:rsid w:val="00DE5D19"/>
    <w:rsid w:val="00DE5D1B"/>
    <w:rsid w:val="00DE5DC2"/>
    <w:rsid w:val="00DE60DE"/>
    <w:rsid w:val="00DE6230"/>
    <w:rsid w:val="00DE692C"/>
    <w:rsid w:val="00DE6B0B"/>
    <w:rsid w:val="00DE6C5E"/>
    <w:rsid w:val="00DE6E6F"/>
    <w:rsid w:val="00DE6F04"/>
    <w:rsid w:val="00DE7009"/>
    <w:rsid w:val="00DE707D"/>
    <w:rsid w:val="00DE7474"/>
    <w:rsid w:val="00DE7CDF"/>
    <w:rsid w:val="00DE7D26"/>
    <w:rsid w:val="00DE7E63"/>
    <w:rsid w:val="00DF01EF"/>
    <w:rsid w:val="00DF0253"/>
    <w:rsid w:val="00DF08DF"/>
    <w:rsid w:val="00DF09AF"/>
    <w:rsid w:val="00DF0A72"/>
    <w:rsid w:val="00DF0A76"/>
    <w:rsid w:val="00DF0B6D"/>
    <w:rsid w:val="00DF0CFD"/>
    <w:rsid w:val="00DF0DE3"/>
    <w:rsid w:val="00DF0EE3"/>
    <w:rsid w:val="00DF1020"/>
    <w:rsid w:val="00DF11B8"/>
    <w:rsid w:val="00DF12A2"/>
    <w:rsid w:val="00DF130F"/>
    <w:rsid w:val="00DF13BF"/>
    <w:rsid w:val="00DF1451"/>
    <w:rsid w:val="00DF14C6"/>
    <w:rsid w:val="00DF1509"/>
    <w:rsid w:val="00DF15BD"/>
    <w:rsid w:val="00DF1781"/>
    <w:rsid w:val="00DF1C7F"/>
    <w:rsid w:val="00DF1F10"/>
    <w:rsid w:val="00DF1FA2"/>
    <w:rsid w:val="00DF218E"/>
    <w:rsid w:val="00DF23B9"/>
    <w:rsid w:val="00DF2409"/>
    <w:rsid w:val="00DF261F"/>
    <w:rsid w:val="00DF2852"/>
    <w:rsid w:val="00DF29DA"/>
    <w:rsid w:val="00DF2A3B"/>
    <w:rsid w:val="00DF2A8B"/>
    <w:rsid w:val="00DF2AC6"/>
    <w:rsid w:val="00DF2B19"/>
    <w:rsid w:val="00DF2F3D"/>
    <w:rsid w:val="00DF30E3"/>
    <w:rsid w:val="00DF3149"/>
    <w:rsid w:val="00DF341A"/>
    <w:rsid w:val="00DF34DB"/>
    <w:rsid w:val="00DF3677"/>
    <w:rsid w:val="00DF41A8"/>
    <w:rsid w:val="00DF4427"/>
    <w:rsid w:val="00DF44C4"/>
    <w:rsid w:val="00DF4537"/>
    <w:rsid w:val="00DF485E"/>
    <w:rsid w:val="00DF4988"/>
    <w:rsid w:val="00DF49FE"/>
    <w:rsid w:val="00DF4A8B"/>
    <w:rsid w:val="00DF4ACB"/>
    <w:rsid w:val="00DF4C8E"/>
    <w:rsid w:val="00DF4CED"/>
    <w:rsid w:val="00DF5C4E"/>
    <w:rsid w:val="00DF5D19"/>
    <w:rsid w:val="00DF5DCD"/>
    <w:rsid w:val="00DF5DDC"/>
    <w:rsid w:val="00DF6049"/>
    <w:rsid w:val="00DF613A"/>
    <w:rsid w:val="00DF6686"/>
    <w:rsid w:val="00DF682B"/>
    <w:rsid w:val="00DF68FA"/>
    <w:rsid w:val="00DF6AAC"/>
    <w:rsid w:val="00DF6AC9"/>
    <w:rsid w:val="00DF6B6C"/>
    <w:rsid w:val="00DF7016"/>
    <w:rsid w:val="00DF722E"/>
    <w:rsid w:val="00DF738E"/>
    <w:rsid w:val="00DF74CB"/>
    <w:rsid w:val="00DF75A5"/>
    <w:rsid w:val="00DF75D3"/>
    <w:rsid w:val="00DF767B"/>
    <w:rsid w:val="00DF773E"/>
    <w:rsid w:val="00DF77B1"/>
    <w:rsid w:val="00DF77BF"/>
    <w:rsid w:val="00DF78F4"/>
    <w:rsid w:val="00DF7A89"/>
    <w:rsid w:val="00DF7ABD"/>
    <w:rsid w:val="00DF7AD9"/>
    <w:rsid w:val="00DF7D90"/>
    <w:rsid w:val="00E000AE"/>
    <w:rsid w:val="00E00395"/>
    <w:rsid w:val="00E0059C"/>
    <w:rsid w:val="00E008CE"/>
    <w:rsid w:val="00E00DE6"/>
    <w:rsid w:val="00E00E1F"/>
    <w:rsid w:val="00E010AA"/>
    <w:rsid w:val="00E013C7"/>
    <w:rsid w:val="00E01753"/>
    <w:rsid w:val="00E0190A"/>
    <w:rsid w:val="00E01C37"/>
    <w:rsid w:val="00E01C8E"/>
    <w:rsid w:val="00E01CD1"/>
    <w:rsid w:val="00E01DC8"/>
    <w:rsid w:val="00E020EC"/>
    <w:rsid w:val="00E0210E"/>
    <w:rsid w:val="00E0233F"/>
    <w:rsid w:val="00E02541"/>
    <w:rsid w:val="00E0274F"/>
    <w:rsid w:val="00E027AD"/>
    <w:rsid w:val="00E027CA"/>
    <w:rsid w:val="00E02809"/>
    <w:rsid w:val="00E0292B"/>
    <w:rsid w:val="00E0294C"/>
    <w:rsid w:val="00E02D68"/>
    <w:rsid w:val="00E02EEE"/>
    <w:rsid w:val="00E02F9F"/>
    <w:rsid w:val="00E031CD"/>
    <w:rsid w:val="00E03209"/>
    <w:rsid w:val="00E032EF"/>
    <w:rsid w:val="00E034D1"/>
    <w:rsid w:val="00E034F2"/>
    <w:rsid w:val="00E03543"/>
    <w:rsid w:val="00E03660"/>
    <w:rsid w:val="00E038FD"/>
    <w:rsid w:val="00E03CEF"/>
    <w:rsid w:val="00E03D7F"/>
    <w:rsid w:val="00E043FA"/>
    <w:rsid w:val="00E04C31"/>
    <w:rsid w:val="00E04C5E"/>
    <w:rsid w:val="00E054B0"/>
    <w:rsid w:val="00E05838"/>
    <w:rsid w:val="00E0587B"/>
    <w:rsid w:val="00E05A8F"/>
    <w:rsid w:val="00E05D31"/>
    <w:rsid w:val="00E05E79"/>
    <w:rsid w:val="00E065F6"/>
    <w:rsid w:val="00E0683C"/>
    <w:rsid w:val="00E06B5C"/>
    <w:rsid w:val="00E06E5C"/>
    <w:rsid w:val="00E070FA"/>
    <w:rsid w:val="00E0737A"/>
    <w:rsid w:val="00E07385"/>
    <w:rsid w:val="00E073F5"/>
    <w:rsid w:val="00E0740E"/>
    <w:rsid w:val="00E076D3"/>
    <w:rsid w:val="00E078AF"/>
    <w:rsid w:val="00E07B9B"/>
    <w:rsid w:val="00E07C09"/>
    <w:rsid w:val="00E07D4A"/>
    <w:rsid w:val="00E07EA2"/>
    <w:rsid w:val="00E07F54"/>
    <w:rsid w:val="00E07FB8"/>
    <w:rsid w:val="00E0BBA1"/>
    <w:rsid w:val="00E104E1"/>
    <w:rsid w:val="00E1057D"/>
    <w:rsid w:val="00E10601"/>
    <w:rsid w:val="00E10753"/>
    <w:rsid w:val="00E109EB"/>
    <w:rsid w:val="00E10ADA"/>
    <w:rsid w:val="00E10B6C"/>
    <w:rsid w:val="00E10C72"/>
    <w:rsid w:val="00E11163"/>
    <w:rsid w:val="00E112D1"/>
    <w:rsid w:val="00E1189D"/>
    <w:rsid w:val="00E11AA1"/>
    <w:rsid w:val="00E11AB6"/>
    <w:rsid w:val="00E11AE6"/>
    <w:rsid w:val="00E11B25"/>
    <w:rsid w:val="00E11BB2"/>
    <w:rsid w:val="00E11C4B"/>
    <w:rsid w:val="00E11D3E"/>
    <w:rsid w:val="00E11E86"/>
    <w:rsid w:val="00E11F9E"/>
    <w:rsid w:val="00E11FC8"/>
    <w:rsid w:val="00E120DF"/>
    <w:rsid w:val="00E12372"/>
    <w:rsid w:val="00E12542"/>
    <w:rsid w:val="00E12674"/>
    <w:rsid w:val="00E129C7"/>
    <w:rsid w:val="00E12BC0"/>
    <w:rsid w:val="00E12D10"/>
    <w:rsid w:val="00E12E1B"/>
    <w:rsid w:val="00E1314E"/>
    <w:rsid w:val="00E13169"/>
    <w:rsid w:val="00E135EB"/>
    <w:rsid w:val="00E13774"/>
    <w:rsid w:val="00E138D3"/>
    <w:rsid w:val="00E139E3"/>
    <w:rsid w:val="00E13A38"/>
    <w:rsid w:val="00E13B7F"/>
    <w:rsid w:val="00E13C16"/>
    <w:rsid w:val="00E13D16"/>
    <w:rsid w:val="00E13EA7"/>
    <w:rsid w:val="00E141AD"/>
    <w:rsid w:val="00E14266"/>
    <w:rsid w:val="00E145DB"/>
    <w:rsid w:val="00E145FE"/>
    <w:rsid w:val="00E149F5"/>
    <w:rsid w:val="00E15124"/>
    <w:rsid w:val="00E15284"/>
    <w:rsid w:val="00E15732"/>
    <w:rsid w:val="00E15B4D"/>
    <w:rsid w:val="00E15BFA"/>
    <w:rsid w:val="00E15D46"/>
    <w:rsid w:val="00E15E36"/>
    <w:rsid w:val="00E160C0"/>
    <w:rsid w:val="00E1613D"/>
    <w:rsid w:val="00E162A3"/>
    <w:rsid w:val="00E162E0"/>
    <w:rsid w:val="00E1631C"/>
    <w:rsid w:val="00E16392"/>
    <w:rsid w:val="00E164DA"/>
    <w:rsid w:val="00E1671C"/>
    <w:rsid w:val="00E16A25"/>
    <w:rsid w:val="00E16A42"/>
    <w:rsid w:val="00E16CAE"/>
    <w:rsid w:val="00E16CB3"/>
    <w:rsid w:val="00E16E40"/>
    <w:rsid w:val="00E16F0D"/>
    <w:rsid w:val="00E17279"/>
    <w:rsid w:val="00E177D4"/>
    <w:rsid w:val="00E17915"/>
    <w:rsid w:val="00E1796D"/>
    <w:rsid w:val="00E17B32"/>
    <w:rsid w:val="00E17DF8"/>
    <w:rsid w:val="00E17EF2"/>
    <w:rsid w:val="00E2036C"/>
    <w:rsid w:val="00E203EE"/>
    <w:rsid w:val="00E20565"/>
    <w:rsid w:val="00E20794"/>
    <w:rsid w:val="00E20A9B"/>
    <w:rsid w:val="00E20ABF"/>
    <w:rsid w:val="00E20C8B"/>
    <w:rsid w:val="00E20C97"/>
    <w:rsid w:val="00E2131B"/>
    <w:rsid w:val="00E213AF"/>
    <w:rsid w:val="00E215E2"/>
    <w:rsid w:val="00E216D1"/>
    <w:rsid w:val="00E21875"/>
    <w:rsid w:val="00E21B34"/>
    <w:rsid w:val="00E21E08"/>
    <w:rsid w:val="00E21E8E"/>
    <w:rsid w:val="00E22147"/>
    <w:rsid w:val="00E22197"/>
    <w:rsid w:val="00E223C7"/>
    <w:rsid w:val="00E2247B"/>
    <w:rsid w:val="00E225E0"/>
    <w:rsid w:val="00E2278B"/>
    <w:rsid w:val="00E22B74"/>
    <w:rsid w:val="00E22C70"/>
    <w:rsid w:val="00E22D2B"/>
    <w:rsid w:val="00E230E9"/>
    <w:rsid w:val="00E231FD"/>
    <w:rsid w:val="00E2327C"/>
    <w:rsid w:val="00E233C3"/>
    <w:rsid w:val="00E23441"/>
    <w:rsid w:val="00E23598"/>
    <w:rsid w:val="00E235D1"/>
    <w:rsid w:val="00E2365C"/>
    <w:rsid w:val="00E23798"/>
    <w:rsid w:val="00E23825"/>
    <w:rsid w:val="00E23E4D"/>
    <w:rsid w:val="00E240BE"/>
    <w:rsid w:val="00E241CD"/>
    <w:rsid w:val="00E2426C"/>
    <w:rsid w:val="00E243F1"/>
    <w:rsid w:val="00E245A7"/>
    <w:rsid w:val="00E24673"/>
    <w:rsid w:val="00E24B6E"/>
    <w:rsid w:val="00E24B89"/>
    <w:rsid w:val="00E24C12"/>
    <w:rsid w:val="00E24CAB"/>
    <w:rsid w:val="00E24D32"/>
    <w:rsid w:val="00E24E51"/>
    <w:rsid w:val="00E24ED5"/>
    <w:rsid w:val="00E24F1F"/>
    <w:rsid w:val="00E25061"/>
    <w:rsid w:val="00E250CE"/>
    <w:rsid w:val="00E251A8"/>
    <w:rsid w:val="00E2526A"/>
    <w:rsid w:val="00E25272"/>
    <w:rsid w:val="00E255EC"/>
    <w:rsid w:val="00E256C2"/>
    <w:rsid w:val="00E2588A"/>
    <w:rsid w:val="00E258DF"/>
    <w:rsid w:val="00E25EE0"/>
    <w:rsid w:val="00E25FD8"/>
    <w:rsid w:val="00E26191"/>
    <w:rsid w:val="00E26398"/>
    <w:rsid w:val="00E26B55"/>
    <w:rsid w:val="00E26D8C"/>
    <w:rsid w:val="00E26DC5"/>
    <w:rsid w:val="00E26DC9"/>
    <w:rsid w:val="00E26E2E"/>
    <w:rsid w:val="00E26EC5"/>
    <w:rsid w:val="00E26FE6"/>
    <w:rsid w:val="00E26FEA"/>
    <w:rsid w:val="00E271DA"/>
    <w:rsid w:val="00E2723F"/>
    <w:rsid w:val="00E27282"/>
    <w:rsid w:val="00E27343"/>
    <w:rsid w:val="00E27757"/>
    <w:rsid w:val="00E27B23"/>
    <w:rsid w:val="00E27C2A"/>
    <w:rsid w:val="00E27C59"/>
    <w:rsid w:val="00E27D7A"/>
    <w:rsid w:val="00E27E56"/>
    <w:rsid w:val="00E27EDE"/>
    <w:rsid w:val="00E27F28"/>
    <w:rsid w:val="00E30287"/>
    <w:rsid w:val="00E303CD"/>
    <w:rsid w:val="00E303FC"/>
    <w:rsid w:val="00E306BD"/>
    <w:rsid w:val="00E30BF2"/>
    <w:rsid w:val="00E30CDA"/>
    <w:rsid w:val="00E30D7D"/>
    <w:rsid w:val="00E30DB5"/>
    <w:rsid w:val="00E31571"/>
    <w:rsid w:val="00E315B0"/>
    <w:rsid w:val="00E31659"/>
    <w:rsid w:val="00E316FA"/>
    <w:rsid w:val="00E3199D"/>
    <w:rsid w:val="00E319C7"/>
    <w:rsid w:val="00E31BEF"/>
    <w:rsid w:val="00E31C57"/>
    <w:rsid w:val="00E31CE6"/>
    <w:rsid w:val="00E32162"/>
    <w:rsid w:val="00E32489"/>
    <w:rsid w:val="00E3257B"/>
    <w:rsid w:val="00E32973"/>
    <w:rsid w:val="00E329C6"/>
    <w:rsid w:val="00E32AAC"/>
    <w:rsid w:val="00E32C88"/>
    <w:rsid w:val="00E32D38"/>
    <w:rsid w:val="00E32FBF"/>
    <w:rsid w:val="00E33366"/>
    <w:rsid w:val="00E3337E"/>
    <w:rsid w:val="00E33467"/>
    <w:rsid w:val="00E33AA3"/>
    <w:rsid w:val="00E33B8E"/>
    <w:rsid w:val="00E33CE3"/>
    <w:rsid w:val="00E33F9F"/>
    <w:rsid w:val="00E33FD5"/>
    <w:rsid w:val="00E34403"/>
    <w:rsid w:val="00E34483"/>
    <w:rsid w:val="00E347EF"/>
    <w:rsid w:val="00E34801"/>
    <w:rsid w:val="00E34897"/>
    <w:rsid w:val="00E34A88"/>
    <w:rsid w:val="00E34B6B"/>
    <w:rsid w:val="00E34F27"/>
    <w:rsid w:val="00E34F3B"/>
    <w:rsid w:val="00E35073"/>
    <w:rsid w:val="00E35191"/>
    <w:rsid w:val="00E351EC"/>
    <w:rsid w:val="00E35226"/>
    <w:rsid w:val="00E353C8"/>
    <w:rsid w:val="00E354CD"/>
    <w:rsid w:val="00E358D1"/>
    <w:rsid w:val="00E35CD7"/>
    <w:rsid w:val="00E35FB1"/>
    <w:rsid w:val="00E36113"/>
    <w:rsid w:val="00E36689"/>
    <w:rsid w:val="00E36A58"/>
    <w:rsid w:val="00E36AFD"/>
    <w:rsid w:val="00E36C72"/>
    <w:rsid w:val="00E36D50"/>
    <w:rsid w:val="00E36D7E"/>
    <w:rsid w:val="00E36F7D"/>
    <w:rsid w:val="00E36F95"/>
    <w:rsid w:val="00E37030"/>
    <w:rsid w:val="00E37094"/>
    <w:rsid w:val="00E370C0"/>
    <w:rsid w:val="00E37213"/>
    <w:rsid w:val="00E3739F"/>
    <w:rsid w:val="00E375F0"/>
    <w:rsid w:val="00E376E2"/>
    <w:rsid w:val="00E378B5"/>
    <w:rsid w:val="00E37902"/>
    <w:rsid w:val="00E37926"/>
    <w:rsid w:val="00E402F9"/>
    <w:rsid w:val="00E403E4"/>
    <w:rsid w:val="00E40456"/>
    <w:rsid w:val="00E405EE"/>
    <w:rsid w:val="00E408BD"/>
    <w:rsid w:val="00E40975"/>
    <w:rsid w:val="00E409E3"/>
    <w:rsid w:val="00E40A6C"/>
    <w:rsid w:val="00E40A96"/>
    <w:rsid w:val="00E40BE5"/>
    <w:rsid w:val="00E40BF5"/>
    <w:rsid w:val="00E40C46"/>
    <w:rsid w:val="00E4118B"/>
    <w:rsid w:val="00E4120C"/>
    <w:rsid w:val="00E41235"/>
    <w:rsid w:val="00E4175C"/>
    <w:rsid w:val="00E41898"/>
    <w:rsid w:val="00E418A7"/>
    <w:rsid w:val="00E418C3"/>
    <w:rsid w:val="00E41A48"/>
    <w:rsid w:val="00E41C4F"/>
    <w:rsid w:val="00E41C54"/>
    <w:rsid w:val="00E41D0E"/>
    <w:rsid w:val="00E41E63"/>
    <w:rsid w:val="00E42185"/>
    <w:rsid w:val="00E42326"/>
    <w:rsid w:val="00E42D8F"/>
    <w:rsid w:val="00E42DE8"/>
    <w:rsid w:val="00E42F57"/>
    <w:rsid w:val="00E42F90"/>
    <w:rsid w:val="00E4308F"/>
    <w:rsid w:val="00E430C9"/>
    <w:rsid w:val="00E4327F"/>
    <w:rsid w:val="00E43281"/>
    <w:rsid w:val="00E4373F"/>
    <w:rsid w:val="00E4397D"/>
    <w:rsid w:val="00E43C8F"/>
    <w:rsid w:val="00E43E75"/>
    <w:rsid w:val="00E43E9F"/>
    <w:rsid w:val="00E43F13"/>
    <w:rsid w:val="00E44351"/>
    <w:rsid w:val="00E44451"/>
    <w:rsid w:val="00E448EE"/>
    <w:rsid w:val="00E44E5B"/>
    <w:rsid w:val="00E44EB5"/>
    <w:rsid w:val="00E45881"/>
    <w:rsid w:val="00E458CD"/>
    <w:rsid w:val="00E45B4D"/>
    <w:rsid w:val="00E45ECA"/>
    <w:rsid w:val="00E460A1"/>
    <w:rsid w:val="00E46226"/>
    <w:rsid w:val="00E46450"/>
    <w:rsid w:val="00E4668C"/>
    <w:rsid w:val="00E4678D"/>
    <w:rsid w:val="00E469DD"/>
    <w:rsid w:val="00E4717B"/>
    <w:rsid w:val="00E47535"/>
    <w:rsid w:val="00E47614"/>
    <w:rsid w:val="00E47672"/>
    <w:rsid w:val="00E476AB"/>
    <w:rsid w:val="00E477F7"/>
    <w:rsid w:val="00E478E2"/>
    <w:rsid w:val="00E47BEC"/>
    <w:rsid w:val="00E47C63"/>
    <w:rsid w:val="00E47FC2"/>
    <w:rsid w:val="00E50005"/>
    <w:rsid w:val="00E50016"/>
    <w:rsid w:val="00E5015A"/>
    <w:rsid w:val="00E50404"/>
    <w:rsid w:val="00E5059E"/>
    <w:rsid w:val="00E506FF"/>
    <w:rsid w:val="00E50849"/>
    <w:rsid w:val="00E50851"/>
    <w:rsid w:val="00E508F5"/>
    <w:rsid w:val="00E50E89"/>
    <w:rsid w:val="00E50EB3"/>
    <w:rsid w:val="00E50EF7"/>
    <w:rsid w:val="00E50F2E"/>
    <w:rsid w:val="00E51031"/>
    <w:rsid w:val="00E5104F"/>
    <w:rsid w:val="00E51360"/>
    <w:rsid w:val="00E51965"/>
    <w:rsid w:val="00E51ACD"/>
    <w:rsid w:val="00E51F84"/>
    <w:rsid w:val="00E5213B"/>
    <w:rsid w:val="00E52385"/>
    <w:rsid w:val="00E52975"/>
    <w:rsid w:val="00E52CBB"/>
    <w:rsid w:val="00E52D1B"/>
    <w:rsid w:val="00E52EB7"/>
    <w:rsid w:val="00E52F74"/>
    <w:rsid w:val="00E5315B"/>
    <w:rsid w:val="00E53189"/>
    <w:rsid w:val="00E5325A"/>
    <w:rsid w:val="00E5328D"/>
    <w:rsid w:val="00E53384"/>
    <w:rsid w:val="00E53490"/>
    <w:rsid w:val="00E5371E"/>
    <w:rsid w:val="00E53726"/>
    <w:rsid w:val="00E5379D"/>
    <w:rsid w:val="00E53916"/>
    <w:rsid w:val="00E539A5"/>
    <w:rsid w:val="00E53B0B"/>
    <w:rsid w:val="00E53C76"/>
    <w:rsid w:val="00E53CE5"/>
    <w:rsid w:val="00E53E80"/>
    <w:rsid w:val="00E53EB8"/>
    <w:rsid w:val="00E54124"/>
    <w:rsid w:val="00E546E8"/>
    <w:rsid w:val="00E54881"/>
    <w:rsid w:val="00E548F4"/>
    <w:rsid w:val="00E54AF2"/>
    <w:rsid w:val="00E54CCA"/>
    <w:rsid w:val="00E54EC9"/>
    <w:rsid w:val="00E54F11"/>
    <w:rsid w:val="00E54F31"/>
    <w:rsid w:val="00E55350"/>
    <w:rsid w:val="00E556E9"/>
    <w:rsid w:val="00E5577D"/>
    <w:rsid w:val="00E55A5C"/>
    <w:rsid w:val="00E55A8B"/>
    <w:rsid w:val="00E55E1A"/>
    <w:rsid w:val="00E55FE8"/>
    <w:rsid w:val="00E56072"/>
    <w:rsid w:val="00E5628A"/>
    <w:rsid w:val="00E5629B"/>
    <w:rsid w:val="00E568A0"/>
    <w:rsid w:val="00E56A13"/>
    <w:rsid w:val="00E56ABA"/>
    <w:rsid w:val="00E56BF7"/>
    <w:rsid w:val="00E56C74"/>
    <w:rsid w:val="00E56CD1"/>
    <w:rsid w:val="00E56D1C"/>
    <w:rsid w:val="00E56F22"/>
    <w:rsid w:val="00E57057"/>
    <w:rsid w:val="00E57295"/>
    <w:rsid w:val="00E5735F"/>
    <w:rsid w:val="00E573D4"/>
    <w:rsid w:val="00E574FE"/>
    <w:rsid w:val="00E575E8"/>
    <w:rsid w:val="00E576AC"/>
    <w:rsid w:val="00E57A79"/>
    <w:rsid w:val="00E57C13"/>
    <w:rsid w:val="00E57C1F"/>
    <w:rsid w:val="00E57E7B"/>
    <w:rsid w:val="00E57EB5"/>
    <w:rsid w:val="00E60192"/>
    <w:rsid w:val="00E605C2"/>
    <w:rsid w:val="00E606E9"/>
    <w:rsid w:val="00E60790"/>
    <w:rsid w:val="00E608F1"/>
    <w:rsid w:val="00E60985"/>
    <w:rsid w:val="00E60ABA"/>
    <w:rsid w:val="00E60FB8"/>
    <w:rsid w:val="00E61243"/>
    <w:rsid w:val="00E61564"/>
    <w:rsid w:val="00E615BB"/>
    <w:rsid w:val="00E616AA"/>
    <w:rsid w:val="00E616D1"/>
    <w:rsid w:val="00E618AA"/>
    <w:rsid w:val="00E61D52"/>
    <w:rsid w:val="00E61DED"/>
    <w:rsid w:val="00E61F7D"/>
    <w:rsid w:val="00E621A1"/>
    <w:rsid w:val="00E621D2"/>
    <w:rsid w:val="00E6223A"/>
    <w:rsid w:val="00E62291"/>
    <w:rsid w:val="00E622F0"/>
    <w:rsid w:val="00E62318"/>
    <w:rsid w:val="00E62483"/>
    <w:rsid w:val="00E6282A"/>
    <w:rsid w:val="00E6287C"/>
    <w:rsid w:val="00E62B3F"/>
    <w:rsid w:val="00E62BF6"/>
    <w:rsid w:val="00E62C55"/>
    <w:rsid w:val="00E62E8E"/>
    <w:rsid w:val="00E62F38"/>
    <w:rsid w:val="00E62FB9"/>
    <w:rsid w:val="00E62FCA"/>
    <w:rsid w:val="00E63216"/>
    <w:rsid w:val="00E63224"/>
    <w:rsid w:val="00E6326E"/>
    <w:rsid w:val="00E633D1"/>
    <w:rsid w:val="00E63A00"/>
    <w:rsid w:val="00E63A75"/>
    <w:rsid w:val="00E63B6D"/>
    <w:rsid w:val="00E63FB7"/>
    <w:rsid w:val="00E6435A"/>
    <w:rsid w:val="00E64626"/>
    <w:rsid w:val="00E649FC"/>
    <w:rsid w:val="00E64A58"/>
    <w:rsid w:val="00E64B27"/>
    <w:rsid w:val="00E64B72"/>
    <w:rsid w:val="00E6516C"/>
    <w:rsid w:val="00E65208"/>
    <w:rsid w:val="00E65728"/>
    <w:rsid w:val="00E659E8"/>
    <w:rsid w:val="00E65B55"/>
    <w:rsid w:val="00E65BB8"/>
    <w:rsid w:val="00E65CDA"/>
    <w:rsid w:val="00E65D02"/>
    <w:rsid w:val="00E65E45"/>
    <w:rsid w:val="00E66192"/>
    <w:rsid w:val="00E6623F"/>
    <w:rsid w:val="00E669B5"/>
    <w:rsid w:val="00E66BC8"/>
    <w:rsid w:val="00E66D4C"/>
    <w:rsid w:val="00E66DE0"/>
    <w:rsid w:val="00E6720D"/>
    <w:rsid w:val="00E6736C"/>
    <w:rsid w:val="00E673EA"/>
    <w:rsid w:val="00E6764E"/>
    <w:rsid w:val="00E67A05"/>
    <w:rsid w:val="00E67B95"/>
    <w:rsid w:val="00E67C61"/>
    <w:rsid w:val="00E67D52"/>
    <w:rsid w:val="00E67E43"/>
    <w:rsid w:val="00E67EBF"/>
    <w:rsid w:val="00E67F85"/>
    <w:rsid w:val="00E7001F"/>
    <w:rsid w:val="00E70445"/>
    <w:rsid w:val="00E70457"/>
    <w:rsid w:val="00E705BC"/>
    <w:rsid w:val="00E70659"/>
    <w:rsid w:val="00E70704"/>
    <w:rsid w:val="00E70D1A"/>
    <w:rsid w:val="00E70F7D"/>
    <w:rsid w:val="00E713AB"/>
    <w:rsid w:val="00E7150B"/>
    <w:rsid w:val="00E7159D"/>
    <w:rsid w:val="00E715D6"/>
    <w:rsid w:val="00E71602"/>
    <w:rsid w:val="00E718D4"/>
    <w:rsid w:val="00E71C95"/>
    <w:rsid w:val="00E71DD5"/>
    <w:rsid w:val="00E72028"/>
    <w:rsid w:val="00E72094"/>
    <w:rsid w:val="00E721F4"/>
    <w:rsid w:val="00E72486"/>
    <w:rsid w:val="00E727E8"/>
    <w:rsid w:val="00E728AF"/>
    <w:rsid w:val="00E72969"/>
    <w:rsid w:val="00E72B60"/>
    <w:rsid w:val="00E72DBC"/>
    <w:rsid w:val="00E72E0D"/>
    <w:rsid w:val="00E72E51"/>
    <w:rsid w:val="00E72F23"/>
    <w:rsid w:val="00E7331E"/>
    <w:rsid w:val="00E7339D"/>
    <w:rsid w:val="00E734BA"/>
    <w:rsid w:val="00E73661"/>
    <w:rsid w:val="00E7376A"/>
    <w:rsid w:val="00E7376B"/>
    <w:rsid w:val="00E7387D"/>
    <w:rsid w:val="00E738A6"/>
    <w:rsid w:val="00E738BA"/>
    <w:rsid w:val="00E73C88"/>
    <w:rsid w:val="00E73ED8"/>
    <w:rsid w:val="00E74050"/>
    <w:rsid w:val="00E74224"/>
    <w:rsid w:val="00E74312"/>
    <w:rsid w:val="00E743E8"/>
    <w:rsid w:val="00E74C44"/>
    <w:rsid w:val="00E74FA2"/>
    <w:rsid w:val="00E751AC"/>
    <w:rsid w:val="00E751E8"/>
    <w:rsid w:val="00E753E5"/>
    <w:rsid w:val="00E754A3"/>
    <w:rsid w:val="00E75761"/>
    <w:rsid w:val="00E757E4"/>
    <w:rsid w:val="00E7597E"/>
    <w:rsid w:val="00E75A95"/>
    <w:rsid w:val="00E75A9C"/>
    <w:rsid w:val="00E75CAD"/>
    <w:rsid w:val="00E75CFD"/>
    <w:rsid w:val="00E7608F"/>
    <w:rsid w:val="00E76161"/>
    <w:rsid w:val="00E7620F"/>
    <w:rsid w:val="00E76265"/>
    <w:rsid w:val="00E76285"/>
    <w:rsid w:val="00E762F4"/>
    <w:rsid w:val="00E76317"/>
    <w:rsid w:val="00E76688"/>
    <w:rsid w:val="00E76755"/>
    <w:rsid w:val="00E76909"/>
    <w:rsid w:val="00E76B9A"/>
    <w:rsid w:val="00E76BC7"/>
    <w:rsid w:val="00E76DAE"/>
    <w:rsid w:val="00E76F64"/>
    <w:rsid w:val="00E76F9C"/>
    <w:rsid w:val="00E77022"/>
    <w:rsid w:val="00E771CF"/>
    <w:rsid w:val="00E7750B"/>
    <w:rsid w:val="00E77545"/>
    <w:rsid w:val="00E7767B"/>
    <w:rsid w:val="00E7782A"/>
    <w:rsid w:val="00E779C2"/>
    <w:rsid w:val="00E77AE2"/>
    <w:rsid w:val="00E77B2D"/>
    <w:rsid w:val="00E77D27"/>
    <w:rsid w:val="00E77F45"/>
    <w:rsid w:val="00E80081"/>
    <w:rsid w:val="00E80116"/>
    <w:rsid w:val="00E8018E"/>
    <w:rsid w:val="00E801A4"/>
    <w:rsid w:val="00E801AD"/>
    <w:rsid w:val="00E80343"/>
    <w:rsid w:val="00E8063D"/>
    <w:rsid w:val="00E80889"/>
    <w:rsid w:val="00E809EF"/>
    <w:rsid w:val="00E80AB2"/>
    <w:rsid w:val="00E80B71"/>
    <w:rsid w:val="00E80D70"/>
    <w:rsid w:val="00E80D78"/>
    <w:rsid w:val="00E80D9D"/>
    <w:rsid w:val="00E80DEB"/>
    <w:rsid w:val="00E80E62"/>
    <w:rsid w:val="00E8105D"/>
    <w:rsid w:val="00E812D7"/>
    <w:rsid w:val="00E8192F"/>
    <w:rsid w:val="00E819BE"/>
    <w:rsid w:val="00E81BCE"/>
    <w:rsid w:val="00E81E68"/>
    <w:rsid w:val="00E82049"/>
    <w:rsid w:val="00E82578"/>
    <w:rsid w:val="00E825D7"/>
    <w:rsid w:val="00E8320A"/>
    <w:rsid w:val="00E83463"/>
    <w:rsid w:val="00E8351B"/>
    <w:rsid w:val="00E83528"/>
    <w:rsid w:val="00E83619"/>
    <w:rsid w:val="00E83803"/>
    <w:rsid w:val="00E838DD"/>
    <w:rsid w:val="00E83929"/>
    <w:rsid w:val="00E83AD4"/>
    <w:rsid w:val="00E83B06"/>
    <w:rsid w:val="00E83FB5"/>
    <w:rsid w:val="00E840F9"/>
    <w:rsid w:val="00E8460E"/>
    <w:rsid w:val="00E846DC"/>
    <w:rsid w:val="00E847A6"/>
    <w:rsid w:val="00E848B6"/>
    <w:rsid w:val="00E84ABE"/>
    <w:rsid w:val="00E84BD8"/>
    <w:rsid w:val="00E84C24"/>
    <w:rsid w:val="00E84DE2"/>
    <w:rsid w:val="00E8501C"/>
    <w:rsid w:val="00E851B3"/>
    <w:rsid w:val="00E8526F"/>
    <w:rsid w:val="00E852EB"/>
    <w:rsid w:val="00E854CD"/>
    <w:rsid w:val="00E855F9"/>
    <w:rsid w:val="00E859D8"/>
    <w:rsid w:val="00E85AD7"/>
    <w:rsid w:val="00E85B7B"/>
    <w:rsid w:val="00E85F06"/>
    <w:rsid w:val="00E86001"/>
    <w:rsid w:val="00E86025"/>
    <w:rsid w:val="00E863A6"/>
    <w:rsid w:val="00E8643B"/>
    <w:rsid w:val="00E866DA"/>
    <w:rsid w:val="00E86A1D"/>
    <w:rsid w:val="00E86A94"/>
    <w:rsid w:val="00E8798D"/>
    <w:rsid w:val="00E87CFE"/>
    <w:rsid w:val="00E90013"/>
    <w:rsid w:val="00E90108"/>
    <w:rsid w:val="00E90401"/>
    <w:rsid w:val="00E905F4"/>
    <w:rsid w:val="00E9067B"/>
    <w:rsid w:val="00E9093E"/>
    <w:rsid w:val="00E90987"/>
    <w:rsid w:val="00E90B08"/>
    <w:rsid w:val="00E90C52"/>
    <w:rsid w:val="00E90D75"/>
    <w:rsid w:val="00E90D93"/>
    <w:rsid w:val="00E90FCE"/>
    <w:rsid w:val="00E90FDF"/>
    <w:rsid w:val="00E91036"/>
    <w:rsid w:val="00E91388"/>
    <w:rsid w:val="00E91908"/>
    <w:rsid w:val="00E9194F"/>
    <w:rsid w:val="00E91B0E"/>
    <w:rsid w:val="00E91C71"/>
    <w:rsid w:val="00E91CCC"/>
    <w:rsid w:val="00E9205C"/>
    <w:rsid w:val="00E920F7"/>
    <w:rsid w:val="00E921B5"/>
    <w:rsid w:val="00E92263"/>
    <w:rsid w:val="00E923C1"/>
    <w:rsid w:val="00E9258D"/>
    <w:rsid w:val="00E925B8"/>
    <w:rsid w:val="00E927FF"/>
    <w:rsid w:val="00E92BF8"/>
    <w:rsid w:val="00E92CB5"/>
    <w:rsid w:val="00E92DCB"/>
    <w:rsid w:val="00E92F1F"/>
    <w:rsid w:val="00E92F88"/>
    <w:rsid w:val="00E93079"/>
    <w:rsid w:val="00E9321B"/>
    <w:rsid w:val="00E932F0"/>
    <w:rsid w:val="00E936BF"/>
    <w:rsid w:val="00E937C4"/>
    <w:rsid w:val="00E939DA"/>
    <w:rsid w:val="00E93AB1"/>
    <w:rsid w:val="00E93B06"/>
    <w:rsid w:val="00E93BBE"/>
    <w:rsid w:val="00E93C49"/>
    <w:rsid w:val="00E93F74"/>
    <w:rsid w:val="00E9403F"/>
    <w:rsid w:val="00E9438A"/>
    <w:rsid w:val="00E9482D"/>
    <w:rsid w:val="00E94850"/>
    <w:rsid w:val="00E94EDE"/>
    <w:rsid w:val="00E94F52"/>
    <w:rsid w:val="00E94F68"/>
    <w:rsid w:val="00E95217"/>
    <w:rsid w:val="00E9542B"/>
    <w:rsid w:val="00E954FD"/>
    <w:rsid w:val="00E95616"/>
    <w:rsid w:val="00E9564F"/>
    <w:rsid w:val="00E95730"/>
    <w:rsid w:val="00E95936"/>
    <w:rsid w:val="00E95E2B"/>
    <w:rsid w:val="00E95EFB"/>
    <w:rsid w:val="00E96181"/>
    <w:rsid w:val="00E962FB"/>
    <w:rsid w:val="00E96397"/>
    <w:rsid w:val="00E96558"/>
    <w:rsid w:val="00E965DE"/>
    <w:rsid w:val="00E96611"/>
    <w:rsid w:val="00E96DA2"/>
    <w:rsid w:val="00E96FA2"/>
    <w:rsid w:val="00E971E8"/>
    <w:rsid w:val="00E973D7"/>
    <w:rsid w:val="00E9741B"/>
    <w:rsid w:val="00E978B6"/>
    <w:rsid w:val="00E97BFE"/>
    <w:rsid w:val="00E97C1E"/>
    <w:rsid w:val="00E97DDB"/>
    <w:rsid w:val="00E97DE2"/>
    <w:rsid w:val="00E97EE8"/>
    <w:rsid w:val="00E97FE6"/>
    <w:rsid w:val="00EA007F"/>
    <w:rsid w:val="00EA0231"/>
    <w:rsid w:val="00EA0255"/>
    <w:rsid w:val="00EA0A2F"/>
    <w:rsid w:val="00EA0AC7"/>
    <w:rsid w:val="00EA0B00"/>
    <w:rsid w:val="00EA0BEA"/>
    <w:rsid w:val="00EA0FE1"/>
    <w:rsid w:val="00EA135C"/>
    <w:rsid w:val="00EA148F"/>
    <w:rsid w:val="00EA15D2"/>
    <w:rsid w:val="00EA16D8"/>
    <w:rsid w:val="00EA170F"/>
    <w:rsid w:val="00EA17B9"/>
    <w:rsid w:val="00EA1E1F"/>
    <w:rsid w:val="00EA2042"/>
    <w:rsid w:val="00EA21CC"/>
    <w:rsid w:val="00EA28C6"/>
    <w:rsid w:val="00EA2AF7"/>
    <w:rsid w:val="00EA2C0D"/>
    <w:rsid w:val="00EA2EFE"/>
    <w:rsid w:val="00EA300D"/>
    <w:rsid w:val="00EA34AD"/>
    <w:rsid w:val="00EA3638"/>
    <w:rsid w:val="00EA375F"/>
    <w:rsid w:val="00EA3A8D"/>
    <w:rsid w:val="00EA3B2C"/>
    <w:rsid w:val="00EA3BB5"/>
    <w:rsid w:val="00EA3BDB"/>
    <w:rsid w:val="00EA3C68"/>
    <w:rsid w:val="00EA3E1C"/>
    <w:rsid w:val="00EA3E90"/>
    <w:rsid w:val="00EA3FCD"/>
    <w:rsid w:val="00EA45CB"/>
    <w:rsid w:val="00EA46E2"/>
    <w:rsid w:val="00EA4D51"/>
    <w:rsid w:val="00EA4DF2"/>
    <w:rsid w:val="00EA52DE"/>
    <w:rsid w:val="00EA5841"/>
    <w:rsid w:val="00EA5954"/>
    <w:rsid w:val="00EA5C37"/>
    <w:rsid w:val="00EA5CC5"/>
    <w:rsid w:val="00EA5D06"/>
    <w:rsid w:val="00EA5E0F"/>
    <w:rsid w:val="00EA6120"/>
    <w:rsid w:val="00EA613A"/>
    <w:rsid w:val="00EA63E1"/>
    <w:rsid w:val="00EA642B"/>
    <w:rsid w:val="00EA6455"/>
    <w:rsid w:val="00EA6682"/>
    <w:rsid w:val="00EA698E"/>
    <w:rsid w:val="00EA6B8A"/>
    <w:rsid w:val="00EA6DCE"/>
    <w:rsid w:val="00EA6EE9"/>
    <w:rsid w:val="00EA6F52"/>
    <w:rsid w:val="00EA72F3"/>
    <w:rsid w:val="00EA73E2"/>
    <w:rsid w:val="00EA7558"/>
    <w:rsid w:val="00EA7681"/>
    <w:rsid w:val="00EA7BCF"/>
    <w:rsid w:val="00EA7BD4"/>
    <w:rsid w:val="00EA7C6C"/>
    <w:rsid w:val="00EA7D4E"/>
    <w:rsid w:val="00EA7ED8"/>
    <w:rsid w:val="00EA7EEA"/>
    <w:rsid w:val="00EB00C4"/>
    <w:rsid w:val="00EB0127"/>
    <w:rsid w:val="00EB01EF"/>
    <w:rsid w:val="00EB0303"/>
    <w:rsid w:val="00EB0406"/>
    <w:rsid w:val="00EB0656"/>
    <w:rsid w:val="00EB0A74"/>
    <w:rsid w:val="00EB0EE2"/>
    <w:rsid w:val="00EB0FEC"/>
    <w:rsid w:val="00EB11C2"/>
    <w:rsid w:val="00EB1373"/>
    <w:rsid w:val="00EB142F"/>
    <w:rsid w:val="00EB18D2"/>
    <w:rsid w:val="00EB1E8A"/>
    <w:rsid w:val="00EB1EB2"/>
    <w:rsid w:val="00EB21E2"/>
    <w:rsid w:val="00EB2275"/>
    <w:rsid w:val="00EB22C1"/>
    <w:rsid w:val="00EB257C"/>
    <w:rsid w:val="00EB25AF"/>
    <w:rsid w:val="00EB27EF"/>
    <w:rsid w:val="00EB2C4B"/>
    <w:rsid w:val="00EB2DA6"/>
    <w:rsid w:val="00EB2F58"/>
    <w:rsid w:val="00EB31C7"/>
    <w:rsid w:val="00EB31D3"/>
    <w:rsid w:val="00EB324E"/>
    <w:rsid w:val="00EB32E1"/>
    <w:rsid w:val="00EB35C9"/>
    <w:rsid w:val="00EB3918"/>
    <w:rsid w:val="00EB3DE4"/>
    <w:rsid w:val="00EB3F3D"/>
    <w:rsid w:val="00EB4083"/>
    <w:rsid w:val="00EB409E"/>
    <w:rsid w:val="00EB4339"/>
    <w:rsid w:val="00EB4375"/>
    <w:rsid w:val="00EB43BC"/>
    <w:rsid w:val="00EB459C"/>
    <w:rsid w:val="00EB4678"/>
    <w:rsid w:val="00EB486B"/>
    <w:rsid w:val="00EB487D"/>
    <w:rsid w:val="00EB4B7D"/>
    <w:rsid w:val="00EB4C88"/>
    <w:rsid w:val="00EB4D92"/>
    <w:rsid w:val="00EB5086"/>
    <w:rsid w:val="00EB5148"/>
    <w:rsid w:val="00EB51E0"/>
    <w:rsid w:val="00EB5235"/>
    <w:rsid w:val="00EB5649"/>
    <w:rsid w:val="00EB5720"/>
    <w:rsid w:val="00EB58D7"/>
    <w:rsid w:val="00EB5AC1"/>
    <w:rsid w:val="00EB5C55"/>
    <w:rsid w:val="00EB6035"/>
    <w:rsid w:val="00EB60C2"/>
    <w:rsid w:val="00EB6206"/>
    <w:rsid w:val="00EB6217"/>
    <w:rsid w:val="00EB6233"/>
    <w:rsid w:val="00EB655E"/>
    <w:rsid w:val="00EB6690"/>
    <w:rsid w:val="00EB6906"/>
    <w:rsid w:val="00EB6C40"/>
    <w:rsid w:val="00EB6C62"/>
    <w:rsid w:val="00EB6CC1"/>
    <w:rsid w:val="00EB6CE9"/>
    <w:rsid w:val="00EB7110"/>
    <w:rsid w:val="00EB7457"/>
    <w:rsid w:val="00EB7B51"/>
    <w:rsid w:val="00EB7C76"/>
    <w:rsid w:val="00EB7C8A"/>
    <w:rsid w:val="00EB7D76"/>
    <w:rsid w:val="00EB7DA4"/>
    <w:rsid w:val="00EB7E89"/>
    <w:rsid w:val="00EB7E93"/>
    <w:rsid w:val="00EB7E9A"/>
    <w:rsid w:val="00EB7EED"/>
    <w:rsid w:val="00EB7FC1"/>
    <w:rsid w:val="00EC00A6"/>
    <w:rsid w:val="00EC02A0"/>
    <w:rsid w:val="00EC031C"/>
    <w:rsid w:val="00EC0428"/>
    <w:rsid w:val="00EC0A0D"/>
    <w:rsid w:val="00EC139D"/>
    <w:rsid w:val="00EC143D"/>
    <w:rsid w:val="00EC1636"/>
    <w:rsid w:val="00EC178A"/>
    <w:rsid w:val="00EC17A0"/>
    <w:rsid w:val="00EC1877"/>
    <w:rsid w:val="00EC1C1E"/>
    <w:rsid w:val="00EC205E"/>
    <w:rsid w:val="00EC2205"/>
    <w:rsid w:val="00EC236D"/>
    <w:rsid w:val="00EC238F"/>
    <w:rsid w:val="00EC2428"/>
    <w:rsid w:val="00EC273D"/>
    <w:rsid w:val="00EC2780"/>
    <w:rsid w:val="00EC2C1F"/>
    <w:rsid w:val="00EC2C55"/>
    <w:rsid w:val="00EC2FCF"/>
    <w:rsid w:val="00EC3012"/>
    <w:rsid w:val="00EC3113"/>
    <w:rsid w:val="00EC328A"/>
    <w:rsid w:val="00EC3472"/>
    <w:rsid w:val="00EC35EB"/>
    <w:rsid w:val="00EC36B1"/>
    <w:rsid w:val="00EC3F45"/>
    <w:rsid w:val="00EC41C8"/>
    <w:rsid w:val="00EC4373"/>
    <w:rsid w:val="00EC489B"/>
    <w:rsid w:val="00EC4973"/>
    <w:rsid w:val="00EC49D5"/>
    <w:rsid w:val="00EC4A1D"/>
    <w:rsid w:val="00EC4AC9"/>
    <w:rsid w:val="00EC4BD4"/>
    <w:rsid w:val="00EC4E63"/>
    <w:rsid w:val="00EC52F8"/>
    <w:rsid w:val="00EC5599"/>
    <w:rsid w:val="00EC5ADF"/>
    <w:rsid w:val="00EC5E19"/>
    <w:rsid w:val="00EC5EEE"/>
    <w:rsid w:val="00EC5F08"/>
    <w:rsid w:val="00EC5FDE"/>
    <w:rsid w:val="00EC60D6"/>
    <w:rsid w:val="00EC6128"/>
    <w:rsid w:val="00EC6167"/>
    <w:rsid w:val="00EC6561"/>
    <w:rsid w:val="00EC657A"/>
    <w:rsid w:val="00EC674A"/>
    <w:rsid w:val="00EC6A93"/>
    <w:rsid w:val="00EC6E0F"/>
    <w:rsid w:val="00EC6F45"/>
    <w:rsid w:val="00EC735E"/>
    <w:rsid w:val="00EC73F5"/>
    <w:rsid w:val="00EC74E8"/>
    <w:rsid w:val="00EC797D"/>
    <w:rsid w:val="00EC7BA5"/>
    <w:rsid w:val="00EC7D7B"/>
    <w:rsid w:val="00EC7E69"/>
    <w:rsid w:val="00ED0162"/>
    <w:rsid w:val="00ED0389"/>
    <w:rsid w:val="00ED05CF"/>
    <w:rsid w:val="00ED0CE1"/>
    <w:rsid w:val="00ED0DB9"/>
    <w:rsid w:val="00ED0E55"/>
    <w:rsid w:val="00ED0F7A"/>
    <w:rsid w:val="00ED104A"/>
    <w:rsid w:val="00ED1050"/>
    <w:rsid w:val="00ED106A"/>
    <w:rsid w:val="00ED1298"/>
    <w:rsid w:val="00ED138B"/>
    <w:rsid w:val="00ED13FA"/>
    <w:rsid w:val="00ED1402"/>
    <w:rsid w:val="00ED15C7"/>
    <w:rsid w:val="00ED1859"/>
    <w:rsid w:val="00ED188A"/>
    <w:rsid w:val="00ED1A95"/>
    <w:rsid w:val="00ED1B32"/>
    <w:rsid w:val="00ED1B3A"/>
    <w:rsid w:val="00ED2023"/>
    <w:rsid w:val="00ED21FC"/>
    <w:rsid w:val="00ED2547"/>
    <w:rsid w:val="00ED2623"/>
    <w:rsid w:val="00ED266D"/>
    <w:rsid w:val="00ED281E"/>
    <w:rsid w:val="00ED2B06"/>
    <w:rsid w:val="00ED2C44"/>
    <w:rsid w:val="00ED2DBA"/>
    <w:rsid w:val="00ED2E9A"/>
    <w:rsid w:val="00ED304B"/>
    <w:rsid w:val="00ED3293"/>
    <w:rsid w:val="00ED3493"/>
    <w:rsid w:val="00ED3787"/>
    <w:rsid w:val="00ED3858"/>
    <w:rsid w:val="00ED3C2B"/>
    <w:rsid w:val="00ED3C7C"/>
    <w:rsid w:val="00ED3DEC"/>
    <w:rsid w:val="00ED3F98"/>
    <w:rsid w:val="00ED403C"/>
    <w:rsid w:val="00ED41A2"/>
    <w:rsid w:val="00ED4339"/>
    <w:rsid w:val="00ED4555"/>
    <w:rsid w:val="00ED48C7"/>
    <w:rsid w:val="00ED4A7D"/>
    <w:rsid w:val="00ED4C3F"/>
    <w:rsid w:val="00ED505A"/>
    <w:rsid w:val="00ED543E"/>
    <w:rsid w:val="00ED557E"/>
    <w:rsid w:val="00ED58E7"/>
    <w:rsid w:val="00ED59F0"/>
    <w:rsid w:val="00ED5E3C"/>
    <w:rsid w:val="00ED5F55"/>
    <w:rsid w:val="00ED61D3"/>
    <w:rsid w:val="00ED65E2"/>
    <w:rsid w:val="00ED69D2"/>
    <w:rsid w:val="00ED69DA"/>
    <w:rsid w:val="00ED69EA"/>
    <w:rsid w:val="00ED6A10"/>
    <w:rsid w:val="00ED6AA3"/>
    <w:rsid w:val="00ED6AC1"/>
    <w:rsid w:val="00ED6FA3"/>
    <w:rsid w:val="00ED715E"/>
    <w:rsid w:val="00ED7167"/>
    <w:rsid w:val="00ED738C"/>
    <w:rsid w:val="00ED752E"/>
    <w:rsid w:val="00ED7A11"/>
    <w:rsid w:val="00ED7A62"/>
    <w:rsid w:val="00ED7B82"/>
    <w:rsid w:val="00ED7C5B"/>
    <w:rsid w:val="00ED7D33"/>
    <w:rsid w:val="00ED7D47"/>
    <w:rsid w:val="00ED7E7C"/>
    <w:rsid w:val="00ED7F39"/>
    <w:rsid w:val="00ED7FB4"/>
    <w:rsid w:val="00EE01E9"/>
    <w:rsid w:val="00EE030D"/>
    <w:rsid w:val="00EE0332"/>
    <w:rsid w:val="00EE038D"/>
    <w:rsid w:val="00EE048E"/>
    <w:rsid w:val="00EE0630"/>
    <w:rsid w:val="00EE0AB4"/>
    <w:rsid w:val="00EE0B68"/>
    <w:rsid w:val="00EE0D0D"/>
    <w:rsid w:val="00EE0DAB"/>
    <w:rsid w:val="00EE0EA4"/>
    <w:rsid w:val="00EE13BE"/>
    <w:rsid w:val="00EE1506"/>
    <w:rsid w:val="00EE1867"/>
    <w:rsid w:val="00EE1984"/>
    <w:rsid w:val="00EE1ADF"/>
    <w:rsid w:val="00EE1D97"/>
    <w:rsid w:val="00EE1E59"/>
    <w:rsid w:val="00EE2029"/>
    <w:rsid w:val="00EE263F"/>
    <w:rsid w:val="00EE29B7"/>
    <w:rsid w:val="00EE2B83"/>
    <w:rsid w:val="00EE2E1C"/>
    <w:rsid w:val="00EE2FEE"/>
    <w:rsid w:val="00EE3180"/>
    <w:rsid w:val="00EE359D"/>
    <w:rsid w:val="00EE366B"/>
    <w:rsid w:val="00EE390A"/>
    <w:rsid w:val="00EE40ED"/>
    <w:rsid w:val="00EE4303"/>
    <w:rsid w:val="00EE43F5"/>
    <w:rsid w:val="00EE4777"/>
    <w:rsid w:val="00EE4CB1"/>
    <w:rsid w:val="00EE5118"/>
    <w:rsid w:val="00EE55D6"/>
    <w:rsid w:val="00EE5A4A"/>
    <w:rsid w:val="00EE5A9A"/>
    <w:rsid w:val="00EE5BB6"/>
    <w:rsid w:val="00EE5FDE"/>
    <w:rsid w:val="00EE66B0"/>
    <w:rsid w:val="00EE6845"/>
    <w:rsid w:val="00EE6A77"/>
    <w:rsid w:val="00EE6CE6"/>
    <w:rsid w:val="00EE6EF4"/>
    <w:rsid w:val="00EE6F1C"/>
    <w:rsid w:val="00EE733A"/>
    <w:rsid w:val="00EE73B3"/>
    <w:rsid w:val="00EE76FD"/>
    <w:rsid w:val="00EE7761"/>
    <w:rsid w:val="00EE7AB7"/>
    <w:rsid w:val="00EE7B49"/>
    <w:rsid w:val="00EE7C20"/>
    <w:rsid w:val="00EE7DD9"/>
    <w:rsid w:val="00EF012D"/>
    <w:rsid w:val="00EF02C8"/>
    <w:rsid w:val="00EF02F7"/>
    <w:rsid w:val="00EF0394"/>
    <w:rsid w:val="00EF043E"/>
    <w:rsid w:val="00EF0882"/>
    <w:rsid w:val="00EF119B"/>
    <w:rsid w:val="00EF1515"/>
    <w:rsid w:val="00EF1742"/>
    <w:rsid w:val="00EF17CB"/>
    <w:rsid w:val="00EF17CC"/>
    <w:rsid w:val="00EF1820"/>
    <w:rsid w:val="00EF1E77"/>
    <w:rsid w:val="00EF2000"/>
    <w:rsid w:val="00EF2182"/>
    <w:rsid w:val="00EF2254"/>
    <w:rsid w:val="00EF265D"/>
    <w:rsid w:val="00EF2703"/>
    <w:rsid w:val="00EF27CB"/>
    <w:rsid w:val="00EF2896"/>
    <w:rsid w:val="00EF2A95"/>
    <w:rsid w:val="00EF2B10"/>
    <w:rsid w:val="00EF2B1E"/>
    <w:rsid w:val="00EF2B42"/>
    <w:rsid w:val="00EF2F51"/>
    <w:rsid w:val="00EF2FCE"/>
    <w:rsid w:val="00EF3044"/>
    <w:rsid w:val="00EF3796"/>
    <w:rsid w:val="00EF3808"/>
    <w:rsid w:val="00EF3969"/>
    <w:rsid w:val="00EF3AA2"/>
    <w:rsid w:val="00EF3CD4"/>
    <w:rsid w:val="00EF3D4E"/>
    <w:rsid w:val="00EF3DC5"/>
    <w:rsid w:val="00EF3E52"/>
    <w:rsid w:val="00EF40DE"/>
    <w:rsid w:val="00EF471E"/>
    <w:rsid w:val="00EF49FE"/>
    <w:rsid w:val="00EF4B01"/>
    <w:rsid w:val="00EF4B42"/>
    <w:rsid w:val="00EF4E18"/>
    <w:rsid w:val="00EF5214"/>
    <w:rsid w:val="00EF52BD"/>
    <w:rsid w:val="00EF56B5"/>
    <w:rsid w:val="00EF5775"/>
    <w:rsid w:val="00EF577C"/>
    <w:rsid w:val="00EF57D1"/>
    <w:rsid w:val="00EF58D5"/>
    <w:rsid w:val="00EF5A28"/>
    <w:rsid w:val="00EF5C33"/>
    <w:rsid w:val="00EF5CD3"/>
    <w:rsid w:val="00EF5FE2"/>
    <w:rsid w:val="00EF6056"/>
    <w:rsid w:val="00EF60C5"/>
    <w:rsid w:val="00EF6103"/>
    <w:rsid w:val="00EF624B"/>
    <w:rsid w:val="00EF6366"/>
    <w:rsid w:val="00EF63A5"/>
    <w:rsid w:val="00EF6451"/>
    <w:rsid w:val="00EF64CD"/>
    <w:rsid w:val="00EF654C"/>
    <w:rsid w:val="00EF6745"/>
    <w:rsid w:val="00EF6B6B"/>
    <w:rsid w:val="00EF6C89"/>
    <w:rsid w:val="00EF7389"/>
    <w:rsid w:val="00EF7678"/>
    <w:rsid w:val="00EF77FA"/>
    <w:rsid w:val="00EF7958"/>
    <w:rsid w:val="00EF7A1F"/>
    <w:rsid w:val="00EF7AC2"/>
    <w:rsid w:val="00EF7AFD"/>
    <w:rsid w:val="00EF7B33"/>
    <w:rsid w:val="00EF7B87"/>
    <w:rsid w:val="00EF7C47"/>
    <w:rsid w:val="00EF7D14"/>
    <w:rsid w:val="00EF7E6C"/>
    <w:rsid w:val="00F0005D"/>
    <w:rsid w:val="00F00148"/>
    <w:rsid w:val="00F00921"/>
    <w:rsid w:val="00F009FA"/>
    <w:rsid w:val="00F00A72"/>
    <w:rsid w:val="00F01311"/>
    <w:rsid w:val="00F0137C"/>
    <w:rsid w:val="00F01413"/>
    <w:rsid w:val="00F016EA"/>
    <w:rsid w:val="00F01AAA"/>
    <w:rsid w:val="00F01F03"/>
    <w:rsid w:val="00F01F43"/>
    <w:rsid w:val="00F01FD2"/>
    <w:rsid w:val="00F0201C"/>
    <w:rsid w:val="00F0203E"/>
    <w:rsid w:val="00F02048"/>
    <w:rsid w:val="00F02106"/>
    <w:rsid w:val="00F02127"/>
    <w:rsid w:val="00F02167"/>
    <w:rsid w:val="00F02962"/>
    <w:rsid w:val="00F02983"/>
    <w:rsid w:val="00F02CA1"/>
    <w:rsid w:val="00F02CF8"/>
    <w:rsid w:val="00F02D34"/>
    <w:rsid w:val="00F02E3C"/>
    <w:rsid w:val="00F02E83"/>
    <w:rsid w:val="00F02E91"/>
    <w:rsid w:val="00F03038"/>
    <w:rsid w:val="00F03112"/>
    <w:rsid w:val="00F03327"/>
    <w:rsid w:val="00F036C7"/>
    <w:rsid w:val="00F038EC"/>
    <w:rsid w:val="00F039CE"/>
    <w:rsid w:val="00F039F2"/>
    <w:rsid w:val="00F03A30"/>
    <w:rsid w:val="00F03A42"/>
    <w:rsid w:val="00F03AB7"/>
    <w:rsid w:val="00F03B8A"/>
    <w:rsid w:val="00F03D67"/>
    <w:rsid w:val="00F03ECA"/>
    <w:rsid w:val="00F041BE"/>
    <w:rsid w:val="00F04603"/>
    <w:rsid w:val="00F0472C"/>
    <w:rsid w:val="00F04A34"/>
    <w:rsid w:val="00F04ABA"/>
    <w:rsid w:val="00F04B0C"/>
    <w:rsid w:val="00F04FCE"/>
    <w:rsid w:val="00F05265"/>
    <w:rsid w:val="00F05720"/>
    <w:rsid w:val="00F0573C"/>
    <w:rsid w:val="00F0577C"/>
    <w:rsid w:val="00F05C53"/>
    <w:rsid w:val="00F05D78"/>
    <w:rsid w:val="00F06060"/>
    <w:rsid w:val="00F0618F"/>
    <w:rsid w:val="00F065D0"/>
    <w:rsid w:val="00F06CB5"/>
    <w:rsid w:val="00F06CD5"/>
    <w:rsid w:val="00F06E2F"/>
    <w:rsid w:val="00F06EBD"/>
    <w:rsid w:val="00F0727E"/>
    <w:rsid w:val="00F072B6"/>
    <w:rsid w:val="00F073BD"/>
    <w:rsid w:val="00F07705"/>
    <w:rsid w:val="00F07BB0"/>
    <w:rsid w:val="00F07D4A"/>
    <w:rsid w:val="00F07D5E"/>
    <w:rsid w:val="00F07DEE"/>
    <w:rsid w:val="00F07E98"/>
    <w:rsid w:val="00F07ED4"/>
    <w:rsid w:val="00F07F4D"/>
    <w:rsid w:val="00F100CE"/>
    <w:rsid w:val="00F10210"/>
    <w:rsid w:val="00F10495"/>
    <w:rsid w:val="00F104C3"/>
    <w:rsid w:val="00F1093A"/>
    <w:rsid w:val="00F1098F"/>
    <w:rsid w:val="00F10A2B"/>
    <w:rsid w:val="00F10A38"/>
    <w:rsid w:val="00F10EF6"/>
    <w:rsid w:val="00F110C3"/>
    <w:rsid w:val="00F110D2"/>
    <w:rsid w:val="00F11137"/>
    <w:rsid w:val="00F11152"/>
    <w:rsid w:val="00F112E4"/>
    <w:rsid w:val="00F1156A"/>
    <w:rsid w:val="00F11708"/>
    <w:rsid w:val="00F1183F"/>
    <w:rsid w:val="00F11ADD"/>
    <w:rsid w:val="00F11D19"/>
    <w:rsid w:val="00F11E26"/>
    <w:rsid w:val="00F1269B"/>
    <w:rsid w:val="00F12772"/>
    <w:rsid w:val="00F12A48"/>
    <w:rsid w:val="00F12A4B"/>
    <w:rsid w:val="00F12B1F"/>
    <w:rsid w:val="00F134D4"/>
    <w:rsid w:val="00F13540"/>
    <w:rsid w:val="00F136CB"/>
    <w:rsid w:val="00F13BCA"/>
    <w:rsid w:val="00F13E1C"/>
    <w:rsid w:val="00F1421F"/>
    <w:rsid w:val="00F14664"/>
    <w:rsid w:val="00F147B7"/>
    <w:rsid w:val="00F1485D"/>
    <w:rsid w:val="00F14A69"/>
    <w:rsid w:val="00F14B8F"/>
    <w:rsid w:val="00F15122"/>
    <w:rsid w:val="00F1513E"/>
    <w:rsid w:val="00F151DB"/>
    <w:rsid w:val="00F15245"/>
    <w:rsid w:val="00F15493"/>
    <w:rsid w:val="00F1555E"/>
    <w:rsid w:val="00F156FD"/>
    <w:rsid w:val="00F15916"/>
    <w:rsid w:val="00F15B3B"/>
    <w:rsid w:val="00F15B76"/>
    <w:rsid w:val="00F15D27"/>
    <w:rsid w:val="00F15D31"/>
    <w:rsid w:val="00F16602"/>
    <w:rsid w:val="00F16A15"/>
    <w:rsid w:val="00F16E29"/>
    <w:rsid w:val="00F16EE5"/>
    <w:rsid w:val="00F17076"/>
    <w:rsid w:val="00F170E5"/>
    <w:rsid w:val="00F17107"/>
    <w:rsid w:val="00F173A2"/>
    <w:rsid w:val="00F1740B"/>
    <w:rsid w:val="00F174D9"/>
    <w:rsid w:val="00F17C19"/>
    <w:rsid w:val="00F17C8C"/>
    <w:rsid w:val="00F17CFF"/>
    <w:rsid w:val="00F201CC"/>
    <w:rsid w:val="00F20277"/>
    <w:rsid w:val="00F20646"/>
    <w:rsid w:val="00F206FC"/>
    <w:rsid w:val="00F20781"/>
    <w:rsid w:val="00F20B10"/>
    <w:rsid w:val="00F20E9A"/>
    <w:rsid w:val="00F210BD"/>
    <w:rsid w:val="00F210E9"/>
    <w:rsid w:val="00F2115A"/>
    <w:rsid w:val="00F2117B"/>
    <w:rsid w:val="00F2139B"/>
    <w:rsid w:val="00F213E1"/>
    <w:rsid w:val="00F213E2"/>
    <w:rsid w:val="00F21444"/>
    <w:rsid w:val="00F215F9"/>
    <w:rsid w:val="00F21757"/>
    <w:rsid w:val="00F218C2"/>
    <w:rsid w:val="00F219B6"/>
    <w:rsid w:val="00F219F2"/>
    <w:rsid w:val="00F21BD5"/>
    <w:rsid w:val="00F21C74"/>
    <w:rsid w:val="00F21C93"/>
    <w:rsid w:val="00F21F9B"/>
    <w:rsid w:val="00F2235D"/>
    <w:rsid w:val="00F225D8"/>
    <w:rsid w:val="00F22889"/>
    <w:rsid w:val="00F2292A"/>
    <w:rsid w:val="00F22CCE"/>
    <w:rsid w:val="00F22D4A"/>
    <w:rsid w:val="00F22E33"/>
    <w:rsid w:val="00F22E36"/>
    <w:rsid w:val="00F22ED4"/>
    <w:rsid w:val="00F231AB"/>
    <w:rsid w:val="00F2381F"/>
    <w:rsid w:val="00F239DF"/>
    <w:rsid w:val="00F23A38"/>
    <w:rsid w:val="00F23B9D"/>
    <w:rsid w:val="00F23E68"/>
    <w:rsid w:val="00F23F58"/>
    <w:rsid w:val="00F24031"/>
    <w:rsid w:val="00F241E6"/>
    <w:rsid w:val="00F2434B"/>
    <w:rsid w:val="00F2437C"/>
    <w:rsid w:val="00F243C2"/>
    <w:rsid w:val="00F2455C"/>
    <w:rsid w:val="00F245B4"/>
    <w:rsid w:val="00F2470A"/>
    <w:rsid w:val="00F24877"/>
    <w:rsid w:val="00F2488F"/>
    <w:rsid w:val="00F248E4"/>
    <w:rsid w:val="00F24B99"/>
    <w:rsid w:val="00F24C9A"/>
    <w:rsid w:val="00F24FD1"/>
    <w:rsid w:val="00F25105"/>
    <w:rsid w:val="00F252A5"/>
    <w:rsid w:val="00F254D4"/>
    <w:rsid w:val="00F258FC"/>
    <w:rsid w:val="00F2590B"/>
    <w:rsid w:val="00F2598F"/>
    <w:rsid w:val="00F25A5B"/>
    <w:rsid w:val="00F25B18"/>
    <w:rsid w:val="00F25C91"/>
    <w:rsid w:val="00F25DD3"/>
    <w:rsid w:val="00F25DF8"/>
    <w:rsid w:val="00F25E69"/>
    <w:rsid w:val="00F261FC"/>
    <w:rsid w:val="00F26419"/>
    <w:rsid w:val="00F266CE"/>
    <w:rsid w:val="00F26978"/>
    <w:rsid w:val="00F26B73"/>
    <w:rsid w:val="00F26CA5"/>
    <w:rsid w:val="00F26E04"/>
    <w:rsid w:val="00F2706A"/>
    <w:rsid w:val="00F2707F"/>
    <w:rsid w:val="00F278FC"/>
    <w:rsid w:val="00F27925"/>
    <w:rsid w:val="00F279ED"/>
    <w:rsid w:val="00F27A77"/>
    <w:rsid w:val="00F27B2D"/>
    <w:rsid w:val="00F27C4B"/>
    <w:rsid w:val="00F27CCF"/>
    <w:rsid w:val="00F27E73"/>
    <w:rsid w:val="00F301BC"/>
    <w:rsid w:val="00F30582"/>
    <w:rsid w:val="00F306B6"/>
    <w:rsid w:val="00F30A65"/>
    <w:rsid w:val="00F30A91"/>
    <w:rsid w:val="00F30AA4"/>
    <w:rsid w:val="00F30B7A"/>
    <w:rsid w:val="00F30CED"/>
    <w:rsid w:val="00F30F17"/>
    <w:rsid w:val="00F30F7F"/>
    <w:rsid w:val="00F314E1"/>
    <w:rsid w:val="00F3158C"/>
    <w:rsid w:val="00F316CE"/>
    <w:rsid w:val="00F31895"/>
    <w:rsid w:val="00F31D7B"/>
    <w:rsid w:val="00F31DB8"/>
    <w:rsid w:val="00F31E11"/>
    <w:rsid w:val="00F31FD0"/>
    <w:rsid w:val="00F3217B"/>
    <w:rsid w:val="00F328C4"/>
    <w:rsid w:val="00F32A56"/>
    <w:rsid w:val="00F32ABA"/>
    <w:rsid w:val="00F32B88"/>
    <w:rsid w:val="00F32BF2"/>
    <w:rsid w:val="00F32C6C"/>
    <w:rsid w:val="00F32CB1"/>
    <w:rsid w:val="00F32EF6"/>
    <w:rsid w:val="00F32F0B"/>
    <w:rsid w:val="00F3351C"/>
    <w:rsid w:val="00F3361F"/>
    <w:rsid w:val="00F336DA"/>
    <w:rsid w:val="00F33724"/>
    <w:rsid w:val="00F337C3"/>
    <w:rsid w:val="00F337D2"/>
    <w:rsid w:val="00F33C48"/>
    <w:rsid w:val="00F33E9B"/>
    <w:rsid w:val="00F33F76"/>
    <w:rsid w:val="00F33F7D"/>
    <w:rsid w:val="00F33F98"/>
    <w:rsid w:val="00F33F9D"/>
    <w:rsid w:val="00F340C4"/>
    <w:rsid w:val="00F34167"/>
    <w:rsid w:val="00F346A4"/>
    <w:rsid w:val="00F349A4"/>
    <w:rsid w:val="00F34D04"/>
    <w:rsid w:val="00F34E00"/>
    <w:rsid w:val="00F34E77"/>
    <w:rsid w:val="00F34F21"/>
    <w:rsid w:val="00F352CC"/>
    <w:rsid w:val="00F35783"/>
    <w:rsid w:val="00F35863"/>
    <w:rsid w:val="00F35A1B"/>
    <w:rsid w:val="00F35A6A"/>
    <w:rsid w:val="00F35C3E"/>
    <w:rsid w:val="00F35CA3"/>
    <w:rsid w:val="00F35CBD"/>
    <w:rsid w:val="00F35EC1"/>
    <w:rsid w:val="00F36390"/>
    <w:rsid w:val="00F3644B"/>
    <w:rsid w:val="00F36719"/>
    <w:rsid w:val="00F36835"/>
    <w:rsid w:val="00F36A48"/>
    <w:rsid w:val="00F36A75"/>
    <w:rsid w:val="00F36A9C"/>
    <w:rsid w:val="00F36AC1"/>
    <w:rsid w:val="00F36F6F"/>
    <w:rsid w:val="00F37580"/>
    <w:rsid w:val="00F37794"/>
    <w:rsid w:val="00F377AD"/>
    <w:rsid w:val="00F379DB"/>
    <w:rsid w:val="00F37D65"/>
    <w:rsid w:val="00F37EBF"/>
    <w:rsid w:val="00F40161"/>
    <w:rsid w:val="00F4028D"/>
    <w:rsid w:val="00F403EA"/>
    <w:rsid w:val="00F40418"/>
    <w:rsid w:val="00F4097C"/>
    <w:rsid w:val="00F409A2"/>
    <w:rsid w:val="00F40EF1"/>
    <w:rsid w:val="00F40F59"/>
    <w:rsid w:val="00F41993"/>
    <w:rsid w:val="00F41A4A"/>
    <w:rsid w:val="00F41CBF"/>
    <w:rsid w:val="00F4211A"/>
    <w:rsid w:val="00F4225D"/>
    <w:rsid w:val="00F42691"/>
    <w:rsid w:val="00F4286A"/>
    <w:rsid w:val="00F42AA8"/>
    <w:rsid w:val="00F42B21"/>
    <w:rsid w:val="00F42B96"/>
    <w:rsid w:val="00F42C34"/>
    <w:rsid w:val="00F42D8C"/>
    <w:rsid w:val="00F42E89"/>
    <w:rsid w:val="00F42F78"/>
    <w:rsid w:val="00F42F7E"/>
    <w:rsid w:val="00F43052"/>
    <w:rsid w:val="00F43380"/>
    <w:rsid w:val="00F4352E"/>
    <w:rsid w:val="00F43842"/>
    <w:rsid w:val="00F438E3"/>
    <w:rsid w:val="00F43B24"/>
    <w:rsid w:val="00F43CD0"/>
    <w:rsid w:val="00F4482F"/>
    <w:rsid w:val="00F449CE"/>
    <w:rsid w:val="00F44B84"/>
    <w:rsid w:val="00F44D18"/>
    <w:rsid w:val="00F44D1A"/>
    <w:rsid w:val="00F450D1"/>
    <w:rsid w:val="00F452F3"/>
    <w:rsid w:val="00F4538B"/>
    <w:rsid w:val="00F453E8"/>
    <w:rsid w:val="00F4559B"/>
    <w:rsid w:val="00F45A82"/>
    <w:rsid w:val="00F45D73"/>
    <w:rsid w:val="00F45F92"/>
    <w:rsid w:val="00F4605B"/>
    <w:rsid w:val="00F460CF"/>
    <w:rsid w:val="00F46186"/>
    <w:rsid w:val="00F46201"/>
    <w:rsid w:val="00F465DF"/>
    <w:rsid w:val="00F46738"/>
    <w:rsid w:val="00F468E0"/>
    <w:rsid w:val="00F46C23"/>
    <w:rsid w:val="00F46C50"/>
    <w:rsid w:val="00F46E5E"/>
    <w:rsid w:val="00F47075"/>
    <w:rsid w:val="00F4710B"/>
    <w:rsid w:val="00F472DB"/>
    <w:rsid w:val="00F47422"/>
    <w:rsid w:val="00F475E0"/>
    <w:rsid w:val="00F479A5"/>
    <w:rsid w:val="00F47C24"/>
    <w:rsid w:val="00F47C36"/>
    <w:rsid w:val="00F47C45"/>
    <w:rsid w:val="00F47C80"/>
    <w:rsid w:val="00F47EAD"/>
    <w:rsid w:val="00F5011A"/>
    <w:rsid w:val="00F50352"/>
    <w:rsid w:val="00F50618"/>
    <w:rsid w:val="00F50A68"/>
    <w:rsid w:val="00F50B54"/>
    <w:rsid w:val="00F50DD0"/>
    <w:rsid w:val="00F51042"/>
    <w:rsid w:val="00F5124D"/>
    <w:rsid w:val="00F5131E"/>
    <w:rsid w:val="00F5158A"/>
    <w:rsid w:val="00F5159B"/>
    <w:rsid w:val="00F516D6"/>
    <w:rsid w:val="00F5196D"/>
    <w:rsid w:val="00F519C2"/>
    <w:rsid w:val="00F51AA1"/>
    <w:rsid w:val="00F51B92"/>
    <w:rsid w:val="00F51C30"/>
    <w:rsid w:val="00F51D12"/>
    <w:rsid w:val="00F51D74"/>
    <w:rsid w:val="00F52751"/>
    <w:rsid w:val="00F5280C"/>
    <w:rsid w:val="00F52A0C"/>
    <w:rsid w:val="00F52A40"/>
    <w:rsid w:val="00F52BFC"/>
    <w:rsid w:val="00F52C03"/>
    <w:rsid w:val="00F52E48"/>
    <w:rsid w:val="00F52EE4"/>
    <w:rsid w:val="00F530EF"/>
    <w:rsid w:val="00F532B5"/>
    <w:rsid w:val="00F5336C"/>
    <w:rsid w:val="00F53397"/>
    <w:rsid w:val="00F53432"/>
    <w:rsid w:val="00F535FD"/>
    <w:rsid w:val="00F536CE"/>
    <w:rsid w:val="00F53A30"/>
    <w:rsid w:val="00F53B40"/>
    <w:rsid w:val="00F53C22"/>
    <w:rsid w:val="00F53C60"/>
    <w:rsid w:val="00F53E64"/>
    <w:rsid w:val="00F53E74"/>
    <w:rsid w:val="00F53EC7"/>
    <w:rsid w:val="00F53EE9"/>
    <w:rsid w:val="00F53EFB"/>
    <w:rsid w:val="00F5403C"/>
    <w:rsid w:val="00F540CC"/>
    <w:rsid w:val="00F54166"/>
    <w:rsid w:val="00F54416"/>
    <w:rsid w:val="00F547AB"/>
    <w:rsid w:val="00F5481A"/>
    <w:rsid w:val="00F54871"/>
    <w:rsid w:val="00F54E7C"/>
    <w:rsid w:val="00F5511C"/>
    <w:rsid w:val="00F551B8"/>
    <w:rsid w:val="00F55488"/>
    <w:rsid w:val="00F55AE9"/>
    <w:rsid w:val="00F55BD9"/>
    <w:rsid w:val="00F55C0A"/>
    <w:rsid w:val="00F55D6F"/>
    <w:rsid w:val="00F55EEE"/>
    <w:rsid w:val="00F56140"/>
    <w:rsid w:val="00F5644F"/>
    <w:rsid w:val="00F564A9"/>
    <w:rsid w:val="00F5669E"/>
    <w:rsid w:val="00F566A4"/>
    <w:rsid w:val="00F56B6E"/>
    <w:rsid w:val="00F56B73"/>
    <w:rsid w:val="00F56C9B"/>
    <w:rsid w:val="00F56E5E"/>
    <w:rsid w:val="00F57093"/>
    <w:rsid w:val="00F57110"/>
    <w:rsid w:val="00F5713B"/>
    <w:rsid w:val="00F57264"/>
    <w:rsid w:val="00F573B9"/>
    <w:rsid w:val="00F57637"/>
    <w:rsid w:val="00F57737"/>
    <w:rsid w:val="00F57950"/>
    <w:rsid w:val="00F57965"/>
    <w:rsid w:val="00F57ADD"/>
    <w:rsid w:val="00F57B3E"/>
    <w:rsid w:val="00F57BC1"/>
    <w:rsid w:val="00F57C22"/>
    <w:rsid w:val="00F57CD4"/>
    <w:rsid w:val="00F57E1D"/>
    <w:rsid w:val="00F57E93"/>
    <w:rsid w:val="00F57F74"/>
    <w:rsid w:val="00F60071"/>
    <w:rsid w:val="00F60422"/>
    <w:rsid w:val="00F60548"/>
    <w:rsid w:val="00F60691"/>
    <w:rsid w:val="00F60697"/>
    <w:rsid w:val="00F6096C"/>
    <w:rsid w:val="00F609FD"/>
    <w:rsid w:val="00F60D9D"/>
    <w:rsid w:val="00F60E22"/>
    <w:rsid w:val="00F60F5A"/>
    <w:rsid w:val="00F6134B"/>
    <w:rsid w:val="00F6137A"/>
    <w:rsid w:val="00F6164B"/>
    <w:rsid w:val="00F61781"/>
    <w:rsid w:val="00F617E2"/>
    <w:rsid w:val="00F61812"/>
    <w:rsid w:val="00F61942"/>
    <w:rsid w:val="00F61A49"/>
    <w:rsid w:val="00F61B57"/>
    <w:rsid w:val="00F61D59"/>
    <w:rsid w:val="00F61D66"/>
    <w:rsid w:val="00F61FD8"/>
    <w:rsid w:val="00F62052"/>
    <w:rsid w:val="00F62093"/>
    <w:rsid w:val="00F62173"/>
    <w:rsid w:val="00F6273B"/>
    <w:rsid w:val="00F62924"/>
    <w:rsid w:val="00F629F3"/>
    <w:rsid w:val="00F62B7D"/>
    <w:rsid w:val="00F62C1B"/>
    <w:rsid w:val="00F62C4A"/>
    <w:rsid w:val="00F62DAD"/>
    <w:rsid w:val="00F62F71"/>
    <w:rsid w:val="00F63210"/>
    <w:rsid w:val="00F633D4"/>
    <w:rsid w:val="00F63943"/>
    <w:rsid w:val="00F640A6"/>
    <w:rsid w:val="00F64265"/>
    <w:rsid w:val="00F64369"/>
    <w:rsid w:val="00F64629"/>
    <w:rsid w:val="00F6474E"/>
    <w:rsid w:val="00F647F9"/>
    <w:rsid w:val="00F64994"/>
    <w:rsid w:val="00F64A3C"/>
    <w:rsid w:val="00F64BE4"/>
    <w:rsid w:val="00F64BE7"/>
    <w:rsid w:val="00F64C9B"/>
    <w:rsid w:val="00F64E9A"/>
    <w:rsid w:val="00F6503B"/>
    <w:rsid w:val="00F650B8"/>
    <w:rsid w:val="00F6518A"/>
    <w:rsid w:val="00F65256"/>
    <w:rsid w:val="00F65335"/>
    <w:rsid w:val="00F65395"/>
    <w:rsid w:val="00F65488"/>
    <w:rsid w:val="00F6569A"/>
    <w:rsid w:val="00F656A2"/>
    <w:rsid w:val="00F65949"/>
    <w:rsid w:val="00F65A06"/>
    <w:rsid w:val="00F65A0D"/>
    <w:rsid w:val="00F65A34"/>
    <w:rsid w:val="00F65B52"/>
    <w:rsid w:val="00F65BBB"/>
    <w:rsid w:val="00F65FC5"/>
    <w:rsid w:val="00F66093"/>
    <w:rsid w:val="00F661C4"/>
    <w:rsid w:val="00F66205"/>
    <w:rsid w:val="00F66210"/>
    <w:rsid w:val="00F6635D"/>
    <w:rsid w:val="00F663D2"/>
    <w:rsid w:val="00F66947"/>
    <w:rsid w:val="00F66A44"/>
    <w:rsid w:val="00F66AF0"/>
    <w:rsid w:val="00F66BC4"/>
    <w:rsid w:val="00F66C21"/>
    <w:rsid w:val="00F66D5A"/>
    <w:rsid w:val="00F66DFB"/>
    <w:rsid w:val="00F67099"/>
    <w:rsid w:val="00F67161"/>
    <w:rsid w:val="00F6733A"/>
    <w:rsid w:val="00F67683"/>
    <w:rsid w:val="00F67A9B"/>
    <w:rsid w:val="00F67B13"/>
    <w:rsid w:val="00F67C97"/>
    <w:rsid w:val="00F67D31"/>
    <w:rsid w:val="00F70026"/>
    <w:rsid w:val="00F70040"/>
    <w:rsid w:val="00F70585"/>
    <w:rsid w:val="00F70615"/>
    <w:rsid w:val="00F70879"/>
    <w:rsid w:val="00F70DC0"/>
    <w:rsid w:val="00F70FDB"/>
    <w:rsid w:val="00F71200"/>
    <w:rsid w:val="00F71330"/>
    <w:rsid w:val="00F71FF3"/>
    <w:rsid w:val="00F72060"/>
    <w:rsid w:val="00F72644"/>
    <w:rsid w:val="00F729E7"/>
    <w:rsid w:val="00F72A32"/>
    <w:rsid w:val="00F72B3C"/>
    <w:rsid w:val="00F72BA2"/>
    <w:rsid w:val="00F72CAA"/>
    <w:rsid w:val="00F72DAC"/>
    <w:rsid w:val="00F7311D"/>
    <w:rsid w:val="00F731EC"/>
    <w:rsid w:val="00F73270"/>
    <w:rsid w:val="00F73793"/>
    <w:rsid w:val="00F73940"/>
    <w:rsid w:val="00F739D9"/>
    <w:rsid w:val="00F73DCA"/>
    <w:rsid w:val="00F73E72"/>
    <w:rsid w:val="00F74156"/>
    <w:rsid w:val="00F74475"/>
    <w:rsid w:val="00F747EC"/>
    <w:rsid w:val="00F74A6F"/>
    <w:rsid w:val="00F74C5B"/>
    <w:rsid w:val="00F75134"/>
    <w:rsid w:val="00F752CE"/>
    <w:rsid w:val="00F754C5"/>
    <w:rsid w:val="00F759BD"/>
    <w:rsid w:val="00F75E89"/>
    <w:rsid w:val="00F75EEF"/>
    <w:rsid w:val="00F75F24"/>
    <w:rsid w:val="00F75F28"/>
    <w:rsid w:val="00F76211"/>
    <w:rsid w:val="00F76284"/>
    <w:rsid w:val="00F76391"/>
    <w:rsid w:val="00F76656"/>
    <w:rsid w:val="00F768DE"/>
    <w:rsid w:val="00F7692D"/>
    <w:rsid w:val="00F76A15"/>
    <w:rsid w:val="00F76CD2"/>
    <w:rsid w:val="00F76D61"/>
    <w:rsid w:val="00F773AF"/>
    <w:rsid w:val="00F7753D"/>
    <w:rsid w:val="00F776C2"/>
    <w:rsid w:val="00F77A90"/>
    <w:rsid w:val="00F77AFB"/>
    <w:rsid w:val="00F77C24"/>
    <w:rsid w:val="00F77C52"/>
    <w:rsid w:val="00F77DC7"/>
    <w:rsid w:val="00F77EC8"/>
    <w:rsid w:val="00F77FBF"/>
    <w:rsid w:val="00F801B5"/>
    <w:rsid w:val="00F8027A"/>
    <w:rsid w:val="00F8035C"/>
    <w:rsid w:val="00F803A0"/>
    <w:rsid w:val="00F803D6"/>
    <w:rsid w:val="00F806B3"/>
    <w:rsid w:val="00F80741"/>
    <w:rsid w:val="00F80920"/>
    <w:rsid w:val="00F809E7"/>
    <w:rsid w:val="00F80B7F"/>
    <w:rsid w:val="00F80C88"/>
    <w:rsid w:val="00F80D4F"/>
    <w:rsid w:val="00F80ECE"/>
    <w:rsid w:val="00F80EE2"/>
    <w:rsid w:val="00F80F2F"/>
    <w:rsid w:val="00F8103A"/>
    <w:rsid w:val="00F8105B"/>
    <w:rsid w:val="00F812F4"/>
    <w:rsid w:val="00F81377"/>
    <w:rsid w:val="00F8140B"/>
    <w:rsid w:val="00F815A2"/>
    <w:rsid w:val="00F815C9"/>
    <w:rsid w:val="00F818EC"/>
    <w:rsid w:val="00F81AE9"/>
    <w:rsid w:val="00F81E26"/>
    <w:rsid w:val="00F81F8E"/>
    <w:rsid w:val="00F8248A"/>
    <w:rsid w:val="00F8250F"/>
    <w:rsid w:val="00F82727"/>
    <w:rsid w:val="00F82C56"/>
    <w:rsid w:val="00F82E89"/>
    <w:rsid w:val="00F82E9A"/>
    <w:rsid w:val="00F83035"/>
    <w:rsid w:val="00F830E5"/>
    <w:rsid w:val="00F83198"/>
    <w:rsid w:val="00F8350D"/>
    <w:rsid w:val="00F83810"/>
    <w:rsid w:val="00F83851"/>
    <w:rsid w:val="00F83C3A"/>
    <w:rsid w:val="00F83D5A"/>
    <w:rsid w:val="00F83DFB"/>
    <w:rsid w:val="00F8403E"/>
    <w:rsid w:val="00F840BB"/>
    <w:rsid w:val="00F8469F"/>
    <w:rsid w:val="00F84837"/>
    <w:rsid w:val="00F84922"/>
    <w:rsid w:val="00F849B1"/>
    <w:rsid w:val="00F84A3B"/>
    <w:rsid w:val="00F84AC0"/>
    <w:rsid w:val="00F850DA"/>
    <w:rsid w:val="00F85551"/>
    <w:rsid w:val="00F856DB"/>
    <w:rsid w:val="00F85959"/>
    <w:rsid w:val="00F859FB"/>
    <w:rsid w:val="00F85CBB"/>
    <w:rsid w:val="00F864DE"/>
    <w:rsid w:val="00F867DC"/>
    <w:rsid w:val="00F868D8"/>
    <w:rsid w:val="00F86E15"/>
    <w:rsid w:val="00F86FE4"/>
    <w:rsid w:val="00F87597"/>
    <w:rsid w:val="00F875C5"/>
    <w:rsid w:val="00F87899"/>
    <w:rsid w:val="00F879D2"/>
    <w:rsid w:val="00F87B6F"/>
    <w:rsid w:val="00F87BB1"/>
    <w:rsid w:val="00F87CA8"/>
    <w:rsid w:val="00F900F5"/>
    <w:rsid w:val="00F903DF"/>
    <w:rsid w:val="00F904AC"/>
    <w:rsid w:val="00F907C9"/>
    <w:rsid w:val="00F90A4D"/>
    <w:rsid w:val="00F90BF7"/>
    <w:rsid w:val="00F90C79"/>
    <w:rsid w:val="00F9124F"/>
    <w:rsid w:val="00F91276"/>
    <w:rsid w:val="00F912B5"/>
    <w:rsid w:val="00F91464"/>
    <w:rsid w:val="00F91527"/>
    <w:rsid w:val="00F915CD"/>
    <w:rsid w:val="00F918BC"/>
    <w:rsid w:val="00F91D81"/>
    <w:rsid w:val="00F91EA3"/>
    <w:rsid w:val="00F91FC1"/>
    <w:rsid w:val="00F91FF3"/>
    <w:rsid w:val="00F9212A"/>
    <w:rsid w:val="00F92351"/>
    <w:rsid w:val="00F923BF"/>
    <w:rsid w:val="00F927B5"/>
    <w:rsid w:val="00F92882"/>
    <w:rsid w:val="00F92A17"/>
    <w:rsid w:val="00F92AD7"/>
    <w:rsid w:val="00F92B54"/>
    <w:rsid w:val="00F92BD5"/>
    <w:rsid w:val="00F92CB8"/>
    <w:rsid w:val="00F92E84"/>
    <w:rsid w:val="00F92F93"/>
    <w:rsid w:val="00F92FA2"/>
    <w:rsid w:val="00F93543"/>
    <w:rsid w:val="00F935C7"/>
    <w:rsid w:val="00F937BA"/>
    <w:rsid w:val="00F93AFE"/>
    <w:rsid w:val="00F93B09"/>
    <w:rsid w:val="00F93D64"/>
    <w:rsid w:val="00F93E41"/>
    <w:rsid w:val="00F93EF2"/>
    <w:rsid w:val="00F93F32"/>
    <w:rsid w:val="00F94170"/>
    <w:rsid w:val="00F9418C"/>
    <w:rsid w:val="00F942E7"/>
    <w:rsid w:val="00F9446F"/>
    <w:rsid w:val="00F9451A"/>
    <w:rsid w:val="00F9483E"/>
    <w:rsid w:val="00F948C0"/>
    <w:rsid w:val="00F94A5D"/>
    <w:rsid w:val="00F94AD7"/>
    <w:rsid w:val="00F94B82"/>
    <w:rsid w:val="00F94EFE"/>
    <w:rsid w:val="00F950E4"/>
    <w:rsid w:val="00F951CF"/>
    <w:rsid w:val="00F95259"/>
    <w:rsid w:val="00F95327"/>
    <w:rsid w:val="00F953CA"/>
    <w:rsid w:val="00F95484"/>
    <w:rsid w:val="00F954A2"/>
    <w:rsid w:val="00F9552B"/>
    <w:rsid w:val="00F95698"/>
    <w:rsid w:val="00F95845"/>
    <w:rsid w:val="00F958F0"/>
    <w:rsid w:val="00F95929"/>
    <w:rsid w:val="00F95A04"/>
    <w:rsid w:val="00F95B14"/>
    <w:rsid w:val="00F95D5E"/>
    <w:rsid w:val="00F95E26"/>
    <w:rsid w:val="00F96131"/>
    <w:rsid w:val="00F96583"/>
    <w:rsid w:val="00F968E3"/>
    <w:rsid w:val="00F96B51"/>
    <w:rsid w:val="00F96C05"/>
    <w:rsid w:val="00F96C6E"/>
    <w:rsid w:val="00F971B9"/>
    <w:rsid w:val="00F972D6"/>
    <w:rsid w:val="00F972E4"/>
    <w:rsid w:val="00F9736B"/>
    <w:rsid w:val="00F97405"/>
    <w:rsid w:val="00F97679"/>
    <w:rsid w:val="00F97724"/>
    <w:rsid w:val="00F97AAC"/>
    <w:rsid w:val="00F97BE9"/>
    <w:rsid w:val="00FA00B1"/>
    <w:rsid w:val="00FA0297"/>
    <w:rsid w:val="00FA07C3"/>
    <w:rsid w:val="00FA0A92"/>
    <w:rsid w:val="00FA0A97"/>
    <w:rsid w:val="00FA0B97"/>
    <w:rsid w:val="00FA0E1A"/>
    <w:rsid w:val="00FA10DA"/>
    <w:rsid w:val="00FA13BF"/>
    <w:rsid w:val="00FA141F"/>
    <w:rsid w:val="00FA18D2"/>
    <w:rsid w:val="00FA1973"/>
    <w:rsid w:val="00FA19BB"/>
    <w:rsid w:val="00FA19C9"/>
    <w:rsid w:val="00FA1A72"/>
    <w:rsid w:val="00FA1D3E"/>
    <w:rsid w:val="00FA1E10"/>
    <w:rsid w:val="00FA1F45"/>
    <w:rsid w:val="00FA2035"/>
    <w:rsid w:val="00FA210A"/>
    <w:rsid w:val="00FA2126"/>
    <w:rsid w:val="00FA24BC"/>
    <w:rsid w:val="00FA274A"/>
    <w:rsid w:val="00FA2B6E"/>
    <w:rsid w:val="00FA2C61"/>
    <w:rsid w:val="00FA2D1B"/>
    <w:rsid w:val="00FA2D57"/>
    <w:rsid w:val="00FA3143"/>
    <w:rsid w:val="00FA31C6"/>
    <w:rsid w:val="00FA34BE"/>
    <w:rsid w:val="00FA35A2"/>
    <w:rsid w:val="00FA38E1"/>
    <w:rsid w:val="00FA3A0A"/>
    <w:rsid w:val="00FA3D0F"/>
    <w:rsid w:val="00FA3E12"/>
    <w:rsid w:val="00FA3E36"/>
    <w:rsid w:val="00FA3FEC"/>
    <w:rsid w:val="00FA40C8"/>
    <w:rsid w:val="00FA42C3"/>
    <w:rsid w:val="00FA4C55"/>
    <w:rsid w:val="00FA4E5B"/>
    <w:rsid w:val="00FA4F14"/>
    <w:rsid w:val="00FA4F62"/>
    <w:rsid w:val="00FA505F"/>
    <w:rsid w:val="00FA52FB"/>
    <w:rsid w:val="00FA5607"/>
    <w:rsid w:val="00FA566E"/>
    <w:rsid w:val="00FA5722"/>
    <w:rsid w:val="00FA57BE"/>
    <w:rsid w:val="00FA5894"/>
    <w:rsid w:val="00FA5969"/>
    <w:rsid w:val="00FA5A6B"/>
    <w:rsid w:val="00FA5CC4"/>
    <w:rsid w:val="00FA5D4D"/>
    <w:rsid w:val="00FA5D85"/>
    <w:rsid w:val="00FA5F07"/>
    <w:rsid w:val="00FA61F0"/>
    <w:rsid w:val="00FA6616"/>
    <w:rsid w:val="00FA6725"/>
    <w:rsid w:val="00FA67D0"/>
    <w:rsid w:val="00FA6918"/>
    <w:rsid w:val="00FA6D68"/>
    <w:rsid w:val="00FA6ECA"/>
    <w:rsid w:val="00FA715B"/>
    <w:rsid w:val="00FA7779"/>
    <w:rsid w:val="00FA7830"/>
    <w:rsid w:val="00FA7D2F"/>
    <w:rsid w:val="00FB02C8"/>
    <w:rsid w:val="00FB038C"/>
    <w:rsid w:val="00FB057B"/>
    <w:rsid w:val="00FB084D"/>
    <w:rsid w:val="00FB0AEA"/>
    <w:rsid w:val="00FB0BDF"/>
    <w:rsid w:val="00FB0D87"/>
    <w:rsid w:val="00FB0DD0"/>
    <w:rsid w:val="00FB0F0D"/>
    <w:rsid w:val="00FB1008"/>
    <w:rsid w:val="00FB1146"/>
    <w:rsid w:val="00FB1177"/>
    <w:rsid w:val="00FB131F"/>
    <w:rsid w:val="00FB135C"/>
    <w:rsid w:val="00FB168A"/>
    <w:rsid w:val="00FB1738"/>
    <w:rsid w:val="00FB1AF3"/>
    <w:rsid w:val="00FB212B"/>
    <w:rsid w:val="00FB230D"/>
    <w:rsid w:val="00FB257D"/>
    <w:rsid w:val="00FB2AC1"/>
    <w:rsid w:val="00FB2BA3"/>
    <w:rsid w:val="00FB2F78"/>
    <w:rsid w:val="00FB2FBA"/>
    <w:rsid w:val="00FB30D1"/>
    <w:rsid w:val="00FB3193"/>
    <w:rsid w:val="00FB31DD"/>
    <w:rsid w:val="00FB327D"/>
    <w:rsid w:val="00FB343B"/>
    <w:rsid w:val="00FB3531"/>
    <w:rsid w:val="00FB36A9"/>
    <w:rsid w:val="00FB386F"/>
    <w:rsid w:val="00FB3987"/>
    <w:rsid w:val="00FB3AB5"/>
    <w:rsid w:val="00FB3ED1"/>
    <w:rsid w:val="00FB3F20"/>
    <w:rsid w:val="00FB401D"/>
    <w:rsid w:val="00FB41BC"/>
    <w:rsid w:val="00FB4356"/>
    <w:rsid w:val="00FB43E2"/>
    <w:rsid w:val="00FB4407"/>
    <w:rsid w:val="00FB449D"/>
    <w:rsid w:val="00FB4502"/>
    <w:rsid w:val="00FB473D"/>
    <w:rsid w:val="00FB49CB"/>
    <w:rsid w:val="00FB4CB8"/>
    <w:rsid w:val="00FB4E3A"/>
    <w:rsid w:val="00FB503D"/>
    <w:rsid w:val="00FB5525"/>
    <w:rsid w:val="00FB5533"/>
    <w:rsid w:val="00FB572B"/>
    <w:rsid w:val="00FB5D82"/>
    <w:rsid w:val="00FB601A"/>
    <w:rsid w:val="00FB6109"/>
    <w:rsid w:val="00FB6326"/>
    <w:rsid w:val="00FB69EC"/>
    <w:rsid w:val="00FB6C7E"/>
    <w:rsid w:val="00FB6CA7"/>
    <w:rsid w:val="00FB6D08"/>
    <w:rsid w:val="00FB6D46"/>
    <w:rsid w:val="00FB6DF7"/>
    <w:rsid w:val="00FB6EA9"/>
    <w:rsid w:val="00FB6EC4"/>
    <w:rsid w:val="00FB6FE5"/>
    <w:rsid w:val="00FB735D"/>
    <w:rsid w:val="00FB755D"/>
    <w:rsid w:val="00FB759F"/>
    <w:rsid w:val="00FB7653"/>
    <w:rsid w:val="00FB7A05"/>
    <w:rsid w:val="00FB7CB4"/>
    <w:rsid w:val="00FB7DA8"/>
    <w:rsid w:val="00FB7E81"/>
    <w:rsid w:val="00FB7EE9"/>
    <w:rsid w:val="00FB7F4F"/>
    <w:rsid w:val="00FC0205"/>
    <w:rsid w:val="00FC0302"/>
    <w:rsid w:val="00FC03F1"/>
    <w:rsid w:val="00FC06D7"/>
    <w:rsid w:val="00FC088B"/>
    <w:rsid w:val="00FC09F1"/>
    <w:rsid w:val="00FC0A1C"/>
    <w:rsid w:val="00FC0A60"/>
    <w:rsid w:val="00FC0C38"/>
    <w:rsid w:val="00FC0DBE"/>
    <w:rsid w:val="00FC0F8D"/>
    <w:rsid w:val="00FC129E"/>
    <w:rsid w:val="00FC13FD"/>
    <w:rsid w:val="00FC16FD"/>
    <w:rsid w:val="00FC1719"/>
    <w:rsid w:val="00FC1804"/>
    <w:rsid w:val="00FC1944"/>
    <w:rsid w:val="00FC1AF8"/>
    <w:rsid w:val="00FC1B89"/>
    <w:rsid w:val="00FC2107"/>
    <w:rsid w:val="00FC2136"/>
    <w:rsid w:val="00FC2662"/>
    <w:rsid w:val="00FC2ABA"/>
    <w:rsid w:val="00FC2B95"/>
    <w:rsid w:val="00FC3238"/>
    <w:rsid w:val="00FC35A7"/>
    <w:rsid w:val="00FC3805"/>
    <w:rsid w:val="00FC3B80"/>
    <w:rsid w:val="00FC3BFA"/>
    <w:rsid w:val="00FC3C2B"/>
    <w:rsid w:val="00FC3C6E"/>
    <w:rsid w:val="00FC3C7A"/>
    <w:rsid w:val="00FC3E27"/>
    <w:rsid w:val="00FC403C"/>
    <w:rsid w:val="00FC40BD"/>
    <w:rsid w:val="00FC452A"/>
    <w:rsid w:val="00FC459E"/>
    <w:rsid w:val="00FC45E2"/>
    <w:rsid w:val="00FC4A47"/>
    <w:rsid w:val="00FC4DA7"/>
    <w:rsid w:val="00FC4F53"/>
    <w:rsid w:val="00FC521F"/>
    <w:rsid w:val="00FC57A3"/>
    <w:rsid w:val="00FC5928"/>
    <w:rsid w:val="00FC5943"/>
    <w:rsid w:val="00FC5E92"/>
    <w:rsid w:val="00FC6519"/>
    <w:rsid w:val="00FC66D4"/>
    <w:rsid w:val="00FC686F"/>
    <w:rsid w:val="00FC6B11"/>
    <w:rsid w:val="00FC6E2E"/>
    <w:rsid w:val="00FC72CA"/>
    <w:rsid w:val="00FC74C7"/>
    <w:rsid w:val="00FC75D4"/>
    <w:rsid w:val="00FC7655"/>
    <w:rsid w:val="00FC7854"/>
    <w:rsid w:val="00FC7B76"/>
    <w:rsid w:val="00FC7C50"/>
    <w:rsid w:val="00FC7DA5"/>
    <w:rsid w:val="00FC7F98"/>
    <w:rsid w:val="00FD015B"/>
    <w:rsid w:val="00FD0266"/>
    <w:rsid w:val="00FD02F9"/>
    <w:rsid w:val="00FD03DE"/>
    <w:rsid w:val="00FD083B"/>
    <w:rsid w:val="00FD0B82"/>
    <w:rsid w:val="00FD0E36"/>
    <w:rsid w:val="00FD1086"/>
    <w:rsid w:val="00FD129C"/>
    <w:rsid w:val="00FD138F"/>
    <w:rsid w:val="00FD1453"/>
    <w:rsid w:val="00FD1566"/>
    <w:rsid w:val="00FD1A6A"/>
    <w:rsid w:val="00FD1AC7"/>
    <w:rsid w:val="00FD1F01"/>
    <w:rsid w:val="00FD20BB"/>
    <w:rsid w:val="00FD211E"/>
    <w:rsid w:val="00FD21E1"/>
    <w:rsid w:val="00FD241A"/>
    <w:rsid w:val="00FD280A"/>
    <w:rsid w:val="00FD282E"/>
    <w:rsid w:val="00FD2AD8"/>
    <w:rsid w:val="00FD2B22"/>
    <w:rsid w:val="00FD2DA1"/>
    <w:rsid w:val="00FD2F83"/>
    <w:rsid w:val="00FD2FB3"/>
    <w:rsid w:val="00FD2FCE"/>
    <w:rsid w:val="00FD3027"/>
    <w:rsid w:val="00FD316C"/>
    <w:rsid w:val="00FD331C"/>
    <w:rsid w:val="00FD3763"/>
    <w:rsid w:val="00FD3BCA"/>
    <w:rsid w:val="00FD3DDD"/>
    <w:rsid w:val="00FD413E"/>
    <w:rsid w:val="00FD436A"/>
    <w:rsid w:val="00FD4372"/>
    <w:rsid w:val="00FD4488"/>
    <w:rsid w:val="00FD4511"/>
    <w:rsid w:val="00FD4531"/>
    <w:rsid w:val="00FD46A5"/>
    <w:rsid w:val="00FD4879"/>
    <w:rsid w:val="00FD48B3"/>
    <w:rsid w:val="00FD48CB"/>
    <w:rsid w:val="00FD4A54"/>
    <w:rsid w:val="00FD4B81"/>
    <w:rsid w:val="00FD4D1A"/>
    <w:rsid w:val="00FD4D3D"/>
    <w:rsid w:val="00FD4EF3"/>
    <w:rsid w:val="00FD4F26"/>
    <w:rsid w:val="00FD546A"/>
    <w:rsid w:val="00FD5536"/>
    <w:rsid w:val="00FD5557"/>
    <w:rsid w:val="00FD5648"/>
    <w:rsid w:val="00FD56B5"/>
    <w:rsid w:val="00FD5924"/>
    <w:rsid w:val="00FD5A04"/>
    <w:rsid w:val="00FD5D45"/>
    <w:rsid w:val="00FD626A"/>
    <w:rsid w:val="00FD6584"/>
    <w:rsid w:val="00FD65AA"/>
    <w:rsid w:val="00FD664E"/>
    <w:rsid w:val="00FD6731"/>
    <w:rsid w:val="00FD68B2"/>
    <w:rsid w:val="00FD695F"/>
    <w:rsid w:val="00FD6FF7"/>
    <w:rsid w:val="00FD723D"/>
    <w:rsid w:val="00FD7309"/>
    <w:rsid w:val="00FD7567"/>
    <w:rsid w:val="00FD7696"/>
    <w:rsid w:val="00FD782B"/>
    <w:rsid w:val="00FD7C11"/>
    <w:rsid w:val="00FD7D23"/>
    <w:rsid w:val="00FD7D5B"/>
    <w:rsid w:val="00FD7FAF"/>
    <w:rsid w:val="00FE0396"/>
    <w:rsid w:val="00FE039A"/>
    <w:rsid w:val="00FE0716"/>
    <w:rsid w:val="00FE0756"/>
    <w:rsid w:val="00FE0836"/>
    <w:rsid w:val="00FE09A4"/>
    <w:rsid w:val="00FE0A42"/>
    <w:rsid w:val="00FE0B36"/>
    <w:rsid w:val="00FE0C0C"/>
    <w:rsid w:val="00FE0CDD"/>
    <w:rsid w:val="00FE18D3"/>
    <w:rsid w:val="00FE1B2E"/>
    <w:rsid w:val="00FE1B75"/>
    <w:rsid w:val="00FE1E5C"/>
    <w:rsid w:val="00FE213D"/>
    <w:rsid w:val="00FE23A0"/>
    <w:rsid w:val="00FE248B"/>
    <w:rsid w:val="00FE2527"/>
    <w:rsid w:val="00FE275A"/>
    <w:rsid w:val="00FE27B0"/>
    <w:rsid w:val="00FE29BA"/>
    <w:rsid w:val="00FE2D21"/>
    <w:rsid w:val="00FE2EA0"/>
    <w:rsid w:val="00FE3137"/>
    <w:rsid w:val="00FE31A7"/>
    <w:rsid w:val="00FE3352"/>
    <w:rsid w:val="00FE3BD2"/>
    <w:rsid w:val="00FE3E4A"/>
    <w:rsid w:val="00FE429F"/>
    <w:rsid w:val="00FE4442"/>
    <w:rsid w:val="00FE44D3"/>
    <w:rsid w:val="00FE4521"/>
    <w:rsid w:val="00FE4979"/>
    <w:rsid w:val="00FE4A52"/>
    <w:rsid w:val="00FE4AEF"/>
    <w:rsid w:val="00FE4B5B"/>
    <w:rsid w:val="00FE4DE6"/>
    <w:rsid w:val="00FE4F53"/>
    <w:rsid w:val="00FE5028"/>
    <w:rsid w:val="00FE568C"/>
    <w:rsid w:val="00FE57A5"/>
    <w:rsid w:val="00FE5836"/>
    <w:rsid w:val="00FE5897"/>
    <w:rsid w:val="00FE5A7E"/>
    <w:rsid w:val="00FE5E91"/>
    <w:rsid w:val="00FE6009"/>
    <w:rsid w:val="00FE62F7"/>
    <w:rsid w:val="00FE670A"/>
    <w:rsid w:val="00FE698D"/>
    <w:rsid w:val="00FE7135"/>
    <w:rsid w:val="00FE7248"/>
    <w:rsid w:val="00FE72C9"/>
    <w:rsid w:val="00FE77C0"/>
    <w:rsid w:val="00FE7894"/>
    <w:rsid w:val="00FE7913"/>
    <w:rsid w:val="00FE7B11"/>
    <w:rsid w:val="00FE7B4D"/>
    <w:rsid w:val="00FE7BDC"/>
    <w:rsid w:val="00FE7C52"/>
    <w:rsid w:val="00FE7D59"/>
    <w:rsid w:val="00FE7E1A"/>
    <w:rsid w:val="00FF0290"/>
    <w:rsid w:val="00FF05F8"/>
    <w:rsid w:val="00FF0763"/>
    <w:rsid w:val="00FF0770"/>
    <w:rsid w:val="00FF0778"/>
    <w:rsid w:val="00FF0A84"/>
    <w:rsid w:val="00FF0BE5"/>
    <w:rsid w:val="00FF0BEA"/>
    <w:rsid w:val="00FF0DC2"/>
    <w:rsid w:val="00FF0DD9"/>
    <w:rsid w:val="00FF0EBF"/>
    <w:rsid w:val="00FF0FE1"/>
    <w:rsid w:val="00FF1153"/>
    <w:rsid w:val="00FF12B4"/>
    <w:rsid w:val="00FF12EE"/>
    <w:rsid w:val="00FF1306"/>
    <w:rsid w:val="00FF1376"/>
    <w:rsid w:val="00FF1586"/>
    <w:rsid w:val="00FF1917"/>
    <w:rsid w:val="00FF1AF6"/>
    <w:rsid w:val="00FF1B1B"/>
    <w:rsid w:val="00FF1C4A"/>
    <w:rsid w:val="00FF1C4D"/>
    <w:rsid w:val="00FF1D07"/>
    <w:rsid w:val="00FF24E1"/>
    <w:rsid w:val="00FF2637"/>
    <w:rsid w:val="00FF28E8"/>
    <w:rsid w:val="00FF2C4A"/>
    <w:rsid w:val="00FF2C62"/>
    <w:rsid w:val="00FF2E48"/>
    <w:rsid w:val="00FF31F1"/>
    <w:rsid w:val="00FF34DF"/>
    <w:rsid w:val="00FF36FC"/>
    <w:rsid w:val="00FF3B41"/>
    <w:rsid w:val="00FF3CFA"/>
    <w:rsid w:val="00FF3D4D"/>
    <w:rsid w:val="00FF3E70"/>
    <w:rsid w:val="00FF4122"/>
    <w:rsid w:val="00FF4228"/>
    <w:rsid w:val="00FF44B5"/>
    <w:rsid w:val="00FF4671"/>
    <w:rsid w:val="00FF4C30"/>
    <w:rsid w:val="00FF4E66"/>
    <w:rsid w:val="00FF4EC6"/>
    <w:rsid w:val="00FF5647"/>
    <w:rsid w:val="00FF5922"/>
    <w:rsid w:val="00FF5A4D"/>
    <w:rsid w:val="00FF5ADD"/>
    <w:rsid w:val="00FF5CEA"/>
    <w:rsid w:val="00FF5DB2"/>
    <w:rsid w:val="00FF5DDF"/>
    <w:rsid w:val="00FF5E06"/>
    <w:rsid w:val="00FF5F63"/>
    <w:rsid w:val="00FF6152"/>
    <w:rsid w:val="00FF63D9"/>
    <w:rsid w:val="00FF640A"/>
    <w:rsid w:val="00FF652C"/>
    <w:rsid w:val="00FF6566"/>
    <w:rsid w:val="00FF66F9"/>
    <w:rsid w:val="00FF68B1"/>
    <w:rsid w:val="00FF693F"/>
    <w:rsid w:val="00FF69BD"/>
    <w:rsid w:val="00FF6B84"/>
    <w:rsid w:val="00FF6C25"/>
    <w:rsid w:val="00FF6FC9"/>
    <w:rsid w:val="00FF7446"/>
    <w:rsid w:val="00FF7680"/>
    <w:rsid w:val="00FF7867"/>
    <w:rsid w:val="00FF78BA"/>
    <w:rsid w:val="00FF798A"/>
    <w:rsid w:val="00FF79CD"/>
    <w:rsid w:val="00FF7AD2"/>
    <w:rsid w:val="00FF7F82"/>
    <w:rsid w:val="00FF7FB5"/>
    <w:rsid w:val="0103EB62"/>
    <w:rsid w:val="01055A2E"/>
    <w:rsid w:val="010D02E7"/>
    <w:rsid w:val="010D3889"/>
    <w:rsid w:val="010D5E0B"/>
    <w:rsid w:val="010D871E"/>
    <w:rsid w:val="01192C1A"/>
    <w:rsid w:val="011C17A0"/>
    <w:rsid w:val="011F5393"/>
    <w:rsid w:val="012D122D"/>
    <w:rsid w:val="0135BB96"/>
    <w:rsid w:val="013B4EE9"/>
    <w:rsid w:val="013B5F4C"/>
    <w:rsid w:val="013DFA36"/>
    <w:rsid w:val="0141F50F"/>
    <w:rsid w:val="0142A55B"/>
    <w:rsid w:val="0145C5FE"/>
    <w:rsid w:val="014666D1"/>
    <w:rsid w:val="0146EE1A"/>
    <w:rsid w:val="01474A44"/>
    <w:rsid w:val="014DB8B0"/>
    <w:rsid w:val="014DB9A3"/>
    <w:rsid w:val="0156731B"/>
    <w:rsid w:val="015D4390"/>
    <w:rsid w:val="015D4B2D"/>
    <w:rsid w:val="015E2FA5"/>
    <w:rsid w:val="015F5061"/>
    <w:rsid w:val="0160DBBE"/>
    <w:rsid w:val="0170CBE1"/>
    <w:rsid w:val="01738FE7"/>
    <w:rsid w:val="0175F35F"/>
    <w:rsid w:val="01761423"/>
    <w:rsid w:val="017DE623"/>
    <w:rsid w:val="017E565D"/>
    <w:rsid w:val="017ED8F9"/>
    <w:rsid w:val="01833B94"/>
    <w:rsid w:val="0183D1AD"/>
    <w:rsid w:val="018547D5"/>
    <w:rsid w:val="0187CF0B"/>
    <w:rsid w:val="018A0297"/>
    <w:rsid w:val="018BEA1E"/>
    <w:rsid w:val="018C2AC2"/>
    <w:rsid w:val="01931D09"/>
    <w:rsid w:val="019593F5"/>
    <w:rsid w:val="019C6C7A"/>
    <w:rsid w:val="019CE2FD"/>
    <w:rsid w:val="01A6475B"/>
    <w:rsid w:val="01A733D6"/>
    <w:rsid w:val="01A78AA1"/>
    <w:rsid w:val="01A79D1C"/>
    <w:rsid w:val="01AC9E0A"/>
    <w:rsid w:val="01AE0BCE"/>
    <w:rsid w:val="01B13541"/>
    <w:rsid w:val="01B5C44F"/>
    <w:rsid w:val="01B5DE94"/>
    <w:rsid w:val="01B61165"/>
    <w:rsid w:val="01B67FDE"/>
    <w:rsid w:val="01B7139E"/>
    <w:rsid w:val="01BA630D"/>
    <w:rsid w:val="01BC506D"/>
    <w:rsid w:val="01BE44F0"/>
    <w:rsid w:val="01BE6369"/>
    <w:rsid w:val="01C032D1"/>
    <w:rsid w:val="01C1A6D0"/>
    <w:rsid w:val="01C3CFE8"/>
    <w:rsid w:val="01C4D4B3"/>
    <w:rsid w:val="01C70B53"/>
    <w:rsid w:val="01C8C89C"/>
    <w:rsid w:val="01CAC0DA"/>
    <w:rsid w:val="01CAE2A9"/>
    <w:rsid w:val="01D51A53"/>
    <w:rsid w:val="01DCD0A8"/>
    <w:rsid w:val="01DF5A13"/>
    <w:rsid w:val="01ED13C0"/>
    <w:rsid w:val="01EF5C28"/>
    <w:rsid w:val="01F301DB"/>
    <w:rsid w:val="01F9C37C"/>
    <w:rsid w:val="01FA103C"/>
    <w:rsid w:val="01FB4AA6"/>
    <w:rsid w:val="01FC884B"/>
    <w:rsid w:val="01FE3F1C"/>
    <w:rsid w:val="02061D19"/>
    <w:rsid w:val="020739FC"/>
    <w:rsid w:val="0209F2E0"/>
    <w:rsid w:val="020D176D"/>
    <w:rsid w:val="020E5478"/>
    <w:rsid w:val="02162B1E"/>
    <w:rsid w:val="021B3A00"/>
    <w:rsid w:val="021F2C24"/>
    <w:rsid w:val="02339745"/>
    <w:rsid w:val="02348314"/>
    <w:rsid w:val="02350B1A"/>
    <w:rsid w:val="023C8C38"/>
    <w:rsid w:val="023F80AE"/>
    <w:rsid w:val="02431EB8"/>
    <w:rsid w:val="02479A12"/>
    <w:rsid w:val="024A584D"/>
    <w:rsid w:val="024B6EB4"/>
    <w:rsid w:val="0250759C"/>
    <w:rsid w:val="025545AA"/>
    <w:rsid w:val="0256D95E"/>
    <w:rsid w:val="025F00AD"/>
    <w:rsid w:val="0260B079"/>
    <w:rsid w:val="026445F1"/>
    <w:rsid w:val="02665795"/>
    <w:rsid w:val="027404C2"/>
    <w:rsid w:val="0278B3CA"/>
    <w:rsid w:val="027F3EF5"/>
    <w:rsid w:val="0280DBBC"/>
    <w:rsid w:val="02872E08"/>
    <w:rsid w:val="028B9836"/>
    <w:rsid w:val="028F7151"/>
    <w:rsid w:val="02955597"/>
    <w:rsid w:val="02969F82"/>
    <w:rsid w:val="02997C94"/>
    <w:rsid w:val="029BCA81"/>
    <w:rsid w:val="029BD974"/>
    <w:rsid w:val="029C6C4B"/>
    <w:rsid w:val="02A12D8B"/>
    <w:rsid w:val="02A30127"/>
    <w:rsid w:val="02AA1919"/>
    <w:rsid w:val="02AC09A6"/>
    <w:rsid w:val="02AD6C01"/>
    <w:rsid w:val="02AE0576"/>
    <w:rsid w:val="02AED9C2"/>
    <w:rsid w:val="02AF12F5"/>
    <w:rsid w:val="02AF5CCB"/>
    <w:rsid w:val="02B0AD8D"/>
    <w:rsid w:val="02B1424E"/>
    <w:rsid w:val="02B1C76E"/>
    <w:rsid w:val="02B8FA32"/>
    <w:rsid w:val="02BC5633"/>
    <w:rsid w:val="02BE29BE"/>
    <w:rsid w:val="02BFDAAE"/>
    <w:rsid w:val="02C7F07E"/>
    <w:rsid w:val="02CF125B"/>
    <w:rsid w:val="02CFB91F"/>
    <w:rsid w:val="02D0128B"/>
    <w:rsid w:val="02D0302D"/>
    <w:rsid w:val="02D1B711"/>
    <w:rsid w:val="02D406CF"/>
    <w:rsid w:val="02D46B91"/>
    <w:rsid w:val="02D6C581"/>
    <w:rsid w:val="02D7BF85"/>
    <w:rsid w:val="02E20858"/>
    <w:rsid w:val="02E265D4"/>
    <w:rsid w:val="02E38E30"/>
    <w:rsid w:val="02E4891D"/>
    <w:rsid w:val="02E5441F"/>
    <w:rsid w:val="02E62C04"/>
    <w:rsid w:val="02E70F6D"/>
    <w:rsid w:val="02E98296"/>
    <w:rsid w:val="02EAF872"/>
    <w:rsid w:val="02EB72C7"/>
    <w:rsid w:val="02EF7249"/>
    <w:rsid w:val="02F31F5E"/>
    <w:rsid w:val="02F4CF9B"/>
    <w:rsid w:val="02F4FF2C"/>
    <w:rsid w:val="02FF82CA"/>
    <w:rsid w:val="03001E32"/>
    <w:rsid w:val="030B30EA"/>
    <w:rsid w:val="030D2A42"/>
    <w:rsid w:val="03130381"/>
    <w:rsid w:val="0313D92F"/>
    <w:rsid w:val="03167A93"/>
    <w:rsid w:val="0318337F"/>
    <w:rsid w:val="031A1238"/>
    <w:rsid w:val="031B751F"/>
    <w:rsid w:val="03278F94"/>
    <w:rsid w:val="032C54F1"/>
    <w:rsid w:val="032F7AE6"/>
    <w:rsid w:val="0331D8F0"/>
    <w:rsid w:val="03366626"/>
    <w:rsid w:val="03366F41"/>
    <w:rsid w:val="033DD5F4"/>
    <w:rsid w:val="033FD039"/>
    <w:rsid w:val="03400103"/>
    <w:rsid w:val="0344F06E"/>
    <w:rsid w:val="034A56D2"/>
    <w:rsid w:val="034CCBE6"/>
    <w:rsid w:val="0351B3B4"/>
    <w:rsid w:val="0352837D"/>
    <w:rsid w:val="0354EB29"/>
    <w:rsid w:val="03574711"/>
    <w:rsid w:val="035AE44E"/>
    <w:rsid w:val="035B8F7A"/>
    <w:rsid w:val="03606C0E"/>
    <w:rsid w:val="0360A514"/>
    <w:rsid w:val="036289E4"/>
    <w:rsid w:val="036798ED"/>
    <w:rsid w:val="036AFF0F"/>
    <w:rsid w:val="037068DE"/>
    <w:rsid w:val="03734BA5"/>
    <w:rsid w:val="03742588"/>
    <w:rsid w:val="0375BD95"/>
    <w:rsid w:val="03771826"/>
    <w:rsid w:val="03785D55"/>
    <w:rsid w:val="037905C9"/>
    <w:rsid w:val="03831C5A"/>
    <w:rsid w:val="038BE96A"/>
    <w:rsid w:val="0392F04B"/>
    <w:rsid w:val="03A528BB"/>
    <w:rsid w:val="03A7F055"/>
    <w:rsid w:val="03AC7442"/>
    <w:rsid w:val="03AD3E75"/>
    <w:rsid w:val="03AE8618"/>
    <w:rsid w:val="03B27D28"/>
    <w:rsid w:val="03B2FBD4"/>
    <w:rsid w:val="03BEFBB3"/>
    <w:rsid w:val="03C15579"/>
    <w:rsid w:val="03C6498D"/>
    <w:rsid w:val="03C88F94"/>
    <w:rsid w:val="03C8A924"/>
    <w:rsid w:val="03C8DD5D"/>
    <w:rsid w:val="03C90272"/>
    <w:rsid w:val="03CF0921"/>
    <w:rsid w:val="03D02103"/>
    <w:rsid w:val="03D0D5BE"/>
    <w:rsid w:val="03DA88B1"/>
    <w:rsid w:val="03DBC6B5"/>
    <w:rsid w:val="03DE73C4"/>
    <w:rsid w:val="03E22D68"/>
    <w:rsid w:val="03E3C9C4"/>
    <w:rsid w:val="03E3D189"/>
    <w:rsid w:val="03E660EB"/>
    <w:rsid w:val="03E7DA0C"/>
    <w:rsid w:val="03EEDCFA"/>
    <w:rsid w:val="03F0FE75"/>
    <w:rsid w:val="03F16A6B"/>
    <w:rsid w:val="03FDDDDB"/>
    <w:rsid w:val="03FEC92A"/>
    <w:rsid w:val="03FFCB7E"/>
    <w:rsid w:val="0402C0D6"/>
    <w:rsid w:val="0404F399"/>
    <w:rsid w:val="04051D78"/>
    <w:rsid w:val="04088DE8"/>
    <w:rsid w:val="04147791"/>
    <w:rsid w:val="04196068"/>
    <w:rsid w:val="0420622D"/>
    <w:rsid w:val="042126C4"/>
    <w:rsid w:val="042739B9"/>
    <w:rsid w:val="042A9C08"/>
    <w:rsid w:val="042F1C8E"/>
    <w:rsid w:val="04372A1C"/>
    <w:rsid w:val="043F6A14"/>
    <w:rsid w:val="044A310D"/>
    <w:rsid w:val="044AA521"/>
    <w:rsid w:val="044AF450"/>
    <w:rsid w:val="0455AC2A"/>
    <w:rsid w:val="0458C42E"/>
    <w:rsid w:val="045A6015"/>
    <w:rsid w:val="045AA1FA"/>
    <w:rsid w:val="045B11EE"/>
    <w:rsid w:val="045CE19F"/>
    <w:rsid w:val="045ECD57"/>
    <w:rsid w:val="045ED5CA"/>
    <w:rsid w:val="0462A5D5"/>
    <w:rsid w:val="04655A81"/>
    <w:rsid w:val="04663693"/>
    <w:rsid w:val="046CB410"/>
    <w:rsid w:val="04707666"/>
    <w:rsid w:val="0479E166"/>
    <w:rsid w:val="047A2414"/>
    <w:rsid w:val="047A8259"/>
    <w:rsid w:val="047ADCD5"/>
    <w:rsid w:val="047C536D"/>
    <w:rsid w:val="048933AF"/>
    <w:rsid w:val="048B1473"/>
    <w:rsid w:val="049623A2"/>
    <w:rsid w:val="04969274"/>
    <w:rsid w:val="04976961"/>
    <w:rsid w:val="0498BD13"/>
    <w:rsid w:val="049F55B5"/>
    <w:rsid w:val="04A1A927"/>
    <w:rsid w:val="04A1E581"/>
    <w:rsid w:val="04A3CB1A"/>
    <w:rsid w:val="04A762D2"/>
    <w:rsid w:val="04A76D68"/>
    <w:rsid w:val="04AA3B48"/>
    <w:rsid w:val="04AA5170"/>
    <w:rsid w:val="04AB5110"/>
    <w:rsid w:val="04AB56F2"/>
    <w:rsid w:val="04B2B868"/>
    <w:rsid w:val="04B3C281"/>
    <w:rsid w:val="04BFFB5E"/>
    <w:rsid w:val="04C35DC1"/>
    <w:rsid w:val="04D3A945"/>
    <w:rsid w:val="04D43FF1"/>
    <w:rsid w:val="04DD1846"/>
    <w:rsid w:val="04DE4744"/>
    <w:rsid w:val="04DEA666"/>
    <w:rsid w:val="04DF757F"/>
    <w:rsid w:val="04E014E8"/>
    <w:rsid w:val="04E6BE51"/>
    <w:rsid w:val="04E7BC19"/>
    <w:rsid w:val="04E9695E"/>
    <w:rsid w:val="04E9E728"/>
    <w:rsid w:val="04F06F27"/>
    <w:rsid w:val="04F77A20"/>
    <w:rsid w:val="04F967F0"/>
    <w:rsid w:val="04FC7575"/>
    <w:rsid w:val="0501676B"/>
    <w:rsid w:val="0502335D"/>
    <w:rsid w:val="050450DE"/>
    <w:rsid w:val="05051476"/>
    <w:rsid w:val="05083D79"/>
    <w:rsid w:val="05085DCC"/>
    <w:rsid w:val="050EC84B"/>
    <w:rsid w:val="050FD2C8"/>
    <w:rsid w:val="0512793C"/>
    <w:rsid w:val="0512DF0C"/>
    <w:rsid w:val="051327AF"/>
    <w:rsid w:val="0513FB81"/>
    <w:rsid w:val="0517FC4F"/>
    <w:rsid w:val="051936E0"/>
    <w:rsid w:val="051A0AB8"/>
    <w:rsid w:val="051AD22E"/>
    <w:rsid w:val="051D5733"/>
    <w:rsid w:val="051E6D89"/>
    <w:rsid w:val="0520C95F"/>
    <w:rsid w:val="0527D6B4"/>
    <w:rsid w:val="052B211C"/>
    <w:rsid w:val="052C21B1"/>
    <w:rsid w:val="052CB308"/>
    <w:rsid w:val="052E9E93"/>
    <w:rsid w:val="052FF20C"/>
    <w:rsid w:val="05362164"/>
    <w:rsid w:val="053CC6D2"/>
    <w:rsid w:val="0540838B"/>
    <w:rsid w:val="05473A63"/>
    <w:rsid w:val="0547CCFA"/>
    <w:rsid w:val="054C804A"/>
    <w:rsid w:val="0551445A"/>
    <w:rsid w:val="0552A9DC"/>
    <w:rsid w:val="0556356E"/>
    <w:rsid w:val="05581E9E"/>
    <w:rsid w:val="055E6C9E"/>
    <w:rsid w:val="05612000"/>
    <w:rsid w:val="0564ABBC"/>
    <w:rsid w:val="056E6D53"/>
    <w:rsid w:val="0570180B"/>
    <w:rsid w:val="05781F7A"/>
    <w:rsid w:val="057AC463"/>
    <w:rsid w:val="057BF988"/>
    <w:rsid w:val="057E41DC"/>
    <w:rsid w:val="057ED2C3"/>
    <w:rsid w:val="0582A74E"/>
    <w:rsid w:val="0582B07C"/>
    <w:rsid w:val="05833E97"/>
    <w:rsid w:val="0587CE6E"/>
    <w:rsid w:val="05892BE3"/>
    <w:rsid w:val="058D7366"/>
    <w:rsid w:val="0590544C"/>
    <w:rsid w:val="0595D309"/>
    <w:rsid w:val="05A28A5F"/>
    <w:rsid w:val="05AAACA2"/>
    <w:rsid w:val="05AAE4CC"/>
    <w:rsid w:val="05AB0F5E"/>
    <w:rsid w:val="05ABA4FE"/>
    <w:rsid w:val="05ABAEF9"/>
    <w:rsid w:val="05ACFA36"/>
    <w:rsid w:val="05AD5317"/>
    <w:rsid w:val="05AE688E"/>
    <w:rsid w:val="05B61501"/>
    <w:rsid w:val="05B6D2A8"/>
    <w:rsid w:val="05B94C76"/>
    <w:rsid w:val="05BDAB27"/>
    <w:rsid w:val="05C01008"/>
    <w:rsid w:val="05C0F077"/>
    <w:rsid w:val="05C2D6DC"/>
    <w:rsid w:val="05C3812A"/>
    <w:rsid w:val="05C4A1CE"/>
    <w:rsid w:val="05C4A3A3"/>
    <w:rsid w:val="05CCCB9B"/>
    <w:rsid w:val="05D38086"/>
    <w:rsid w:val="05DE5B92"/>
    <w:rsid w:val="05E3044A"/>
    <w:rsid w:val="05E72DF4"/>
    <w:rsid w:val="05E90CBE"/>
    <w:rsid w:val="05E99460"/>
    <w:rsid w:val="05EF60BC"/>
    <w:rsid w:val="05F026C9"/>
    <w:rsid w:val="05F04498"/>
    <w:rsid w:val="05F0C734"/>
    <w:rsid w:val="05FB99A7"/>
    <w:rsid w:val="05FF3C9D"/>
    <w:rsid w:val="05FF6F6E"/>
    <w:rsid w:val="0602C712"/>
    <w:rsid w:val="06059D90"/>
    <w:rsid w:val="06103743"/>
    <w:rsid w:val="06166549"/>
    <w:rsid w:val="06179439"/>
    <w:rsid w:val="061A0F59"/>
    <w:rsid w:val="061BA253"/>
    <w:rsid w:val="0620C67B"/>
    <w:rsid w:val="0622A68F"/>
    <w:rsid w:val="0624AF73"/>
    <w:rsid w:val="062703C2"/>
    <w:rsid w:val="06292CCF"/>
    <w:rsid w:val="062AB0F6"/>
    <w:rsid w:val="062BD4E2"/>
    <w:rsid w:val="062D39AB"/>
    <w:rsid w:val="062E73ED"/>
    <w:rsid w:val="062F8BE4"/>
    <w:rsid w:val="0632E4E8"/>
    <w:rsid w:val="0634D058"/>
    <w:rsid w:val="063B21CC"/>
    <w:rsid w:val="063D563F"/>
    <w:rsid w:val="063FD4DB"/>
    <w:rsid w:val="0640300C"/>
    <w:rsid w:val="0643C60F"/>
    <w:rsid w:val="06454067"/>
    <w:rsid w:val="064B56CC"/>
    <w:rsid w:val="0650CF2B"/>
    <w:rsid w:val="0653FAF8"/>
    <w:rsid w:val="06560D65"/>
    <w:rsid w:val="0661968B"/>
    <w:rsid w:val="06660FC0"/>
    <w:rsid w:val="06671BA8"/>
    <w:rsid w:val="06677588"/>
    <w:rsid w:val="0671BBEC"/>
    <w:rsid w:val="06720732"/>
    <w:rsid w:val="067697B7"/>
    <w:rsid w:val="067A7790"/>
    <w:rsid w:val="067B38F2"/>
    <w:rsid w:val="0681FAA4"/>
    <w:rsid w:val="0688EED4"/>
    <w:rsid w:val="06900815"/>
    <w:rsid w:val="0692A980"/>
    <w:rsid w:val="0695039A"/>
    <w:rsid w:val="069A7C76"/>
    <w:rsid w:val="069E85D7"/>
    <w:rsid w:val="069F9C4C"/>
    <w:rsid w:val="06A5E46E"/>
    <w:rsid w:val="06A83C31"/>
    <w:rsid w:val="06A8DE9D"/>
    <w:rsid w:val="06AA79BE"/>
    <w:rsid w:val="06B24FE9"/>
    <w:rsid w:val="06B5372E"/>
    <w:rsid w:val="06BC0EEA"/>
    <w:rsid w:val="06BCB623"/>
    <w:rsid w:val="06BFE8F5"/>
    <w:rsid w:val="06C11B7C"/>
    <w:rsid w:val="06C7089E"/>
    <w:rsid w:val="06C918C6"/>
    <w:rsid w:val="06CA02D9"/>
    <w:rsid w:val="06CE4B06"/>
    <w:rsid w:val="06CFCD31"/>
    <w:rsid w:val="06D74A7D"/>
    <w:rsid w:val="06D983A4"/>
    <w:rsid w:val="06D99190"/>
    <w:rsid w:val="06DC0A41"/>
    <w:rsid w:val="06E94FEA"/>
    <w:rsid w:val="06F1CB3D"/>
    <w:rsid w:val="06F4AAEA"/>
    <w:rsid w:val="06F705F4"/>
    <w:rsid w:val="06FFA61A"/>
    <w:rsid w:val="0701AD98"/>
    <w:rsid w:val="070C2A8E"/>
    <w:rsid w:val="0712BDAE"/>
    <w:rsid w:val="07138351"/>
    <w:rsid w:val="071D798C"/>
    <w:rsid w:val="0725C68D"/>
    <w:rsid w:val="07276CCF"/>
    <w:rsid w:val="072883B6"/>
    <w:rsid w:val="072DB233"/>
    <w:rsid w:val="07323BD8"/>
    <w:rsid w:val="0734FE5F"/>
    <w:rsid w:val="07351ABF"/>
    <w:rsid w:val="07360545"/>
    <w:rsid w:val="07364F1B"/>
    <w:rsid w:val="073681EC"/>
    <w:rsid w:val="0736C1EC"/>
    <w:rsid w:val="07406DE8"/>
    <w:rsid w:val="07450074"/>
    <w:rsid w:val="0748000B"/>
    <w:rsid w:val="07489D5B"/>
    <w:rsid w:val="074C721C"/>
    <w:rsid w:val="074D3995"/>
    <w:rsid w:val="074E731D"/>
    <w:rsid w:val="07502EED"/>
    <w:rsid w:val="0751EF37"/>
    <w:rsid w:val="075308BF"/>
    <w:rsid w:val="0755D06C"/>
    <w:rsid w:val="075707B2"/>
    <w:rsid w:val="075A4558"/>
    <w:rsid w:val="075C7461"/>
    <w:rsid w:val="07613ED6"/>
    <w:rsid w:val="0769A598"/>
    <w:rsid w:val="076AC81A"/>
    <w:rsid w:val="07760258"/>
    <w:rsid w:val="077BE050"/>
    <w:rsid w:val="077C96CC"/>
    <w:rsid w:val="0780C4B1"/>
    <w:rsid w:val="07912EDA"/>
    <w:rsid w:val="07933AA5"/>
    <w:rsid w:val="0793F7DC"/>
    <w:rsid w:val="0795BDC1"/>
    <w:rsid w:val="0798224B"/>
    <w:rsid w:val="0799C507"/>
    <w:rsid w:val="079AC75B"/>
    <w:rsid w:val="079B3FFC"/>
    <w:rsid w:val="079C2949"/>
    <w:rsid w:val="079C4DA3"/>
    <w:rsid w:val="079CADC0"/>
    <w:rsid w:val="07A63840"/>
    <w:rsid w:val="07AD576A"/>
    <w:rsid w:val="07B37DBF"/>
    <w:rsid w:val="07B7181F"/>
    <w:rsid w:val="07B78232"/>
    <w:rsid w:val="07BA0F1D"/>
    <w:rsid w:val="07BA4B57"/>
    <w:rsid w:val="07BBE5A5"/>
    <w:rsid w:val="07BCDDD4"/>
    <w:rsid w:val="07C19E1E"/>
    <w:rsid w:val="07CB52A3"/>
    <w:rsid w:val="07CE4223"/>
    <w:rsid w:val="07D1ED1D"/>
    <w:rsid w:val="07D5B68A"/>
    <w:rsid w:val="07DAAD69"/>
    <w:rsid w:val="07DB7BB9"/>
    <w:rsid w:val="07DC78FA"/>
    <w:rsid w:val="07DC8E03"/>
    <w:rsid w:val="07E3E9ED"/>
    <w:rsid w:val="07E5C7FC"/>
    <w:rsid w:val="07EB2A13"/>
    <w:rsid w:val="07F084B4"/>
    <w:rsid w:val="07F31B14"/>
    <w:rsid w:val="07F399E8"/>
    <w:rsid w:val="07F72135"/>
    <w:rsid w:val="07FABC3F"/>
    <w:rsid w:val="07FC0064"/>
    <w:rsid w:val="0802EC09"/>
    <w:rsid w:val="08053A0A"/>
    <w:rsid w:val="08086650"/>
    <w:rsid w:val="080BB978"/>
    <w:rsid w:val="0811F8AA"/>
    <w:rsid w:val="081538FB"/>
    <w:rsid w:val="0815F744"/>
    <w:rsid w:val="081684EA"/>
    <w:rsid w:val="0816ED84"/>
    <w:rsid w:val="081FB6A4"/>
    <w:rsid w:val="0822EE35"/>
    <w:rsid w:val="0824991C"/>
    <w:rsid w:val="08275AC1"/>
    <w:rsid w:val="08276DA9"/>
    <w:rsid w:val="082C6B1C"/>
    <w:rsid w:val="082CB5BE"/>
    <w:rsid w:val="082D8F2E"/>
    <w:rsid w:val="082F09A1"/>
    <w:rsid w:val="0833002A"/>
    <w:rsid w:val="0837A757"/>
    <w:rsid w:val="08390D40"/>
    <w:rsid w:val="083B581F"/>
    <w:rsid w:val="0845B2ED"/>
    <w:rsid w:val="0848A74A"/>
    <w:rsid w:val="0855DB1E"/>
    <w:rsid w:val="0857B3B5"/>
    <w:rsid w:val="085BE473"/>
    <w:rsid w:val="085D7A92"/>
    <w:rsid w:val="085EE867"/>
    <w:rsid w:val="085EFED8"/>
    <w:rsid w:val="08633CB7"/>
    <w:rsid w:val="0864AD26"/>
    <w:rsid w:val="0868F461"/>
    <w:rsid w:val="086969A7"/>
    <w:rsid w:val="08706682"/>
    <w:rsid w:val="08719172"/>
    <w:rsid w:val="0874F824"/>
    <w:rsid w:val="0875F7AA"/>
    <w:rsid w:val="087AA35E"/>
    <w:rsid w:val="087FEF37"/>
    <w:rsid w:val="08809101"/>
    <w:rsid w:val="08809BF2"/>
    <w:rsid w:val="0881F3B8"/>
    <w:rsid w:val="0888735F"/>
    <w:rsid w:val="0889B3F2"/>
    <w:rsid w:val="088D9E39"/>
    <w:rsid w:val="08998B33"/>
    <w:rsid w:val="08998D08"/>
    <w:rsid w:val="08A0DF82"/>
    <w:rsid w:val="08A7F48B"/>
    <w:rsid w:val="08A8B341"/>
    <w:rsid w:val="08ABADBF"/>
    <w:rsid w:val="08AD15B8"/>
    <w:rsid w:val="08B1B771"/>
    <w:rsid w:val="08B54DF7"/>
    <w:rsid w:val="08BA2F42"/>
    <w:rsid w:val="08BD2CD9"/>
    <w:rsid w:val="08BDAE92"/>
    <w:rsid w:val="08BDB2DF"/>
    <w:rsid w:val="08BE2826"/>
    <w:rsid w:val="08C4E693"/>
    <w:rsid w:val="08C50851"/>
    <w:rsid w:val="08D3DF01"/>
    <w:rsid w:val="08D59919"/>
    <w:rsid w:val="08D97CFE"/>
    <w:rsid w:val="08DB847C"/>
    <w:rsid w:val="08DFB67E"/>
    <w:rsid w:val="08E065F6"/>
    <w:rsid w:val="08EA320C"/>
    <w:rsid w:val="08EB0DC7"/>
    <w:rsid w:val="08EEB3E4"/>
    <w:rsid w:val="08F055C0"/>
    <w:rsid w:val="08F12CD2"/>
    <w:rsid w:val="08F1E911"/>
    <w:rsid w:val="08F30D96"/>
    <w:rsid w:val="08F7AFEB"/>
    <w:rsid w:val="08FE7CAD"/>
    <w:rsid w:val="08FE820B"/>
    <w:rsid w:val="09002E12"/>
    <w:rsid w:val="090F8746"/>
    <w:rsid w:val="0913534F"/>
    <w:rsid w:val="091645ED"/>
    <w:rsid w:val="09195C60"/>
    <w:rsid w:val="091ED758"/>
    <w:rsid w:val="09202116"/>
    <w:rsid w:val="09219569"/>
    <w:rsid w:val="0921D6EF"/>
    <w:rsid w:val="09266250"/>
    <w:rsid w:val="0926EBAA"/>
    <w:rsid w:val="0928034F"/>
    <w:rsid w:val="092AC4F4"/>
    <w:rsid w:val="09370DD5"/>
    <w:rsid w:val="093F0904"/>
    <w:rsid w:val="094244F2"/>
    <w:rsid w:val="09445764"/>
    <w:rsid w:val="09472688"/>
    <w:rsid w:val="09493E4D"/>
    <w:rsid w:val="094F71B1"/>
    <w:rsid w:val="094FD93C"/>
    <w:rsid w:val="09565A3F"/>
    <w:rsid w:val="09651805"/>
    <w:rsid w:val="09672857"/>
    <w:rsid w:val="096C8210"/>
    <w:rsid w:val="097073C2"/>
    <w:rsid w:val="09707F2C"/>
    <w:rsid w:val="09718D28"/>
    <w:rsid w:val="09740CFF"/>
    <w:rsid w:val="09741FEA"/>
    <w:rsid w:val="09744F51"/>
    <w:rsid w:val="0974CD66"/>
    <w:rsid w:val="097516E0"/>
    <w:rsid w:val="0978456B"/>
    <w:rsid w:val="097E2E6B"/>
    <w:rsid w:val="097E44A9"/>
    <w:rsid w:val="09879917"/>
    <w:rsid w:val="098E6070"/>
    <w:rsid w:val="0993E601"/>
    <w:rsid w:val="0998DF81"/>
    <w:rsid w:val="09A2BC80"/>
    <w:rsid w:val="09A3E565"/>
    <w:rsid w:val="09AABEB0"/>
    <w:rsid w:val="09AC1F46"/>
    <w:rsid w:val="09AD57C2"/>
    <w:rsid w:val="09ADC736"/>
    <w:rsid w:val="09AFE314"/>
    <w:rsid w:val="09AFF50D"/>
    <w:rsid w:val="09B52379"/>
    <w:rsid w:val="09B5B45D"/>
    <w:rsid w:val="09B80975"/>
    <w:rsid w:val="09B81251"/>
    <w:rsid w:val="09BACB79"/>
    <w:rsid w:val="09C13C2D"/>
    <w:rsid w:val="09C52095"/>
    <w:rsid w:val="09C87DD7"/>
    <w:rsid w:val="09CA3943"/>
    <w:rsid w:val="09CBA3EB"/>
    <w:rsid w:val="09D2A237"/>
    <w:rsid w:val="09D3575F"/>
    <w:rsid w:val="09D53512"/>
    <w:rsid w:val="09D65A1A"/>
    <w:rsid w:val="09E220FB"/>
    <w:rsid w:val="09E5286C"/>
    <w:rsid w:val="09E5FF76"/>
    <w:rsid w:val="09EC52F6"/>
    <w:rsid w:val="09EEC1F6"/>
    <w:rsid w:val="09EF4148"/>
    <w:rsid w:val="09F1A031"/>
    <w:rsid w:val="09F70CA0"/>
    <w:rsid w:val="09F9EF7A"/>
    <w:rsid w:val="09FAAB4C"/>
    <w:rsid w:val="09FABAA3"/>
    <w:rsid w:val="09FAC53B"/>
    <w:rsid w:val="0A023ED4"/>
    <w:rsid w:val="0A03493E"/>
    <w:rsid w:val="0A03A456"/>
    <w:rsid w:val="0A053958"/>
    <w:rsid w:val="0A0D961D"/>
    <w:rsid w:val="0A0DF403"/>
    <w:rsid w:val="0A10000E"/>
    <w:rsid w:val="0A134144"/>
    <w:rsid w:val="0A139032"/>
    <w:rsid w:val="0A1783C4"/>
    <w:rsid w:val="0A19B020"/>
    <w:rsid w:val="0A1D8ACD"/>
    <w:rsid w:val="0A1F9572"/>
    <w:rsid w:val="0A237FB6"/>
    <w:rsid w:val="0A2817A0"/>
    <w:rsid w:val="0A2C4204"/>
    <w:rsid w:val="0A39D0E0"/>
    <w:rsid w:val="0A3F8D00"/>
    <w:rsid w:val="0A47A0A2"/>
    <w:rsid w:val="0A4BB216"/>
    <w:rsid w:val="0A4C9A14"/>
    <w:rsid w:val="0A4EB35B"/>
    <w:rsid w:val="0A52B8C4"/>
    <w:rsid w:val="0A5C92DB"/>
    <w:rsid w:val="0A5F2925"/>
    <w:rsid w:val="0A688870"/>
    <w:rsid w:val="0A69A8FC"/>
    <w:rsid w:val="0A6C1445"/>
    <w:rsid w:val="0A71CC87"/>
    <w:rsid w:val="0A7338FE"/>
    <w:rsid w:val="0A73CC43"/>
    <w:rsid w:val="0A73E99C"/>
    <w:rsid w:val="0A764237"/>
    <w:rsid w:val="0A78D9C5"/>
    <w:rsid w:val="0A7B133D"/>
    <w:rsid w:val="0A7CA3B0"/>
    <w:rsid w:val="0A7FAE9D"/>
    <w:rsid w:val="0A80FA7E"/>
    <w:rsid w:val="0A83B228"/>
    <w:rsid w:val="0A84F865"/>
    <w:rsid w:val="0A857C67"/>
    <w:rsid w:val="0A9080E2"/>
    <w:rsid w:val="0A9B5A75"/>
    <w:rsid w:val="0AA05021"/>
    <w:rsid w:val="0AA079E1"/>
    <w:rsid w:val="0AAA83CF"/>
    <w:rsid w:val="0AAADB0B"/>
    <w:rsid w:val="0AAC910D"/>
    <w:rsid w:val="0AADFBF3"/>
    <w:rsid w:val="0AB4C2AA"/>
    <w:rsid w:val="0AB8D4E4"/>
    <w:rsid w:val="0ABB6BF7"/>
    <w:rsid w:val="0ABC2DD7"/>
    <w:rsid w:val="0ABF48BC"/>
    <w:rsid w:val="0AC1BC82"/>
    <w:rsid w:val="0AC30C4B"/>
    <w:rsid w:val="0AC62250"/>
    <w:rsid w:val="0AC782E6"/>
    <w:rsid w:val="0ACB4F78"/>
    <w:rsid w:val="0ACCBFC4"/>
    <w:rsid w:val="0ACCF650"/>
    <w:rsid w:val="0ACF0E1E"/>
    <w:rsid w:val="0AD0F483"/>
    <w:rsid w:val="0AD186CF"/>
    <w:rsid w:val="0AD69F64"/>
    <w:rsid w:val="0AD78031"/>
    <w:rsid w:val="0AD8A46B"/>
    <w:rsid w:val="0AE8CB3C"/>
    <w:rsid w:val="0AECA910"/>
    <w:rsid w:val="0AF01CD1"/>
    <w:rsid w:val="0AF0F387"/>
    <w:rsid w:val="0AF1D86F"/>
    <w:rsid w:val="0AF38D0F"/>
    <w:rsid w:val="0AF7C24E"/>
    <w:rsid w:val="0AFB7523"/>
    <w:rsid w:val="0B02EC08"/>
    <w:rsid w:val="0B04AEC0"/>
    <w:rsid w:val="0B05491C"/>
    <w:rsid w:val="0B0B193F"/>
    <w:rsid w:val="0B0C194B"/>
    <w:rsid w:val="0B0F4C0A"/>
    <w:rsid w:val="0B10B6E4"/>
    <w:rsid w:val="0B10E4B9"/>
    <w:rsid w:val="0B122AF1"/>
    <w:rsid w:val="0B143C84"/>
    <w:rsid w:val="0B157E80"/>
    <w:rsid w:val="0B15B8A1"/>
    <w:rsid w:val="0B161C0F"/>
    <w:rsid w:val="0B1628DB"/>
    <w:rsid w:val="0B1E2D66"/>
    <w:rsid w:val="0B287884"/>
    <w:rsid w:val="0B2C0BDC"/>
    <w:rsid w:val="0B322122"/>
    <w:rsid w:val="0B35F9F4"/>
    <w:rsid w:val="0B383053"/>
    <w:rsid w:val="0B396B9D"/>
    <w:rsid w:val="0B398681"/>
    <w:rsid w:val="0B3BCCF8"/>
    <w:rsid w:val="0B4660CF"/>
    <w:rsid w:val="0B4EFAD0"/>
    <w:rsid w:val="0B50FAC2"/>
    <w:rsid w:val="0B529209"/>
    <w:rsid w:val="0B5D3683"/>
    <w:rsid w:val="0B63CC14"/>
    <w:rsid w:val="0B69C7EC"/>
    <w:rsid w:val="0B6A1507"/>
    <w:rsid w:val="0B6D4A77"/>
    <w:rsid w:val="0B757A09"/>
    <w:rsid w:val="0B7662FD"/>
    <w:rsid w:val="0B76A331"/>
    <w:rsid w:val="0B7A62D0"/>
    <w:rsid w:val="0B7ABE87"/>
    <w:rsid w:val="0B81B002"/>
    <w:rsid w:val="0B85F62A"/>
    <w:rsid w:val="0B8A0CC7"/>
    <w:rsid w:val="0B8B3A4F"/>
    <w:rsid w:val="0B8E6E2F"/>
    <w:rsid w:val="0B946E7A"/>
    <w:rsid w:val="0B9AD97C"/>
    <w:rsid w:val="0B9C8F01"/>
    <w:rsid w:val="0B9E6091"/>
    <w:rsid w:val="0BA6F6EF"/>
    <w:rsid w:val="0BA99A45"/>
    <w:rsid w:val="0BB06A6A"/>
    <w:rsid w:val="0BB07DB8"/>
    <w:rsid w:val="0BB45825"/>
    <w:rsid w:val="0BB6BE15"/>
    <w:rsid w:val="0BB6FEA2"/>
    <w:rsid w:val="0BB7ADEE"/>
    <w:rsid w:val="0BB88431"/>
    <w:rsid w:val="0BC25023"/>
    <w:rsid w:val="0BD3BA05"/>
    <w:rsid w:val="0BD45EB6"/>
    <w:rsid w:val="0BD5E64A"/>
    <w:rsid w:val="0BD6846A"/>
    <w:rsid w:val="0BDC0E9E"/>
    <w:rsid w:val="0BE12983"/>
    <w:rsid w:val="0BE9214A"/>
    <w:rsid w:val="0BEC5312"/>
    <w:rsid w:val="0BF2406D"/>
    <w:rsid w:val="0BF3AB08"/>
    <w:rsid w:val="0BFB0AB2"/>
    <w:rsid w:val="0BFCC2A1"/>
    <w:rsid w:val="0C038A6B"/>
    <w:rsid w:val="0C06563B"/>
    <w:rsid w:val="0C0B7200"/>
    <w:rsid w:val="0C0F9004"/>
    <w:rsid w:val="0C10B61C"/>
    <w:rsid w:val="0C189D94"/>
    <w:rsid w:val="0C1C55DF"/>
    <w:rsid w:val="0C21B9AB"/>
    <w:rsid w:val="0C23EFB1"/>
    <w:rsid w:val="0C28E320"/>
    <w:rsid w:val="0C2DA87D"/>
    <w:rsid w:val="0C311B5F"/>
    <w:rsid w:val="0C354163"/>
    <w:rsid w:val="0C378133"/>
    <w:rsid w:val="0C39607D"/>
    <w:rsid w:val="0C3C9BFE"/>
    <w:rsid w:val="0C42D9CD"/>
    <w:rsid w:val="0C46BEFA"/>
    <w:rsid w:val="0C47621A"/>
    <w:rsid w:val="0C480C64"/>
    <w:rsid w:val="0C48800B"/>
    <w:rsid w:val="0C48F0DF"/>
    <w:rsid w:val="0C49100D"/>
    <w:rsid w:val="0C4B323A"/>
    <w:rsid w:val="0C4DF2F2"/>
    <w:rsid w:val="0C4E7A8F"/>
    <w:rsid w:val="0C4EB72D"/>
    <w:rsid w:val="0C52F720"/>
    <w:rsid w:val="0C53E6B9"/>
    <w:rsid w:val="0C598655"/>
    <w:rsid w:val="0C5B33EB"/>
    <w:rsid w:val="0C5DDB35"/>
    <w:rsid w:val="0C629F02"/>
    <w:rsid w:val="0C64054D"/>
    <w:rsid w:val="0C6CBA4C"/>
    <w:rsid w:val="0C6DD949"/>
    <w:rsid w:val="0C777046"/>
    <w:rsid w:val="0C7A0D64"/>
    <w:rsid w:val="0C7A96C4"/>
    <w:rsid w:val="0C7F2D40"/>
    <w:rsid w:val="0C807847"/>
    <w:rsid w:val="0C8C60E7"/>
    <w:rsid w:val="0C8FF64B"/>
    <w:rsid w:val="0C965440"/>
    <w:rsid w:val="0C9873D5"/>
    <w:rsid w:val="0C9C214F"/>
    <w:rsid w:val="0C9DD65C"/>
    <w:rsid w:val="0C9E0A3C"/>
    <w:rsid w:val="0C9E6191"/>
    <w:rsid w:val="0CA2E34D"/>
    <w:rsid w:val="0CA3E46B"/>
    <w:rsid w:val="0CA5265C"/>
    <w:rsid w:val="0CA64F9A"/>
    <w:rsid w:val="0CA66B1E"/>
    <w:rsid w:val="0CA79446"/>
    <w:rsid w:val="0CA8CA5E"/>
    <w:rsid w:val="0CA927AD"/>
    <w:rsid w:val="0CAE906F"/>
    <w:rsid w:val="0CB167CF"/>
    <w:rsid w:val="0CBB4788"/>
    <w:rsid w:val="0CBC39E9"/>
    <w:rsid w:val="0CBD028F"/>
    <w:rsid w:val="0CC06731"/>
    <w:rsid w:val="0CC7E0AF"/>
    <w:rsid w:val="0CCAB7BE"/>
    <w:rsid w:val="0CCCB0DE"/>
    <w:rsid w:val="0CCD63F3"/>
    <w:rsid w:val="0CCE574C"/>
    <w:rsid w:val="0CD10084"/>
    <w:rsid w:val="0CDAC635"/>
    <w:rsid w:val="0CDEAEBD"/>
    <w:rsid w:val="0CE03B0F"/>
    <w:rsid w:val="0CE153A3"/>
    <w:rsid w:val="0CE27C9E"/>
    <w:rsid w:val="0CE46CE2"/>
    <w:rsid w:val="0CE4955C"/>
    <w:rsid w:val="0CE53DE3"/>
    <w:rsid w:val="0CE594FE"/>
    <w:rsid w:val="0CED5F4A"/>
    <w:rsid w:val="0CEF0A45"/>
    <w:rsid w:val="0CEFF2F3"/>
    <w:rsid w:val="0CF2B20D"/>
    <w:rsid w:val="0CF3B4A7"/>
    <w:rsid w:val="0CF64C83"/>
    <w:rsid w:val="0CF74BB3"/>
    <w:rsid w:val="0CF964FA"/>
    <w:rsid w:val="0D024F68"/>
    <w:rsid w:val="0D047E14"/>
    <w:rsid w:val="0D04939A"/>
    <w:rsid w:val="0D0FD095"/>
    <w:rsid w:val="0D160BDA"/>
    <w:rsid w:val="0D1642D3"/>
    <w:rsid w:val="0D17F999"/>
    <w:rsid w:val="0D1AD44D"/>
    <w:rsid w:val="0D2137D9"/>
    <w:rsid w:val="0D23EEB9"/>
    <w:rsid w:val="0D27BEF5"/>
    <w:rsid w:val="0D2A03E3"/>
    <w:rsid w:val="0D2B0B9C"/>
    <w:rsid w:val="0D2E15EA"/>
    <w:rsid w:val="0D39D310"/>
    <w:rsid w:val="0D3C8C0B"/>
    <w:rsid w:val="0D3D552F"/>
    <w:rsid w:val="0D40DDB3"/>
    <w:rsid w:val="0D496520"/>
    <w:rsid w:val="0D4B33C2"/>
    <w:rsid w:val="0D52B197"/>
    <w:rsid w:val="0D58700F"/>
    <w:rsid w:val="0D5A9ACB"/>
    <w:rsid w:val="0D5B02C9"/>
    <w:rsid w:val="0D5B175F"/>
    <w:rsid w:val="0D5BD374"/>
    <w:rsid w:val="0D5D682E"/>
    <w:rsid w:val="0D5E0EBE"/>
    <w:rsid w:val="0D623ADC"/>
    <w:rsid w:val="0D640BD4"/>
    <w:rsid w:val="0D6509EC"/>
    <w:rsid w:val="0D663579"/>
    <w:rsid w:val="0D675846"/>
    <w:rsid w:val="0D69A098"/>
    <w:rsid w:val="0D6C7ECF"/>
    <w:rsid w:val="0D6CC055"/>
    <w:rsid w:val="0D6F82DC"/>
    <w:rsid w:val="0D714EC4"/>
    <w:rsid w:val="0D71F69F"/>
    <w:rsid w:val="0D787419"/>
    <w:rsid w:val="0D79DB30"/>
    <w:rsid w:val="0D7AA980"/>
    <w:rsid w:val="0D7DC04B"/>
    <w:rsid w:val="0D829AB3"/>
    <w:rsid w:val="0D84F5C3"/>
    <w:rsid w:val="0D8535E3"/>
    <w:rsid w:val="0D87C606"/>
    <w:rsid w:val="0D900C4C"/>
    <w:rsid w:val="0D97184F"/>
    <w:rsid w:val="0DA58201"/>
    <w:rsid w:val="0DA78FFA"/>
    <w:rsid w:val="0DAB0D71"/>
    <w:rsid w:val="0DB3EB13"/>
    <w:rsid w:val="0DB5E582"/>
    <w:rsid w:val="0DB71F4D"/>
    <w:rsid w:val="0DC0C2AC"/>
    <w:rsid w:val="0DC790D6"/>
    <w:rsid w:val="0DCCBCF5"/>
    <w:rsid w:val="0DD2C72A"/>
    <w:rsid w:val="0DDA09D8"/>
    <w:rsid w:val="0DE23280"/>
    <w:rsid w:val="0DE305E2"/>
    <w:rsid w:val="0DE5E6D1"/>
    <w:rsid w:val="0DE7F911"/>
    <w:rsid w:val="0DE90D96"/>
    <w:rsid w:val="0DEDC02E"/>
    <w:rsid w:val="0DF24B8F"/>
    <w:rsid w:val="0DF634B3"/>
    <w:rsid w:val="0DFB908F"/>
    <w:rsid w:val="0DFCB1DF"/>
    <w:rsid w:val="0DFEAC46"/>
    <w:rsid w:val="0E071BF6"/>
    <w:rsid w:val="0E0CC263"/>
    <w:rsid w:val="0E0CC32A"/>
    <w:rsid w:val="0E0F8164"/>
    <w:rsid w:val="0E0F9DF7"/>
    <w:rsid w:val="0E1040A3"/>
    <w:rsid w:val="0E12ABA6"/>
    <w:rsid w:val="0E17D251"/>
    <w:rsid w:val="0E1A83B9"/>
    <w:rsid w:val="0E1A8ADF"/>
    <w:rsid w:val="0E1D942E"/>
    <w:rsid w:val="0E1E977D"/>
    <w:rsid w:val="0E211CDF"/>
    <w:rsid w:val="0E21AED6"/>
    <w:rsid w:val="0E27C9D6"/>
    <w:rsid w:val="0E2D6768"/>
    <w:rsid w:val="0E2E3BD9"/>
    <w:rsid w:val="0E2FD320"/>
    <w:rsid w:val="0E331480"/>
    <w:rsid w:val="0E340CE8"/>
    <w:rsid w:val="0E376B67"/>
    <w:rsid w:val="0E37CBD8"/>
    <w:rsid w:val="0E42D85C"/>
    <w:rsid w:val="0E4A91B0"/>
    <w:rsid w:val="0E4F4316"/>
    <w:rsid w:val="0E50E70D"/>
    <w:rsid w:val="0E5144C9"/>
    <w:rsid w:val="0E5803CF"/>
    <w:rsid w:val="0E591CDA"/>
    <w:rsid w:val="0E5D2791"/>
    <w:rsid w:val="0E6314F9"/>
    <w:rsid w:val="0E646FBD"/>
    <w:rsid w:val="0E6779EC"/>
    <w:rsid w:val="0E69E6B1"/>
    <w:rsid w:val="0E6A45D2"/>
    <w:rsid w:val="0E6CB376"/>
    <w:rsid w:val="0E7B0131"/>
    <w:rsid w:val="0E81211F"/>
    <w:rsid w:val="0E83EB03"/>
    <w:rsid w:val="0E865253"/>
    <w:rsid w:val="0E8CB71D"/>
    <w:rsid w:val="0E93376B"/>
    <w:rsid w:val="0E9A3394"/>
    <w:rsid w:val="0E9B7D92"/>
    <w:rsid w:val="0E9BEC21"/>
    <w:rsid w:val="0E9FB020"/>
    <w:rsid w:val="0EA58E5B"/>
    <w:rsid w:val="0EA5A34A"/>
    <w:rsid w:val="0EA66A80"/>
    <w:rsid w:val="0EAA6E9F"/>
    <w:rsid w:val="0EAD7BE1"/>
    <w:rsid w:val="0EB0A488"/>
    <w:rsid w:val="0EB0F4F2"/>
    <w:rsid w:val="0EBB4D1F"/>
    <w:rsid w:val="0EBC9EEA"/>
    <w:rsid w:val="0EBE43C6"/>
    <w:rsid w:val="0EC02870"/>
    <w:rsid w:val="0EC0F9B1"/>
    <w:rsid w:val="0EC43979"/>
    <w:rsid w:val="0EC6AE7A"/>
    <w:rsid w:val="0EC7F8A5"/>
    <w:rsid w:val="0ECA57FE"/>
    <w:rsid w:val="0ECF327D"/>
    <w:rsid w:val="0ED10B1D"/>
    <w:rsid w:val="0ED227D3"/>
    <w:rsid w:val="0ED2A694"/>
    <w:rsid w:val="0ED8FE23"/>
    <w:rsid w:val="0EDB7526"/>
    <w:rsid w:val="0EDF7971"/>
    <w:rsid w:val="0EE2C5EC"/>
    <w:rsid w:val="0EE3852B"/>
    <w:rsid w:val="0EE452C8"/>
    <w:rsid w:val="0EE6DFF6"/>
    <w:rsid w:val="0EEC9F6D"/>
    <w:rsid w:val="0EF79D73"/>
    <w:rsid w:val="0F088AEE"/>
    <w:rsid w:val="0F0B352F"/>
    <w:rsid w:val="0F0C2805"/>
    <w:rsid w:val="0F133AC6"/>
    <w:rsid w:val="0F1D5A8D"/>
    <w:rsid w:val="0F223FCF"/>
    <w:rsid w:val="0F226D47"/>
    <w:rsid w:val="0F25B268"/>
    <w:rsid w:val="0F2753BE"/>
    <w:rsid w:val="0F286D38"/>
    <w:rsid w:val="0F2D187D"/>
    <w:rsid w:val="0F34A590"/>
    <w:rsid w:val="0F35244A"/>
    <w:rsid w:val="0F399E84"/>
    <w:rsid w:val="0F4DB4AE"/>
    <w:rsid w:val="0F4DBFE2"/>
    <w:rsid w:val="0F4FC880"/>
    <w:rsid w:val="0F53225C"/>
    <w:rsid w:val="0F572F8B"/>
    <w:rsid w:val="0F5ECCA7"/>
    <w:rsid w:val="0F5FEBA4"/>
    <w:rsid w:val="0F6D4A63"/>
    <w:rsid w:val="0F7119C8"/>
    <w:rsid w:val="0F769CFB"/>
    <w:rsid w:val="0F79001B"/>
    <w:rsid w:val="0F7CAB34"/>
    <w:rsid w:val="0F7E1BF0"/>
    <w:rsid w:val="0F7FFA29"/>
    <w:rsid w:val="0F84AC71"/>
    <w:rsid w:val="0F872BC1"/>
    <w:rsid w:val="0F991D41"/>
    <w:rsid w:val="0F99A84C"/>
    <w:rsid w:val="0F99D913"/>
    <w:rsid w:val="0F9D6AB0"/>
    <w:rsid w:val="0F9FA840"/>
    <w:rsid w:val="0FA1E60A"/>
    <w:rsid w:val="0FA288A3"/>
    <w:rsid w:val="0FAE5602"/>
    <w:rsid w:val="0FAE5DF9"/>
    <w:rsid w:val="0FBBBDC9"/>
    <w:rsid w:val="0FBF764E"/>
    <w:rsid w:val="0FC069A7"/>
    <w:rsid w:val="0FC42D63"/>
    <w:rsid w:val="0FCA18AD"/>
    <w:rsid w:val="0FCF8625"/>
    <w:rsid w:val="0FD0C118"/>
    <w:rsid w:val="0FD0FF8A"/>
    <w:rsid w:val="0FD5868E"/>
    <w:rsid w:val="0FD5ED20"/>
    <w:rsid w:val="0FD80383"/>
    <w:rsid w:val="0FD93528"/>
    <w:rsid w:val="0FDB3549"/>
    <w:rsid w:val="0FDF0C35"/>
    <w:rsid w:val="0FE2121A"/>
    <w:rsid w:val="0FECDE3F"/>
    <w:rsid w:val="0FF89F9B"/>
    <w:rsid w:val="1000E218"/>
    <w:rsid w:val="1001D3B5"/>
    <w:rsid w:val="10054388"/>
    <w:rsid w:val="100706D0"/>
    <w:rsid w:val="100B465E"/>
    <w:rsid w:val="100D9405"/>
    <w:rsid w:val="100DD7E9"/>
    <w:rsid w:val="100E906A"/>
    <w:rsid w:val="1018884A"/>
    <w:rsid w:val="101B80DD"/>
    <w:rsid w:val="101D40B1"/>
    <w:rsid w:val="1026513B"/>
    <w:rsid w:val="10265A41"/>
    <w:rsid w:val="1027AE0B"/>
    <w:rsid w:val="102D9C3C"/>
    <w:rsid w:val="10342093"/>
    <w:rsid w:val="103ED8EB"/>
    <w:rsid w:val="10408C65"/>
    <w:rsid w:val="10422B63"/>
    <w:rsid w:val="1042653F"/>
    <w:rsid w:val="1045D59A"/>
    <w:rsid w:val="1048519C"/>
    <w:rsid w:val="104C78D8"/>
    <w:rsid w:val="1050FF0F"/>
    <w:rsid w:val="10511EE1"/>
    <w:rsid w:val="105740FD"/>
    <w:rsid w:val="1059308F"/>
    <w:rsid w:val="10596AA1"/>
    <w:rsid w:val="105E912A"/>
    <w:rsid w:val="10600B4B"/>
    <w:rsid w:val="1067B88F"/>
    <w:rsid w:val="106AFA1B"/>
    <w:rsid w:val="106E138A"/>
    <w:rsid w:val="106FB4E0"/>
    <w:rsid w:val="1071A9B0"/>
    <w:rsid w:val="1072C5FC"/>
    <w:rsid w:val="10740A78"/>
    <w:rsid w:val="107483FB"/>
    <w:rsid w:val="10779B06"/>
    <w:rsid w:val="107D4984"/>
    <w:rsid w:val="10827CBA"/>
    <w:rsid w:val="10834F80"/>
    <w:rsid w:val="10867D88"/>
    <w:rsid w:val="1087D9EE"/>
    <w:rsid w:val="10888BF1"/>
    <w:rsid w:val="108CEEC2"/>
    <w:rsid w:val="108DE21B"/>
    <w:rsid w:val="108E63A6"/>
    <w:rsid w:val="108F0619"/>
    <w:rsid w:val="1091A415"/>
    <w:rsid w:val="109A1CE4"/>
    <w:rsid w:val="109A9DC4"/>
    <w:rsid w:val="109D4346"/>
    <w:rsid w:val="10A5F2D6"/>
    <w:rsid w:val="10A8ABFB"/>
    <w:rsid w:val="10A8C42B"/>
    <w:rsid w:val="10AFF10A"/>
    <w:rsid w:val="10B0B0CC"/>
    <w:rsid w:val="10B480E1"/>
    <w:rsid w:val="10B556A2"/>
    <w:rsid w:val="10B6D182"/>
    <w:rsid w:val="10B7F0AC"/>
    <w:rsid w:val="10BC0361"/>
    <w:rsid w:val="10BF7043"/>
    <w:rsid w:val="10C15DE6"/>
    <w:rsid w:val="10C8765C"/>
    <w:rsid w:val="10CEC06D"/>
    <w:rsid w:val="10D0989C"/>
    <w:rsid w:val="10D40232"/>
    <w:rsid w:val="10D4E5A1"/>
    <w:rsid w:val="10DD3992"/>
    <w:rsid w:val="10DE9B89"/>
    <w:rsid w:val="10E6F057"/>
    <w:rsid w:val="10EC257E"/>
    <w:rsid w:val="10F050DE"/>
    <w:rsid w:val="10F16702"/>
    <w:rsid w:val="10F21331"/>
    <w:rsid w:val="10F3CFEE"/>
    <w:rsid w:val="10FA730D"/>
    <w:rsid w:val="1102B239"/>
    <w:rsid w:val="110EA1AA"/>
    <w:rsid w:val="110EC134"/>
    <w:rsid w:val="1113F5A3"/>
    <w:rsid w:val="1117CFF9"/>
    <w:rsid w:val="1118F921"/>
    <w:rsid w:val="111CF01B"/>
    <w:rsid w:val="111D3B83"/>
    <w:rsid w:val="1121E57B"/>
    <w:rsid w:val="11246369"/>
    <w:rsid w:val="1129C474"/>
    <w:rsid w:val="112CA13D"/>
    <w:rsid w:val="112E2824"/>
    <w:rsid w:val="1131DAB1"/>
    <w:rsid w:val="1135E2E0"/>
    <w:rsid w:val="1136C0F5"/>
    <w:rsid w:val="1139EB2C"/>
    <w:rsid w:val="113B73CE"/>
    <w:rsid w:val="113E55DA"/>
    <w:rsid w:val="11453DE5"/>
    <w:rsid w:val="114A17D8"/>
    <w:rsid w:val="114E93CC"/>
    <w:rsid w:val="1153A32E"/>
    <w:rsid w:val="11545643"/>
    <w:rsid w:val="11581599"/>
    <w:rsid w:val="115AC033"/>
    <w:rsid w:val="115AF063"/>
    <w:rsid w:val="115C6714"/>
    <w:rsid w:val="115C9AC2"/>
    <w:rsid w:val="115CCFAE"/>
    <w:rsid w:val="115EC5D1"/>
    <w:rsid w:val="11627D03"/>
    <w:rsid w:val="11668269"/>
    <w:rsid w:val="1167049C"/>
    <w:rsid w:val="1167EBED"/>
    <w:rsid w:val="11699295"/>
    <w:rsid w:val="116A1AE0"/>
    <w:rsid w:val="116AA4DC"/>
    <w:rsid w:val="116D138C"/>
    <w:rsid w:val="116DF0A7"/>
    <w:rsid w:val="116E7B85"/>
    <w:rsid w:val="116F7C74"/>
    <w:rsid w:val="117A3BD5"/>
    <w:rsid w:val="11864C60"/>
    <w:rsid w:val="11870011"/>
    <w:rsid w:val="118BB8BB"/>
    <w:rsid w:val="118F47B4"/>
    <w:rsid w:val="119127C8"/>
    <w:rsid w:val="1197971A"/>
    <w:rsid w:val="119AE2CB"/>
    <w:rsid w:val="11A02A2D"/>
    <w:rsid w:val="11A11C4B"/>
    <w:rsid w:val="11A2D68C"/>
    <w:rsid w:val="11A2FAE0"/>
    <w:rsid w:val="11A539BC"/>
    <w:rsid w:val="11A6F8C1"/>
    <w:rsid w:val="11AE8EB0"/>
    <w:rsid w:val="11AEB145"/>
    <w:rsid w:val="11AF2AA1"/>
    <w:rsid w:val="11B00709"/>
    <w:rsid w:val="11B24748"/>
    <w:rsid w:val="11B40F9D"/>
    <w:rsid w:val="11B77E21"/>
    <w:rsid w:val="11B915B8"/>
    <w:rsid w:val="11BA15B6"/>
    <w:rsid w:val="11C193DF"/>
    <w:rsid w:val="11C2DA76"/>
    <w:rsid w:val="11D07BF1"/>
    <w:rsid w:val="11D36C90"/>
    <w:rsid w:val="11E1F519"/>
    <w:rsid w:val="11E518F0"/>
    <w:rsid w:val="11E51CA3"/>
    <w:rsid w:val="11E7ADD2"/>
    <w:rsid w:val="11E7F106"/>
    <w:rsid w:val="11EEE172"/>
    <w:rsid w:val="11F0EA56"/>
    <w:rsid w:val="11FE3F78"/>
    <w:rsid w:val="11FE894E"/>
    <w:rsid w:val="12003125"/>
    <w:rsid w:val="12041C8E"/>
    <w:rsid w:val="120431D8"/>
    <w:rsid w:val="1208537B"/>
    <w:rsid w:val="12093E6E"/>
    <w:rsid w:val="120971AF"/>
    <w:rsid w:val="1214398A"/>
    <w:rsid w:val="121567C5"/>
    <w:rsid w:val="121573C8"/>
    <w:rsid w:val="121B1DD4"/>
    <w:rsid w:val="121B72AD"/>
    <w:rsid w:val="121C0162"/>
    <w:rsid w:val="1223B867"/>
    <w:rsid w:val="1225EFE9"/>
    <w:rsid w:val="12269262"/>
    <w:rsid w:val="1226DD21"/>
    <w:rsid w:val="12299606"/>
    <w:rsid w:val="122B86D0"/>
    <w:rsid w:val="122C8B5E"/>
    <w:rsid w:val="122F348D"/>
    <w:rsid w:val="12305DF2"/>
    <w:rsid w:val="1231A09F"/>
    <w:rsid w:val="1235B51E"/>
    <w:rsid w:val="123A9F4A"/>
    <w:rsid w:val="12400472"/>
    <w:rsid w:val="1241C00D"/>
    <w:rsid w:val="12445D58"/>
    <w:rsid w:val="1249BF88"/>
    <w:rsid w:val="1249F957"/>
    <w:rsid w:val="124A8B7A"/>
    <w:rsid w:val="124B728B"/>
    <w:rsid w:val="124F15A2"/>
    <w:rsid w:val="12509596"/>
    <w:rsid w:val="1251FDFF"/>
    <w:rsid w:val="125315B2"/>
    <w:rsid w:val="12554BCE"/>
    <w:rsid w:val="125628E9"/>
    <w:rsid w:val="12567AA8"/>
    <w:rsid w:val="12582AE5"/>
    <w:rsid w:val="125E321A"/>
    <w:rsid w:val="1262B2A0"/>
    <w:rsid w:val="12690006"/>
    <w:rsid w:val="126D29CE"/>
    <w:rsid w:val="126F4D10"/>
    <w:rsid w:val="1272F158"/>
    <w:rsid w:val="1276F6B0"/>
    <w:rsid w:val="127BCEE1"/>
    <w:rsid w:val="127BE020"/>
    <w:rsid w:val="127CD933"/>
    <w:rsid w:val="127FC9BA"/>
    <w:rsid w:val="12813C08"/>
    <w:rsid w:val="1281A836"/>
    <w:rsid w:val="1286D1CA"/>
    <w:rsid w:val="128742D0"/>
    <w:rsid w:val="12892417"/>
    <w:rsid w:val="128C5433"/>
    <w:rsid w:val="128DB5DF"/>
    <w:rsid w:val="1293680F"/>
    <w:rsid w:val="1297922E"/>
    <w:rsid w:val="1298E8E2"/>
    <w:rsid w:val="12A2561C"/>
    <w:rsid w:val="12A4BE42"/>
    <w:rsid w:val="12A7A98F"/>
    <w:rsid w:val="12AAAB54"/>
    <w:rsid w:val="12ADAEDB"/>
    <w:rsid w:val="12AEEF21"/>
    <w:rsid w:val="12B133F5"/>
    <w:rsid w:val="12B41C4F"/>
    <w:rsid w:val="12BAF355"/>
    <w:rsid w:val="12BBE83C"/>
    <w:rsid w:val="12BBED9F"/>
    <w:rsid w:val="12BD7533"/>
    <w:rsid w:val="12C815BD"/>
    <w:rsid w:val="12C9A5D6"/>
    <w:rsid w:val="12CAE5F9"/>
    <w:rsid w:val="12CB20FA"/>
    <w:rsid w:val="12CE3928"/>
    <w:rsid w:val="12CE3CDB"/>
    <w:rsid w:val="12D449F1"/>
    <w:rsid w:val="12D634F9"/>
    <w:rsid w:val="12D7A6BB"/>
    <w:rsid w:val="12DC82F6"/>
    <w:rsid w:val="12DE232F"/>
    <w:rsid w:val="12DEF09A"/>
    <w:rsid w:val="12DEFCB0"/>
    <w:rsid w:val="12DF0391"/>
    <w:rsid w:val="12E1E5F2"/>
    <w:rsid w:val="12ED91EC"/>
    <w:rsid w:val="12ED9ADE"/>
    <w:rsid w:val="12EF66E7"/>
    <w:rsid w:val="12F0059B"/>
    <w:rsid w:val="12F3184C"/>
    <w:rsid w:val="12F57FFA"/>
    <w:rsid w:val="12F62589"/>
    <w:rsid w:val="12F828A7"/>
    <w:rsid w:val="12F89436"/>
    <w:rsid w:val="12F8DFBD"/>
    <w:rsid w:val="12F950A7"/>
    <w:rsid w:val="12FAB4AD"/>
    <w:rsid w:val="12FB36AD"/>
    <w:rsid w:val="12FE9F90"/>
    <w:rsid w:val="13079857"/>
    <w:rsid w:val="1308136F"/>
    <w:rsid w:val="13086825"/>
    <w:rsid w:val="13094894"/>
    <w:rsid w:val="130ADD53"/>
    <w:rsid w:val="130B2EF9"/>
    <w:rsid w:val="130F530C"/>
    <w:rsid w:val="130F6C8E"/>
    <w:rsid w:val="1312C6FA"/>
    <w:rsid w:val="1316066B"/>
    <w:rsid w:val="13165CCA"/>
    <w:rsid w:val="131BD8A3"/>
    <w:rsid w:val="131CD04C"/>
    <w:rsid w:val="131D3B01"/>
    <w:rsid w:val="131F6B95"/>
    <w:rsid w:val="13232215"/>
    <w:rsid w:val="132459F6"/>
    <w:rsid w:val="13286319"/>
    <w:rsid w:val="132A66DE"/>
    <w:rsid w:val="132A81F6"/>
    <w:rsid w:val="132C72CB"/>
    <w:rsid w:val="132D7A12"/>
    <w:rsid w:val="132DE924"/>
    <w:rsid w:val="132E488C"/>
    <w:rsid w:val="13365173"/>
    <w:rsid w:val="1336E154"/>
    <w:rsid w:val="1336E40F"/>
    <w:rsid w:val="13387C10"/>
    <w:rsid w:val="133BB79A"/>
    <w:rsid w:val="133C13C7"/>
    <w:rsid w:val="133CB87B"/>
    <w:rsid w:val="13418317"/>
    <w:rsid w:val="1342912E"/>
    <w:rsid w:val="13436EA5"/>
    <w:rsid w:val="1343F1C4"/>
    <w:rsid w:val="1344F9A6"/>
    <w:rsid w:val="1349FCF2"/>
    <w:rsid w:val="134A45AB"/>
    <w:rsid w:val="134AFA33"/>
    <w:rsid w:val="134B0851"/>
    <w:rsid w:val="134B1F2F"/>
    <w:rsid w:val="134B7CFC"/>
    <w:rsid w:val="1352039B"/>
    <w:rsid w:val="1353E774"/>
    <w:rsid w:val="135A8758"/>
    <w:rsid w:val="13698BBC"/>
    <w:rsid w:val="136DD246"/>
    <w:rsid w:val="137A51EB"/>
    <w:rsid w:val="137AF32F"/>
    <w:rsid w:val="137B2600"/>
    <w:rsid w:val="137C363C"/>
    <w:rsid w:val="1380ED04"/>
    <w:rsid w:val="1380F363"/>
    <w:rsid w:val="138CB545"/>
    <w:rsid w:val="138E4A47"/>
    <w:rsid w:val="138EE311"/>
    <w:rsid w:val="139297B9"/>
    <w:rsid w:val="1392EC9C"/>
    <w:rsid w:val="13931A55"/>
    <w:rsid w:val="13980531"/>
    <w:rsid w:val="1399170B"/>
    <w:rsid w:val="139A9C10"/>
    <w:rsid w:val="139AC90A"/>
    <w:rsid w:val="139B76D4"/>
    <w:rsid w:val="139BC1D7"/>
    <w:rsid w:val="139ED536"/>
    <w:rsid w:val="13A06EFF"/>
    <w:rsid w:val="13A37BA5"/>
    <w:rsid w:val="13A3B455"/>
    <w:rsid w:val="13AA23CD"/>
    <w:rsid w:val="13AD07FE"/>
    <w:rsid w:val="13AE82AB"/>
    <w:rsid w:val="13AFF01E"/>
    <w:rsid w:val="13B03376"/>
    <w:rsid w:val="13B1D96D"/>
    <w:rsid w:val="13B5F55F"/>
    <w:rsid w:val="13B75301"/>
    <w:rsid w:val="13B852A3"/>
    <w:rsid w:val="13B8A89F"/>
    <w:rsid w:val="13B93C91"/>
    <w:rsid w:val="13BA9193"/>
    <w:rsid w:val="13BBDCA0"/>
    <w:rsid w:val="13C5516A"/>
    <w:rsid w:val="13C69B86"/>
    <w:rsid w:val="13C6F7FC"/>
    <w:rsid w:val="13C96BDA"/>
    <w:rsid w:val="13CB9354"/>
    <w:rsid w:val="13CD23E7"/>
    <w:rsid w:val="13CD69A0"/>
    <w:rsid w:val="13CD8011"/>
    <w:rsid w:val="13CDC650"/>
    <w:rsid w:val="13CF4EF6"/>
    <w:rsid w:val="13D107F3"/>
    <w:rsid w:val="13D17A9D"/>
    <w:rsid w:val="13D4E408"/>
    <w:rsid w:val="13D6992E"/>
    <w:rsid w:val="13D7B424"/>
    <w:rsid w:val="13DC54FA"/>
    <w:rsid w:val="13DE21DB"/>
    <w:rsid w:val="13DF6657"/>
    <w:rsid w:val="13DFAB20"/>
    <w:rsid w:val="13EE7070"/>
    <w:rsid w:val="13F0C10B"/>
    <w:rsid w:val="13F3A61A"/>
    <w:rsid w:val="13F44C32"/>
    <w:rsid w:val="13F4A253"/>
    <w:rsid w:val="13F63146"/>
    <w:rsid w:val="13F71D48"/>
    <w:rsid w:val="13FCEFF0"/>
    <w:rsid w:val="1400C2EC"/>
    <w:rsid w:val="140381ED"/>
    <w:rsid w:val="14050E40"/>
    <w:rsid w:val="14068C08"/>
    <w:rsid w:val="1407058B"/>
    <w:rsid w:val="140B9EC1"/>
    <w:rsid w:val="140F8C02"/>
    <w:rsid w:val="14156865"/>
    <w:rsid w:val="14163DE0"/>
    <w:rsid w:val="142098F1"/>
    <w:rsid w:val="1420A39C"/>
    <w:rsid w:val="1421DBC1"/>
    <w:rsid w:val="1423F925"/>
    <w:rsid w:val="1424625E"/>
    <w:rsid w:val="14362A82"/>
    <w:rsid w:val="14370327"/>
    <w:rsid w:val="143FE256"/>
    <w:rsid w:val="1441E6DF"/>
    <w:rsid w:val="14475BF7"/>
    <w:rsid w:val="1447FE37"/>
    <w:rsid w:val="144D7474"/>
    <w:rsid w:val="145D351D"/>
    <w:rsid w:val="1464FECC"/>
    <w:rsid w:val="1465918B"/>
    <w:rsid w:val="14698706"/>
    <w:rsid w:val="146E1EAA"/>
    <w:rsid w:val="14711B18"/>
    <w:rsid w:val="1471B0B4"/>
    <w:rsid w:val="1472C612"/>
    <w:rsid w:val="14734209"/>
    <w:rsid w:val="147823E2"/>
    <w:rsid w:val="147A1D13"/>
    <w:rsid w:val="147DCB16"/>
    <w:rsid w:val="14803BF7"/>
    <w:rsid w:val="1481F81E"/>
    <w:rsid w:val="1481F9F6"/>
    <w:rsid w:val="14847EDF"/>
    <w:rsid w:val="148B3B76"/>
    <w:rsid w:val="148D5891"/>
    <w:rsid w:val="14905828"/>
    <w:rsid w:val="1490BA2F"/>
    <w:rsid w:val="1491143E"/>
    <w:rsid w:val="1491E915"/>
    <w:rsid w:val="149B1135"/>
    <w:rsid w:val="149BEA09"/>
    <w:rsid w:val="149E2889"/>
    <w:rsid w:val="149E85EF"/>
    <w:rsid w:val="149E9B6E"/>
    <w:rsid w:val="14A1ECA1"/>
    <w:rsid w:val="14A39098"/>
    <w:rsid w:val="14AB5AE4"/>
    <w:rsid w:val="14AC0787"/>
    <w:rsid w:val="14AD4956"/>
    <w:rsid w:val="14B44B8A"/>
    <w:rsid w:val="14B63E00"/>
    <w:rsid w:val="14B76659"/>
    <w:rsid w:val="14BB20C0"/>
    <w:rsid w:val="14C04B02"/>
    <w:rsid w:val="14C25A07"/>
    <w:rsid w:val="14C2CC9D"/>
    <w:rsid w:val="14C5848C"/>
    <w:rsid w:val="14C77EB5"/>
    <w:rsid w:val="14CA2F5E"/>
    <w:rsid w:val="14CA6946"/>
    <w:rsid w:val="14CD3B8E"/>
    <w:rsid w:val="14D21BE9"/>
    <w:rsid w:val="14D91684"/>
    <w:rsid w:val="14DA88A1"/>
    <w:rsid w:val="14DE4CCC"/>
    <w:rsid w:val="14E26B5A"/>
    <w:rsid w:val="14E28E38"/>
    <w:rsid w:val="14E633EB"/>
    <w:rsid w:val="14E9C36D"/>
    <w:rsid w:val="14F4E1AD"/>
    <w:rsid w:val="14F5AF87"/>
    <w:rsid w:val="14F6BFA3"/>
    <w:rsid w:val="14F7104D"/>
    <w:rsid w:val="14FE824F"/>
    <w:rsid w:val="14FF938A"/>
    <w:rsid w:val="1502673A"/>
    <w:rsid w:val="1507C38C"/>
    <w:rsid w:val="150A897D"/>
    <w:rsid w:val="15101F8F"/>
    <w:rsid w:val="15136B82"/>
    <w:rsid w:val="151956C6"/>
    <w:rsid w:val="151AEC22"/>
    <w:rsid w:val="15230586"/>
    <w:rsid w:val="152553E0"/>
    <w:rsid w:val="153216CD"/>
    <w:rsid w:val="153A1738"/>
    <w:rsid w:val="153C3E5A"/>
    <w:rsid w:val="153DC521"/>
    <w:rsid w:val="153EAF3B"/>
    <w:rsid w:val="153FF3B7"/>
    <w:rsid w:val="1544C1D0"/>
    <w:rsid w:val="1550326F"/>
    <w:rsid w:val="15547530"/>
    <w:rsid w:val="1554CA13"/>
    <w:rsid w:val="15590FF8"/>
    <w:rsid w:val="155931CA"/>
    <w:rsid w:val="155DFEC3"/>
    <w:rsid w:val="155EF144"/>
    <w:rsid w:val="1563F813"/>
    <w:rsid w:val="156B4652"/>
    <w:rsid w:val="156F8645"/>
    <w:rsid w:val="15704554"/>
    <w:rsid w:val="1571B64C"/>
    <w:rsid w:val="1571DC15"/>
    <w:rsid w:val="15755C08"/>
    <w:rsid w:val="157706C5"/>
    <w:rsid w:val="15813FE1"/>
    <w:rsid w:val="15842DA9"/>
    <w:rsid w:val="158E16AB"/>
    <w:rsid w:val="158FBD19"/>
    <w:rsid w:val="15927AB8"/>
    <w:rsid w:val="1592E4E4"/>
    <w:rsid w:val="15946877"/>
    <w:rsid w:val="1598874B"/>
    <w:rsid w:val="15996C1F"/>
    <w:rsid w:val="159AE4CC"/>
    <w:rsid w:val="159E4D6C"/>
    <w:rsid w:val="159F3229"/>
    <w:rsid w:val="15A42DD3"/>
    <w:rsid w:val="15A7B6B6"/>
    <w:rsid w:val="15AD05B0"/>
    <w:rsid w:val="15B07012"/>
    <w:rsid w:val="15B1F6DD"/>
    <w:rsid w:val="15B3F08E"/>
    <w:rsid w:val="15B4AB04"/>
    <w:rsid w:val="15BD3355"/>
    <w:rsid w:val="15BDAA0A"/>
    <w:rsid w:val="15BF3796"/>
    <w:rsid w:val="15C0646B"/>
    <w:rsid w:val="15C65C4C"/>
    <w:rsid w:val="15CA4BD5"/>
    <w:rsid w:val="15CD9991"/>
    <w:rsid w:val="15D2A71E"/>
    <w:rsid w:val="15D4537E"/>
    <w:rsid w:val="15D709A9"/>
    <w:rsid w:val="15DC9998"/>
    <w:rsid w:val="15E66799"/>
    <w:rsid w:val="15EA3B02"/>
    <w:rsid w:val="15EB4B7A"/>
    <w:rsid w:val="15EC9423"/>
    <w:rsid w:val="15EDCEBA"/>
    <w:rsid w:val="15EE7110"/>
    <w:rsid w:val="15F129FE"/>
    <w:rsid w:val="15F2A0A0"/>
    <w:rsid w:val="15F55D50"/>
    <w:rsid w:val="15F629AA"/>
    <w:rsid w:val="15F8E689"/>
    <w:rsid w:val="15FA7A80"/>
    <w:rsid w:val="15FCEFAE"/>
    <w:rsid w:val="15FF1F07"/>
    <w:rsid w:val="16003151"/>
    <w:rsid w:val="1606D81B"/>
    <w:rsid w:val="1609396E"/>
    <w:rsid w:val="160DEAFE"/>
    <w:rsid w:val="160E2C5D"/>
    <w:rsid w:val="16171ECD"/>
    <w:rsid w:val="1618EF3C"/>
    <w:rsid w:val="161F75D8"/>
    <w:rsid w:val="1623DC99"/>
    <w:rsid w:val="16266872"/>
    <w:rsid w:val="1628BE13"/>
    <w:rsid w:val="162AAF10"/>
    <w:rsid w:val="162DE49C"/>
    <w:rsid w:val="162E2622"/>
    <w:rsid w:val="16328A29"/>
    <w:rsid w:val="16332799"/>
    <w:rsid w:val="16354397"/>
    <w:rsid w:val="16370C01"/>
    <w:rsid w:val="163A74F5"/>
    <w:rsid w:val="163D318A"/>
    <w:rsid w:val="16400808"/>
    <w:rsid w:val="1641E19B"/>
    <w:rsid w:val="164623A0"/>
    <w:rsid w:val="164ED29D"/>
    <w:rsid w:val="164F1ED1"/>
    <w:rsid w:val="164F3608"/>
    <w:rsid w:val="1653AEA8"/>
    <w:rsid w:val="165CA9BF"/>
    <w:rsid w:val="165F74C0"/>
    <w:rsid w:val="16639EE4"/>
    <w:rsid w:val="166A2F0C"/>
    <w:rsid w:val="166F43C7"/>
    <w:rsid w:val="1671C11B"/>
    <w:rsid w:val="167206D1"/>
    <w:rsid w:val="167440D5"/>
    <w:rsid w:val="167478AB"/>
    <w:rsid w:val="167B29EF"/>
    <w:rsid w:val="167C02F0"/>
    <w:rsid w:val="167F381D"/>
    <w:rsid w:val="1680F56C"/>
    <w:rsid w:val="1684AA14"/>
    <w:rsid w:val="16879121"/>
    <w:rsid w:val="168E22C2"/>
    <w:rsid w:val="16914C0E"/>
    <w:rsid w:val="1699245F"/>
    <w:rsid w:val="16A69599"/>
    <w:rsid w:val="16A93CE2"/>
    <w:rsid w:val="16AAC128"/>
    <w:rsid w:val="16AB1E8B"/>
    <w:rsid w:val="16B4E208"/>
    <w:rsid w:val="16B8EF5C"/>
    <w:rsid w:val="16BA0C3E"/>
    <w:rsid w:val="16BABFBA"/>
    <w:rsid w:val="16BE2348"/>
    <w:rsid w:val="16BF926C"/>
    <w:rsid w:val="16C12A79"/>
    <w:rsid w:val="16C5A319"/>
    <w:rsid w:val="16C881C3"/>
    <w:rsid w:val="16CB348A"/>
    <w:rsid w:val="16CEFD3B"/>
    <w:rsid w:val="16D0BAB1"/>
    <w:rsid w:val="16D22506"/>
    <w:rsid w:val="16D35C5F"/>
    <w:rsid w:val="16D89640"/>
    <w:rsid w:val="16DBC38F"/>
    <w:rsid w:val="16E09493"/>
    <w:rsid w:val="16E3FB42"/>
    <w:rsid w:val="16E5246A"/>
    <w:rsid w:val="16E6DC8A"/>
    <w:rsid w:val="16EE33D1"/>
    <w:rsid w:val="16F0313B"/>
    <w:rsid w:val="16F403F3"/>
    <w:rsid w:val="16F47763"/>
    <w:rsid w:val="16F5AFDF"/>
    <w:rsid w:val="16F84D2A"/>
    <w:rsid w:val="16FF1020"/>
    <w:rsid w:val="17068889"/>
    <w:rsid w:val="170BB048"/>
    <w:rsid w:val="170D45FA"/>
    <w:rsid w:val="1712ACF7"/>
    <w:rsid w:val="17140495"/>
    <w:rsid w:val="171674B9"/>
    <w:rsid w:val="171EFEF1"/>
    <w:rsid w:val="1722D95E"/>
    <w:rsid w:val="17253F4E"/>
    <w:rsid w:val="1727690B"/>
    <w:rsid w:val="172E9BDF"/>
    <w:rsid w:val="1731C7A8"/>
    <w:rsid w:val="17382645"/>
    <w:rsid w:val="173C5FBD"/>
    <w:rsid w:val="17418032"/>
    <w:rsid w:val="1742A80B"/>
    <w:rsid w:val="1742DFEF"/>
    <w:rsid w:val="174312C0"/>
    <w:rsid w:val="174421B3"/>
    <w:rsid w:val="1744EC3D"/>
    <w:rsid w:val="17453A2B"/>
    <w:rsid w:val="1748D739"/>
    <w:rsid w:val="17493056"/>
    <w:rsid w:val="174BE41B"/>
    <w:rsid w:val="174EAACE"/>
    <w:rsid w:val="1751BEEA"/>
    <w:rsid w:val="1757A3E6"/>
    <w:rsid w:val="175A295B"/>
    <w:rsid w:val="1760C1A6"/>
    <w:rsid w:val="1763A926"/>
    <w:rsid w:val="1766CD72"/>
    <w:rsid w:val="1767ED8F"/>
    <w:rsid w:val="176A99A8"/>
    <w:rsid w:val="176C19B8"/>
    <w:rsid w:val="17706FBD"/>
    <w:rsid w:val="17740A79"/>
    <w:rsid w:val="177BEF4D"/>
    <w:rsid w:val="1780B4AA"/>
    <w:rsid w:val="17845F9F"/>
    <w:rsid w:val="178896E3"/>
    <w:rsid w:val="178B1702"/>
    <w:rsid w:val="178F73C3"/>
    <w:rsid w:val="178F87D5"/>
    <w:rsid w:val="179022A1"/>
    <w:rsid w:val="1793E210"/>
    <w:rsid w:val="1797FCB6"/>
    <w:rsid w:val="179E1963"/>
    <w:rsid w:val="17A3C29C"/>
    <w:rsid w:val="17A4EAF8"/>
    <w:rsid w:val="17AA0C6E"/>
    <w:rsid w:val="17AB94C3"/>
    <w:rsid w:val="17AE3E03"/>
    <w:rsid w:val="17B1488B"/>
    <w:rsid w:val="17B42132"/>
    <w:rsid w:val="17B46C62"/>
    <w:rsid w:val="17B65BF4"/>
    <w:rsid w:val="17B70144"/>
    <w:rsid w:val="17B7C9B8"/>
    <w:rsid w:val="17B84C3B"/>
    <w:rsid w:val="17B97AF9"/>
    <w:rsid w:val="17B99110"/>
    <w:rsid w:val="17BB911B"/>
    <w:rsid w:val="17BF18BA"/>
    <w:rsid w:val="17C60E57"/>
    <w:rsid w:val="17C6A19C"/>
    <w:rsid w:val="17CDDCC0"/>
    <w:rsid w:val="17D15AF0"/>
    <w:rsid w:val="17D9478E"/>
    <w:rsid w:val="17D94FB4"/>
    <w:rsid w:val="17D9CD11"/>
    <w:rsid w:val="17DA9F7D"/>
    <w:rsid w:val="17DE133C"/>
    <w:rsid w:val="17E57574"/>
    <w:rsid w:val="17E71835"/>
    <w:rsid w:val="17EBCAA7"/>
    <w:rsid w:val="17F30BD9"/>
    <w:rsid w:val="17F5A86F"/>
    <w:rsid w:val="17F6501D"/>
    <w:rsid w:val="17F65410"/>
    <w:rsid w:val="17FC0896"/>
    <w:rsid w:val="18012D01"/>
    <w:rsid w:val="18038166"/>
    <w:rsid w:val="1804DD49"/>
    <w:rsid w:val="180A149F"/>
    <w:rsid w:val="180AF4DD"/>
    <w:rsid w:val="180BFF8D"/>
    <w:rsid w:val="180C8B75"/>
    <w:rsid w:val="180E7A6D"/>
    <w:rsid w:val="180EDC66"/>
    <w:rsid w:val="180F57E4"/>
    <w:rsid w:val="1810322E"/>
    <w:rsid w:val="1813107C"/>
    <w:rsid w:val="1814EC57"/>
    <w:rsid w:val="18190FD3"/>
    <w:rsid w:val="181E46A3"/>
    <w:rsid w:val="181EE77F"/>
    <w:rsid w:val="182E50B5"/>
    <w:rsid w:val="1836695E"/>
    <w:rsid w:val="183947E1"/>
    <w:rsid w:val="183BE52C"/>
    <w:rsid w:val="183F81BD"/>
    <w:rsid w:val="18405222"/>
    <w:rsid w:val="1840A2EE"/>
    <w:rsid w:val="1846878B"/>
    <w:rsid w:val="184AADA3"/>
    <w:rsid w:val="184CE68A"/>
    <w:rsid w:val="185061BC"/>
    <w:rsid w:val="185157FC"/>
    <w:rsid w:val="18547168"/>
    <w:rsid w:val="1854D160"/>
    <w:rsid w:val="1855291D"/>
    <w:rsid w:val="1855D79D"/>
    <w:rsid w:val="185A830E"/>
    <w:rsid w:val="185DEA8C"/>
    <w:rsid w:val="185F0394"/>
    <w:rsid w:val="186A7D9F"/>
    <w:rsid w:val="186C9309"/>
    <w:rsid w:val="186D7FD7"/>
    <w:rsid w:val="187A793F"/>
    <w:rsid w:val="18812382"/>
    <w:rsid w:val="188CC8A5"/>
    <w:rsid w:val="188D492A"/>
    <w:rsid w:val="1891DF55"/>
    <w:rsid w:val="1893A517"/>
    <w:rsid w:val="189486C1"/>
    <w:rsid w:val="18967E52"/>
    <w:rsid w:val="189C5AB5"/>
    <w:rsid w:val="18A0CD47"/>
    <w:rsid w:val="18A72CCF"/>
    <w:rsid w:val="18ADC4D0"/>
    <w:rsid w:val="18B27DF1"/>
    <w:rsid w:val="18B8D0DF"/>
    <w:rsid w:val="18BD1FF9"/>
    <w:rsid w:val="18BE9A41"/>
    <w:rsid w:val="18BF263C"/>
    <w:rsid w:val="18C5E165"/>
    <w:rsid w:val="18C674EA"/>
    <w:rsid w:val="18CE0DCA"/>
    <w:rsid w:val="18E0836B"/>
    <w:rsid w:val="18E8F830"/>
    <w:rsid w:val="18E9834F"/>
    <w:rsid w:val="18EC21E9"/>
    <w:rsid w:val="18EC8230"/>
    <w:rsid w:val="18F063DE"/>
    <w:rsid w:val="18F27CE1"/>
    <w:rsid w:val="18F7528E"/>
    <w:rsid w:val="18F8682C"/>
    <w:rsid w:val="18FEEE67"/>
    <w:rsid w:val="19014F40"/>
    <w:rsid w:val="1903D6CA"/>
    <w:rsid w:val="19059988"/>
    <w:rsid w:val="1907B1DC"/>
    <w:rsid w:val="190A50F9"/>
    <w:rsid w:val="190E8F87"/>
    <w:rsid w:val="19139C61"/>
    <w:rsid w:val="19167186"/>
    <w:rsid w:val="191AD06E"/>
    <w:rsid w:val="191BFF8B"/>
    <w:rsid w:val="191D491F"/>
    <w:rsid w:val="191FF6F7"/>
    <w:rsid w:val="19218F04"/>
    <w:rsid w:val="192C1C7D"/>
    <w:rsid w:val="192F43E5"/>
    <w:rsid w:val="192F76B6"/>
    <w:rsid w:val="1930EFBF"/>
    <w:rsid w:val="1931881A"/>
    <w:rsid w:val="1931ABF0"/>
    <w:rsid w:val="193A988A"/>
    <w:rsid w:val="193D8F18"/>
    <w:rsid w:val="19414863"/>
    <w:rsid w:val="1943F022"/>
    <w:rsid w:val="19446AB0"/>
    <w:rsid w:val="1944E53A"/>
    <w:rsid w:val="1945EE3B"/>
    <w:rsid w:val="19490FA4"/>
    <w:rsid w:val="1949BEED"/>
    <w:rsid w:val="194CB07F"/>
    <w:rsid w:val="194EAE58"/>
    <w:rsid w:val="194EF120"/>
    <w:rsid w:val="1951871B"/>
    <w:rsid w:val="1954680A"/>
    <w:rsid w:val="19566738"/>
    <w:rsid w:val="19567418"/>
    <w:rsid w:val="1957DB9B"/>
    <w:rsid w:val="19590E39"/>
    <w:rsid w:val="195C08B7"/>
    <w:rsid w:val="195EF5D3"/>
    <w:rsid w:val="19626818"/>
    <w:rsid w:val="19626DC7"/>
    <w:rsid w:val="1963DAA6"/>
    <w:rsid w:val="196A11C8"/>
    <w:rsid w:val="196C47CE"/>
    <w:rsid w:val="196D6494"/>
    <w:rsid w:val="197583C3"/>
    <w:rsid w:val="1976BC6F"/>
    <w:rsid w:val="19774423"/>
    <w:rsid w:val="197B2051"/>
    <w:rsid w:val="197BFB51"/>
    <w:rsid w:val="198290E2"/>
    <w:rsid w:val="19835E69"/>
    <w:rsid w:val="198B1F6F"/>
    <w:rsid w:val="198B36BA"/>
    <w:rsid w:val="198DE5F6"/>
    <w:rsid w:val="198E8B1B"/>
    <w:rsid w:val="1992B4B6"/>
    <w:rsid w:val="1993A547"/>
    <w:rsid w:val="19964B0F"/>
    <w:rsid w:val="19997362"/>
    <w:rsid w:val="199BB7D7"/>
    <w:rsid w:val="199E6DA0"/>
    <w:rsid w:val="19A5ECA0"/>
    <w:rsid w:val="19A99E18"/>
    <w:rsid w:val="19AEB9C9"/>
    <w:rsid w:val="19B51269"/>
    <w:rsid w:val="19B5F373"/>
    <w:rsid w:val="19C06576"/>
    <w:rsid w:val="19C1C518"/>
    <w:rsid w:val="19CB02AA"/>
    <w:rsid w:val="19CF7F53"/>
    <w:rsid w:val="19D237F5"/>
    <w:rsid w:val="19D2F0F6"/>
    <w:rsid w:val="19D8BADF"/>
    <w:rsid w:val="19D8D5F2"/>
    <w:rsid w:val="19DB0F8C"/>
    <w:rsid w:val="19DBB74B"/>
    <w:rsid w:val="19DD72D8"/>
    <w:rsid w:val="19DDEC9E"/>
    <w:rsid w:val="19DEB42D"/>
    <w:rsid w:val="19E542BA"/>
    <w:rsid w:val="19E62E79"/>
    <w:rsid w:val="19E6B9AE"/>
    <w:rsid w:val="19E791A0"/>
    <w:rsid w:val="19E8404F"/>
    <w:rsid w:val="19EAA05B"/>
    <w:rsid w:val="19ED87AE"/>
    <w:rsid w:val="19F89AE4"/>
    <w:rsid w:val="19FD3B1E"/>
    <w:rsid w:val="1A01B8A4"/>
    <w:rsid w:val="1A028460"/>
    <w:rsid w:val="1A08B4CD"/>
    <w:rsid w:val="1A0E7A79"/>
    <w:rsid w:val="1A0EB183"/>
    <w:rsid w:val="1A1932C3"/>
    <w:rsid w:val="1A19CCF1"/>
    <w:rsid w:val="1A1C56CD"/>
    <w:rsid w:val="1A1E008F"/>
    <w:rsid w:val="1A231E52"/>
    <w:rsid w:val="1A24028A"/>
    <w:rsid w:val="1A24F937"/>
    <w:rsid w:val="1A26B386"/>
    <w:rsid w:val="1A2DED1B"/>
    <w:rsid w:val="1A37E6C0"/>
    <w:rsid w:val="1A38DA78"/>
    <w:rsid w:val="1A3C5426"/>
    <w:rsid w:val="1A42957B"/>
    <w:rsid w:val="1A43D145"/>
    <w:rsid w:val="1A4B067C"/>
    <w:rsid w:val="1A4DFAAA"/>
    <w:rsid w:val="1A4F4B6C"/>
    <w:rsid w:val="1A523845"/>
    <w:rsid w:val="1A544BB2"/>
    <w:rsid w:val="1A579990"/>
    <w:rsid w:val="1A57C4D7"/>
    <w:rsid w:val="1A5D840E"/>
    <w:rsid w:val="1A65D8AA"/>
    <w:rsid w:val="1A68AC87"/>
    <w:rsid w:val="1A690A46"/>
    <w:rsid w:val="1A6C9DA5"/>
    <w:rsid w:val="1A6CC7DD"/>
    <w:rsid w:val="1A6CEABB"/>
    <w:rsid w:val="1A6D1282"/>
    <w:rsid w:val="1A73BB46"/>
    <w:rsid w:val="1A7A3450"/>
    <w:rsid w:val="1A7A4C1E"/>
    <w:rsid w:val="1A822B2D"/>
    <w:rsid w:val="1A83E1FE"/>
    <w:rsid w:val="1A84C259"/>
    <w:rsid w:val="1A861157"/>
    <w:rsid w:val="1A8755DC"/>
    <w:rsid w:val="1A8CAE18"/>
    <w:rsid w:val="1A92200F"/>
    <w:rsid w:val="1A94DD4E"/>
    <w:rsid w:val="1A966C9E"/>
    <w:rsid w:val="1A987040"/>
    <w:rsid w:val="1A98FD20"/>
    <w:rsid w:val="1A9B09B4"/>
    <w:rsid w:val="1A9DF54E"/>
    <w:rsid w:val="1A9F651D"/>
    <w:rsid w:val="1AA0505E"/>
    <w:rsid w:val="1AA731D2"/>
    <w:rsid w:val="1AAE0135"/>
    <w:rsid w:val="1AB0E992"/>
    <w:rsid w:val="1AB14182"/>
    <w:rsid w:val="1AB16315"/>
    <w:rsid w:val="1AB32B27"/>
    <w:rsid w:val="1AB70E28"/>
    <w:rsid w:val="1AB8005F"/>
    <w:rsid w:val="1ABB4430"/>
    <w:rsid w:val="1ABC35E7"/>
    <w:rsid w:val="1ABC4EDA"/>
    <w:rsid w:val="1ABFEF1B"/>
    <w:rsid w:val="1AC2F0BB"/>
    <w:rsid w:val="1AC722FE"/>
    <w:rsid w:val="1ACB620F"/>
    <w:rsid w:val="1ACBB5AB"/>
    <w:rsid w:val="1ACD4DE0"/>
    <w:rsid w:val="1AD6B42C"/>
    <w:rsid w:val="1AD893FA"/>
    <w:rsid w:val="1ADAA0F8"/>
    <w:rsid w:val="1ADEC6E7"/>
    <w:rsid w:val="1ADF706C"/>
    <w:rsid w:val="1ADF9B01"/>
    <w:rsid w:val="1AE872B0"/>
    <w:rsid w:val="1AE9A224"/>
    <w:rsid w:val="1AEB5F17"/>
    <w:rsid w:val="1AEE5496"/>
    <w:rsid w:val="1AEFE817"/>
    <w:rsid w:val="1AF4A752"/>
    <w:rsid w:val="1AF662DA"/>
    <w:rsid w:val="1AF9CDDB"/>
    <w:rsid w:val="1AFBD4CE"/>
    <w:rsid w:val="1AFC3898"/>
    <w:rsid w:val="1AFCC0D9"/>
    <w:rsid w:val="1B003C5B"/>
    <w:rsid w:val="1B0325DA"/>
    <w:rsid w:val="1B0331B3"/>
    <w:rsid w:val="1B03B1AE"/>
    <w:rsid w:val="1B0BF147"/>
    <w:rsid w:val="1B0E3DD0"/>
    <w:rsid w:val="1B0F123D"/>
    <w:rsid w:val="1B1BDB1C"/>
    <w:rsid w:val="1B206514"/>
    <w:rsid w:val="1B22C5EF"/>
    <w:rsid w:val="1B28853C"/>
    <w:rsid w:val="1B2A1DB9"/>
    <w:rsid w:val="1B2A6319"/>
    <w:rsid w:val="1B2A8749"/>
    <w:rsid w:val="1B2EEAE0"/>
    <w:rsid w:val="1B31AB48"/>
    <w:rsid w:val="1B321C7F"/>
    <w:rsid w:val="1B327B03"/>
    <w:rsid w:val="1B33E588"/>
    <w:rsid w:val="1B3465F3"/>
    <w:rsid w:val="1B3EAA23"/>
    <w:rsid w:val="1B4400DC"/>
    <w:rsid w:val="1B444612"/>
    <w:rsid w:val="1B4DF2DE"/>
    <w:rsid w:val="1B4EF93E"/>
    <w:rsid w:val="1B551B47"/>
    <w:rsid w:val="1B5795F7"/>
    <w:rsid w:val="1B5B03C3"/>
    <w:rsid w:val="1B5B5797"/>
    <w:rsid w:val="1B5F9232"/>
    <w:rsid w:val="1B6661B1"/>
    <w:rsid w:val="1B66BAF5"/>
    <w:rsid w:val="1B6786E3"/>
    <w:rsid w:val="1B6BD54D"/>
    <w:rsid w:val="1B6FD659"/>
    <w:rsid w:val="1B700B15"/>
    <w:rsid w:val="1B7054EE"/>
    <w:rsid w:val="1B7139D6"/>
    <w:rsid w:val="1B738FD0"/>
    <w:rsid w:val="1B7693F6"/>
    <w:rsid w:val="1B777AB4"/>
    <w:rsid w:val="1B79C797"/>
    <w:rsid w:val="1B7FC384"/>
    <w:rsid w:val="1B84824D"/>
    <w:rsid w:val="1B880297"/>
    <w:rsid w:val="1B882073"/>
    <w:rsid w:val="1B8890AD"/>
    <w:rsid w:val="1B8984AA"/>
    <w:rsid w:val="1B8BE592"/>
    <w:rsid w:val="1B91E842"/>
    <w:rsid w:val="1B97A0FB"/>
    <w:rsid w:val="1B98414F"/>
    <w:rsid w:val="1B98F7DC"/>
    <w:rsid w:val="1B9DE8C3"/>
    <w:rsid w:val="1BA2A1CC"/>
    <w:rsid w:val="1BA81D06"/>
    <w:rsid w:val="1BAA048D"/>
    <w:rsid w:val="1BAF0D9E"/>
    <w:rsid w:val="1BB3452B"/>
    <w:rsid w:val="1BBC7E3B"/>
    <w:rsid w:val="1BBD1114"/>
    <w:rsid w:val="1BC59D80"/>
    <w:rsid w:val="1BC77E1A"/>
    <w:rsid w:val="1BC964D5"/>
    <w:rsid w:val="1BC9AC0D"/>
    <w:rsid w:val="1BCC0F86"/>
    <w:rsid w:val="1BCE0E6E"/>
    <w:rsid w:val="1BCEAA70"/>
    <w:rsid w:val="1BD01359"/>
    <w:rsid w:val="1BD41B15"/>
    <w:rsid w:val="1BD61CCB"/>
    <w:rsid w:val="1BD6A9BF"/>
    <w:rsid w:val="1BDF05DC"/>
    <w:rsid w:val="1BE28BB1"/>
    <w:rsid w:val="1BE30534"/>
    <w:rsid w:val="1BEEDFDF"/>
    <w:rsid w:val="1BF2219E"/>
    <w:rsid w:val="1BF2D5B6"/>
    <w:rsid w:val="1BF3524A"/>
    <w:rsid w:val="1BF6A98F"/>
    <w:rsid w:val="1BF6C0C9"/>
    <w:rsid w:val="1BF7FAFE"/>
    <w:rsid w:val="1BFA0282"/>
    <w:rsid w:val="1BFBC9C4"/>
    <w:rsid w:val="1C055791"/>
    <w:rsid w:val="1C06A87D"/>
    <w:rsid w:val="1C0F5B7A"/>
    <w:rsid w:val="1C127E45"/>
    <w:rsid w:val="1C13A99C"/>
    <w:rsid w:val="1C14740F"/>
    <w:rsid w:val="1C178A9A"/>
    <w:rsid w:val="1C190E0E"/>
    <w:rsid w:val="1C1BF068"/>
    <w:rsid w:val="1C23021A"/>
    <w:rsid w:val="1C2C1A44"/>
    <w:rsid w:val="1C34FCDD"/>
    <w:rsid w:val="1C36F795"/>
    <w:rsid w:val="1C3940F8"/>
    <w:rsid w:val="1C434BDF"/>
    <w:rsid w:val="1C46B695"/>
    <w:rsid w:val="1C54CF10"/>
    <w:rsid w:val="1C5676E7"/>
    <w:rsid w:val="1C5690A6"/>
    <w:rsid w:val="1C5DB8E2"/>
    <w:rsid w:val="1C61E85C"/>
    <w:rsid w:val="1C6417CB"/>
    <w:rsid w:val="1C68B53A"/>
    <w:rsid w:val="1C6BF6F3"/>
    <w:rsid w:val="1C6FDEAC"/>
    <w:rsid w:val="1C70318B"/>
    <w:rsid w:val="1C731EBA"/>
    <w:rsid w:val="1C738C26"/>
    <w:rsid w:val="1C73BF21"/>
    <w:rsid w:val="1C73CAB2"/>
    <w:rsid w:val="1C73CE5C"/>
    <w:rsid w:val="1C7DF083"/>
    <w:rsid w:val="1C8055A1"/>
    <w:rsid w:val="1C82FAE6"/>
    <w:rsid w:val="1C885D6A"/>
    <w:rsid w:val="1C894D35"/>
    <w:rsid w:val="1C8A73B6"/>
    <w:rsid w:val="1C8DDFC1"/>
    <w:rsid w:val="1C9CA95D"/>
    <w:rsid w:val="1C9CC1D0"/>
    <w:rsid w:val="1C9E6FC5"/>
    <w:rsid w:val="1C9F87A8"/>
    <w:rsid w:val="1CA4B244"/>
    <w:rsid w:val="1CB477DC"/>
    <w:rsid w:val="1CB4A2CA"/>
    <w:rsid w:val="1CBB7834"/>
    <w:rsid w:val="1CC30A4D"/>
    <w:rsid w:val="1CC54E58"/>
    <w:rsid w:val="1CC6740D"/>
    <w:rsid w:val="1CCC873F"/>
    <w:rsid w:val="1CCD470A"/>
    <w:rsid w:val="1CCE4424"/>
    <w:rsid w:val="1CCFFEF9"/>
    <w:rsid w:val="1CD0C688"/>
    <w:rsid w:val="1CD643E9"/>
    <w:rsid w:val="1CD76BC0"/>
    <w:rsid w:val="1CDB4123"/>
    <w:rsid w:val="1CE3418E"/>
    <w:rsid w:val="1CE4B168"/>
    <w:rsid w:val="1CEBF29A"/>
    <w:rsid w:val="1CF42AA6"/>
    <w:rsid w:val="1CFA39F4"/>
    <w:rsid w:val="1CFCAAD5"/>
    <w:rsid w:val="1CFFA901"/>
    <w:rsid w:val="1D06ECD7"/>
    <w:rsid w:val="1D0815D2"/>
    <w:rsid w:val="1D11B390"/>
    <w:rsid w:val="1D123361"/>
    <w:rsid w:val="1D149E7F"/>
    <w:rsid w:val="1D191935"/>
    <w:rsid w:val="1D1D0FE9"/>
    <w:rsid w:val="1D254089"/>
    <w:rsid w:val="1D383084"/>
    <w:rsid w:val="1D3BB36C"/>
    <w:rsid w:val="1D3C09D5"/>
    <w:rsid w:val="1D400D05"/>
    <w:rsid w:val="1D429F57"/>
    <w:rsid w:val="1D45E4AC"/>
    <w:rsid w:val="1D469E3C"/>
    <w:rsid w:val="1D48F6D7"/>
    <w:rsid w:val="1D49487D"/>
    <w:rsid w:val="1D49DEBC"/>
    <w:rsid w:val="1D4D5829"/>
    <w:rsid w:val="1D51E463"/>
    <w:rsid w:val="1D544D3E"/>
    <w:rsid w:val="1D563006"/>
    <w:rsid w:val="1D578D35"/>
    <w:rsid w:val="1D5E4E96"/>
    <w:rsid w:val="1D601403"/>
    <w:rsid w:val="1D653C1E"/>
    <w:rsid w:val="1D66D365"/>
    <w:rsid w:val="1D66F4DB"/>
    <w:rsid w:val="1D68E799"/>
    <w:rsid w:val="1D6C8613"/>
    <w:rsid w:val="1D6CA28C"/>
    <w:rsid w:val="1D6CB141"/>
    <w:rsid w:val="1D6EF0EC"/>
    <w:rsid w:val="1D73160E"/>
    <w:rsid w:val="1D749DA5"/>
    <w:rsid w:val="1D76D4B4"/>
    <w:rsid w:val="1D77BFA7"/>
    <w:rsid w:val="1D7FC042"/>
    <w:rsid w:val="1D806E28"/>
    <w:rsid w:val="1D83132A"/>
    <w:rsid w:val="1D83CF98"/>
    <w:rsid w:val="1D88E482"/>
    <w:rsid w:val="1D8A829B"/>
    <w:rsid w:val="1D8B625A"/>
    <w:rsid w:val="1D8C8BD8"/>
    <w:rsid w:val="1D8F8226"/>
    <w:rsid w:val="1D93D0E7"/>
    <w:rsid w:val="1D950543"/>
    <w:rsid w:val="1D957FBC"/>
    <w:rsid w:val="1D95F15E"/>
    <w:rsid w:val="1D9C02BE"/>
    <w:rsid w:val="1D9F7464"/>
    <w:rsid w:val="1DA1B4D2"/>
    <w:rsid w:val="1DA645E5"/>
    <w:rsid w:val="1DA66BAA"/>
    <w:rsid w:val="1DA6A4C9"/>
    <w:rsid w:val="1DA72ACD"/>
    <w:rsid w:val="1DA73339"/>
    <w:rsid w:val="1DA92083"/>
    <w:rsid w:val="1DA9B5B6"/>
    <w:rsid w:val="1DAA8FBD"/>
    <w:rsid w:val="1DAE4842"/>
    <w:rsid w:val="1DAFB455"/>
    <w:rsid w:val="1DB010AC"/>
    <w:rsid w:val="1DB13D9A"/>
    <w:rsid w:val="1DB606BA"/>
    <w:rsid w:val="1DB80CFD"/>
    <w:rsid w:val="1DB90CB3"/>
    <w:rsid w:val="1DBB5AB9"/>
    <w:rsid w:val="1DBBD455"/>
    <w:rsid w:val="1DBC6295"/>
    <w:rsid w:val="1DC5A1A1"/>
    <w:rsid w:val="1DC6CE8F"/>
    <w:rsid w:val="1DC8AA27"/>
    <w:rsid w:val="1DCAD4D7"/>
    <w:rsid w:val="1DCCE1DA"/>
    <w:rsid w:val="1DCD2833"/>
    <w:rsid w:val="1DD08073"/>
    <w:rsid w:val="1DD0A6A5"/>
    <w:rsid w:val="1DD2FEE1"/>
    <w:rsid w:val="1DE01F6C"/>
    <w:rsid w:val="1DE1FE8F"/>
    <w:rsid w:val="1DE59B63"/>
    <w:rsid w:val="1DE5AABA"/>
    <w:rsid w:val="1DE97161"/>
    <w:rsid w:val="1DEBFF58"/>
    <w:rsid w:val="1DEC21BC"/>
    <w:rsid w:val="1DED2D8B"/>
    <w:rsid w:val="1DEDA7D7"/>
    <w:rsid w:val="1DF43361"/>
    <w:rsid w:val="1DF5079B"/>
    <w:rsid w:val="1DF55D3E"/>
    <w:rsid w:val="1DFCD8FE"/>
    <w:rsid w:val="1E0905DB"/>
    <w:rsid w:val="1E0983FE"/>
    <w:rsid w:val="1E0B79B1"/>
    <w:rsid w:val="1E11BD32"/>
    <w:rsid w:val="1E12243A"/>
    <w:rsid w:val="1E1611E8"/>
    <w:rsid w:val="1E1C3014"/>
    <w:rsid w:val="1E1D3DBE"/>
    <w:rsid w:val="1E204B6D"/>
    <w:rsid w:val="1E20AB6E"/>
    <w:rsid w:val="1E2350CD"/>
    <w:rsid w:val="1E257650"/>
    <w:rsid w:val="1E29748E"/>
    <w:rsid w:val="1E2CAAB5"/>
    <w:rsid w:val="1E312B93"/>
    <w:rsid w:val="1E3226D8"/>
    <w:rsid w:val="1E374D18"/>
    <w:rsid w:val="1E3A18E8"/>
    <w:rsid w:val="1E3ABEA5"/>
    <w:rsid w:val="1E3B6BD9"/>
    <w:rsid w:val="1E3E2FD9"/>
    <w:rsid w:val="1E3EF106"/>
    <w:rsid w:val="1E3F4220"/>
    <w:rsid w:val="1E3F9FC9"/>
    <w:rsid w:val="1E430F3D"/>
    <w:rsid w:val="1E432D62"/>
    <w:rsid w:val="1E48F572"/>
    <w:rsid w:val="1E4B8F53"/>
    <w:rsid w:val="1E4D161E"/>
    <w:rsid w:val="1E5A3C49"/>
    <w:rsid w:val="1E5C1C17"/>
    <w:rsid w:val="1E5D650C"/>
    <w:rsid w:val="1E62344E"/>
    <w:rsid w:val="1E626749"/>
    <w:rsid w:val="1E6593A0"/>
    <w:rsid w:val="1E67387C"/>
    <w:rsid w:val="1E6760F6"/>
    <w:rsid w:val="1E67AA90"/>
    <w:rsid w:val="1E6BD9F2"/>
    <w:rsid w:val="1E70535B"/>
    <w:rsid w:val="1E742277"/>
    <w:rsid w:val="1E762282"/>
    <w:rsid w:val="1E76BCDE"/>
    <w:rsid w:val="1E795E8C"/>
    <w:rsid w:val="1E7A32CE"/>
    <w:rsid w:val="1E7B413E"/>
    <w:rsid w:val="1E7BDB5A"/>
    <w:rsid w:val="1E7D2231"/>
    <w:rsid w:val="1E7E9922"/>
    <w:rsid w:val="1E80B23C"/>
    <w:rsid w:val="1E851F8E"/>
    <w:rsid w:val="1E885157"/>
    <w:rsid w:val="1E8A53AA"/>
    <w:rsid w:val="1E8BB1A2"/>
    <w:rsid w:val="1E8C14A8"/>
    <w:rsid w:val="1E8C8C08"/>
    <w:rsid w:val="1E8DECCE"/>
    <w:rsid w:val="1E920E5F"/>
    <w:rsid w:val="1E923FDE"/>
    <w:rsid w:val="1E982D54"/>
    <w:rsid w:val="1E98693E"/>
    <w:rsid w:val="1E986F76"/>
    <w:rsid w:val="1E98E817"/>
    <w:rsid w:val="1E9CBC08"/>
    <w:rsid w:val="1EA3034D"/>
    <w:rsid w:val="1EA32004"/>
    <w:rsid w:val="1EA527CB"/>
    <w:rsid w:val="1EA8DB0B"/>
    <w:rsid w:val="1EAE1372"/>
    <w:rsid w:val="1EB1B275"/>
    <w:rsid w:val="1EB56BA9"/>
    <w:rsid w:val="1EB6D3A2"/>
    <w:rsid w:val="1EBA3A68"/>
    <w:rsid w:val="1EBB755B"/>
    <w:rsid w:val="1EBDC991"/>
    <w:rsid w:val="1EC6272F"/>
    <w:rsid w:val="1ECB744C"/>
    <w:rsid w:val="1ED35990"/>
    <w:rsid w:val="1ED410D8"/>
    <w:rsid w:val="1ED5D4C7"/>
    <w:rsid w:val="1ED7054E"/>
    <w:rsid w:val="1ED95567"/>
    <w:rsid w:val="1EDAB288"/>
    <w:rsid w:val="1EDAC4A1"/>
    <w:rsid w:val="1EDBE39E"/>
    <w:rsid w:val="1EDC537F"/>
    <w:rsid w:val="1EE00DC2"/>
    <w:rsid w:val="1EE33AE8"/>
    <w:rsid w:val="1EE8D324"/>
    <w:rsid w:val="1EE97468"/>
    <w:rsid w:val="1EEBA4A3"/>
    <w:rsid w:val="1EEC0A45"/>
    <w:rsid w:val="1EF0E276"/>
    <w:rsid w:val="1EF5D7AF"/>
    <w:rsid w:val="1EF6527C"/>
    <w:rsid w:val="1EF871CE"/>
    <w:rsid w:val="1EFD2483"/>
    <w:rsid w:val="1F00B557"/>
    <w:rsid w:val="1F03CFFF"/>
    <w:rsid w:val="1F079844"/>
    <w:rsid w:val="1F0817D2"/>
    <w:rsid w:val="1F0B7595"/>
    <w:rsid w:val="1F0D03A7"/>
    <w:rsid w:val="1F0DB104"/>
    <w:rsid w:val="1F0E4647"/>
    <w:rsid w:val="1F0FDC59"/>
    <w:rsid w:val="1F10849E"/>
    <w:rsid w:val="1F151475"/>
    <w:rsid w:val="1F19E3E9"/>
    <w:rsid w:val="1F1FDA3B"/>
    <w:rsid w:val="1F21C014"/>
    <w:rsid w:val="1F2646C6"/>
    <w:rsid w:val="1F289542"/>
    <w:rsid w:val="1F2A61CC"/>
    <w:rsid w:val="1F2D40B3"/>
    <w:rsid w:val="1F3207EB"/>
    <w:rsid w:val="1F34F385"/>
    <w:rsid w:val="1F3501CD"/>
    <w:rsid w:val="1F388565"/>
    <w:rsid w:val="1F38B22B"/>
    <w:rsid w:val="1F394273"/>
    <w:rsid w:val="1F39DDDB"/>
    <w:rsid w:val="1F3A1DB8"/>
    <w:rsid w:val="1F3C714E"/>
    <w:rsid w:val="1F40AA49"/>
    <w:rsid w:val="1F426DE1"/>
    <w:rsid w:val="1F42F566"/>
    <w:rsid w:val="1F4D560F"/>
    <w:rsid w:val="1F5980FB"/>
    <w:rsid w:val="1F599726"/>
    <w:rsid w:val="1F5B68D9"/>
    <w:rsid w:val="1F5B942E"/>
    <w:rsid w:val="1F617691"/>
    <w:rsid w:val="1F620828"/>
    <w:rsid w:val="1F6D589A"/>
    <w:rsid w:val="1F6E0922"/>
    <w:rsid w:val="1F6F4425"/>
    <w:rsid w:val="1F708BC8"/>
    <w:rsid w:val="1F73DEED"/>
    <w:rsid w:val="1F7E0D3B"/>
    <w:rsid w:val="1F7FE271"/>
    <w:rsid w:val="1F80D2E2"/>
    <w:rsid w:val="1F852FEF"/>
    <w:rsid w:val="1F9048D4"/>
    <w:rsid w:val="1F905CFA"/>
    <w:rsid w:val="1F924253"/>
    <w:rsid w:val="1F94161B"/>
    <w:rsid w:val="1F99FC0D"/>
    <w:rsid w:val="1F9C0762"/>
    <w:rsid w:val="1F9CFDA5"/>
    <w:rsid w:val="1FAA49D6"/>
    <w:rsid w:val="1FAA7B55"/>
    <w:rsid w:val="1FB574A2"/>
    <w:rsid w:val="1FB581EB"/>
    <w:rsid w:val="1FB5DD30"/>
    <w:rsid w:val="1FB5F5E9"/>
    <w:rsid w:val="1FB9B2F7"/>
    <w:rsid w:val="1FBD6342"/>
    <w:rsid w:val="1FBF7247"/>
    <w:rsid w:val="1FCAFA17"/>
    <w:rsid w:val="1FCE49D1"/>
    <w:rsid w:val="1FD25D18"/>
    <w:rsid w:val="1FD6741F"/>
    <w:rsid w:val="1FDA42E2"/>
    <w:rsid w:val="1FDD072B"/>
    <w:rsid w:val="1FE29ADA"/>
    <w:rsid w:val="1FE793A5"/>
    <w:rsid w:val="1FE8EE36"/>
    <w:rsid w:val="1FEAF8AB"/>
    <w:rsid w:val="1FEBAA3F"/>
    <w:rsid w:val="1FECB0D5"/>
    <w:rsid w:val="1FEE4833"/>
    <w:rsid w:val="1FEFCE95"/>
    <w:rsid w:val="1FF001AC"/>
    <w:rsid w:val="1FF610E0"/>
    <w:rsid w:val="1FFE4DBC"/>
    <w:rsid w:val="2005CD50"/>
    <w:rsid w:val="201B6B0E"/>
    <w:rsid w:val="201F2EE0"/>
    <w:rsid w:val="201FC658"/>
    <w:rsid w:val="202074AE"/>
    <w:rsid w:val="20236E0A"/>
    <w:rsid w:val="202421B8"/>
    <w:rsid w:val="202748B7"/>
    <w:rsid w:val="2029535C"/>
    <w:rsid w:val="202DB769"/>
    <w:rsid w:val="2031D239"/>
    <w:rsid w:val="2035F2FB"/>
    <w:rsid w:val="203DAF29"/>
    <w:rsid w:val="20439EF3"/>
    <w:rsid w:val="204BF375"/>
    <w:rsid w:val="204F8A51"/>
    <w:rsid w:val="20509E5D"/>
    <w:rsid w:val="20533570"/>
    <w:rsid w:val="2055417B"/>
    <w:rsid w:val="205F700C"/>
    <w:rsid w:val="205F83BD"/>
    <w:rsid w:val="20612A15"/>
    <w:rsid w:val="206425CF"/>
    <w:rsid w:val="2064721F"/>
    <w:rsid w:val="2065FB75"/>
    <w:rsid w:val="206650C5"/>
    <w:rsid w:val="20671C1D"/>
    <w:rsid w:val="206E8B0B"/>
    <w:rsid w:val="206F0147"/>
    <w:rsid w:val="207248B7"/>
    <w:rsid w:val="2074CD1E"/>
    <w:rsid w:val="208217D2"/>
    <w:rsid w:val="2088FA53"/>
    <w:rsid w:val="208D8E33"/>
    <w:rsid w:val="2093D519"/>
    <w:rsid w:val="2095B731"/>
    <w:rsid w:val="209EA19D"/>
    <w:rsid w:val="20A4EF2A"/>
    <w:rsid w:val="20A5185F"/>
    <w:rsid w:val="20AA37CB"/>
    <w:rsid w:val="20AD3074"/>
    <w:rsid w:val="20AD9237"/>
    <w:rsid w:val="20B8BE79"/>
    <w:rsid w:val="20BD11CC"/>
    <w:rsid w:val="20C292CE"/>
    <w:rsid w:val="20C2B900"/>
    <w:rsid w:val="20C7B303"/>
    <w:rsid w:val="20C9DD46"/>
    <w:rsid w:val="20CE644A"/>
    <w:rsid w:val="20CF8E7B"/>
    <w:rsid w:val="20D2794C"/>
    <w:rsid w:val="20D50D62"/>
    <w:rsid w:val="20D6A264"/>
    <w:rsid w:val="20D86E3B"/>
    <w:rsid w:val="20D8A5D3"/>
    <w:rsid w:val="20DA1BFE"/>
    <w:rsid w:val="20DC470D"/>
    <w:rsid w:val="20E16F28"/>
    <w:rsid w:val="20E261E0"/>
    <w:rsid w:val="20EA0F4E"/>
    <w:rsid w:val="20EF85B5"/>
    <w:rsid w:val="20EFB682"/>
    <w:rsid w:val="20F1604C"/>
    <w:rsid w:val="20F2E943"/>
    <w:rsid w:val="20F9DABB"/>
    <w:rsid w:val="20FD8C0C"/>
    <w:rsid w:val="20FE367A"/>
    <w:rsid w:val="2102A60E"/>
    <w:rsid w:val="21071980"/>
    <w:rsid w:val="210BDECF"/>
    <w:rsid w:val="210CA9F2"/>
    <w:rsid w:val="210E6CAA"/>
    <w:rsid w:val="2112CF1F"/>
    <w:rsid w:val="2113A35D"/>
    <w:rsid w:val="211AA2A3"/>
    <w:rsid w:val="211CCC4A"/>
    <w:rsid w:val="211D4650"/>
    <w:rsid w:val="211EF14B"/>
    <w:rsid w:val="211FF755"/>
    <w:rsid w:val="21233855"/>
    <w:rsid w:val="21240404"/>
    <w:rsid w:val="2133A943"/>
    <w:rsid w:val="213A6455"/>
    <w:rsid w:val="213CFA72"/>
    <w:rsid w:val="213DA1AE"/>
    <w:rsid w:val="213EB6C3"/>
    <w:rsid w:val="213F29CB"/>
    <w:rsid w:val="2145461A"/>
    <w:rsid w:val="21458AE2"/>
    <w:rsid w:val="2146DA95"/>
    <w:rsid w:val="214ABD25"/>
    <w:rsid w:val="214C4EA4"/>
    <w:rsid w:val="2150992F"/>
    <w:rsid w:val="2151638E"/>
    <w:rsid w:val="2152E36F"/>
    <w:rsid w:val="215548EF"/>
    <w:rsid w:val="21566CD2"/>
    <w:rsid w:val="2157E41F"/>
    <w:rsid w:val="2158BC3B"/>
    <w:rsid w:val="215A9283"/>
    <w:rsid w:val="215B2EDE"/>
    <w:rsid w:val="215C4FF3"/>
    <w:rsid w:val="215F3324"/>
    <w:rsid w:val="216648E7"/>
    <w:rsid w:val="2167C5C8"/>
    <w:rsid w:val="2168929C"/>
    <w:rsid w:val="2168FBB9"/>
    <w:rsid w:val="2169AC28"/>
    <w:rsid w:val="216A1A33"/>
    <w:rsid w:val="216B70E7"/>
    <w:rsid w:val="217089EE"/>
    <w:rsid w:val="2175DE46"/>
    <w:rsid w:val="2178FFAF"/>
    <w:rsid w:val="21792462"/>
    <w:rsid w:val="217D313E"/>
    <w:rsid w:val="21845F05"/>
    <w:rsid w:val="21864BB0"/>
    <w:rsid w:val="2188508A"/>
    <w:rsid w:val="219CE560"/>
    <w:rsid w:val="219D8770"/>
    <w:rsid w:val="21A40239"/>
    <w:rsid w:val="21A64CEB"/>
    <w:rsid w:val="21AB9BE5"/>
    <w:rsid w:val="21AD5E9D"/>
    <w:rsid w:val="21B1DF23"/>
    <w:rsid w:val="21B281B9"/>
    <w:rsid w:val="21B6C9FF"/>
    <w:rsid w:val="21B7EB1B"/>
    <w:rsid w:val="21B93BC0"/>
    <w:rsid w:val="21B9EEE8"/>
    <w:rsid w:val="21BE160F"/>
    <w:rsid w:val="21C22CA9"/>
    <w:rsid w:val="21DA1748"/>
    <w:rsid w:val="21DB64B1"/>
    <w:rsid w:val="21DDE9CF"/>
    <w:rsid w:val="21E02A27"/>
    <w:rsid w:val="21E166C7"/>
    <w:rsid w:val="21E2038D"/>
    <w:rsid w:val="21E54B81"/>
    <w:rsid w:val="21E81D16"/>
    <w:rsid w:val="21F3ED5C"/>
    <w:rsid w:val="21FE0BEB"/>
    <w:rsid w:val="2204166E"/>
    <w:rsid w:val="2207A598"/>
    <w:rsid w:val="2208A31F"/>
    <w:rsid w:val="220BAC6E"/>
    <w:rsid w:val="220FDAAA"/>
    <w:rsid w:val="2211D6DD"/>
    <w:rsid w:val="2216838A"/>
    <w:rsid w:val="2216E87F"/>
    <w:rsid w:val="2229D04A"/>
    <w:rsid w:val="222A82DB"/>
    <w:rsid w:val="2231050A"/>
    <w:rsid w:val="223A32C0"/>
    <w:rsid w:val="223CD454"/>
    <w:rsid w:val="223EA18E"/>
    <w:rsid w:val="223F17C0"/>
    <w:rsid w:val="223F686A"/>
    <w:rsid w:val="224C97B7"/>
    <w:rsid w:val="224FB8D7"/>
    <w:rsid w:val="2250A35D"/>
    <w:rsid w:val="22518779"/>
    <w:rsid w:val="22587517"/>
    <w:rsid w:val="225E22DF"/>
    <w:rsid w:val="225E5355"/>
    <w:rsid w:val="2263443F"/>
    <w:rsid w:val="2264007E"/>
    <w:rsid w:val="22699F05"/>
    <w:rsid w:val="2270EA8F"/>
    <w:rsid w:val="2271F4CC"/>
    <w:rsid w:val="227A3181"/>
    <w:rsid w:val="227E2782"/>
    <w:rsid w:val="22974547"/>
    <w:rsid w:val="229CCD4D"/>
    <w:rsid w:val="22A43FCC"/>
    <w:rsid w:val="22A6EA6C"/>
    <w:rsid w:val="22A99950"/>
    <w:rsid w:val="22B193F9"/>
    <w:rsid w:val="22B39E6F"/>
    <w:rsid w:val="22B9824E"/>
    <w:rsid w:val="22BA3432"/>
    <w:rsid w:val="22C1AD48"/>
    <w:rsid w:val="22C356DA"/>
    <w:rsid w:val="22C43266"/>
    <w:rsid w:val="22C52C51"/>
    <w:rsid w:val="22C7A675"/>
    <w:rsid w:val="22C8C23D"/>
    <w:rsid w:val="22DAE133"/>
    <w:rsid w:val="22DB8ED3"/>
    <w:rsid w:val="22E8438E"/>
    <w:rsid w:val="22EB4CC7"/>
    <w:rsid w:val="22F0E0B7"/>
    <w:rsid w:val="22F71D34"/>
    <w:rsid w:val="22F9B0DD"/>
    <w:rsid w:val="22F9F291"/>
    <w:rsid w:val="22FAA4A6"/>
    <w:rsid w:val="2300C04D"/>
    <w:rsid w:val="2305A85E"/>
    <w:rsid w:val="23067DEF"/>
    <w:rsid w:val="2308BC88"/>
    <w:rsid w:val="230BDB01"/>
    <w:rsid w:val="230D1746"/>
    <w:rsid w:val="230E8EED"/>
    <w:rsid w:val="23109F71"/>
    <w:rsid w:val="23188DA7"/>
    <w:rsid w:val="231A79A2"/>
    <w:rsid w:val="231C59DF"/>
    <w:rsid w:val="231CAB9B"/>
    <w:rsid w:val="2321B783"/>
    <w:rsid w:val="2323A0B0"/>
    <w:rsid w:val="2324648C"/>
    <w:rsid w:val="23280556"/>
    <w:rsid w:val="232B2F0F"/>
    <w:rsid w:val="23314A40"/>
    <w:rsid w:val="233457F7"/>
    <w:rsid w:val="233688C7"/>
    <w:rsid w:val="23395E38"/>
    <w:rsid w:val="233C5DF9"/>
    <w:rsid w:val="233E737C"/>
    <w:rsid w:val="2343F117"/>
    <w:rsid w:val="2347D64B"/>
    <w:rsid w:val="2350C742"/>
    <w:rsid w:val="2355B88B"/>
    <w:rsid w:val="23581570"/>
    <w:rsid w:val="235A17AC"/>
    <w:rsid w:val="235EE4AC"/>
    <w:rsid w:val="23618D12"/>
    <w:rsid w:val="2366616C"/>
    <w:rsid w:val="236D60BF"/>
    <w:rsid w:val="236FAE3A"/>
    <w:rsid w:val="23711630"/>
    <w:rsid w:val="23763CB9"/>
    <w:rsid w:val="237874A5"/>
    <w:rsid w:val="237BC01C"/>
    <w:rsid w:val="237CFBA6"/>
    <w:rsid w:val="237D9BB4"/>
    <w:rsid w:val="237EE638"/>
    <w:rsid w:val="237F314D"/>
    <w:rsid w:val="237FA08E"/>
    <w:rsid w:val="238154E8"/>
    <w:rsid w:val="2385BC78"/>
    <w:rsid w:val="2389C885"/>
    <w:rsid w:val="238AD34E"/>
    <w:rsid w:val="238C57D1"/>
    <w:rsid w:val="23912A26"/>
    <w:rsid w:val="2394A119"/>
    <w:rsid w:val="2394F513"/>
    <w:rsid w:val="2395D634"/>
    <w:rsid w:val="239C06C5"/>
    <w:rsid w:val="239C62A6"/>
    <w:rsid w:val="239C938F"/>
    <w:rsid w:val="239DD9A0"/>
    <w:rsid w:val="23A03780"/>
    <w:rsid w:val="23A32279"/>
    <w:rsid w:val="23A8E3CA"/>
    <w:rsid w:val="23ABF701"/>
    <w:rsid w:val="23B4CB5B"/>
    <w:rsid w:val="23B57025"/>
    <w:rsid w:val="23B7464E"/>
    <w:rsid w:val="23B9A38C"/>
    <w:rsid w:val="23BA05F1"/>
    <w:rsid w:val="23BA1938"/>
    <w:rsid w:val="23C0039D"/>
    <w:rsid w:val="23CCDCF6"/>
    <w:rsid w:val="23D85488"/>
    <w:rsid w:val="23D946AF"/>
    <w:rsid w:val="23DFAEE3"/>
    <w:rsid w:val="23E021EB"/>
    <w:rsid w:val="23E498CC"/>
    <w:rsid w:val="23E4FB9E"/>
    <w:rsid w:val="23E8442B"/>
    <w:rsid w:val="23E92648"/>
    <w:rsid w:val="23E9EB09"/>
    <w:rsid w:val="23F194FF"/>
    <w:rsid w:val="23F44AEA"/>
    <w:rsid w:val="23F95A4C"/>
    <w:rsid w:val="23F99878"/>
    <w:rsid w:val="23F9A1AC"/>
    <w:rsid w:val="23FE9A7B"/>
    <w:rsid w:val="23FEE100"/>
    <w:rsid w:val="2404D478"/>
    <w:rsid w:val="24054E79"/>
    <w:rsid w:val="2408401F"/>
    <w:rsid w:val="2409B96E"/>
    <w:rsid w:val="241DE3D5"/>
    <w:rsid w:val="242289D7"/>
    <w:rsid w:val="24229D02"/>
    <w:rsid w:val="24264D39"/>
    <w:rsid w:val="24275218"/>
    <w:rsid w:val="242B6F89"/>
    <w:rsid w:val="242C535F"/>
    <w:rsid w:val="242DA775"/>
    <w:rsid w:val="242F0CCD"/>
    <w:rsid w:val="24329FA3"/>
    <w:rsid w:val="24368BEE"/>
    <w:rsid w:val="2437F9C3"/>
    <w:rsid w:val="24391205"/>
    <w:rsid w:val="2439DF19"/>
    <w:rsid w:val="243BDC27"/>
    <w:rsid w:val="243F51BA"/>
    <w:rsid w:val="24417003"/>
    <w:rsid w:val="24434C52"/>
    <w:rsid w:val="244445CB"/>
    <w:rsid w:val="2444C52D"/>
    <w:rsid w:val="24471D3F"/>
    <w:rsid w:val="2447DF1F"/>
    <w:rsid w:val="24486F50"/>
    <w:rsid w:val="2448D2D7"/>
    <w:rsid w:val="24499259"/>
    <w:rsid w:val="2456343A"/>
    <w:rsid w:val="24564C67"/>
    <w:rsid w:val="24572395"/>
    <w:rsid w:val="24581475"/>
    <w:rsid w:val="245CC097"/>
    <w:rsid w:val="2460B31C"/>
    <w:rsid w:val="24612A41"/>
    <w:rsid w:val="24663F5B"/>
    <w:rsid w:val="246C01D2"/>
    <w:rsid w:val="2475AF80"/>
    <w:rsid w:val="2475F8D3"/>
    <w:rsid w:val="24767160"/>
    <w:rsid w:val="24777EDB"/>
    <w:rsid w:val="247FB581"/>
    <w:rsid w:val="248065D9"/>
    <w:rsid w:val="24852FC7"/>
    <w:rsid w:val="2487034D"/>
    <w:rsid w:val="2489635C"/>
    <w:rsid w:val="248AD46E"/>
    <w:rsid w:val="248B0028"/>
    <w:rsid w:val="248E7830"/>
    <w:rsid w:val="24921EA6"/>
    <w:rsid w:val="2499604B"/>
    <w:rsid w:val="249EA43D"/>
    <w:rsid w:val="24A1A371"/>
    <w:rsid w:val="24A25FD6"/>
    <w:rsid w:val="24A3644A"/>
    <w:rsid w:val="24A3C3C5"/>
    <w:rsid w:val="24A88922"/>
    <w:rsid w:val="24A9A0C5"/>
    <w:rsid w:val="24AF6134"/>
    <w:rsid w:val="24B010DC"/>
    <w:rsid w:val="24B045AC"/>
    <w:rsid w:val="24B872F7"/>
    <w:rsid w:val="24C52FB7"/>
    <w:rsid w:val="24CAEB32"/>
    <w:rsid w:val="24CFFC2A"/>
    <w:rsid w:val="24D0EF00"/>
    <w:rsid w:val="24D5578A"/>
    <w:rsid w:val="24D757BD"/>
    <w:rsid w:val="24D75875"/>
    <w:rsid w:val="24D7E446"/>
    <w:rsid w:val="24DAC907"/>
    <w:rsid w:val="24DD52F2"/>
    <w:rsid w:val="24DD5635"/>
    <w:rsid w:val="24E34785"/>
    <w:rsid w:val="24E82868"/>
    <w:rsid w:val="24E865D1"/>
    <w:rsid w:val="24E9375B"/>
    <w:rsid w:val="24ECE9C0"/>
    <w:rsid w:val="24ED4315"/>
    <w:rsid w:val="24ED62FE"/>
    <w:rsid w:val="24EF0F02"/>
    <w:rsid w:val="24F272D3"/>
    <w:rsid w:val="24F44CD6"/>
    <w:rsid w:val="24FCC47F"/>
    <w:rsid w:val="24FEB411"/>
    <w:rsid w:val="250895E5"/>
    <w:rsid w:val="25093E59"/>
    <w:rsid w:val="250A3EF4"/>
    <w:rsid w:val="250B54BC"/>
    <w:rsid w:val="250E6674"/>
    <w:rsid w:val="25104831"/>
    <w:rsid w:val="251248D8"/>
    <w:rsid w:val="2515B069"/>
    <w:rsid w:val="25160FD8"/>
    <w:rsid w:val="251634DD"/>
    <w:rsid w:val="2517CAE9"/>
    <w:rsid w:val="251F6DCA"/>
    <w:rsid w:val="251FEE0E"/>
    <w:rsid w:val="252EC890"/>
    <w:rsid w:val="252ED9BC"/>
    <w:rsid w:val="252EE6AF"/>
    <w:rsid w:val="2534A388"/>
    <w:rsid w:val="253B63F6"/>
    <w:rsid w:val="253C2B6C"/>
    <w:rsid w:val="253E88B0"/>
    <w:rsid w:val="253EAC2D"/>
    <w:rsid w:val="254021C0"/>
    <w:rsid w:val="254399D4"/>
    <w:rsid w:val="254460B3"/>
    <w:rsid w:val="254BD983"/>
    <w:rsid w:val="254C2643"/>
    <w:rsid w:val="254C9FC6"/>
    <w:rsid w:val="254D60AD"/>
    <w:rsid w:val="254D61C6"/>
    <w:rsid w:val="25505523"/>
    <w:rsid w:val="25521A90"/>
    <w:rsid w:val="2553F399"/>
    <w:rsid w:val="2556957F"/>
    <w:rsid w:val="25577298"/>
    <w:rsid w:val="255C08E7"/>
    <w:rsid w:val="255C6E13"/>
    <w:rsid w:val="255D6FFE"/>
    <w:rsid w:val="255E3E4E"/>
    <w:rsid w:val="2561C190"/>
    <w:rsid w:val="256E1FA3"/>
    <w:rsid w:val="257C92A0"/>
    <w:rsid w:val="257D741B"/>
    <w:rsid w:val="25843D49"/>
    <w:rsid w:val="2587D9DA"/>
    <w:rsid w:val="258B32CD"/>
    <w:rsid w:val="258BCF95"/>
    <w:rsid w:val="258BD299"/>
    <w:rsid w:val="258CB6B4"/>
    <w:rsid w:val="258E7F8D"/>
    <w:rsid w:val="25937A70"/>
    <w:rsid w:val="259534BF"/>
    <w:rsid w:val="259C6E54"/>
    <w:rsid w:val="259D2A0F"/>
    <w:rsid w:val="25A03397"/>
    <w:rsid w:val="25A49C73"/>
    <w:rsid w:val="25A74B52"/>
    <w:rsid w:val="25AC4E30"/>
    <w:rsid w:val="25B116B4"/>
    <w:rsid w:val="25B30335"/>
    <w:rsid w:val="25B63EF9"/>
    <w:rsid w:val="25B65BF8"/>
    <w:rsid w:val="25B81BE3"/>
    <w:rsid w:val="25BC7BE3"/>
    <w:rsid w:val="25C06523"/>
    <w:rsid w:val="25C0A786"/>
    <w:rsid w:val="25C2B57B"/>
    <w:rsid w:val="25C5C3FA"/>
    <w:rsid w:val="25C6194A"/>
    <w:rsid w:val="25C61AC9"/>
    <w:rsid w:val="25C8D6BC"/>
    <w:rsid w:val="25C97B9F"/>
    <w:rsid w:val="25CB2D3C"/>
    <w:rsid w:val="25D1ADA3"/>
    <w:rsid w:val="25D22D71"/>
    <w:rsid w:val="25D628E4"/>
    <w:rsid w:val="25D6D46C"/>
    <w:rsid w:val="25D855DE"/>
    <w:rsid w:val="25DBB7A8"/>
    <w:rsid w:val="25DDB0C8"/>
    <w:rsid w:val="25E012EF"/>
    <w:rsid w:val="25E06FFB"/>
    <w:rsid w:val="25E326A9"/>
    <w:rsid w:val="25E755E3"/>
    <w:rsid w:val="25E76B9E"/>
    <w:rsid w:val="25E824F1"/>
    <w:rsid w:val="25EDE088"/>
    <w:rsid w:val="25F17AE5"/>
    <w:rsid w:val="25F2C17C"/>
    <w:rsid w:val="25FD9D0B"/>
    <w:rsid w:val="25FF29A1"/>
    <w:rsid w:val="260574EF"/>
    <w:rsid w:val="2607B12A"/>
    <w:rsid w:val="2609E569"/>
    <w:rsid w:val="260B97DB"/>
    <w:rsid w:val="260C7687"/>
    <w:rsid w:val="260E62C5"/>
    <w:rsid w:val="260E6C3A"/>
    <w:rsid w:val="26118F78"/>
    <w:rsid w:val="2615B30B"/>
    <w:rsid w:val="26164B1F"/>
    <w:rsid w:val="26185D4C"/>
    <w:rsid w:val="26195022"/>
    <w:rsid w:val="261DAED3"/>
    <w:rsid w:val="262129CE"/>
    <w:rsid w:val="26224634"/>
    <w:rsid w:val="26258F61"/>
    <w:rsid w:val="2625B2A1"/>
    <w:rsid w:val="2630182B"/>
    <w:rsid w:val="26347BDB"/>
    <w:rsid w:val="263D88CE"/>
    <w:rsid w:val="2647E0B1"/>
    <w:rsid w:val="264B40D3"/>
    <w:rsid w:val="264D1583"/>
    <w:rsid w:val="264E025C"/>
    <w:rsid w:val="265198D1"/>
    <w:rsid w:val="265ADCCB"/>
    <w:rsid w:val="265DD55B"/>
    <w:rsid w:val="265E4711"/>
    <w:rsid w:val="26657AD8"/>
    <w:rsid w:val="266A8650"/>
    <w:rsid w:val="266AE0C4"/>
    <w:rsid w:val="266F0E01"/>
    <w:rsid w:val="267447CB"/>
    <w:rsid w:val="26776C87"/>
    <w:rsid w:val="269249DB"/>
    <w:rsid w:val="26970675"/>
    <w:rsid w:val="26A1E52E"/>
    <w:rsid w:val="26A2A468"/>
    <w:rsid w:val="26A45BAE"/>
    <w:rsid w:val="26A460D4"/>
    <w:rsid w:val="26AAC5E4"/>
    <w:rsid w:val="26AC081D"/>
    <w:rsid w:val="26B3B483"/>
    <w:rsid w:val="26B7D41C"/>
    <w:rsid w:val="26BE3ECB"/>
    <w:rsid w:val="26C11F24"/>
    <w:rsid w:val="26C1F349"/>
    <w:rsid w:val="26C31352"/>
    <w:rsid w:val="26C4C0D8"/>
    <w:rsid w:val="26C5FFE5"/>
    <w:rsid w:val="26C63B8F"/>
    <w:rsid w:val="26C65ABA"/>
    <w:rsid w:val="26CDB71E"/>
    <w:rsid w:val="26D19C02"/>
    <w:rsid w:val="26D65693"/>
    <w:rsid w:val="26DDF4D6"/>
    <w:rsid w:val="26E04723"/>
    <w:rsid w:val="26E0C955"/>
    <w:rsid w:val="26E771CB"/>
    <w:rsid w:val="26E848D0"/>
    <w:rsid w:val="26EB0A05"/>
    <w:rsid w:val="26EC1FBC"/>
    <w:rsid w:val="26ED5CAE"/>
    <w:rsid w:val="26EFBCD3"/>
    <w:rsid w:val="26F05E9D"/>
    <w:rsid w:val="26F09155"/>
    <w:rsid w:val="26F711E6"/>
    <w:rsid w:val="26F843EF"/>
    <w:rsid w:val="26FCC926"/>
    <w:rsid w:val="27061BFF"/>
    <w:rsid w:val="2706C288"/>
    <w:rsid w:val="27075B4F"/>
    <w:rsid w:val="270E5B6B"/>
    <w:rsid w:val="270EA732"/>
    <w:rsid w:val="270F4C63"/>
    <w:rsid w:val="27112305"/>
    <w:rsid w:val="271885C6"/>
    <w:rsid w:val="271F1FE6"/>
    <w:rsid w:val="2724E403"/>
    <w:rsid w:val="2725FD27"/>
    <w:rsid w:val="272676AA"/>
    <w:rsid w:val="27279FF6"/>
    <w:rsid w:val="272A228F"/>
    <w:rsid w:val="273089CB"/>
    <w:rsid w:val="27381532"/>
    <w:rsid w:val="27382D46"/>
    <w:rsid w:val="273DDE0B"/>
    <w:rsid w:val="2740F301"/>
    <w:rsid w:val="274813C4"/>
    <w:rsid w:val="274B3519"/>
    <w:rsid w:val="274BBFA9"/>
    <w:rsid w:val="274DAACA"/>
    <w:rsid w:val="274E6E16"/>
    <w:rsid w:val="2751E185"/>
    <w:rsid w:val="275709A0"/>
    <w:rsid w:val="275851B6"/>
    <w:rsid w:val="275C19D4"/>
    <w:rsid w:val="2761D383"/>
    <w:rsid w:val="276B766F"/>
    <w:rsid w:val="276FFD54"/>
    <w:rsid w:val="27760D9A"/>
    <w:rsid w:val="277DDCB3"/>
    <w:rsid w:val="277E04BD"/>
    <w:rsid w:val="27836E47"/>
    <w:rsid w:val="27870EF8"/>
    <w:rsid w:val="278DED29"/>
    <w:rsid w:val="2790BDFB"/>
    <w:rsid w:val="2791801B"/>
    <w:rsid w:val="2791E112"/>
    <w:rsid w:val="279245E8"/>
    <w:rsid w:val="279537D1"/>
    <w:rsid w:val="2798B073"/>
    <w:rsid w:val="279A42E8"/>
    <w:rsid w:val="27A6CA72"/>
    <w:rsid w:val="27AC761C"/>
    <w:rsid w:val="27AD40AA"/>
    <w:rsid w:val="27B0409B"/>
    <w:rsid w:val="27B62F37"/>
    <w:rsid w:val="27B637D4"/>
    <w:rsid w:val="27B7B849"/>
    <w:rsid w:val="27BD1927"/>
    <w:rsid w:val="27BFA950"/>
    <w:rsid w:val="27C18DB9"/>
    <w:rsid w:val="27C3015B"/>
    <w:rsid w:val="27C46E3A"/>
    <w:rsid w:val="27C49564"/>
    <w:rsid w:val="27C55D7C"/>
    <w:rsid w:val="27C8FE11"/>
    <w:rsid w:val="27CAA333"/>
    <w:rsid w:val="27CC9860"/>
    <w:rsid w:val="27CCF2DC"/>
    <w:rsid w:val="27D0428C"/>
    <w:rsid w:val="27D21C70"/>
    <w:rsid w:val="27D60604"/>
    <w:rsid w:val="27D73673"/>
    <w:rsid w:val="27DA3AC3"/>
    <w:rsid w:val="27DA782C"/>
    <w:rsid w:val="27DBE3FC"/>
    <w:rsid w:val="27DCC2EE"/>
    <w:rsid w:val="27DD356B"/>
    <w:rsid w:val="27DE7706"/>
    <w:rsid w:val="27E35747"/>
    <w:rsid w:val="27E8020B"/>
    <w:rsid w:val="27E88CCF"/>
    <w:rsid w:val="27F04DCB"/>
    <w:rsid w:val="27F16BBC"/>
    <w:rsid w:val="27F5829C"/>
    <w:rsid w:val="27F8F4EF"/>
    <w:rsid w:val="27FA39C7"/>
    <w:rsid w:val="27FD6717"/>
    <w:rsid w:val="280078CF"/>
    <w:rsid w:val="2807F29B"/>
    <w:rsid w:val="280CF0FE"/>
    <w:rsid w:val="280E0B71"/>
    <w:rsid w:val="28121165"/>
    <w:rsid w:val="2815A5FD"/>
    <w:rsid w:val="2819E06C"/>
    <w:rsid w:val="281AD2D1"/>
    <w:rsid w:val="281E4FDB"/>
    <w:rsid w:val="28211DC0"/>
    <w:rsid w:val="2821AEE3"/>
    <w:rsid w:val="28226EAC"/>
    <w:rsid w:val="2822F915"/>
    <w:rsid w:val="2825BF4C"/>
    <w:rsid w:val="2827CA58"/>
    <w:rsid w:val="2829E0DD"/>
    <w:rsid w:val="282B2E47"/>
    <w:rsid w:val="2830BC6D"/>
    <w:rsid w:val="28318B86"/>
    <w:rsid w:val="2838D458"/>
    <w:rsid w:val="283C960D"/>
    <w:rsid w:val="283E8032"/>
    <w:rsid w:val="2843825E"/>
    <w:rsid w:val="2843BCF8"/>
    <w:rsid w:val="28460303"/>
    <w:rsid w:val="284B7DF7"/>
    <w:rsid w:val="285332A1"/>
    <w:rsid w:val="285A73D3"/>
    <w:rsid w:val="285F151C"/>
    <w:rsid w:val="2861E8CF"/>
    <w:rsid w:val="28652444"/>
    <w:rsid w:val="28669077"/>
    <w:rsid w:val="286764A8"/>
    <w:rsid w:val="286B2C0E"/>
    <w:rsid w:val="286BE356"/>
    <w:rsid w:val="286C20BF"/>
    <w:rsid w:val="286C708A"/>
    <w:rsid w:val="2874554B"/>
    <w:rsid w:val="2876970B"/>
    <w:rsid w:val="2879ECBB"/>
    <w:rsid w:val="287CAF42"/>
    <w:rsid w:val="2880B49A"/>
    <w:rsid w:val="2880F203"/>
    <w:rsid w:val="28834654"/>
    <w:rsid w:val="288448AB"/>
    <w:rsid w:val="2888376B"/>
    <w:rsid w:val="288BC274"/>
    <w:rsid w:val="288CAD00"/>
    <w:rsid w:val="288F3C6A"/>
    <w:rsid w:val="289100BA"/>
    <w:rsid w:val="289586BA"/>
    <w:rsid w:val="28991E41"/>
    <w:rsid w:val="28A1274F"/>
    <w:rsid w:val="28A2A6CC"/>
    <w:rsid w:val="28A2EA2A"/>
    <w:rsid w:val="28A92A28"/>
    <w:rsid w:val="28AA34A5"/>
    <w:rsid w:val="28AC361A"/>
    <w:rsid w:val="28B25256"/>
    <w:rsid w:val="28B41F04"/>
    <w:rsid w:val="28B76CC5"/>
    <w:rsid w:val="28BAE397"/>
    <w:rsid w:val="28C1B0E2"/>
    <w:rsid w:val="28C1D7DC"/>
    <w:rsid w:val="28C3C1D0"/>
    <w:rsid w:val="28CCDA6A"/>
    <w:rsid w:val="28CF0F1B"/>
    <w:rsid w:val="28D1D3A7"/>
    <w:rsid w:val="28DB41EA"/>
    <w:rsid w:val="28E164A5"/>
    <w:rsid w:val="28E17A0A"/>
    <w:rsid w:val="28E4D3D7"/>
    <w:rsid w:val="28EBB847"/>
    <w:rsid w:val="28EDA1E5"/>
    <w:rsid w:val="28EEB538"/>
    <w:rsid w:val="28EFAF66"/>
    <w:rsid w:val="28F4D5EF"/>
    <w:rsid w:val="28F7874A"/>
    <w:rsid w:val="28FA2BB9"/>
    <w:rsid w:val="28FB7C19"/>
    <w:rsid w:val="28FDBB05"/>
    <w:rsid w:val="28FE88E2"/>
    <w:rsid w:val="29030E91"/>
    <w:rsid w:val="290DF59D"/>
    <w:rsid w:val="291551A3"/>
    <w:rsid w:val="2919478B"/>
    <w:rsid w:val="291FB220"/>
    <w:rsid w:val="2923E7A5"/>
    <w:rsid w:val="2924EA3F"/>
    <w:rsid w:val="292600E9"/>
    <w:rsid w:val="29268E36"/>
    <w:rsid w:val="2927B692"/>
    <w:rsid w:val="292A5466"/>
    <w:rsid w:val="292AA061"/>
    <w:rsid w:val="292B37CF"/>
    <w:rsid w:val="2930E084"/>
    <w:rsid w:val="293737FC"/>
    <w:rsid w:val="293E42A0"/>
    <w:rsid w:val="293F27DE"/>
    <w:rsid w:val="29425A9F"/>
    <w:rsid w:val="2943438D"/>
    <w:rsid w:val="29480E79"/>
    <w:rsid w:val="295152A4"/>
    <w:rsid w:val="2954DD19"/>
    <w:rsid w:val="2959AB01"/>
    <w:rsid w:val="295C2910"/>
    <w:rsid w:val="29676CB0"/>
    <w:rsid w:val="29697EE2"/>
    <w:rsid w:val="296B5A37"/>
    <w:rsid w:val="297127A1"/>
    <w:rsid w:val="2972DC82"/>
    <w:rsid w:val="2974BC96"/>
    <w:rsid w:val="297760EA"/>
    <w:rsid w:val="29779030"/>
    <w:rsid w:val="297B8B4A"/>
    <w:rsid w:val="297F4FB2"/>
    <w:rsid w:val="29807401"/>
    <w:rsid w:val="2980B6AE"/>
    <w:rsid w:val="29848F07"/>
    <w:rsid w:val="2986E154"/>
    <w:rsid w:val="298EF7ED"/>
    <w:rsid w:val="29924613"/>
    <w:rsid w:val="2993F789"/>
    <w:rsid w:val="2995DC16"/>
    <w:rsid w:val="2996732F"/>
    <w:rsid w:val="2999B52E"/>
    <w:rsid w:val="299A438A"/>
    <w:rsid w:val="299BE569"/>
    <w:rsid w:val="299ED566"/>
    <w:rsid w:val="29A610FF"/>
    <w:rsid w:val="29A6B246"/>
    <w:rsid w:val="29ACE529"/>
    <w:rsid w:val="29AD723F"/>
    <w:rsid w:val="29B86D15"/>
    <w:rsid w:val="29B96950"/>
    <w:rsid w:val="29BB8FC2"/>
    <w:rsid w:val="29BB9757"/>
    <w:rsid w:val="29BBE443"/>
    <w:rsid w:val="29C589E7"/>
    <w:rsid w:val="29C744BC"/>
    <w:rsid w:val="29C93384"/>
    <w:rsid w:val="29CB85D4"/>
    <w:rsid w:val="29CBE645"/>
    <w:rsid w:val="29D47F24"/>
    <w:rsid w:val="29D51A8C"/>
    <w:rsid w:val="29D6E1D1"/>
    <w:rsid w:val="29D7278A"/>
    <w:rsid w:val="29DC0870"/>
    <w:rsid w:val="29E1720E"/>
    <w:rsid w:val="29E4F616"/>
    <w:rsid w:val="29E5EC6D"/>
    <w:rsid w:val="29E7DFC5"/>
    <w:rsid w:val="29E8C020"/>
    <w:rsid w:val="29EAF5F1"/>
    <w:rsid w:val="29EF7CE1"/>
    <w:rsid w:val="29F0D9B4"/>
    <w:rsid w:val="29F789A6"/>
    <w:rsid w:val="29F91C74"/>
    <w:rsid w:val="29FA187F"/>
    <w:rsid w:val="29FCCFF9"/>
    <w:rsid w:val="29FD3BAC"/>
    <w:rsid w:val="2A0A1204"/>
    <w:rsid w:val="2A0C9DC7"/>
    <w:rsid w:val="2A15AC76"/>
    <w:rsid w:val="2A1622D7"/>
    <w:rsid w:val="2A1788A2"/>
    <w:rsid w:val="2A188905"/>
    <w:rsid w:val="2A1AE42B"/>
    <w:rsid w:val="2A212426"/>
    <w:rsid w:val="2A22EF75"/>
    <w:rsid w:val="2A2C7D98"/>
    <w:rsid w:val="2A2E6157"/>
    <w:rsid w:val="2A2FF066"/>
    <w:rsid w:val="2A342A64"/>
    <w:rsid w:val="2A359393"/>
    <w:rsid w:val="2A36A6EC"/>
    <w:rsid w:val="2A3D4774"/>
    <w:rsid w:val="2A3EF972"/>
    <w:rsid w:val="2A3F3AA8"/>
    <w:rsid w:val="2A42F18C"/>
    <w:rsid w:val="2A46476E"/>
    <w:rsid w:val="2A48AF97"/>
    <w:rsid w:val="2A491BFB"/>
    <w:rsid w:val="2A497891"/>
    <w:rsid w:val="2A51BC21"/>
    <w:rsid w:val="2A54937E"/>
    <w:rsid w:val="2A5AAEF8"/>
    <w:rsid w:val="2A5ABE4F"/>
    <w:rsid w:val="2A5B1BD3"/>
    <w:rsid w:val="2A5FE5B2"/>
    <w:rsid w:val="2A659958"/>
    <w:rsid w:val="2A66367A"/>
    <w:rsid w:val="2A69E562"/>
    <w:rsid w:val="2A6DF7AF"/>
    <w:rsid w:val="2A6F8F93"/>
    <w:rsid w:val="2A7344F0"/>
    <w:rsid w:val="2A76AAF7"/>
    <w:rsid w:val="2A83F36D"/>
    <w:rsid w:val="2A8A42B5"/>
    <w:rsid w:val="2A901288"/>
    <w:rsid w:val="2A943BE3"/>
    <w:rsid w:val="2A977D9C"/>
    <w:rsid w:val="2A9C780C"/>
    <w:rsid w:val="2A9CA55B"/>
    <w:rsid w:val="2A9ECA5C"/>
    <w:rsid w:val="2AA30771"/>
    <w:rsid w:val="2AA45FB1"/>
    <w:rsid w:val="2AA51EC6"/>
    <w:rsid w:val="2AA73255"/>
    <w:rsid w:val="2AA77C07"/>
    <w:rsid w:val="2AA979E6"/>
    <w:rsid w:val="2AAA1C79"/>
    <w:rsid w:val="2AAA2261"/>
    <w:rsid w:val="2AABAA8B"/>
    <w:rsid w:val="2AAE8A8E"/>
    <w:rsid w:val="2AB1B6D8"/>
    <w:rsid w:val="2AB3D545"/>
    <w:rsid w:val="2AB4778A"/>
    <w:rsid w:val="2AB76FD7"/>
    <w:rsid w:val="2AB937B8"/>
    <w:rsid w:val="2ABF2CD1"/>
    <w:rsid w:val="2AC8185F"/>
    <w:rsid w:val="2ACF5078"/>
    <w:rsid w:val="2ACFA15E"/>
    <w:rsid w:val="2AD13C9F"/>
    <w:rsid w:val="2AD2216E"/>
    <w:rsid w:val="2AD2DAB8"/>
    <w:rsid w:val="2AD33CAA"/>
    <w:rsid w:val="2AD7D007"/>
    <w:rsid w:val="2AD8876B"/>
    <w:rsid w:val="2ADFB31D"/>
    <w:rsid w:val="2AE2CD97"/>
    <w:rsid w:val="2AE40330"/>
    <w:rsid w:val="2AE6353A"/>
    <w:rsid w:val="2AEC2944"/>
    <w:rsid w:val="2AECBB50"/>
    <w:rsid w:val="2AED95E0"/>
    <w:rsid w:val="2AEE63AA"/>
    <w:rsid w:val="2AEEC3C7"/>
    <w:rsid w:val="2AEF8B56"/>
    <w:rsid w:val="2AF73E3B"/>
    <w:rsid w:val="2AF868C9"/>
    <w:rsid w:val="2B007D8D"/>
    <w:rsid w:val="2B00C38C"/>
    <w:rsid w:val="2B01F745"/>
    <w:rsid w:val="2B0DFBAC"/>
    <w:rsid w:val="2B13B425"/>
    <w:rsid w:val="2B201841"/>
    <w:rsid w:val="2B264445"/>
    <w:rsid w:val="2B29ED76"/>
    <w:rsid w:val="2B2B5C59"/>
    <w:rsid w:val="2B2D4586"/>
    <w:rsid w:val="2B30928D"/>
    <w:rsid w:val="2B328CCF"/>
    <w:rsid w:val="2B37DEC9"/>
    <w:rsid w:val="2B3B974E"/>
    <w:rsid w:val="2B462F15"/>
    <w:rsid w:val="2B486D25"/>
    <w:rsid w:val="2B4BCD70"/>
    <w:rsid w:val="2B4C862E"/>
    <w:rsid w:val="2B4D8779"/>
    <w:rsid w:val="2B4FE64A"/>
    <w:rsid w:val="2B5589BF"/>
    <w:rsid w:val="2B57785F"/>
    <w:rsid w:val="2B57CD05"/>
    <w:rsid w:val="2B592F72"/>
    <w:rsid w:val="2B5A601E"/>
    <w:rsid w:val="2B5C24B1"/>
    <w:rsid w:val="2B5E331A"/>
    <w:rsid w:val="2B61D1C7"/>
    <w:rsid w:val="2B64F1C1"/>
    <w:rsid w:val="2B68A966"/>
    <w:rsid w:val="2B6A99AA"/>
    <w:rsid w:val="2B6B303C"/>
    <w:rsid w:val="2B705D02"/>
    <w:rsid w:val="2B738C12"/>
    <w:rsid w:val="2B7408B9"/>
    <w:rsid w:val="2B741E59"/>
    <w:rsid w:val="2B76AF23"/>
    <w:rsid w:val="2B78FDA0"/>
    <w:rsid w:val="2B7B74AB"/>
    <w:rsid w:val="2B7EB84A"/>
    <w:rsid w:val="2B827105"/>
    <w:rsid w:val="2B86B059"/>
    <w:rsid w:val="2B882F54"/>
    <w:rsid w:val="2B887C30"/>
    <w:rsid w:val="2B8A1255"/>
    <w:rsid w:val="2B8B8067"/>
    <w:rsid w:val="2B93B06B"/>
    <w:rsid w:val="2B956E3B"/>
    <w:rsid w:val="2B961AFC"/>
    <w:rsid w:val="2B9D8045"/>
    <w:rsid w:val="2BA056C3"/>
    <w:rsid w:val="2BA4A2B6"/>
    <w:rsid w:val="2BAF9099"/>
    <w:rsid w:val="2BB201F9"/>
    <w:rsid w:val="2BB878D6"/>
    <w:rsid w:val="2BB9EAC8"/>
    <w:rsid w:val="2BC3AEEE"/>
    <w:rsid w:val="2BC4FEB0"/>
    <w:rsid w:val="2BC70E2B"/>
    <w:rsid w:val="2BC767F4"/>
    <w:rsid w:val="2BD373A8"/>
    <w:rsid w:val="2BD59D56"/>
    <w:rsid w:val="2BD789ED"/>
    <w:rsid w:val="2BD816D0"/>
    <w:rsid w:val="2BE4100C"/>
    <w:rsid w:val="2BE6E84A"/>
    <w:rsid w:val="2BE8A30E"/>
    <w:rsid w:val="2BF04795"/>
    <w:rsid w:val="2BFA0A92"/>
    <w:rsid w:val="2BFD74D8"/>
    <w:rsid w:val="2BFF2BBF"/>
    <w:rsid w:val="2BFF468D"/>
    <w:rsid w:val="2C01333B"/>
    <w:rsid w:val="2C06D979"/>
    <w:rsid w:val="2C07AFC2"/>
    <w:rsid w:val="2C07C6CD"/>
    <w:rsid w:val="2C0F6A77"/>
    <w:rsid w:val="2C104AE0"/>
    <w:rsid w:val="2C169F5C"/>
    <w:rsid w:val="2C171E58"/>
    <w:rsid w:val="2C1B765B"/>
    <w:rsid w:val="2C1BB1AD"/>
    <w:rsid w:val="2C1C68F5"/>
    <w:rsid w:val="2C1CF629"/>
    <w:rsid w:val="2C257BAD"/>
    <w:rsid w:val="2C2D34E1"/>
    <w:rsid w:val="2C2D9A83"/>
    <w:rsid w:val="2C2DBCC2"/>
    <w:rsid w:val="2C31CC85"/>
    <w:rsid w:val="2C327BFD"/>
    <w:rsid w:val="2C3CD1A2"/>
    <w:rsid w:val="2C3D23CE"/>
    <w:rsid w:val="2C40FA85"/>
    <w:rsid w:val="2C420346"/>
    <w:rsid w:val="2C49C5F2"/>
    <w:rsid w:val="2C4C73CA"/>
    <w:rsid w:val="2C4DC11F"/>
    <w:rsid w:val="2C4E6366"/>
    <w:rsid w:val="2C4E6E3C"/>
    <w:rsid w:val="2C56DF6A"/>
    <w:rsid w:val="2C58DCBB"/>
    <w:rsid w:val="2C58F3F2"/>
    <w:rsid w:val="2C5952C0"/>
    <w:rsid w:val="2C5B06FE"/>
    <w:rsid w:val="2C619D4D"/>
    <w:rsid w:val="2C66CEF1"/>
    <w:rsid w:val="2C6932AA"/>
    <w:rsid w:val="2C6C5912"/>
    <w:rsid w:val="2C736151"/>
    <w:rsid w:val="2C73ECF6"/>
    <w:rsid w:val="2C76C9A9"/>
    <w:rsid w:val="2C793B59"/>
    <w:rsid w:val="2C7A6008"/>
    <w:rsid w:val="2C7CEDE3"/>
    <w:rsid w:val="2C808832"/>
    <w:rsid w:val="2C819A90"/>
    <w:rsid w:val="2C85D9A6"/>
    <w:rsid w:val="2C868310"/>
    <w:rsid w:val="2C8730A4"/>
    <w:rsid w:val="2C876B1F"/>
    <w:rsid w:val="2C8923DC"/>
    <w:rsid w:val="2C8D0CDA"/>
    <w:rsid w:val="2C8E5D66"/>
    <w:rsid w:val="2C8EEFB2"/>
    <w:rsid w:val="2C932CBE"/>
    <w:rsid w:val="2C9B09F8"/>
    <w:rsid w:val="2C9B83A5"/>
    <w:rsid w:val="2C9E1456"/>
    <w:rsid w:val="2CA2E249"/>
    <w:rsid w:val="2CA3C0F6"/>
    <w:rsid w:val="2CAC22E7"/>
    <w:rsid w:val="2CAE10F6"/>
    <w:rsid w:val="2CAEBAD9"/>
    <w:rsid w:val="2CAEFF77"/>
    <w:rsid w:val="2CB01CC7"/>
    <w:rsid w:val="2CB3CE4B"/>
    <w:rsid w:val="2CB3EA65"/>
    <w:rsid w:val="2CB5B0B7"/>
    <w:rsid w:val="2CB747B5"/>
    <w:rsid w:val="2CBE1D6F"/>
    <w:rsid w:val="2CC62306"/>
    <w:rsid w:val="2CC741F2"/>
    <w:rsid w:val="2CCA5B72"/>
    <w:rsid w:val="2CCDDB10"/>
    <w:rsid w:val="2CD00145"/>
    <w:rsid w:val="2CD6E133"/>
    <w:rsid w:val="2CD8DA3D"/>
    <w:rsid w:val="2CD909CE"/>
    <w:rsid w:val="2CDA9A70"/>
    <w:rsid w:val="2CDFA36B"/>
    <w:rsid w:val="2CE020C8"/>
    <w:rsid w:val="2CE2542A"/>
    <w:rsid w:val="2CE32858"/>
    <w:rsid w:val="2CE4C102"/>
    <w:rsid w:val="2CE57427"/>
    <w:rsid w:val="2CE9BB34"/>
    <w:rsid w:val="2CEAF588"/>
    <w:rsid w:val="2CED03D8"/>
    <w:rsid w:val="2CEE0AA8"/>
    <w:rsid w:val="2CF0B52F"/>
    <w:rsid w:val="2CF23F37"/>
    <w:rsid w:val="2CF29F22"/>
    <w:rsid w:val="2CF2A1F3"/>
    <w:rsid w:val="2CF4D287"/>
    <w:rsid w:val="2CFB44E6"/>
    <w:rsid w:val="2CFC535C"/>
    <w:rsid w:val="2CFEBF49"/>
    <w:rsid w:val="2CFF6DC9"/>
    <w:rsid w:val="2D021A3A"/>
    <w:rsid w:val="2D02EF8F"/>
    <w:rsid w:val="2D05BB5F"/>
    <w:rsid w:val="2D0D317D"/>
    <w:rsid w:val="2D156E32"/>
    <w:rsid w:val="2D187B58"/>
    <w:rsid w:val="2D256D66"/>
    <w:rsid w:val="2D27F38D"/>
    <w:rsid w:val="2D281F47"/>
    <w:rsid w:val="2D298C7A"/>
    <w:rsid w:val="2D2EFD38"/>
    <w:rsid w:val="2D2F7C3D"/>
    <w:rsid w:val="2D3859C9"/>
    <w:rsid w:val="2D3E5F15"/>
    <w:rsid w:val="2D41EFD0"/>
    <w:rsid w:val="2D4464B8"/>
    <w:rsid w:val="2D4820DB"/>
    <w:rsid w:val="2D4A20F7"/>
    <w:rsid w:val="2D4C9DD9"/>
    <w:rsid w:val="2D51760A"/>
    <w:rsid w:val="2D555F45"/>
    <w:rsid w:val="2D58A2A9"/>
    <w:rsid w:val="2D600A0A"/>
    <w:rsid w:val="2D606287"/>
    <w:rsid w:val="2D6422AC"/>
    <w:rsid w:val="2D6429D5"/>
    <w:rsid w:val="2D666913"/>
    <w:rsid w:val="2D6A7F90"/>
    <w:rsid w:val="2D6ED369"/>
    <w:rsid w:val="2D6FD441"/>
    <w:rsid w:val="2D78AEEC"/>
    <w:rsid w:val="2D7A777D"/>
    <w:rsid w:val="2D7D50B8"/>
    <w:rsid w:val="2D7FE8C1"/>
    <w:rsid w:val="2D831E4D"/>
    <w:rsid w:val="2D833D3F"/>
    <w:rsid w:val="2D84964A"/>
    <w:rsid w:val="2D883255"/>
    <w:rsid w:val="2D898FF7"/>
    <w:rsid w:val="2D89E77B"/>
    <w:rsid w:val="2D8AD15C"/>
    <w:rsid w:val="2D8BE6E7"/>
    <w:rsid w:val="2D8E1996"/>
    <w:rsid w:val="2D8E1A1D"/>
    <w:rsid w:val="2D8E616A"/>
    <w:rsid w:val="2D90350B"/>
    <w:rsid w:val="2D9161F7"/>
    <w:rsid w:val="2D92071E"/>
    <w:rsid w:val="2D955692"/>
    <w:rsid w:val="2D979981"/>
    <w:rsid w:val="2D985183"/>
    <w:rsid w:val="2D9B8D8D"/>
    <w:rsid w:val="2D9D9998"/>
    <w:rsid w:val="2DA3228F"/>
    <w:rsid w:val="2DABDC22"/>
    <w:rsid w:val="2DADC007"/>
    <w:rsid w:val="2DADE9A3"/>
    <w:rsid w:val="2DAEA8E2"/>
    <w:rsid w:val="2DB13F2C"/>
    <w:rsid w:val="2DB43C0E"/>
    <w:rsid w:val="2DB68BE4"/>
    <w:rsid w:val="2DBB0675"/>
    <w:rsid w:val="2DBB1B0B"/>
    <w:rsid w:val="2DC1032B"/>
    <w:rsid w:val="2DC54F05"/>
    <w:rsid w:val="2DC5ACC4"/>
    <w:rsid w:val="2DC5E24A"/>
    <w:rsid w:val="2DCAA426"/>
    <w:rsid w:val="2DCB3643"/>
    <w:rsid w:val="2DCE3DDF"/>
    <w:rsid w:val="2DCFCC41"/>
    <w:rsid w:val="2DD520C6"/>
    <w:rsid w:val="2DD7F64D"/>
    <w:rsid w:val="2DD9E623"/>
    <w:rsid w:val="2DDCD95D"/>
    <w:rsid w:val="2DDF18B7"/>
    <w:rsid w:val="2DDF2DC8"/>
    <w:rsid w:val="2DE07605"/>
    <w:rsid w:val="2DE13AE2"/>
    <w:rsid w:val="2DE2B3D5"/>
    <w:rsid w:val="2DE37810"/>
    <w:rsid w:val="2DE5098C"/>
    <w:rsid w:val="2DEBE5BB"/>
    <w:rsid w:val="2DEC14B0"/>
    <w:rsid w:val="2DF0D311"/>
    <w:rsid w:val="2DF1799A"/>
    <w:rsid w:val="2E014CAB"/>
    <w:rsid w:val="2E015E83"/>
    <w:rsid w:val="2E030B76"/>
    <w:rsid w:val="2E070114"/>
    <w:rsid w:val="2E0AEAEB"/>
    <w:rsid w:val="2E0B50A1"/>
    <w:rsid w:val="2E0C7D76"/>
    <w:rsid w:val="2E12BC7B"/>
    <w:rsid w:val="2E1A02F5"/>
    <w:rsid w:val="2E1D3BE3"/>
    <w:rsid w:val="2E1D6EB4"/>
    <w:rsid w:val="2E1EFA81"/>
    <w:rsid w:val="2E1FD369"/>
    <w:rsid w:val="2E239CD6"/>
    <w:rsid w:val="2E25C7B6"/>
    <w:rsid w:val="2E268708"/>
    <w:rsid w:val="2E28896B"/>
    <w:rsid w:val="2E28B56B"/>
    <w:rsid w:val="2E2E1F6F"/>
    <w:rsid w:val="2E3031C4"/>
    <w:rsid w:val="2E39A074"/>
    <w:rsid w:val="2E426DB2"/>
    <w:rsid w:val="2E448420"/>
    <w:rsid w:val="2E4CA38E"/>
    <w:rsid w:val="2E550FD1"/>
    <w:rsid w:val="2E5ABBC1"/>
    <w:rsid w:val="2E5DD421"/>
    <w:rsid w:val="2E5E2F52"/>
    <w:rsid w:val="2E6004CB"/>
    <w:rsid w:val="2E616211"/>
    <w:rsid w:val="2E63CCBA"/>
    <w:rsid w:val="2E683216"/>
    <w:rsid w:val="2E6C3067"/>
    <w:rsid w:val="2E6F305A"/>
    <w:rsid w:val="2E70B948"/>
    <w:rsid w:val="2E72AF52"/>
    <w:rsid w:val="2E738526"/>
    <w:rsid w:val="2E7846FB"/>
    <w:rsid w:val="2E7DE1B0"/>
    <w:rsid w:val="2E7E7611"/>
    <w:rsid w:val="2E82BC72"/>
    <w:rsid w:val="2E8569C0"/>
    <w:rsid w:val="2E8628AD"/>
    <w:rsid w:val="2E88BFBC"/>
    <w:rsid w:val="2E88E499"/>
    <w:rsid w:val="2E89176A"/>
    <w:rsid w:val="2E8AD1A3"/>
    <w:rsid w:val="2E8B81A4"/>
    <w:rsid w:val="2E8CCFAC"/>
    <w:rsid w:val="2E8F06FB"/>
    <w:rsid w:val="2E917326"/>
    <w:rsid w:val="2E9221E9"/>
    <w:rsid w:val="2E97CF84"/>
    <w:rsid w:val="2E985220"/>
    <w:rsid w:val="2E99D72C"/>
    <w:rsid w:val="2E9A928E"/>
    <w:rsid w:val="2EA124FB"/>
    <w:rsid w:val="2EA310C9"/>
    <w:rsid w:val="2EA6446A"/>
    <w:rsid w:val="2EA937E7"/>
    <w:rsid w:val="2EA9821C"/>
    <w:rsid w:val="2EAA1B56"/>
    <w:rsid w:val="2EAA8B31"/>
    <w:rsid w:val="2EAFE865"/>
    <w:rsid w:val="2EB01DE5"/>
    <w:rsid w:val="2EB0A36B"/>
    <w:rsid w:val="2EB5B9D4"/>
    <w:rsid w:val="2EC42961"/>
    <w:rsid w:val="2EC505B3"/>
    <w:rsid w:val="2EC55CDB"/>
    <w:rsid w:val="2EC6DABC"/>
    <w:rsid w:val="2EC917EA"/>
    <w:rsid w:val="2EC92E18"/>
    <w:rsid w:val="2ED00E4B"/>
    <w:rsid w:val="2ED26203"/>
    <w:rsid w:val="2ED3C609"/>
    <w:rsid w:val="2ED665C3"/>
    <w:rsid w:val="2ED8C09F"/>
    <w:rsid w:val="2EDCACB4"/>
    <w:rsid w:val="2EDF14A0"/>
    <w:rsid w:val="2EE145EA"/>
    <w:rsid w:val="2EE1579C"/>
    <w:rsid w:val="2EE1A148"/>
    <w:rsid w:val="2EE3BBDE"/>
    <w:rsid w:val="2EE92DB6"/>
    <w:rsid w:val="2EEC1CED"/>
    <w:rsid w:val="2EEC5A56"/>
    <w:rsid w:val="2EEDE557"/>
    <w:rsid w:val="2EEEA009"/>
    <w:rsid w:val="2EEF49E3"/>
    <w:rsid w:val="2EF174F2"/>
    <w:rsid w:val="2EF43DB1"/>
    <w:rsid w:val="2F005DD5"/>
    <w:rsid w:val="2F0B21DD"/>
    <w:rsid w:val="2F0B2E45"/>
    <w:rsid w:val="2F184B56"/>
    <w:rsid w:val="2F1BA28A"/>
    <w:rsid w:val="2F1D5A4B"/>
    <w:rsid w:val="2F1DD2F8"/>
    <w:rsid w:val="2F233D9C"/>
    <w:rsid w:val="2F24A00D"/>
    <w:rsid w:val="2F2674BD"/>
    <w:rsid w:val="2F26B226"/>
    <w:rsid w:val="2F26E0A5"/>
    <w:rsid w:val="2F27FC51"/>
    <w:rsid w:val="2F2EB6B1"/>
    <w:rsid w:val="2F2F3629"/>
    <w:rsid w:val="2F356E5F"/>
    <w:rsid w:val="2F3735F8"/>
    <w:rsid w:val="2F3740A9"/>
    <w:rsid w:val="2F38DCD3"/>
    <w:rsid w:val="2F3AD6C2"/>
    <w:rsid w:val="2F3BD9FA"/>
    <w:rsid w:val="2F478AAE"/>
    <w:rsid w:val="2F4A3DB2"/>
    <w:rsid w:val="2F4B651B"/>
    <w:rsid w:val="2F52CD8E"/>
    <w:rsid w:val="2F54048B"/>
    <w:rsid w:val="2F55A072"/>
    <w:rsid w:val="2F5CE485"/>
    <w:rsid w:val="2F5D2856"/>
    <w:rsid w:val="2F606D60"/>
    <w:rsid w:val="2F63E8B8"/>
    <w:rsid w:val="2F66E3C6"/>
    <w:rsid w:val="2F68B3BD"/>
    <w:rsid w:val="2F69C9F7"/>
    <w:rsid w:val="2F6D9890"/>
    <w:rsid w:val="2F6DBCCB"/>
    <w:rsid w:val="2F6EC020"/>
    <w:rsid w:val="2F6F0718"/>
    <w:rsid w:val="2F6F6C45"/>
    <w:rsid w:val="2F73CFB2"/>
    <w:rsid w:val="2F7605B8"/>
    <w:rsid w:val="2F77CB17"/>
    <w:rsid w:val="2F7AF927"/>
    <w:rsid w:val="2F7DB6B2"/>
    <w:rsid w:val="2F84CCC7"/>
    <w:rsid w:val="2F85B614"/>
    <w:rsid w:val="2F86EC48"/>
    <w:rsid w:val="2F87A15C"/>
    <w:rsid w:val="2F887FC6"/>
    <w:rsid w:val="2F95F22B"/>
    <w:rsid w:val="2F9873C6"/>
    <w:rsid w:val="2F9A9612"/>
    <w:rsid w:val="2F9B39B7"/>
    <w:rsid w:val="2F9BE109"/>
    <w:rsid w:val="2FA18CDA"/>
    <w:rsid w:val="2FA3D7FF"/>
    <w:rsid w:val="2FAC323F"/>
    <w:rsid w:val="2FB57064"/>
    <w:rsid w:val="2FBBF232"/>
    <w:rsid w:val="2FC1CF48"/>
    <w:rsid w:val="2FC9864D"/>
    <w:rsid w:val="2FD23E30"/>
    <w:rsid w:val="2FD27E54"/>
    <w:rsid w:val="2FD288D2"/>
    <w:rsid w:val="2FD3B9DD"/>
    <w:rsid w:val="2FD4C094"/>
    <w:rsid w:val="2FD559B7"/>
    <w:rsid w:val="2FD5B518"/>
    <w:rsid w:val="2FD8F88D"/>
    <w:rsid w:val="2FDE14AA"/>
    <w:rsid w:val="2FE49876"/>
    <w:rsid w:val="2FE52785"/>
    <w:rsid w:val="2FE57535"/>
    <w:rsid w:val="2FE6EF4D"/>
    <w:rsid w:val="2FE87217"/>
    <w:rsid w:val="2FEB8F44"/>
    <w:rsid w:val="2FEDA96D"/>
    <w:rsid w:val="2FEE292A"/>
    <w:rsid w:val="2FF14F8A"/>
    <w:rsid w:val="2FF4E82B"/>
    <w:rsid w:val="2FF6D003"/>
    <w:rsid w:val="2FF712C7"/>
    <w:rsid w:val="30012148"/>
    <w:rsid w:val="3004B7A1"/>
    <w:rsid w:val="300A0B2D"/>
    <w:rsid w:val="300DDFE5"/>
    <w:rsid w:val="300FA664"/>
    <w:rsid w:val="3011E583"/>
    <w:rsid w:val="30170D82"/>
    <w:rsid w:val="30186F6D"/>
    <w:rsid w:val="301EF3B2"/>
    <w:rsid w:val="3027F365"/>
    <w:rsid w:val="302A1C59"/>
    <w:rsid w:val="302B40BF"/>
    <w:rsid w:val="303039B9"/>
    <w:rsid w:val="30309BAB"/>
    <w:rsid w:val="303369AA"/>
    <w:rsid w:val="303AA02B"/>
    <w:rsid w:val="303B38F5"/>
    <w:rsid w:val="303E17DC"/>
    <w:rsid w:val="3040DD18"/>
    <w:rsid w:val="30460E87"/>
    <w:rsid w:val="305274E2"/>
    <w:rsid w:val="3052D0FB"/>
    <w:rsid w:val="3054E954"/>
    <w:rsid w:val="30562B35"/>
    <w:rsid w:val="30582A9D"/>
    <w:rsid w:val="3058F78E"/>
    <w:rsid w:val="3064136D"/>
    <w:rsid w:val="3064B330"/>
    <w:rsid w:val="306821E1"/>
    <w:rsid w:val="306864CC"/>
    <w:rsid w:val="3068DDDF"/>
    <w:rsid w:val="30690411"/>
    <w:rsid w:val="306BF8CD"/>
    <w:rsid w:val="306C711B"/>
    <w:rsid w:val="306CEA54"/>
    <w:rsid w:val="306EA30E"/>
    <w:rsid w:val="30733DBF"/>
    <w:rsid w:val="30734DE0"/>
    <w:rsid w:val="3075101D"/>
    <w:rsid w:val="307675D4"/>
    <w:rsid w:val="307739E5"/>
    <w:rsid w:val="307ECD03"/>
    <w:rsid w:val="307F5C2B"/>
    <w:rsid w:val="3084B616"/>
    <w:rsid w:val="3087387D"/>
    <w:rsid w:val="30894041"/>
    <w:rsid w:val="308D9FE8"/>
    <w:rsid w:val="308DD1AD"/>
    <w:rsid w:val="308E0F59"/>
    <w:rsid w:val="30924A74"/>
    <w:rsid w:val="3092F3BA"/>
    <w:rsid w:val="3095D48A"/>
    <w:rsid w:val="309B7B27"/>
    <w:rsid w:val="309D67E8"/>
    <w:rsid w:val="30A2901C"/>
    <w:rsid w:val="30A292D3"/>
    <w:rsid w:val="30BE94D6"/>
    <w:rsid w:val="30C59F2C"/>
    <w:rsid w:val="30CA7E9F"/>
    <w:rsid w:val="30CA8A20"/>
    <w:rsid w:val="30CBD0D3"/>
    <w:rsid w:val="30CBF87E"/>
    <w:rsid w:val="30CF713E"/>
    <w:rsid w:val="30D70BCA"/>
    <w:rsid w:val="30DBD140"/>
    <w:rsid w:val="30DE2E51"/>
    <w:rsid w:val="30E0E688"/>
    <w:rsid w:val="30E1F94E"/>
    <w:rsid w:val="30E28066"/>
    <w:rsid w:val="30E2838D"/>
    <w:rsid w:val="30E3D386"/>
    <w:rsid w:val="30E47553"/>
    <w:rsid w:val="30E6EDE8"/>
    <w:rsid w:val="30E85234"/>
    <w:rsid w:val="30ED06D4"/>
    <w:rsid w:val="30F3FF44"/>
    <w:rsid w:val="30F42E85"/>
    <w:rsid w:val="30FD60E1"/>
    <w:rsid w:val="31021EED"/>
    <w:rsid w:val="310447BE"/>
    <w:rsid w:val="3112D8B3"/>
    <w:rsid w:val="311F15AA"/>
    <w:rsid w:val="311FFF8E"/>
    <w:rsid w:val="31259906"/>
    <w:rsid w:val="31270581"/>
    <w:rsid w:val="3129DA3E"/>
    <w:rsid w:val="31343A98"/>
    <w:rsid w:val="3134C749"/>
    <w:rsid w:val="31351BE9"/>
    <w:rsid w:val="31355F0B"/>
    <w:rsid w:val="3138A8CA"/>
    <w:rsid w:val="313A0204"/>
    <w:rsid w:val="313B1538"/>
    <w:rsid w:val="313F9D85"/>
    <w:rsid w:val="3147146A"/>
    <w:rsid w:val="3148FB60"/>
    <w:rsid w:val="314A1FD4"/>
    <w:rsid w:val="314BE05B"/>
    <w:rsid w:val="314E4083"/>
    <w:rsid w:val="315088E5"/>
    <w:rsid w:val="315603CB"/>
    <w:rsid w:val="3159E103"/>
    <w:rsid w:val="315ED931"/>
    <w:rsid w:val="31633AE2"/>
    <w:rsid w:val="316CA0E6"/>
    <w:rsid w:val="316FDBA9"/>
    <w:rsid w:val="31718579"/>
    <w:rsid w:val="31749F72"/>
    <w:rsid w:val="317AF7C0"/>
    <w:rsid w:val="317D3F2F"/>
    <w:rsid w:val="317EE40B"/>
    <w:rsid w:val="317F7D6F"/>
    <w:rsid w:val="318051E0"/>
    <w:rsid w:val="3181D80F"/>
    <w:rsid w:val="3181E927"/>
    <w:rsid w:val="31843444"/>
    <w:rsid w:val="31887DAF"/>
    <w:rsid w:val="3189816E"/>
    <w:rsid w:val="318E4037"/>
    <w:rsid w:val="318FB367"/>
    <w:rsid w:val="3191C081"/>
    <w:rsid w:val="31953995"/>
    <w:rsid w:val="3197A58D"/>
    <w:rsid w:val="319BA62C"/>
    <w:rsid w:val="31A372F8"/>
    <w:rsid w:val="31A4A51A"/>
    <w:rsid w:val="31A6BBBA"/>
    <w:rsid w:val="31A7A6AD"/>
    <w:rsid w:val="31B3C277"/>
    <w:rsid w:val="31B459EF"/>
    <w:rsid w:val="31B63BBC"/>
    <w:rsid w:val="31B64C1F"/>
    <w:rsid w:val="31B8ED84"/>
    <w:rsid w:val="31C9C347"/>
    <w:rsid w:val="31CA1396"/>
    <w:rsid w:val="31CA1E8C"/>
    <w:rsid w:val="31CA4E7C"/>
    <w:rsid w:val="31CB266E"/>
    <w:rsid w:val="31CCC84A"/>
    <w:rsid w:val="31CD1738"/>
    <w:rsid w:val="31CE3529"/>
    <w:rsid w:val="31D6010A"/>
    <w:rsid w:val="31D6B49F"/>
    <w:rsid w:val="31D6D04D"/>
    <w:rsid w:val="31DC3FBF"/>
    <w:rsid w:val="31DFAA95"/>
    <w:rsid w:val="31E03422"/>
    <w:rsid w:val="31E31FDB"/>
    <w:rsid w:val="31E3874D"/>
    <w:rsid w:val="31E54D72"/>
    <w:rsid w:val="31E5EDC0"/>
    <w:rsid w:val="31E6500C"/>
    <w:rsid w:val="31EC499B"/>
    <w:rsid w:val="31F7B951"/>
    <w:rsid w:val="31F89DC9"/>
    <w:rsid w:val="31FAE677"/>
    <w:rsid w:val="3200CB14"/>
    <w:rsid w:val="3202EBF2"/>
    <w:rsid w:val="3202FE8C"/>
    <w:rsid w:val="320DFE0B"/>
    <w:rsid w:val="32130FB8"/>
    <w:rsid w:val="321891B0"/>
    <w:rsid w:val="3221034E"/>
    <w:rsid w:val="32232124"/>
    <w:rsid w:val="3226AF57"/>
    <w:rsid w:val="322816CA"/>
    <w:rsid w:val="3229E11D"/>
    <w:rsid w:val="322B1CB3"/>
    <w:rsid w:val="322D8B2D"/>
    <w:rsid w:val="322E4A97"/>
    <w:rsid w:val="322FAC6A"/>
    <w:rsid w:val="3230C7A8"/>
    <w:rsid w:val="32362263"/>
    <w:rsid w:val="3237D8FC"/>
    <w:rsid w:val="3238F5FD"/>
    <w:rsid w:val="323EB574"/>
    <w:rsid w:val="324307B8"/>
    <w:rsid w:val="3245CDDE"/>
    <w:rsid w:val="3249B37A"/>
    <w:rsid w:val="324C4155"/>
    <w:rsid w:val="324FA761"/>
    <w:rsid w:val="324FB9CA"/>
    <w:rsid w:val="32552684"/>
    <w:rsid w:val="3255D0BA"/>
    <w:rsid w:val="3259F59C"/>
    <w:rsid w:val="325AA0F5"/>
    <w:rsid w:val="326034D1"/>
    <w:rsid w:val="3262EC87"/>
    <w:rsid w:val="32643AC2"/>
    <w:rsid w:val="3265BFFB"/>
    <w:rsid w:val="3269C275"/>
    <w:rsid w:val="326C5D02"/>
    <w:rsid w:val="326D0B82"/>
    <w:rsid w:val="326EE237"/>
    <w:rsid w:val="3271AF3F"/>
    <w:rsid w:val="327720AD"/>
    <w:rsid w:val="3277C86F"/>
    <w:rsid w:val="327A2461"/>
    <w:rsid w:val="327C4810"/>
    <w:rsid w:val="32811783"/>
    <w:rsid w:val="3281B577"/>
    <w:rsid w:val="3286A096"/>
    <w:rsid w:val="328999B2"/>
    <w:rsid w:val="328DF364"/>
    <w:rsid w:val="32919603"/>
    <w:rsid w:val="3292DF8F"/>
    <w:rsid w:val="329431A0"/>
    <w:rsid w:val="32988D57"/>
    <w:rsid w:val="32A46104"/>
    <w:rsid w:val="32A62FEC"/>
    <w:rsid w:val="32A6C764"/>
    <w:rsid w:val="32A82DAF"/>
    <w:rsid w:val="32A928BF"/>
    <w:rsid w:val="32ACE627"/>
    <w:rsid w:val="32AEBF96"/>
    <w:rsid w:val="32B62C95"/>
    <w:rsid w:val="32B8CF43"/>
    <w:rsid w:val="32BC7753"/>
    <w:rsid w:val="32BE9385"/>
    <w:rsid w:val="32BF606A"/>
    <w:rsid w:val="32C35816"/>
    <w:rsid w:val="32CB77D1"/>
    <w:rsid w:val="32CD2D7A"/>
    <w:rsid w:val="32CF8ABE"/>
    <w:rsid w:val="32D67A8B"/>
    <w:rsid w:val="32DA8E6D"/>
    <w:rsid w:val="32E1A6B6"/>
    <w:rsid w:val="32E3C4EF"/>
    <w:rsid w:val="32E8B7A5"/>
    <w:rsid w:val="32E9FB9B"/>
    <w:rsid w:val="32EB0689"/>
    <w:rsid w:val="32EB3348"/>
    <w:rsid w:val="32EDE110"/>
    <w:rsid w:val="32EFB3CE"/>
    <w:rsid w:val="32F3A33E"/>
    <w:rsid w:val="32F96ED1"/>
    <w:rsid w:val="3300FFF8"/>
    <w:rsid w:val="33045759"/>
    <w:rsid w:val="330668BF"/>
    <w:rsid w:val="331C2EB4"/>
    <w:rsid w:val="331C30CF"/>
    <w:rsid w:val="331EC1D4"/>
    <w:rsid w:val="33201DB2"/>
    <w:rsid w:val="3322D71F"/>
    <w:rsid w:val="33259D13"/>
    <w:rsid w:val="333308E1"/>
    <w:rsid w:val="33342821"/>
    <w:rsid w:val="3338B015"/>
    <w:rsid w:val="333C5863"/>
    <w:rsid w:val="33443623"/>
    <w:rsid w:val="33498119"/>
    <w:rsid w:val="334D8F07"/>
    <w:rsid w:val="335398A9"/>
    <w:rsid w:val="3356BAE2"/>
    <w:rsid w:val="335BB936"/>
    <w:rsid w:val="335D9E55"/>
    <w:rsid w:val="335E0B28"/>
    <w:rsid w:val="3361EEF1"/>
    <w:rsid w:val="3364AA04"/>
    <w:rsid w:val="336A9E51"/>
    <w:rsid w:val="336AD288"/>
    <w:rsid w:val="336C9AC8"/>
    <w:rsid w:val="3375F7E2"/>
    <w:rsid w:val="337AE174"/>
    <w:rsid w:val="337C8CAA"/>
    <w:rsid w:val="337F3F75"/>
    <w:rsid w:val="33801088"/>
    <w:rsid w:val="33817D91"/>
    <w:rsid w:val="3386369A"/>
    <w:rsid w:val="338A9DB2"/>
    <w:rsid w:val="338D8D82"/>
    <w:rsid w:val="3392A26C"/>
    <w:rsid w:val="3392C3FB"/>
    <w:rsid w:val="3393D709"/>
    <w:rsid w:val="33943E10"/>
    <w:rsid w:val="33988AFC"/>
    <w:rsid w:val="33A75591"/>
    <w:rsid w:val="33A9324E"/>
    <w:rsid w:val="33AB12E8"/>
    <w:rsid w:val="33AB72BC"/>
    <w:rsid w:val="33AE9221"/>
    <w:rsid w:val="33B003CF"/>
    <w:rsid w:val="33B0E8B7"/>
    <w:rsid w:val="33B0ED03"/>
    <w:rsid w:val="33B75FA3"/>
    <w:rsid w:val="33B84395"/>
    <w:rsid w:val="33BD2759"/>
    <w:rsid w:val="33BDE32E"/>
    <w:rsid w:val="33C6207F"/>
    <w:rsid w:val="33CF5F8B"/>
    <w:rsid w:val="33D06A08"/>
    <w:rsid w:val="33D0F2F2"/>
    <w:rsid w:val="33DAA1F8"/>
    <w:rsid w:val="33DF04C9"/>
    <w:rsid w:val="33E100F7"/>
    <w:rsid w:val="33E780C4"/>
    <w:rsid w:val="33EEFDEF"/>
    <w:rsid w:val="33EF594D"/>
    <w:rsid w:val="33F765C1"/>
    <w:rsid w:val="33F943D0"/>
    <w:rsid w:val="33FCD904"/>
    <w:rsid w:val="33FFDA2D"/>
    <w:rsid w:val="3408AD9F"/>
    <w:rsid w:val="3409834E"/>
    <w:rsid w:val="3409FFF9"/>
    <w:rsid w:val="340F6CAA"/>
    <w:rsid w:val="3411864A"/>
    <w:rsid w:val="3421A2AD"/>
    <w:rsid w:val="3423FBB8"/>
    <w:rsid w:val="3425C6C0"/>
    <w:rsid w:val="34261839"/>
    <w:rsid w:val="3426FBA8"/>
    <w:rsid w:val="3427AE1B"/>
    <w:rsid w:val="34292172"/>
    <w:rsid w:val="342964D0"/>
    <w:rsid w:val="342A2A2A"/>
    <w:rsid w:val="3432A838"/>
    <w:rsid w:val="3434503C"/>
    <w:rsid w:val="343515CC"/>
    <w:rsid w:val="3437221A"/>
    <w:rsid w:val="34396708"/>
    <w:rsid w:val="343B5584"/>
    <w:rsid w:val="343BE4C2"/>
    <w:rsid w:val="343D3D35"/>
    <w:rsid w:val="343F27B1"/>
    <w:rsid w:val="344266E5"/>
    <w:rsid w:val="3445DEE6"/>
    <w:rsid w:val="3447FF32"/>
    <w:rsid w:val="344C80DA"/>
    <w:rsid w:val="344CCD27"/>
    <w:rsid w:val="344F6236"/>
    <w:rsid w:val="345097FA"/>
    <w:rsid w:val="34594D69"/>
    <w:rsid w:val="345C7AFA"/>
    <w:rsid w:val="34660883"/>
    <w:rsid w:val="34668FB4"/>
    <w:rsid w:val="34681437"/>
    <w:rsid w:val="3469E600"/>
    <w:rsid w:val="346BF238"/>
    <w:rsid w:val="346C7031"/>
    <w:rsid w:val="346D9176"/>
    <w:rsid w:val="346F518A"/>
    <w:rsid w:val="3472DA6D"/>
    <w:rsid w:val="347769E8"/>
    <w:rsid w:val="347AAD39"/>
    <w:rsid w:val="347BF43A"/>
    <w:rsid w:val="347E4267"/>
    <w:rsid w:val="347EB744"/>
    <w:rsid w:val="3482A97E"/>
    <w:rsid w:val="34836E1C"/>
    <w:rsid w:val="34851646"/>
    <w:rsid w:val="3485E145"/>
    <w:rsid w:val="34894B1E"/>
    <w:rsid w:val="348ACDCF"/>
    <w:rsid w:val="3492059C"/>
    <w:rsid w:val="3492C657"/>
    <w:rsid w:val="34980CAA"/>
    <w:rsid w:val="3498EFBA"/>
    <w:rsid w:val="349EE668"/>
    <w:rsid w:val="34A1EB3E"/>
    <w:rsid w:val="34A3ACF9"/>
    <w:rsid w:val="34A5B935"/>
    <w:rsid w:val="34A66C4A"/>
    <w:rsid w:val="34B0C673"/>
    <w:rsid w:val="34B1AD62"/>
    <w:rsid w:val="34B3C5B6"/>
    <w:rsid w:val="34B3CE8C"/>
    <w:rsid w:val="34B72B3D"/>
    <w:rsid w:val="34B85571"/>
    <w:rsid w:val="34B9237B"/>
    <w:rsid w:val="34B9E20E"/>
    <w:rsid w:val="34BAD051"/>
    <w:rsid w:val="34BB815B"/>
    <w:rsid w:val="34BC69D2"/>
    <w:rsid w:val="34BEDAA5"/>
    <w:rsid w:val="34BF2993"/>
    <w:rsid w:val="34BFDB5D"/>
    <w:rsid w:val="34C0918C"/>
    <w:rsid w:val="34C529B6"/>
    <w:rsid w:val="34CA8114"/>
    <w:rsid w:val="34CB2D17"/>
    <w:rsid w:val="34CF5A8F"/>
    <w:rsid w:val="34D208E8"/>
    <w:rsid w:val="34D2C9BE"/>
    <w:rsid w:val="34DDCEC2"/>
    <w:rsid w:val="34DE5601"/>
    <w:rsid w:val="34E1FDB0"/>
    <w:rsid w:val="34E799E2"/>
    <w:rsid w:val="34EABDBD"/>
    <w:rsid w:val="34EF820A"/>
    <w:rsid w:val="34F33252"/>
    <w:rsid w:val="34F3A7B8"/>
    <w:rsid w:val="34F4E735"/>
    <w:rsid w:val="34F510E7"/>
    <w:rsid w:val="34F8C57B"/>
    <w:rsid w:val="34FB626D"/>
    <w:rsid w:val="35045D4F"/>
    <w:rsid w:val="350E5922"/>
    <w:rsid w:val="3511562E"/>
    <w:rsid w:val="3511B1AB"/>
    <w:rsid w:val="351BA4EC"/>
    <w:rsid w:val="3526CF23"/>
    <w:rsid w:val="35298748"/>
    <w:rsid w:val="3533B8F4"/>
    <w:rsid w:val="353B7F23"/>
    <w:rsid w:val="35403906"/>
    <w:rsid w:val="354172E7"/>
    <w:rsid w:val="35439BC5"/>
    <w:rsid w:val="35459BA6"/>
    <w:rsid w:val="3548D0EC"/>
    <w:rsid w:val="354A6833"/>
    <w:rsid w:val="35559ADA"/>
    <w:rsid w:val="35564D1D"/>
    <w:rsid w:val="3558A0D5"/>
    <w:rsid w:val="355A6982"/>
    <w:rsid w:val="355B5475"/>
    <w:rsid w:val="3561C4A0"/>
    <w:rsid w:val="3565B00E"/>
    <w:rsid w:val="35694434"/>
    <w:rsid w:val="356B10FE"/>
    <w:rsid w:val="357238FA"/>
    <w:rsid w:val="35752F13"/>
    <w:rsid w:val="35765E03"/>
    <w:rsid w:val="357765B5"/>
    <w:rsid w:val="357B439E"/>
    <w:rsid w:val="357BAC0D"/>
    <w:rsid w:val="357EA165"/>
    <w:rsid w:val="357F35E0"/>
    <w:rsid w:val="35857028"/>
    <w:rsid w:val="358690BB"/>
    <w:rsid w:val="35879FDE"/>
    <w:rsid w:val="3587CB25"/>
    <w:rsid w:val="35889AC4"/>
    <w:rsid w:val="3589505E"/>
    <w:rsid w:val="358A2DEE"/>
    <w:rsid w:val="358A9A19"/>
    <w:rsid w:val="358BACBD"/>
    <w:rsid w:val="3590352D"/>
    <w:rsid w:val="3591DD10"/>
    <w:rsid w:val="35921A79"/>
    <w:rsid w:val="3596DBF8"/>
    <w:rsid w:val="359B5A7D"/>
    <w:rsid w:val="359B876D"/>
    <w:rsid w:val="35A8852A"/>
    <w:rsid w:val="35A9D8DB"/>
    <w:rsid w:val="35AFD5BA"/>
    <w:rsid w:val="35B11E64"/>
    <w:rsid w:val="35B3CD7E"/>
    <w:rsid w:val="35B4C8A7"/>
    <w:rsid w:val="35B5422A"/>
    <w:rsid w:val="35BD9100"/>
    <w:rsid w:val="35BF9B1A"/>
    <w:rsid w:val="35C08A1C"/>
    <w:rsid w:val="35C7212C"/>
    <w:rsid w:val="35C8FDBF"/>
    <w:rsid w:val="35C90CB7"/>
    <w:rsid w:val="35CA4E7B"/>
    <w:rsid w:val="35CC0A03"/>
    <w:rsid w:val="35DACA00"/>
    <w:rsid w:val="35DB6F69"/>
    <w:rsid w:val="35DCD165"/>
    <w:rsid w:val="35DD9FB5"/>
    <w:rsid w:val="35DE01A4"/>
    <w:rsid w:val="35E06FB5"/>
    <w:rsid w:val="35E48D53"/>
    <w:rsid w:val="35E8513B"/>
    <w:rsid w:val="35F20D6A"/>
    <w:rsid w:val="35F27154"/>
    <w:rsid w:val="35F46C23"/>
    <w:rsid w:val="35FA3741"/>
    <w:rsid w:val="35FFC4E2"/>
    <w:rsid w:val="36076036"/>
    <w:rsid w:val="36094C4B"/>
    <w:rsid w:val="3609FE33"/>
    <w:rsid w:val="360B2694"/>
    <w:rsid w:val="360C291A"/>
    <w:rsid w:val="360D6B4E"/>
    <w:rsid w:val="3610F8FE"/>
    <w:rsid w:val="36123457"/>
    <w:rsid w:val="36153287"/>
    <w:rsid w:val="361D0126"/>
    <w:rsid w:val="3620E6A7"/>
    <w:rsid w:val="3621D616"/>
    <w:rsid w:val="36232001"/>
    <w:rsid w:val="36285135"/>
    <w:rsid w:val="3629BCC2"/>
    <w:rsid w:val="362AC270"/>
    <w:rsid w:val="362BE55D"/>
    <w:rsid w:val="362D4C36"/>
    <w:rsid w:val="3630AAEC"/>
    <w:rsid w:val="36314E35"/>
    <w:rsid w:val="36331146"/>
    <w:rsid w:val="36335206"/>
    <w:rsid w:val="36377553"/>
    <w:rsid w:val="36386EE1"/>
    <w:rsid w:val="3638E503"/>
    <w:rsid w:val="363B367E"/>
    <w:rsid w:val="363B9374"/>
    <w:rsid w:val="363B93CC"/>
    <w:rsid w:val="363D2E0C"/>
    <w:rsid w:val="363FB0E5"/>
    <w:rsid w:val="363FDF67"/>
    <w:rsid w:val="36424AAD"/>
    <w:rsid w:val="36442DB8"/>
    <w:rsid w:val="36468D57"/>
    <w:rsid w:val="36483B90"/>
    <w:rsid w:val="364EFFEE"/>
    <w:rsid w:val="364F6EC0"/>
    <w:rsid w:val="364FC9D8"/>
    <w:rsid w:val="3651EE53"/>
    <w:rsid w:val="365A51AC"/>
    <w:rsid w:val="365CE4E3"/>
    <w:rsid w:val="365F22B3"/>
    <w:rsid w:val="36615201"/>
    <w:rsid w:val="36632A30"/>
    <w:rsid w:val="366A59FF"/>
    <w:rsid w:val="366F44C5"/>
    <w:rsid w:val="36700EAF"/>
    <w:rsid w:val="3671819C"/>
    <w:rsid w:val="36727B04"/>
    <w:rsid w:val="367C7CE5"/>
    <w:rsid w:val="367C7EBD"/>
    <w:rsid w:val="367F9019"/>
    <w:rsid w:val="36817FAB"/>
    <w:rsid w:val="368DCDA1"/>
    <w:rsid w:val="368E29CE"/>
    <w:rsid w:val="368E8F11"/>
    <w:rsid w:val="368EB401"/>
    <w:rsid w:val="36932B45"/>
    <w:rsid w:val="3695AB39"/>
    <w:rsid w:val="369967EC"/>
    <w:rsid w:val="36997918"/>
    <w:rsid w:val="369C12F9"/>
    <w:rsid w:val="36A97C12"/>
    <w:rsid w:val="36AFF589"/>
    <w:rsid w:val="36B326F8"/>
    <w:rsid w:val="36B61283"/>
    <w:rsid w:val="36B6EE5E"/>
    <w:rsid w:val="36BE596F"/>
    <w:rsid w:val="36BEFC7F"/>
    <w:rsid w:val="36CF3971"/>
    <w:rsid w:val="36D06EC0"/>
    <w:rsid w:val="36D47C57"/>
    <w:rsid w:val="36D67760"/>
    <w:rsid w:val="36D94C65"/>
    <w:rsid w:val="36E13936"/>
    <w:rsid w:val="36E4A328"/>
    <w:rsid w:val="36E52AAD"/>
    <w:rsid w:val="36E5C150"/>
    <w:rsid w:val="36E71F88"/>
    <w:rsid w:val="36E8CAFF"/>
    <w:rsid w:val="36EB2D12"/>
    <w:rsid w:val="36F14FBA"/>
    <w:rsid w:val="36F1944E"/>
    <w:rsid w:val="36F6E68B"/>
    <w:rsid w:val="36F7841A"/>
    <w:rsid w:val="36F8075D"/>
    <w:rsid w:val="36FCED8E"/>
    <w:rsid w:val="36FF6398"/>
    <w:rsid w:val="37026384"/>
    <w:rsid w:val="37033A60"/>
    <w:rsid w:val="37038E0A"/>
    <w:rsid w:val="370891E2"/>
    <w:rsid w:val="37096908"/>
    <w:rsid w:val="370B0182"/>
    <w:rsid w:val="370F690C"/>
    <w:rsid w:val="3713DDF1"/>
    <w:rsid w:val="3714D305"/>
    <w:rsid w:val="371A97E9"/>
    <w:rsid w:val="371B18C0"/>
    <w:rsid w:val="371D72A9"/>
    <w:rsid w:val="3728AF35"/>
    <w:rsid w:val="3729FCB8"/>
    <w:rsid w:val="37309627"/>
    <w:rsid w:val="3731A93A"/>
    <w:rsid w:val="37357278"/>
    <w:rsid w:val="37394260"/>
    <w:rsid w:val="374323DA"/>
    <w:rsid w:val="3745BC21"/>
    <w:rsid w:val="374884F9"/>
    <w:rsid w:val="374E3579"/>
    <w:rsid w:val="375157C0"/>
    <w:rsid w:val="3752D8F3"/>
    <w:rsid w:val="37561A29"/>
    <w:rsid w:val="3756AE1D"/>
    <w:rsid w:val="3758A20F"/>
    <w:rsid w:val="375A5719"/>
    <w:rsid w:val="375F06D9"/>
    <w:rsid w:val="376176C2"/>
    <w:rsid w:val="3767BC18"/>
    <w:rsid w:val="3770E4A0"/>
    <w:rsid w:val="3772B9A3"/>
    <w:rsid w:val="3773D81D"/>
    <w:rsid w:val="37767865"/>
    <w:rsid w:val="377D73D2"/>
    <w:rsid w:val="377FFDB3"/>
    <w:rsid w:val="378632D3"/>
    <w:rsid w:val="378E2C5A"/>
    <w:rsid w:val="378E7C05"/>
    <w:rsid w:val="37917418"/>
    <w:rsid w:val="3793FCE6"/>
    <w:rsid w:val="379C3DFB"/>
    <w:rsid w:val="379D889B"/>
    <w:rsid w:val="37A0FD36"/>
    <w:rsid w:val="37A1F81F"/>
    <w:rsid w:val="37A22C53"/>
    <w:rsid w:val="37A2EE33"/>
    <w:rsid w:val="37A66545"/>
    <w:rsid w:val="37A6CA88"/>
    <w:rsid w:val="37A7BBCC"/>
    <w:rsid w:val="37B01E03"/>
    <w:rsid w:val="37B27927"/>
    <w:rsid w:val="37BBF63C"/>
    <w:rsid w:val="37C034B1"/>
    <w:rsid w:val="37C199C3"/>
    <w:rsid w:val="37C70CC3"/>
    <w:rsid w:val="37C7F13B"/>
    <w:rsid w:val="37C8BAA9"/>
    <w:rsid w:val="37CA9D54"/>
    <w:rsid w:val="37CB2873"/>
    <w:rsid w:val="37CC331A"/>
    <w:rsid w:val="37D251FE"/>
    <w:rsid w:val="37D33442"/>
    <w:rsid w:val="37D40FFD"/>
    <w:rsid w:val="37D678E8"/>
    <w:rsid w:val="37DD2C81"/>
    <w:rsid w:val="37DE1B0E"/>
    <w:rsid w:val="37DF6860"/>
    <w:rsid w:val="37E4FD78"/>
    <w:rsid w:val="37EF8A72"/>
    <w:rsid w:val="37F03E90"/>
    <w:rsid w:val="37F1A4F0"/>
    <w:rsid w:val="37F402A8"/>
    <w:rsid w:val="37F7839F"/>
    <w:rsid w:val="37F9292B"/>
    <w:rsid w:val="37FD70EB"/>
    <w:rsid w:val="3806F83D"/>
    <w:rsid w:val="3808EB7F"/>
    <w:rsid w:val="38126109"/>
    <w:rsid w:val="3814E2A4"/>
    <w:rsid w:val="381704F0"/>
    <w:rsid w:val="3820E9E8"/>
    <w:rsid w:val="382B97BD"/>
    <w:rsid w:val="38317B4B"/>
    <w:rsid w:val="38338542"/>
    <w:rsid w:val="38367479"/>
    <w:rsid w:val="38394B3A"/>
    <w:rsid w:val="383C9C04"/>
    <w:rsid w:val="38408918"/>
    <w:rsid w:val="3843F0AA"/>
    <w:rsid w:val="3844EB7B"/>
    <w:rsid w:val="3847C58E"/>
    <w:rsid w:val="3848BD37"/>
    <w:rsid w:val="3848D5AA"/>
    <w:rsid w:val="384B8AC9"/>
    <w:rsid w:val="384DB565"/>
    <w:rsid w:val="38501075"/>
    <w:rsid w:val="3852BA85"/>
    <w:rsid w:val="3852DF98"/>
    <w:rsid w:val="38547D41"/>
    <w:rsid w:val="385976C1"/>
    <w:rsid w:val="3859D993"/>
    <w:rsid w:val="385B8838"/>
    <w:rsid w:val="38609DAB"/>
    <w:rsid w:val="38644B55"/>
    <w:rsid w:val="386672F4"/>
    <w:rsid w:val="38677CAB"/>
    <w:rsid w:val="3869DBEA"/>
    <w:rsid w:val="386C3F21"/>
    <w:rsid w:val="386E5E76"/>
    <w:rsid w:val="3871E7B9"/>
    <w:rsid w:val="3875BAB9"/>
    <w:rsid w:val="387A74B2"/>
    <w:rsid w:val="387E4A4F"/>
    <w:rsid w:val="38803620"/>
    <w:rsid w:val="38867443"/>
    <w:rsid w:val="3887E56C"/>
    <w:rsid w:val="388A5DD7"/>
    <w:rsid w:val="3890C542"/>
    <w:rsid w:val="38910E95"/>
    <w:rsid w:val="389209BE"/>
    <w:rsid w:val="38A2B83B"/>
    <w:rsid w:val="38A5949A"/>
    <w:rsid w:val="38A68B37"/>
    <w:rsid w:val="38A68D52"/>
    <w:rsid w:val="38A8F8E4"/>
    <w:rsid w:val="38BB51E3"/>
    <w:rsid w:val="38BF0740"/>
    <w:rsid w:val="38C087D3"/>
    <w:rsid w:val="38C2A1E3"/>
    <w:rsid w:val="38C730EE"/>
    <w:rsid w:val="38C7FD52"/>
    <w:rsid w:val="38C8C243"/>
    <w:rsid w:val="38CCBEA9"/>
    <w:rsid w:val="38CE8B43"/>
    <w:rsid w:val="38D3D884"/>
    <w:rsid w:val="38D42772"/>
    <w:rsid w:val="38E02CB2"/>
    <w:rsid w:val="38E1D320"/>
    <w:rsid w:val="38E67E7E"/>
    <w:rsid w:val="38E8AEE0"/>
    <w:rsid w:val="38F55C57"/>
    <w:rsid w:val="38F643DA"/>
    <w:rsid w:val="38F7E8B6"/>
    <w:rsid w:val="38F910D2"/>
    <w:rsid w:val="38FC9ACF"/>
    <w:rsid w:val="390048D2"/>
    <w:rsid w:val="3901841F"/>
    <w:rsid w:val="3905924C"/>
    <w:rsid w:val="3908296D"/>
    <w:rsid w:val="390B5342"/>
    <w:rsid w:val="390D3EA0"/>
    <w:rsid w:val="391250BD"/>
    <w:rsid w:val="39127A72"/>
    <w:rsid w:val="3912DAE0"/>
    <w:rsid w:val="3914E949"/>
    <w:rsid w:val="3916C8B6"/>
    <w:rsid w:val="39172D97"/>
    <w:rsid w:val="391827B4"/>
    <w:rsid w:val="3919D6C6"/>
    <w:rsid w:val="391DF573"/>
    <w:rsid w:val="391FAF98"/>
    <w:rsid w:val="39224B91"/>
    <w:rsid w:val="3922BD47"/>
    <w:rsid w:val="39266985"/>
    <w:rsid w:val="39270342"/>
    <w:rsid w:val="392F4067"/>
    <w:rsid w:val="3930FB2B"/>
    <w:rsid w:val="39333597"/>
    <w:rsid w:val="39338ED1"/>
    <w:rsid w:val="39346383"/>
    <w:rsid w:val="39387DA0"/>
    <w:rsid w:val="393D3AF0"/>
    <w:rsid w:val="3940AD43"/>
    <w:rsid w:val="3941811B"/>
    <w:rsid w:val="3943455B"/>
    <w:rsid w:val="39483FB1"/>
    <w:rsid w:val="394F575B"/>
    <w:rsid w:val="3950F685"/>
    <w:rsid w:val="39518ED7"/>
    <w:rsid w:val="3951F60E"/>
    <w:rsid w:val="39538AC5"/>
    <w:rsid w:val="395F6612"/>
    <w:rsid w:val="39600105"/>
    <w:rsid w:val="39625487"/>
    <w:rsid w:val="39718BDF"/>
    <w:rsid w:val="397447B9"/>
    <w:rsid w:val="3974815E"/>
    <w:rsid w:val="3975F2A0"/>
    <w:rsid w:val="397AD41A"/>
    <w:rsid w:val="397C0D49"/>
    <w:rsid w:val="397D1C6C"/>
    <w:rsid w:val="39803C29"/>
    <w:rsid w:val="398192B0"/>
    <w:rsid w:val="3987599E"/>
    <w:rsid w:val="3987A0EC"/>
    <w:rsid w:val="3989D797"/>
    <w:rsid w:val="398A8694"/>
    <w:rsid w:val="398D36A0"/>
    <w:rsid w:val="398E2554"/>
    <w:rsid w:val="398F4791"/>
    <w:rsid w:val="39911C84"/>
    <w:rsid w:val="39961687"/>
    <w:rsid w:val="399685C6"/>
    <w:rsid w:val="39A1FAC1"/>
    <w:rsid w:val="39A5C4AF"/>
    <w:rsid w:val="39A5D25D"/>
    <w:rsid w:val="39AB2E69"/>
    <w:rsid w:val="39AD4217"/>
    <w:rsid w:val="39B46BB6"/>
    <w:rsid w:val="39B5B4EB"/>
    <w:rsid w:val="39BC4513"/>
    <w:rsid w:val="39C54600"/>
    <w:rsid w:val="39C9F362"/>
    <w:rsid w:val="39D6B34F"/>
    <w:rsid w:val="39D6B583"/>
    <w:rsid w:val="39D6C01B"/>
    <w:rsid w:val="39D742B7"/>
    <w:rsid w:val="39DA37C9"/>
    <w:rsid w:val="39E038C9"/>
    <w:rsid w:val="39E07B77"/>
    <w:rsid w:val="39E9DFD5"/>
    <w:rsid w:val="39EE72A7"/>
    <w:rsid w:val="39F874E4"/>
    <w:rsid w:val="39F87EF6"/>
    <w:rsid w:val="39F95977"/>
    <w:rsid w:val="39FFF45F"/>
    <w:rsid w:val="3A01967B"/>
    <w:rsid w:val="3A01BEA2"/>
    <w:rsid w:val="3A06F80F"/>
    <w:rsid w:val="3A07A6BB"/>
    <w:rsid w:val="3A080F82"/>
    <w:rsid w:val="3A0B205E"/>
    <w:rsid w:val="3A0C2245"/>
    <w:rsid w:val="3A0E7B23"/>
    <w:rsid w:val="3A10802D"/>
    <w:rsid w:val="3A11A873"/>
    <w:rsid w:val="3A121A61"/>
    <w:rsid w:val="3A129200"/>
    <w:rsid w:val="3A12B38F"/>
    <w:rsid w:val="3A139F4E"/>
    <w:rsid w:val="3A16665C"/>
    <w:rsid w:val="3A18B2CD"/>
    <w:rsid w:val="3A1DCDC3"/>
    <w:rsid w:val="3A2AAC47"/>
    <w:rsid w:val="3A2CB79C"/>
    <w:rsid w:val="3A2D6000"/>
    <w:rsid w:val="3A2F9ECF"/>
    <w:rsid w:val="3A32AA9A"/>
    <w:rsid w:val="3A33722C"/>
    <w:rsid w:val="3A355BF5"/>
    <w:rsid w:val="3A35E146"/>
    <w:rsid w:val="3A373A71"/>
    <w:rsid w:val="3A3B1338"/>
    <w:rsid w:val="3A3B55C7"/>
    <w:rsid w:val="3A3C5D8D"/>
    <w:rsid w:val="3A427F23"/>
    <w:rsid w:val="3A464397"/>
    <w:rsid w:val="3A46C68E"/>
    <w:rsid w:val="3A471766"/>
    <w:rsid w:val="3A4A6331"/>
    <w:rsid w:val="3A4DD7E5"/>
    <w:rsid w:val="3A4F9B69"/>
    <w:rsid w:val="3A4FC723"/>
    <w:rsid w:val="3A52D518"/>
    <w:rsid w:val="3A557834"/>
    <w:rsid w:val="3A589E90"/>
    <w:rsid w:val="3A58C28E"/>
    <w:rsid w:val="3A625C9E"/>
    <w:rsid w:val="3A6425A7"/>
    <w:rsid w:val="3A688AC0"/>
    <w:rsid w:val="3A6B4A8F"/>
    <w:rsid w:val="3A6EA850"/>
    <w:rsid w:val="3A7C49A9"/>
    <w:rsid w:val="3A7CFC89"/>
    <w:rsid w:val="3A7E6CCA"/>
    <w:rsid w:val="3A8A23C3"/>
    <w:rsid w:val="3A8F9B4C"/>
    <w:rsid w:val="3A932146"/>
    <w:rsid w:val="3A9528C7"/>
    <w:rsid w:val="3A9AB92A"/>
    <w:rsid w:val="3A9C09D9"/>
    <w:rsid w:val="3A9D09AF"/>
    <w:rsid w:val="3A9DB762"/>
    <w:rsid w:val="3A9FCE07"/>
    <w:rsid w:val="3AA29A01"/>
    <w:rsid w:val="3AA86227"/>
    <w:rsid w:val="3AB2470C"/>
    <w:rsid w:val="3AB2D7AD"/>
    <w:rsid w:val="3AB739CE"/>
    <w:rsid w:val="3AB8EC0D"/>
    <w:rsid w:val="3AC02278"/>
    <w:rsid w:val="3AC230E1"/>
    <w:rsid w:val="3AC285C4"/>
    <w:rsid w:val="3AC5469D"/>
    <w:rsid w:val="3ACA17AE"/>
    <w:rsid w:val="3ACAC682"/>
    <w:rsid w:val="3AD47585"/>
    <w:rsid w:val="3AD671B3"/>
    <w:rsid w:val="3AE03CA9"/>
    <w:rsid w:val="3AE710DC"/>
    <w:rsid w:val="3AE7141F"/>
    <w:rsid w:val="3AE7FEB3"/>
    <w:rsid w:val="3AE97A60"/>
    <w:rsid w:val="3AEA0082"/>
    <w:rsid w:val="3AEC5443"/>
    <w:rsid w:val="3AEE6AE4"/>
    <w:rsid w:val="3AF29197"/>
    <w:rsid w:val="3AF38F8B"/>
    <w:rsid w:val="3AF641C0"/>
    <w:rsid w:val="3AF7603A"/>
    <w:rsid w:val="3B068269"/>
    <w:rsid w:val="3B0E57C0"/>
    <w:rsid w:val="3B13D34D"/>
    <w:rsid w:val="3B18245E"/>
    <w:rsid w:val="3B18B7A3"/>
    <w:rsid w:val="3B1C131C"/>
    <w:rsid w:val="3B1C44C7"/>
    <w:rsid w:val="3B1FF2C7"/>
    <w:rsid w:val="3B2236F9"/>
    <w:rsid w:val="3B26B69A"/>
    <w:rsid w:val="3B28C910"/>
    <w:rsid w:val="3B2AEF06"/>
    <w:rsid w:val="3B2B65BB"/>
    <w:rsid w:val="3B2E714F"/>
    <w:rsid w:val="3B325F03"/>
    <w:rsid w:val="3B36A67D"/>
    <w:rsid w:val="3B4085AA"/>
    <w:rsid w:val="3B4521E0"/>
    <w:rsid w:val="3B467AAF"/>
    <w:rsid w:val="3B48469A"/>
    <w:rsid w:val="3B48E7B1"/>
    <w:rsid w:val="3B49EF20"/>
    <w:rsid w:val="3B4B3019"/>
    <w:rsid w:val="3B4E1E9D"/>
    <w:rsid w:val="3B54D593"/>
    <w:rsid w:val="3B55976D"/>
    <w:rsid w:val="3B571E97"/>
    <w:rsid w:val="3B652683"/>
    <w:rsid w:val="3B653C92"/>
    <w:rsid w:val="3B682B86"/>
    <w:rsid w:val="3B6F88CB"/>
    <w:rsid w:val="3B705CAA"/>
    <w:rsid w:val="3B79BAFA"/>
    <w:rsid w:val="3B7BCEDC"/>
    <w:rsid w:val="3B7E0433"/>
    <w:rsid w:val="3B804CD9"/>
    <w:rsid w:val="3B8066BC"/>
    <w:rsid w:val="3B8294AA"/>
    <w:rsid w:val="3B841C19"/>
    <w:rsid w:val="3B9197C4"/>
    <w:rsid w:val="3B92BE8F"/>
    <w:rsid w:val="3B9B3D89"/>
    <w:rsid w:val="3B9B549F"/>
    <w:rsid w:val="3B9C5650"/>
    <w:rsid w:val="3B9EADCF"/>
    <w:rsid w:val="3BA3DFE3"/>
    <w:rsid w:val="3BA4752D"/>
    <w:rsid w:val="3BA936C6"/>
    <w:rsid w:val="3BAA1D72"/>
    <w:rsid w:val="3BAC498D"/>
    <w:rsid w:val="3BAC9915"/>
    <w:rsid w:val="3BAF25A3"/>
    <w:rsid w:val="3BBA58A7"/>
    <w:rsid w:val="3BBD38F9"/>
    <w:rsid w:val="3BBF03E7"/>
    <w:rsid w:val="3BC188F6"/>
    <w:rsid w:val="3BC4A3F6"/>
    <w:rsid w:val="3BC778C7"/>
    <w:rsid w:val="3BCD6278"/>
    <w:rsid w:val="3BCFD8B3"/>
    <w:rsid w:val="3BD306B8"/>
    <w:rsid w:val="3BD329C0"/>
    <w:rsid w:val="3BD4234A"/>
    <w:rsid w:val="3BD890D9"/>
    <w:rsid w:val="3BD9D9F8"/>
    <w:rsid w:val="3BDCAFAD"/>
    <w:rsid w:val="3BDEDEAC"/>
    <w:rsid w:val="3BE5BB1E"/>
    <w:rsid w:val="3BEBC596"/>
    <w:rsid w:val="3BEFCD4C"/>
    <w:rsid w:val="3BF6108A"/>
    <w:rsid w:val="3BFC7F66"/>
    <w:rsid w:val="3C04832B"/>
    <w:rsid w:val="3C05C8A8"/>
    <w:rsid w:val="3C061EA5"/>
    <w:rsid w:val="3C0BCB02"/>
    <w:rsid w:val="3C0C75D7"/>
    <w:rsid w:val="3C0D9FA2"/>
    <w:rsid w:val="3C0F32D9"/>
    <w:rsid w:val="3C113C43"/>
    <w:rsid w:val="3C163471"/>
    <w:rsid w:val="3C1EBDE0"/>
    <w:rsid w:val="3C1FA3C6"/>
    <w:rsid w:val="3C2007A1"/>
    <w:rsid w:val="3C247AEB"/>
    <w:rsid w:val="3C25A12C"/>
    <w:rsid w:val="3C27E745"/>
    <w:rsid w:val="3C2A20CD"/>
    <w:rsid w:val="3C2A8FFB"/>
    <w:rsid w:val="3C329972"/>
    <w:rsid w:val="3C36E2DD"/>
    <w:rsid w:val="3C39CD0F"/>
    <w:rsid w:val="3C3A520C"/>
    <w:rsid w:val="3C3A9C64"/>
    <w:rsid w:val="3C3D6CF1"/>
    <w:rsid w:val="3C4308E0"/>
    <w:rsid w:val="3C504DCC"/>
    <w:rsid w:val="3C5254BF"/>
    <w:rsid w:val="3C542A35"/>
    <w:rsid w:val="3C569EB8"/>
    <w:rsid w:val="3C57AF8F"/>
    <w:rsid w:val="3C57DB1F"/>
    <w:rsid w:val="3C5A88CA"/>
    <w:rsid w:val="3C5DF7B3"/>
    <w:rsid w:val="3C5F0174"/>
    <w:rsid w:val="3C5FB10F"/>
    <w:rsid w:val="3C60A58E"/>
    <w:rsid w:val="3C6693B9"/>
    <w:rsid w:val="3C66FD71"/>
    <w:rsid w:val="3C6ABCD1"/>
    <w:rsid w:val="3C6E1592"/>
    <w:rsid w:val="3C6ED772"/>
    <w:rsid w:val="3C79B8B6"/>
    <w:rsid w:val="3C7D3D18"/>
    <w:rsid w:val="3C84B84B"/>
    <w:rsid w:val="3C866D44"/>
    <w:rsid w:val="3C872834"/>
    <w:rsid w:val="3C8B21B5"/>
    <w:rsid w:val="3C8C2940"/>
    <w:rsid w:val="3C8EE682"/>
    <w:rsid w:val="3C8F3BBF"/>
    <w:rsid w:val="3C90CB19"/>
    <w:rsid w:val="3C9258BF"/>
    <w:rsid w:val="3C9524BC"/>
    <w:rsid w:val="3C9B284C"/>
    <w:rsid w:val="3C9BD4F4"/>
    <w:rsid w:val="3CA643E5"/>
    <w:rsid w:val="3CA7EEB5"/>
    <w:rsid w:val="3CA9502B"/>
    <w:rsid w:val="3CB0BF1A"/>
    <w:rsid w:val="3CB10BDA"/>
    <w:rsid w:val="3CB22D31"/>
    <w:rsid w:val="3CB3C3C9"/>
    <w:rsid w:val="3CB47E1F"/>
    <w:rsid w:val="3CB8A10D"/>
    <w:rsid w:val="3CBC27CF"/>
    <w:rsid w:val="3CBCE77A"/>
    <w:rsid w:val="3CC440C4"/>
    <w:rsid w:val="3CC48504"/>
    <w:rsid w:val="3CC8D276"/>
    <w:rsid w:val="3CD28DD2"/>
    <w:rsid w:val="3CD36E2D"/>
    <w:rsid w:val="3CD3F5DF"/>
    <w:rsid w:val="3CE4B39C"/>
    <w:rsid w:val="3CE4CABD"/>
    <w:rsid w:val="3CECE2DC"/>
    <w:rsid w:val="3CF197E8"/>
    <w:rsid w:val="3CF19884"/>
    <w:rsid w:val="3CF1E6FD"/>
    <w:rsid w:val="3CF2175D"/>
    <w:rsid w:val="3CF432D2"/>
    <w:rsid w:val="3CF5C9F6"/>
    <w:rsid w:val="3CFA4F3F"/>
    <w:rsid w:val="3D00CFD0"/>
    <w:rsid w:val="3D07F284"/>
    <w:rsid w:val="3D084833"/>
    <w:rsid w:val="3D0CBD70"/>
    <w:rsid w:val="3D127B7D"/>
    <w:rsid w:val="3D14BEE9"/>
    <w:rsid w:val="3D14C845"/>
    <w:rsid w:val="3D18651C"/>
    <w:rsid w:val="3D199EA4"/>
    <w:rsid w:val="3D1D18B1"/>
    <w:rsid w:val="3D21CFB1"/>
    <w:rsid w:val="3D272EA2"/>
    <w:rsid w:val="3D2AEBF9"/>
    <w:rsid w:val="3D2B1FA7"/>
    <w:rsid w:val="3D322D55"/>
    <w:rsid w:val="3D32B17C"/>
    <w:rsid w:val="3D34599D"/>
    <w:rsid w:val="3D350500"/>
    <w:rsid w:val="3D384480"/>
    <w:rsid w:val="3D38EC71"/>
    <w:rsid w:val="3D3B1364"/>
    <w:rsid w:val="3D4234DC"/>
    <w:rsid w:val="3D429FAB"/>
    <w:rsid w:val="3D444EA9"/>
    <w:rsid w:val="3D45C679"/>
    <w:rsid w:val="3D4936B9"/>
    <w:rsid w:val="3D4AB0EB"/>
    <w:rsid w:val="3D4F5125"/>
    <w:rsid w:val="3D563802"/>
    <w:rsid w:val="3D598658"/>
    <w:rsid w:val="3D5FD7DE"/>
    <w:rsid w:val="3D60C78A"/>
    <w:rsid w:val="3D612D6B"/>
    <w:rsid w:val="3D635058"/>
    <w:rsid w:val="3D6461D9"/>
    <w:rsid w:val="3D66BEBB"/>
    <w:rsid w:val="3D671F02"/>
    <w:rsid w:val="3D6B5599"/>
    <w:rsid w:val="3D753459"/>
    <w:rsid w:val="3D7691B5"/>
    <w:rsid w:val="3D78C98D"/>
    <w:rsid w:val="3D7EDB06"/>
    <w:rsid w:val="3D80258D"/>
    <w:rsid w:val="3D8745BA"/>
    <w:rsid w:val="3D894598"/>
    <w:rsid w:val="3D9596AA"/>
    <w:rsid w:val="3D9A7BE5"/>
    <w:rsid w:val="3DA285B3"/>
    <w:rsid w:val="3DA33E01"/>
    <w:rsid w:val="3DA43148"/>
    <w:rsid w:val="3DA94C29"/>
    <w:rsid w:val="3DB0885C"/>
    <w:rsid w:val="3DB4981F"/>
    <w:rsid w:val="3DB68691"/>
    <w:rsid w:val="3DB834B3"/>
    <w:rsid w:val="3DBAC28E"/>
    <w:rsid w:val="3DBEB3AC"/>
    <w:rsid w:val="3DBF9202"/>
    <w:rsid w:val="3DC0F3F0"/>
    <w:rsid w:val="3DC15137"/>
    <w:rsid w:val="3DC22D19"/>
    <w:rsid w:val="3DC2CFB5"/>
    <w:rsid w:val="3DC4FA11"/>
    <w:rsid w:val="3DCD0E33"/>
    <w:rsid w:val="3DCE2C24"/>
    <w:rsid w:val="3DCE534E"/>
    <w:rsid w:val="3DCEF498"/>
    <w:rsid w:val="3DCF3F64"/>
    <w:rsid w:val="3DD2BBFB"/>
    <w:rsid w:val="3DD3ECC6"/>
    <w:rsid w:val="3DD50B67"/>
    <w:rsid w:val="3DE5A1E6"/>
    <w:rsid w:val="3DE649A8"/>
    <w:rsid w:val="3DEE9F1C"/>
    <w:rsid w:val="3DEEA7D8"/>
    <w:rsid w:val="3DF00BF8"/>
    <w:rsid w:val="3DF26665"/>
    <w:rsid w:val="3DF75EAC"/>
    <w:rsid w:val="3DFA0BB5"/>
    <w:rsid w:val="3DFDAC7F"/>
    <w:rsid w:val="3E03C4E0"/>
    <w:rsid w:val="3E03D4D3"/>
    <w:rsid w:val="3E0488F1"/>
    <w:rsid w:val="3E09242F"/>
    <w:rsid w:val="3E0A165F"/>
    <w:rsid w:val="3E0C7056"/>
    <w:rsid w:val="3E0D6A5A"/>
    <w:rsid w:val="3E0FD278"/>
    <w:rsid w:val="3E13EB87"/>
    <w:rsid w:val="3E14138B"/>
    <w:rsid w:val="3E1F63E7"/>
    <w:rsid w:val="3E2082E4"/>
    <w:rsid w:val="3E23045B"/>
    <w:rsid w:val="3E2ED951"/>
    <w:rsid w:val="3E318673"/>
    <w:rsid w:val="3E32DA89"/>
    <w:rsid w:val="3E3D751E"/>
    <w:rsid w:val="3E3D7FCC"/>
    <w:rsid w:val="3E3E8C91"/>
    <w:rsid w:val="3E3FDC60"/>
    <w:rsid w:val="3E406A9D"/>
    <w:rsid w:val="3E47C456"/>
    <w:rsid w:val="3E47EC76"/>
    <w:rsid w:val="3E483123"/>
    <w:rsid w:val="3E49ABC2"/>
    <w:rsid w:val="3E4D3137"/>
    <w:rsid w:val="3E4FC0ED"/>
    <w:rsid w:val="3E506948"/>
    <w:rsid w:val="3E5738DE"/>
    <w:rsid w:val="3E5C3AC4"/>
    <w:rsid w:val="3E5CA0E7"/>
    <w:rsid w:val="3E5CF08B"/>
    <w:rsid w:val="3E5E074E"/>
    <w:rsid w:val="3E602020"/>
    <w:rsid w:val="3E680F0E"/>
    <w:rsid w:val="3E6E473F"/>
    <w:rsid w:val="3E71F14F"/>
    <w:rsid w:val="3E74E9F8"/>
    <w:rsid w:val="3E767D62"/>
    <w:rsid w:val="3E7904D9"/>
    <w:rsid w:val="3E7A6406"/>
    <w:rsid w:val="3E7C3DA8"/>
    <w:rsid w:val="3E866D2C"/>
    <w:rsid w:val="3E8A7284"/>
    <w:rsid w:val="3E974951"/>
    <w:rsid w:val="3E989AC3"/>
    <w:rsid w:val="3E996107"/>
    <w:rsid w:val="3EA29C8E"/>
    <w:rsid w:val="3EA45B96"/>
    <w:rsid w:val="3EAB0E02"/>
    <w:rsid w:val="3EB691AE"/>
    <w:rsid w:val="3EC20A28"/>
    <w:rsid w:val="3EC5974C"/>
    <w:rsid w:val="3EC73C28"/>
    <w:rsid w:val="3ECAA334"/>
    <w:rsid w:val="3ECB6ECC"/>
    <w:rsid w:val="3ECBDD9E"/>
    <w:rsid w:val="3ECC874E"/>
    <w:rsid w:val="3ECCCE77"/>
    <w:rsid w:val="3ECCEC91"/>
    <w:rsid w:val="3ECE6F29"/>
    <w:rsid w:val="3ED2203D"/>
    <w:rsid w:val="3ED32B3D"/>
    <w:rsid w:val="3EDAA6B4"/>
    <w:rsid w:val="3EDCBE7F"/>
    <w:rsid w:val="3EE4791B"/>
    <w:rsid w:val="3EE7300F"/>
    <w:rsid w:val="3EE75AA8"/>
    <w:rsid w:val="3EEA5756"/>
    <w:rsid w:val="3EEEE677"/>
    <w:rsid w:val="3EF16356"/>
    <w:rsid w:val="3EF374BC"/>
    <w:rsid w:val="3EF86157"/>
    <w:rsid w:val="3EFCF941"/>
    <w:rsid w:val="3EFEA43C"/>
    <w:rsid w:val="3F0123A5"/>
    <w:rsid w:val="3F01FA88"/>
    <w:rsid w:val="3F0778EF"/>
    <w:rsid w:val="3F07F324"/>
    <w:rsid w:val="3F0F357C"/>
    <w:rsid w:val="3F10C454"/>
    <w:rsid w:val="3F17D83D"/>
    <w:rsid w:val="3F1DDDF9"/>
    <w:rsid w:val="3F1EAACD"/>
    <w:rsid w:val="3F1F9D5D"/>
    <w:rsid w:val="3F1F9DA3"/>
    <w:rsid w:val="3F272D11"/>
    <w:rsid w:val="3F2AA317"/>
    <w:rsid w:val="3F2DA58F"/>
    <w:rsid w:val="3F2E45DD"/>
    <w:rsid w:val="3F2EA829"/>
    <w:rsid w:val="3F379ACE"/>
    <w:rsid w:val="3F3B38CA"/>
    <w:rsid w:val="3F3EC1E5"/>
    <w:rsid w:val="3F41F030"/>
    <w:rsid w:val="3F45F6A5"/>
    <w:rsid w:val="3F47B992"/>
    <w:rsid w:val="3F492331"/>
    <w:rsid w:val="3F4A5F29"/>
    <w:rsid w:val="3F4C9B25"/>
    <w:rsid w:val="3F54CF5D"/>
    <w:rsid w:val="3F560D02"/>
    <w:rsid w:val="3F565628"/>
    <w:rsid w:val="3F59DA06"/>
    <w:rsid w:val="3F5B108E"/>
    <w:rsid w:val="3F60E9CD"/>
    <w:rsid w:val="3F680E16"/>
    <w:rsid w:val="3F6FA79A"/>
    <w:rsid w:val="3F70D659"/>
    <w:rsid w:val="3F722DD6"/>
    <w:rsid w:val="3F736C47"/>
    <w:rsid w:val="3F751821"/>
    <w:rsid w:val="3F7C5FD1"/>
    <w:rsid w:val="3F7FA93E"/>
    <w:rsid w:val="3F800783"/>
    <w:rsid w:val="3F805CD3"/>
    <w:rsid w:val="3F81D6B5"/>
    <w:rsid w:val="3F8518C0"/>
    <w:rsid w:val="3F8B56FF"/>
    <w:rsid w:val="3F8B8677"/>
    <w:rsid w:val="3F900AEA"/>
    <w:rsid w:val="3F912C9E"/>
    <w:rsid w:val="3F946F37"/>
    <w:rsid w:val="3F97A2AB"/>
    <w:rsid w:val="3FA4A3F6"/>
    <w:rsid w:val="3FAC92DF"/>
    <w:rsid w:val="3FAD0505"/>
    <w:rsid w:val="3FADA8EA"/>
    <w:rsid w:val="3FAE1818"/>
    <w:rsid w:val="3FAFCEE9"/>
    <w:rsid w:val="3FB2FD5E"/>
    <w:rsid w:val="3FB42E77"/>
    <w:rsid w:val="3FB6ADFB"/>
    <w:rsid w:val="3FBFDC62"/>
    <w:rsid w:val="3FC0208C"/>
    <w:rsid w:val="3FC0CA39"/>
    <w:rsid w:val="3FC1C0A9"/>
    <w:rsid w:val="3FC24792"/>
    <w:rsid w:val="3FC3CE76"/>
    <w:rsid w:val="3FC5A22D"/>
    <w:rsid w:val="3FC7725F"/>
    <w:rsid w:val="3FDA7371"/>
    <w:rsid w:val="3FDDCE95"/>
    <w:rsid w:val="3FDED876"/>
    <w:rsid w:val="3FDF779F"/>
    <w:rsid w:val="3FE27CBB"/>
    <w:rsid w:val="3FE2E8A6"/>
    <w:rsid w:val="3FE766A4"/>
    <w:rsid w:val="3FEAB5AD"/>
    <w:rsid w:val="3FEE8809"/>
    <w:rsid w:val="3FEF1F81"/>
    <w:rsid w:val="3FF085CC"/>
    <w:rsid w:val="3FF19DAF"/>
    <w:rsid w:val="3FF3B39A"/>
    <w:rsid w:val="3FF8F15F"/>
    <w:rsid w:val="3FF93ACB"/>
    <w:rsid w:val="3FFA5A8E"/>
    <w:rsid w:val="3FFEB362"/>
    <w:rsid w:val="40016C8C"/>
    <w:rsid w:val="4004B28E"/>
    <w:rsid w:val="4005179D"/>
    <w:rsid w:val="4006B8D1"/>
    <w:rsid w:val="4006EBA2"/>
    <w:rsid w:val="40106BC4"/>
    <w:rsid w:val="401610CC"/>
    <w:rsid w:val="40188A14"/>
    <w:rsid w:val="401CFE54"/>
    <w:rsid w:val="40202E9B"/>
    <w:rsid w:val="4023F098"/>
    <w:rsid w:val="40266DE6"/>
    <w:rsid w:val="402AE210"/>
    <w:rsid w:val="40303CA1"/>
    <w:rsid w:val="40321E5C"/>
    <w:rsid w:val="40355795"/>
    <w:rsid w:val="40356581"/>
    <w:rsid w:val="404021CF"/>
    <w:rsid w:val="404151AB"/>
    <w:rsid w:val="4042D35F"/>
    <w:rsid w:val="4043B36F"/>
    <w:rsid w:val="40446FDD"/>
    <w:rsid w:val="404C4FFB"/>
    <w:rsid w:val="4051BF08"/>
    <w:rsid w:val="405902DE"/>
    <w:rsid w:val="40604E62"/>
    <w:rsid w:val="406052DE"/>
    <w:rsid w:val="4061CB49"/>
    <w:rsid w:val="40647C39"/>
    <w:rsid w:val="406486D1"/>
    <w:rsid w:val="406B2F3C"/>
    <w:rsid w:val="406E919F"/>
    <w:rsid w:val="407068BC"/>
    <w:rsid w:val="4073A34C"/>
    <w:rsid w:val="4075A36D"/>
    <w:rsid w:val="408025C8"/>
    <w:rsid w:val="408382E2"/>
    <w:rsid w:val="40847810"/>
    <w:rsid w:val="40874C63"/>
    <w:rsid w:val="4098B443"/>
    <w:rsid w:val="409DBD6D"/>
    <w:rsid w:val="409F6E30"/>
    <w:rsid w:val="40A24E84"/>
    <w:rsid w:val="40A5C525"/>
    <w:rsid w:val="40AF8DFD"/>
    <w:rsid w:val="40B22A0A"/>
    <w:rsid w:val="40B75225"/>
    <w:rsid w:val="40B90AE2"/>
    <w:rsid w:val="40BE5CB2"/>
    <w:rsid w:val="40C7C75E"/>
    <w:rsid w:val="40C8C1A2"/>
    <w:rsid w:val="40C9AF3C"/>
    <w:rsid w:val="40D1852F"/>
    <w:rsid w:val="40D47BA3"/>
    <w:rsid w:val="40DAFA89"/>
    <w:rsid w:val="40DC3357"/>
    <w:rsid w:val="40DC98A2"/>
    <w:rsid w:val="40DF054A"/>
    <w:rsid w:val="40DFB7AB"/>
    <w:rsid w:val="40E17A91"/>
    <w:rsid w:val="40E409EE"/>
    <w:rsid w:val="40E44FA7"/>
    <w:rsid w:val="40F026EB"/>
    <w:rsid w:val="40F22F1F"/>
    <w:rsid w:val="40F55E11"/>
    <w:rsid w:val="40F598F8"/>
    <w:rsid w:val="40F64C5E"/>
    <w:rsid w:val="40F82194"/>
    <w:rsid w:val="41005E49"/>
    <w:rsid w:val="4106DF90"/>
    <w:rsid w:val="410C0F35"/>
    <w:rsid w:val="410E3A47"/>
    <w:rsid w:val="4115CD69"/>
    <w:rsid w:val="4117B7A8"/>
    <w:rsid w:val="41183B23"/>
    <w:rsid w:val="4118E496"/>
    <w:rsid w:val="411A2DDC"/>
    <w:rsid w:val="4123C363"/>
    <w:rsid w:val="412EA64F"/>
    <w:rsid w:val="412F2435"/>
    <w:rsid w:val="4134E772"/>
    <w:rsid w:val="4136A610"/>
    <w:rsid w:val="4137560C"/>
    <w:rsid w:val="41377EF8"/>
    <w:rsid w:val="4137B16A"/>
    <w:rsid w:val="413A527B"/>
    <w:rsid w:val="413F00AD"/>
    <w:rsid w:val="41409030"/>
    <w:rsid w:val="4142ABEC"/>
    <w:rsid w:val="41439FCC"/>
    <w:rsid w:val="4143D29D"/>
    <w:rsid w:val="41453121"/>
    <w:rsid w:val="414A8F2F"/>
    <w:rsid w:val="414B7754"/>
    <w:rsid w:val="414E4D1F"/>
    <w:rsid w:val="414EEF05"/>
    <w:rsid w:val="415019A9"/>
    <w:rsid w:val="415129BA"/>
    <w:rsid w:val="415356C0"/>
    <w:rsid w:val="4158EF98"/>
    <w:rsid w:val="4159DE67"/>
    <w:rsid w:val="415B1BE2"/>
    <w:rsid w:val="415F47A9"/>
    <w:rsid w:val="4162ED5C"/>
    <w:rsid w:val="41671D2C"/>
    <w:rsid w:val="416860FF"/>
    <w:rsid w:val="4168B87A"/>
    <w:rsid w:val="41726174"/>
    <w:rsid w:val="4175DAE1"/>
    <w:rsid w:val="417D49FC"/>
    <w:rsid w:val="417DF138"/>
    <w:rsid w:val="41861B29"/>
    <w:rsid w:val="4187CB74"/>
    <w:rsid w:val="418B87CB"/>
    <w:rsid w:val="41951F63"/>
    <w:rsid w:val="41952544"/>
    <w:rsid w:val="419897C7"/>
    <w:rsid w:val="419977F1"/>
    <w:rsid w:val="41A5E801"/>
    <w:rsid w:val="41A8AF79"/>
    <w:rsid w:val="41A98465"/>
    <w:rsid w:val="41AC5250"/>
    <w:rsid w:val="41B3CED0"/>
    <w:rsid w:val="41B44A55"/>
    <w:rsid w:val="41B7A9A7"/>
    <w:rsid w:val="41B813F2"/>
    <w:rsid w:val="41B8BFE7"/>
    <w:rsid w:val="41BDEFF9"/>
    <w:rsid w:val="41BE7DE2"/>
    <w:rsid w:val="41C6483B"/>
    <w:rsid w:val="41CB1C99"/>
    <w:rsid w:val="41D0AF29"/>
    <w:rsid w:val="41D12AAB"/>
    <w:rsid w:val="41D2C843"/>
    <w:rsid w:val="41D430AC"/>
    <w:rsid w:val="41D4E240"/>
    <w:rsid w:val="41D58542"/>
    <w:rsid w:val="41E064C7"/>
    <w:rsid w:val="41E59D59"/>
    <w:rsid w:val="41E5D59B"/>
    <w:rsid w:val="41E6CCE2"/>
    <w:rsid w:val="41E81363"/>
    <w:rsid w:val="41EA435B"/>
    <w:rsid w:val="41EE06BD"/>
    <w:rsid w:val="41F5360B"/>
    <w:rsid w:val="41F76D8D"/>
    <w:rsid w:val="41FA057F"/>
    <w:rsid w:val="41FC2C42"/>
    <w:rsid w:val="41FCBE70"/>
    <w:rsid w:val="420100C2"/>
    <w:rsid w:val="420781B0"/>
    <w:rsid w:val="4208E9A9"/>
    <w:rsid w:val="420B9173"/>
    <w:rsid w:val="420BA67C"/>
    <w:rsid w:val="4218AE0F"/>
    <w:rsid w:val="421E76C2"/>
    <w:rsid w:val="4222BE98"/>
    <w:rsid w:val="42256F97"/>
    <w:rsid w:val="422584CF"/>
    <w:rsid w:val="422626DF"/>
    <w:rsid w:val="422E6986"/>
    <w:rsid w:val="423AE92B"/>
    <w:rsid w:val="423B8A6F"/>
    <w:rsid w:val="423BFFD5"/>
    <w:rsid w:val="423E5DB5"/>
    <w:rsid w:val="42491B7C"/>
    <w:rsid w:val="42491F69"/>
    <w:rsid w:val="424C29B1"/>
    <w:rsid w:val="424C2FBF"/>
    <w:rsid w:val="424D63D5"/>
    <w:rsid w:val="424F3A8A"/>
    <w:rsid w:val="42509680"/>
    <w:rsid w:val="425383DC"/>
    <w:rsid w:val="42558E52"/>
    <w:rsid w:val="425C959D"/>
    <w:rsid w:val="4261A503"/>
    <w:rsid w:val="426243D9"/>
    <w:rsid w:val="42666524"/>
    <w:rsid w:val="426759BB"/>
    <w:rsid w:val="426BA09C"/>
    <w:rsid w:val="426C6171"/>
    <w:rsid w:val="426E3156"/>
    <w:rsid w:val="426E70F3"/>
    <w:rsid w:val="42753568"/>
    <w:rsid w:val="42768736"/>
    <w:rsid w:val="427C77D3"/>
    <w:rsid w:val="427D1F3B"/>
    <w:rsid w:val="42841DF2"/>
    <w:rsid w:val="42849ECF"/>
    <w:rsid w:val="4289B506"/>
    <w:rsid w:val="428B587A"/>
    <w:rsid w:val="428E1751"/>
    <w:rsid w:val="428F4925"/>
    <w:rsid w:val="4292A4B6"/>
    <w:rsid w:val="42984B64"/>
    <w:rsid w:val="429F1760"/>
    <w:rsid w:val="42A3AC92"/>
    <w:rsid w:val="42A3FB27"/>
    <w:rsid w:val="42A7A8CB"/>
    <w:rsid w:val="42A7F66A"/>
    <w:rsid w:val="42AC19B7"/>
    <w:rsid w:val="42AD60BB"/>
    <w:rsid w:val="42B1BA20"/>
    <w:rsid w:val="42BFBDD2"/>
    <w:rsid w:val="42C72348"/>
    <w:rsid w:val="42C8A7CB"/>
    <w:rsid w:val="42C914E1"/>
    <w:rsid w:val="42C9A2B1"/>
    <w:rsid w:val="42CA7994"/>
    <w:rsid w:val="42D17335"/>
    <w:rsid w:val="42D1D303"/>
    <w:rsid w:val="42D317B8"/>
    <w:rsid w:val="42E131DC"/>
    <w:rsid w:val="42E2E9E6"/>
    <w:rsid w:val="42E8A381"/>
    <w:rsid w:val="42E8F216"/>
    <w:rsid w:val="42E9BDAC"/>
    <w:rsid w:val="42EA0712"/>
    <w:rsid w:val="42EC6C23"/>
    <w:rsid w:val="42EEF9D7"/>
    <w:rsid w:val="42F3F704"/>
    <w:rsid w:val="42F6227D"/>
    <w:rsid w:val="42FE9071"/>
    <w:rsid w:val="43026350"/>
    <w:rsid w:val="43032610"/>
    <w:rsid w:val="430692A1"/>
    <w:rsid w:val="4307F337"/>
    <w:rsid w:val="430BC8FE"/>
    <w:rsid w:val="43151A31"/>
    <w:rsid w:val="4320C1B5"/>
    <w:rsid w:val="432777DC"/>
    <w:rsid w:val="4329F08D"/>
    <w:rsid w:val="432D68AC"/>
    <w:rsid w:val="4330B558"/>
    <w:rsid w:val="43358DFC"/>
    <w:rsid w:val="43387C29"/>
    <w:rsid w:val="4339A08D"/>
    <w:rsid w:val="4339A9AC"/>
    <w:rsid w:val="433D972D"/>
    <w:rsid w:val="433F62A9"/>
    <w:rsid w:val="4340D337"/>
    <w:rsid w:val="43428F5E"/>
    <w:rsid w:val="43429136"/>
    <w:rsid w:val="434B1357"/>
    <w:rsid w:val="434B1539"/>
    <w:rsid w:val="434D4151"/>
    <w:rsid w:val="434E016B"/>
    <w:rsid w:val="434F398F"/>
    <w:rsid w:val="4352566B"/>
    <w:rsid w:val="43537EB1"/>
    <w:rsid w:val="4353DEE1"/>
    <w:rsid w:val="43556179"/>
    <w:rsid w:val="4356992C"/>
    <w:rsid w:val="435DDE94"/>
    <w:rsid w:val="43610D49"/>
    <w:rsid w:val="43626D9F"/>
    <w:rsid w:val="436B50E0"/>
    <w:rsid w:val="436DD6C4"/>
    <w:rsid w:val="43721A38"/>
    <w:rsid w:val="43737CA9"/>
    <w:rsid w:val="43743D7A"/>
    <w:rsid w:val="43789153"/>
    <w:rsid w:val="437D1BCF"/>
    <w:rsid w:val="43808DDF"/>
    <w:rsid w:val="43833EBA"/>
    <w:rsid w:val="4383EB91"/>
    <w:rsid w:val="43843567"/>
    <w:rsid w:val="43880902"/>
    <w:rsid w:val="438A73BF"/>
    <w:rsid w:val="438EE574"/>
    <w:rsid w:val="43909908"/>
    <w:rsid w:val="4393FA2F"/>
    <w:rsid w:val="43975C28"/>
    <w:rsid w:val="439F147C"/>
    <w:rsid w:val="43A00F62"/>
    <w:rsid w:val="43A2067B"/>
    <w:rsid w:val="43A394A6"/>
    <w:rsid w:val="43A54B77"/>
    <w:rsid w:val="43A55589"/>
    <w:rsid w:val="43A57758"/>
    <w:rsid w:val="43A75C5E"/>
    <w:rsid w:val="43A85E0C"/>
    <w:rsid w:val="43A96480"/>
    <w:rsid w:val="43A9F603"/>
    <w:rsid w:val="43B0560F"/>
    <w:rsid w:val="43B4B223"/>
    <w:rsid w:val="43B4F701"/>
    <w:rsid w:val="43B59D1A"/>
    <w:rsid w:val="43B93224"/>
    <w:rsid w:val="43BB1EBB"/>
    <w:rsid w:val="43C0C9EA"/>
    <w:rsid w:val="43C1DBA4"/>
    <w:rsid w:val="43CB12BB"/>
    <w:rsid w:val="43D2CC8E"/>
    <w:rsid w:val="43D877A1"/>
    <w:rsid w:val="43D87851"/>
    <w:rsid w:val="43D8B5BA"/>
    <w:rsid w:val="43DA9F70"/>
    <w:rsid w:val="43DE5835"/>
    <w:rsid w:val="43E8EBB2"/>
    <w:rsid w:val="43ECCB88"/>
    <w:rsid w:val="43ECD94A"/>
    <w:rsid w:val="43F95530"/>
    <w:rsid w:val="43FC957C"/>
    <w:rsid w:val="4401047A"/>
    <w:rsid w:val="44074F23"/>
    <w:rsid w:val="4408DF93"/>
    <w:rsid w:val="440F27D3"/>
    <w:rsid w:val="441108ED"/>
    <w:rsid w:val="44171B3A"/>
    <w:rsid w:val="441749FA"/>
    <w:rsid w:val="441A1CE4"/>
    <w:rsid w:val="441FA718"/>
    <w:rsid w:val="4421FBEE"/>
    <w:rsid w:val="44272369"/>
    <w:rsid w:val="44299153"/>
    <w:rsid w:val="442EF315"/>
    <w:rsid w:val="4431231C"/>
    <w:rsid w:val="4431D039"/>
    <w:rsid w:val="44327355"/>
    <w:rsid w:val="4433852F"/>
    <w:rsid w:val="4434785C"/>
    <w:rsid w:val="44367E8B"/>
    <w:rsid w:val="4444FF4A"/>
    <w:rsid w:val="444CD6B3"/>
    <w:rsid w:val="444FA867"/>
    <w:rsid w:val="44505459"/>
    <w:rsid w:val="4450B4D3"/>
    <w:rsid w:val="4456487F"/>
    <w:rsid w:val="4456DD91"/>
    <w:rsid w:val="445A6AC0"/>
    <w:rsid w:val="445D5A07"/>
    <w:rsid w:val="445DF4D6"/>
    <w:rsid w:val="445EBFF9"/>
    <w:rsid w:val="445EE4AC"/>
    <w:rsid w:val="44634A9F"/>
    <w:rsid w:val="4464130F"/>
    <w:rsid w:val="4464EC49"/>
    <w:rsid w:val="4465024D"/>
    <w:rsid w:val="446B9CE8"/>
    <w:rsid w:val="446CB8AA"/>
    <w:rsid w:val="446FABB8"/>
    <w:rsid w:val="44710752"/>
    <w:rsid w:val="44718C92"/>
    <w:rsid w:val="44754E5C"/>
    <w:rsid w:val="4479D47B"/>
    <w:rsid w:val="447E09EF"/>
    <w:rsid w:val="448015F7"/>
    <w:rsid w:val="44825EAF"/>
    <w:rsid w:val="448293FB"/>
    <w:rsid w:val="4482F4AF"/>
    <w:rsid w:val="44864EDE"/>
    <w:rsid w:val="44893E6B"/>
    <w:rsid w:val="448E30D1"/>
    <w:rsid w:val="4490466A"/>
    <w:rsid w:val="4490CCCA"/>
    <w:rsid w:val="4494A5B8"/>
    <w:rsid w:val="4495CAED"/>
    <w:rsid w:val="4497A0E9"/>
    <w:rsid w:val="44994585"/>
    <w:rsid w:val="449A2765"/>
    <w:rsid w:val="449B3110"/>
    <w:rsid w:val="44A37995"/>
    <w:rsid w:val="44A6FED9"/>
    <w:rsid w:val="44A8C637"/>
    <w:rsid w:val="44A9FA26"/>
    <w:rsid w:val="44AAD242"/>
    <w:rsid w:val="44AB37CB"/>
    <w:rsid w:val="44AEB409"/>
    <w:rsid w:val="44B49D1C"/>
    <w:rsid w:val="44B637E6"/>
    <w:rsid w:val="44BAA8A3"/>
    <w:rsid w:val="44BD86EE"/>
    <w:rsid w:val="44C0BFA4"/>
    <w:rsid w:val="44C7F44D"/>
    <w:rsid w:val="44CF9741"/>
    <w:rsid w:val="44D19F76"/>
    <w:rsid w:val="44D636C1"/>
    <w:rsid w:val="44D6750C"/>
    <w:rsid w:val="44DC1FED"/>
    <w:rsid w:val="44DC9980"/>
    <w:rsid w:val="44E16ED6"/>
    <w:rsid w:val="44E95553"/>
    <w:rsid w:val="44EB4650"/>
    <w:rsid w:val="44EBA7A0"/>
    <w:rsid w:val="44EDCB6E"/>
    <w:rsid w:val="44F013E9"/>
    <w:rsid w:val="44F2BFE9"/>
    <w:rsid w:val="44F51388"/>
    <w:rsid w:val="44F61840"/>
    <w:rsid w:val="44FEE817"/>
    <w:rsid w:val="44FFD263"/>
    <w:rsid w:val="4503F52A"/>
    <w:rsid w:val="450497C0"/>
    <w:rsid w:val="4508C26D"/>
    <w:rsid w:val="4517D59C"/>
    <w:rsid w:val="4522B2C3"/>
    <w:rsid w:val="452A3C37"/>
    <w:rsid w:val="452C2D4F"/>
    <w:rsid w:val="452FFFD6"/>
    <w:rsid w:val="4531BA3B"/>
    <w:rsid w:val="45330681"/>
    <w:rsid w:val="4533271D"/>
    <w:rsid w:val="453372CB"/>
    <w:rsid w:val="45381893"/>
    <w:rsid w:val="453CFD74"/>
    <w:rsid w:val="453D569E"/>
    <w:rsid w:val="45418CAC"/>
    <w:rsid w:val="454536BC"/>
    <w:rsid w:val="454757F9"/>
    <w:rsid w:val="45516D16"/>
    <w:rsid w:val="4553A649"/>
    <w:rsid w:val="45593523"/>
    <w:rsid w:val="4559BB9F"/>
    <w:rsid w:val="455D3AC1"/>
    <w:rsid w:val="455F5E5C"/>
    <w:rsid w:val="4563ECE4"/>
    <w:rsid w:val="45689EFA"/>
    <w:rsid w:val="456C70E0"/>
    <w:rsid w:val="4575E3EC"/>
    <w:rsid w:val="45769FA5"/>
    <w:rsid w:val="457AA9FA"/>
    <w:rsid w:val="457D6B8A"/>
    <w:rsid w:val="457EDFAD"/>
    <w:rsid w:val="45840A0D"/>
    <w:rsid w:val="458E8AB1"/>
    <w:rsid w:val="4590AA32"/>
    <w:rsid w:val="4591E860"/>
    <w:rsid w:val="45929CEB"/>
    <w:rsid w:val="4593F39F"/>
    <w:rsid w:val="459C5ACF"/>
    <w:rsid w:val="459DBF88"/>
    <w:rsid w:val="459E2C12"/>
    <w:rsid w:val="459EADBE"/>
    <w:rsid w:val="45A0948A"/>
    <w:rsid w:val="45A3360B"/>
    <w:rsid w:val="45A605DF"/>
    <w:rsid w:val="45A78E85"/>
    <w:rsid w:val="45A99471"/>
    <w:rsid w:val="45B038E6"/>
    <w:rsid w:val="45B0C87B"/>
    <w:rsid w:val="45B61685"/>
    <w:rsid w:val="45B935A3"/>
    <w:rsid w:val="45B93F8B"/>
    <w:rsid w:val="45BA5803"/>
    <w:rsid w:val="45C40AD3"/>
    <w:rsid w:val="45C5A042"/>
    <w:rsid w:val="45C9AE00"/>
    <w:rsid w:val="45CC4788"/>
    <w:rsid w:val="45CD723E"/>
    <w:rsid w:val="45D03D89"/>
    <w:rsid w:val="45D68077"/>
    <w:rsid w:val="45DB0131"/>
    <w:rsid w:val="45DBEE98"/>
    <w:rsid w:val="45DC06F5"/>
    <w:rsid w:val="45DC1B8B"/>
    <w:rsid w:val="45DF17A1"/>
    <w:rsid w:val="45E578E9"/>
    <w:rsid w:val="45E5D68E"/>
    <w:rsid w:val="45E8004B"/>
    <w:rsid w:val="45EEE56F"/>
    <w:rsid w:val="45EF331F"/>
    <w:rsid w:val="45FA1E4B"/>
    <w:rsid w:val="45FF80A5"/>
    <w:rsid w:val="45FFD723"/>
    <w:rsid w:val="4600FA4D"/>
    <w:rsid w:val="46022831"/>
    <w:rsid w:val="46026A99"/>
    <w:rsid w:val="4602FE61"/>
    <w:rsid w:val="4603AA00"/>
    <w:rsid w:val="460C4A39"/>
    <w:rsid w:val="46131A3E"/>
    <w:rsid w:val="4613C34F"/>
    <w:rsid w:val="4620C845"/>
    <w:rsid w:val="46222D57"/>
    <w:rsid w:val="462884CF"/>
    <w:rsid w:val="462B30E8"/>
    <w:rsid w:val="46378F2B"/>
    <w:rsid w:val="46383D14"/>
    <w:rsid w:val="4638F841"/>
    <w:rsid w:val="463A44F2"/>
    <w:rsid w:val="463A5995"/>
    <w:rsid w:val="463B95AB"/>
    <w:rsid w:val="463C8C50"/>
    <w:rsid w:val="463DE511"/>
    <w:rsid w:val="464040D3"/>
    <w:rsid w:val="4640694D"/>
    <w:rsid w:val="464168EF"/>
    <w:rsid w:val="4642F6BE"/>
    <w:rsid w:val="46435012"/>
    <w:rsid w:val="4644F6DF"/>
    <w:rsid w:val="4649333B"/>
    <w:rsid w:val="464BC6E4"/>
    <w:rsid w:val="464C1E7C"/>
    <w:rsid w:val="4657BE65"/>
    <w:rsid w:val="465F2D4D"/>
    <w:rsid w:val="4662B578"/>
    <w:rsid w:val="46678205"/>
    <w:rsid w:val="466B1564"/>
    <w:rsid w:val="466B16B6"/>
    <w:rsid w:val="466E6FE6"/>
    <w:rsid w:val="46723990"/>
    <w:rsid w:val="46729BC9"/>
    <w:rsid w:val="4672B6C7"/>
    <w:rsid w:val="467DB27F"/>
    <w:rsid w:val="468259BD"/>
    <w:rsid w:val="4688CF93"/>
    <w:rsid w:val="4689EDCE"/>
    <w:rsid w:val="468CA17F"/>
    <w:rsid w:val="46908983"/>
    <w:rsid w:val="4694B85C"/>
    <w:rsid w:val="4699E820"/>
    <w:rsid w:val="469A8DAC"/>
    <w:rsid w:val="469CF938"/>
    <w:rsid w:val="46A16E81"/>
    <w:rsid w:val="46AB24DE"/>
    <w:rsid w:val="46AC4E06"/>
    <w:rsid w:val="46ACACB8"/>
    <w:rsid w:val="46AE8588"/>
    <w:rsid w:val="46B097CB"/>
    <w:rsid w:val="46B09B75"/>
    <w:rsid w:val="46B66EBC"/>
    <w:rsid w:val="46BF0120"/>
    <w:rsid w:val="46BF43F5"/>
    <w:rsid w:val="46C26F6B"/>
    <w:rsid w:val="46C32C37"/>
    <w:rsid w:val="46C46566"/>
    <w:rsid w:val="46C5CCAC"/>
    <w:rsid w:val="46CA89FC"/>
    <w:rsid w:val="46CD22B5"/>
    <w:rsid w:val="46D14754"/>
    <w:rsid w:val="46D1B698"/>
    <w:rsid w:val="46D67D71"/>
    <w:rsid w:val="46DAFB6A"/>
    <w:rsid w:val="46DE6EA4"/>
    <w:rsid w:val="46E2DB41"/>
    <w:rsid w:val="46E70B1A"/>
    <w:rsid w:val="46EFEFA7"/>
    <w:rsid w:val="46F8FEF2"/>
    <w:rsid w:val="46FE0D08"/>
    <w:rsid w:val="470196C5"/>
    <w:rsid w:val="470A7573"/>
    <w:rsid w:val="470C3223"/>
    <w:rsid w:val="4716FCA2"/>
    <w:rsid w:val="471C8C9F"/>
    <w:rsid w:val="47200051"/>
    <w:rsid w:val="4721ADDB"/>
    <w:rsid w:val="472A43C9"/>
    <w:rsid w:val="472B55B5"/>
    <w:rsid w:val="4733AC6F"/>
    <w:rsid w:val="47359330"/>
    <w:rsid w:val="47369918"/>
    <w:rsid w:val="473A5A32"/>
    <w:rsid w:val="4744D322"/>
    <w:rsid w:val="4745A870"/>
    <w:rsid w:val="47486205"/>
    <w:rsid w:val="474B7053"/>
    <w:rsid w:val="474BFBCB"/>
    <w:rsid w:val="474ECDA9"/>
    <w:rsid w:val="4753DDBE"/>
    <w:rsid w:val="47563805"/>
    <w:rsid w:val="475DECC2"/>
    <w:rsid w:val="475F686F"/>
    <w:rsid w:val="476434A3"/>
    <w:rsid w:val="4764B785"/>
    <w:rsid w:val="476625E0"/>
    <w:rsid w:val="4766C634"/>
    <w:rsid w:val="476EE3B8"/>
    <w:rsid w:val="4772A832"/>
    <w:rsid w:val="47786340"/>
    <w:rsid w:val="477B02B7"/>
    <w:rsid w:val="477DC97D"/>
    <w:rsid w:val="4788A1F5"/>
    <w:rsid w:val="478BDC3A"/>
    <w:rsid w:val="4794781E"/>
    <w:rsid w:val="47958BF0"/>
    <w:rsid w:val="4797E9BA"/>
    <w:rsid w:val="4798542C"/>
    <w:rsid w:val="47991134"/>
    <w:rsid w:val="479A8557"/>
    <w:rsid w:val="479C0C3B"/>
    <w:rsid w:val="47A8D345"/>
    <w:rsid w:val="47B1B32C"/>
    <w:rsid w:val="47B7C59D"/>
    <w:rsid w:val="47BE17D9"/>
    <w:rsid w:val="47C88767"/>
    <w:rsid w:val="47C8A4D3"/>
    <w:rsid w:val="47CF0F4F"/>
    <w:rsid w:val="47D51120"/>
    <w:rsid w:val="47D514F2"/>
    <w:rsid w:val="47DDE05F"/>
    <w:rsid w:val="47DF8B5A"/>
    <w:rsid w:val="47E04289"/>
    <w:rsid w:val="47E3CE8A"/>
    <w:rsid w:val="47E5CA49"/>
    <w:rsid w:val="47E9F20C"/>
    <w:rsid w:val="47EA2593"/>
    <w:rsid w:val="47EA754D"/>
    <w:rsid w:val="47EAC3D7"/>
    <w:rsid w:val="47F2120A"/>
    <w:rsid w:val="47FA9F29"/>
    <w:rsid w:val="47FAE95E"/>
    <w:rsid w:val="480040AE"/>
    <w:rsid w:val="4801773B"/>
    <w:rsid w:val="48025BB3"/>
    <w:rsid w:val="48089018"/>
    <w:rsid w:val="4816FE78"/>
    <w:rsid w:val="481888F9"/>
    <w:rsid w:val="481A4031"/>
    <w:rsid w:val="481CCDA2"/>
    <w:rsid w:val="481D0139"/>
    <w:rsid w:val="4825C527"/>
    <w:rsid w:val="48296DC4"/>
    <w:rsid w:val="482BFB19"/>
    <w:rsid w:val="482CDF0E"/>
    <w:rsid w:val="482F68F9"/>
    <w:rsid w:val="48315073"/>
    <w:rsid w:val="483396DF"/>
    <w:rsid w:val="4834A24A"/>
    <w:rsid w:val="4837DB63"/>
    <w:rsid w:val="4839FCA6"/>
    <w:rsid w:val="483A3E6F"/>
    <w:rsid w:val="483BE7A8"/>
    <w:rsid w:val="483C9291"/>
    <w:rsid w:val="483E7AB2"/>
    <w:rsid w:val="483F591C"/>
    <w:rsid w:val="484026B9"/>
    <w:rsid w:val="4842B3E7"/>
    <w:rsid w:val="484662DD"/>
    <w:rsid w:val="484B3CE6"/>
    <w:rsid w:val="484B61ED"/>
    <w:rsid w:val="48516F68"/>
    <w:rsid w:val="485E7184"/>
    <w:rsid w:val="48607C7B"/>
    <w:rsid w:val="48645EDF"/>
    <w:rsid w:val="48684AE4"/>
    <w:rsid w:val="4875744D"/>
    <w:rsid w:val="487CD252"/>
    <w:rsid w:val="487E5387"/>
    <w:rsid w:val="487F9F86"/>
    <w:rsid w:val="4880DE97"/>
    <w:rsid w:val="4886E655"/>
    <w:rsid w:val="4889100E"/>
    <w:rsid w:val="48895985"/>
    <w:rsid w:val="48909EB7"/>
    <w:rsid w:val="4891058E"/>
    <w:rsid w:val="4895AFDB"/>
    <w:rsid w:val="489BA6CC"/>
    <w:rsid w:val="489C00DB"/>
    <w:rsid w:val="489F76B4"/>
    <w:rsid w:val="48A63A29"/>
    <w:rsid w:val="48AE1EEE"/>
    <w:rsid w:val="48B93224"/>
    <w:rsid w:val="48BBBF95"/>
    <w:rsid w:val="48BFF78E"/>
    <w:rsid w:val="48C61534"/>
    <w:rsid w:val="48CA1252"/>
    <w:rsid w:val="48D2E312"/>
    <w:rsid w:val="48D535BB"/>
    <w:rsid w:val="48D8BBAE"/>
    <w:rsid w:val="48DFE42B"/>
    <w:rsid w:val="48E0B846"/>
    <w:rsid w:val="48E74AC6"/>
    <w:rsid w:val="48E9D4CA"/>
    <w:rsid w:val="48EF7734"/>
    <w:rsid w:val="48F01938"/>
    <w:rsid w:val="48F2758F"/>
    <w:rsid w:val="48F4A1AA"/>
    <w:rsid w:val="48F4F132"/>
    <w:rsid w:val="48F510BC"/>
    <w:rsid w:val="48FBA16A"/>
    <w:rsid w:val="4900B684"/>
    <w:rsid w:val="49032CBB"/>
    <w:rsid w:val="490E988D"/>
    <w:rsid w:val="490F3637"/>
    <w:rsid w:val="4912DE92"/>
    <w:rsid w:val="49187DA9"/>
    <w:rsid w:val="4918E3B7"/>
    <w:rsid w:val="4919634B"/>
    <w:rsid w:val="491B450A"/>
    <w:rsid w:val="491D4343"/>
    <w:rsid w:val="49244F78"/>
    <w:rsid w:val="4924A958"/>
    <w:rsid w:val="492594AA"/>
    <w:rsid w:val="49287FBE"/>
    <w:rsid w:val="492970FF"/>
    <w:rsid w:val="492C9509"/>
    <w:rsid w:val="492F7529"/>
    <w:rsid w:val="4931B405"/>
    <w:rsid w:val="4933D774"/>
    <w:rsid w:val="4937FE71"/>
    <w:rsid w:val="49391B66"/>
    <w:rsid w:val="493B3F74"/>
    <w:rsid w:val="493D2A36"/>
    <w:rsid w:val="493E0B87"/>
    <w:rsid w:val="4944D783"/>
    <w:rsid w:val="494BBE20"/>
    <w:rsid w:val="49513FA8"/>
    <w:rsid w:val="4952DCCB"/>
    <w:rsid w:val="49533F03"/>
    <w:rsid w:val="495665D2"/>
    <w:rsid w:val="495D5A90"/>
    <w:rsid w:val="495EBE93"/>
    <w:rsid w:val="496255CC"/>
    <w:rsid w:val="4965DFE5"/>
    <w:rsid w:val="496715FD"/>
    <w:rsid w:val="49686126"/>
    <w:rsid w:val="4969ABDA"/>
    <w:rsid w:val="49745C3B"/>
    <w:rsid w:val="497AF18F"/>
    <w:rsid w:val="497C6562"/>
    <w:rsid w:val="4982252C"/>
    <w:rsid w:val="4987BA3E"/>
    <w:rsid w:val="4990F8DD"/>
    <w:rsid w:val="4991D237"/>
    <w:rsid w:val="4999C4E3"/>
    <w:rsid w:val="4999E0ED"/>
    <w:rsid w:val="499D3739"/>
    <w:rsid w:val="499D56DA"/>
    <w:rsid w:val="49A2B5A0"/>
    <w:rsid w:val="49AA4D5B"/>
    <w:rsid w:val="49B53E92"/>
    <w:rsid w:val="49B790DF"/>
    <w:rsid w:val="49BA6135"/>
    <w:rsid w:val="49C1C416"/>
    <w:rsid w:val="49C2017F"/>
    <w:rsid w:val="49C38C80"/>
    <w:rsid w:val="49C6E7EC"/>
    <w:rsid w:val="49C9828E"/>
    <w:rsid w:val="49D019A1"/>
    <w:rsid w:val="49D604FE"/>
    <w:rsid w:val="49D6A295"/>
    <w:rsid w:val="49D72335"/>
    <w:rsid w:val="49D793DC"/>
    <w:rsid w:val="49DDFD18"/>
    <w:rsid w:val="49E27C74"/>
    <w:rsid w:val="49E4FE9B"/>
    <w:rsid w:val="49EAB4F9"/>
    <w:rsid w:val="49EB46BF"/>
    <w:rsid w:val="49F0F7F4"/>
    <w:rsid w:val="49F3E2C5"/>
    <w:rsid w:val="49F4EE65"/>
    <w:rsid w:val="49F671B5"/>
    <w:rsid w:val="49F91737"/>
    <w:rsid w:val="49FC87CE"/>
    <w:rsid w:val="49FCDBEB"/>
    <w:rsid w:val="4A019359"/>
    <w:rsid w:val="4A034AC7"/>
    <w:rsid w:val="4A05D971"/>
    <w:rsid w:val="4A0C6F4C"/>
    <w:rsid w:val="4A0CDD21"/>
    <w:rsid w:val="4A0DFE52"/>
    <w:rsid w:val="4A10ED2A"/>
    <w:rsid w:val="4A111FFB"/>
    <w:rsid w:val="4A140950"/>
    <w:rsid w:val="4A17117B"/>
    <w:rsid w:val="4A1C8ACB"/>
    <w:rsid w:val="4A1EB508"/>
    <w:rsid w:val="4A26C482"/>
    <w:rsid w:val="4A2C7E85"/>
    <w:rsid w:val="4A328266"/>
    <w:rsid w:val="4A3DB106"/>
    <w:rsid w:val="4A3E35C3"/>
    <w:rsid w:val="4A40E004"/>
    <w:rsid w:val="4A42CADD"/>
    <w:rsid w:val="4A4357EA"/>
    <w:rsid w:val="4A489706"/>
    <w:rsid w:val="4A4976DB"/>
    <w:rsid w:val="4A568B11"/>
    <w:rsid w:val="4A58D88F"/>
    <w:rsid w:val="4A5FA299"/>
    <w:rsid w:val="4A6091F2"/>
    <w:rsid w:val="4A6548FC"/>
    <w:rsid w:val="4A67FBC4"/>
    <w:rsid w:val="4A6A9525"/>
    <w:rsid w:val="4A6E98BE"/>
    <w:rsid w:val="4A6FC66D"/>
    <w:rsid w:val="4A718832"/>
    <w:rsid w:val="4A76745D"/>
    <w:rsid w:val="4A7AE173"/>
    <w:rsid w:val="4A7E077B"/>
    <w:rsid w:val="4A841569"/>
    <w:rsid w:val="4A857355"/>
    <w:rsid w:val="4A8A2B39"/>
    <w:rsid w:val="4A8C97B2"/>
    <w:rsid w:val="4A8CD674"/>
    <w:rsid w:val="4A8DD8C7"/>
    <w:rsid w:val="4A8FF412"/>
    <w:rsid w:val="4A930908"/>
    <w:rsid w:val="4A942E10"/>
    <w:rsid w:val="4A9A29CB"/>
    <w:rsid w:val="4A9AAA3B"/>
    <w:rsid w:val="4A9D4B20"/>
    <w:rsid w:val="4AA07075"/>
    <w:rsid w:val="4AA2AE03"/>
    <w:rsid w:val="4AA40A4D"/>
    <w:rsid w:val="4AA5FE34"/>
    <w:rsid w:val="4AA94986"/>
    <w:rsid w:val="4AB174B8"/>
    <w:rsid w:val="4AB25609"/>
    <w:rsid w:val="4ABD0A1D"/>
    <w:rsid w:val="4ABF675B"/>
    <w:rsid w:val="4AC13FA2"/>
    <w:rsid w:val="4ACB5B16"/>
    <w:rsid w:val="4AD3489C"/>
    <w:rsid w:val="4AD4389F"/>
    <w:rsid w:val="4AD6EA56"/>
    <w:rsid w:val="4AE2D402"/>
    <w:rsid w:val="4AE391A6"/>
    <w:rsid w:val="4AEA1946"/>
    <w:rsid w:val="4AF15CB2"/>
    <w:rsid w:val="4AF4393E"/>
    <w:rsid w:val="4AF65BB5"/>
    <w:rsid w:val="4AF9E10E"/>
    <w:rsid w:val="4AFE8C23"/>
    <w:rsid w:val="4AFF0340"/>
    <w:rsid w:val="4B031AAB"/>
    <w:rsid w:val="4B07EA1F"/>
    <w:rsid w:val="4B081775"/>
    <w:rsid w:val="4B0A8536"/>
    <w:rsid w:val="4B10E01E"/>
    <w:rsid w:val="4B14575D"/>
    <w:rsid w:val="4B1511B3"/>
    <w:rsid w:val="4B1727E6"/>
    <w:rsid w:val="4B1B1418"/>
    <w:rsid w:val="4B1E5022"/>
    <w:rsid w:val="4B1EAE67"/>
    <w:rsid w:val="4B207F7B"/>
    <w:rsid w:val="4B2136C0"/>
    <w:rsid w:val="4B228914"/>
    <w:rsid w:val="4B24AF0B"/>
    <w:rsid w:val="4B267206"/>
    <w:rsid w:val="4B27CAF1"/>
    <w:rsid w:val="4B2BE923"/>
    <w:rsid w:val="4B2FA3DA"/>
    <w:rsid w:val="4B36FFF5"/>
    <w:rsid w:val="4B3ABE82"/>
    <w:rsid w:val="4B40088B"/>
    <w:rsid w:val="4B4172A7"/>
    <w:rsid w:val="4B444A37"/>
    <w:rsid w:val="4B453D0D"/>
    <w:rsid w:val="4B4C4FCE"/>
    <w:rsid w:val="4B500C9F"/>
    <w:rsid w:val="4B52DB54"/>
    <w:rsid w:val="4B58B7DD"/>
    <w:rsid w:val="4B5A1369"/>
    <w:rsid w:val="4B5D0942"/>
    <w:rsid w:val="4B66C98D"/>
    <w:rsid w:val="4B6E1068"/>
    <w:rsid w:val="4B81C3DA"/>
    <w:rsid w:val="4B8228DB"/>
    <w:rsid w:val="4B84B940"/>
    <w:rsid w:val="4B856723"/>
    <w:rsid w:val="4B866414"/>
    <w:rsid w:val="4B87C2FF"/>
    <w:rsid w:val="4B885F4F"/>
    <w:rsid w:val="4B9027C0"/>
    <w:rsid w:val="4B91890F"/>
    <w:rsid w:val="4B92509E"/>
    <w:rsid w:val="4B92C7D1"/>
    <w:rsid w:val="4B958954"/>
    <w:rsid w:val="4B9A185F"/>
    <w:rsid w:val="4B9D93FE"/>
    <w:rsid w:val="4BA19860"/>
    <w:rsid w:val="4BA1A4B6"/>
    <w:rsid w:val="4BAC89DA"/>
    <w:rsid w:val="4BACADDD"/>
    <w:rsid w:val="4BB1DFC7"/>
    <w:rsid w:val="4BB3FED6"/>
    <w:rsid w:val="4BB619D9"/>
    <w:rsid w:val="4BBA6936"/>
    <w:rsid w:val="4BBE36C6"/>
    <w:rsid w:val="4BC29997"/>
    <w:rsid w:val="4BC66B52"/>
    <w:rsid w:val="4BC78417"/>
    <w:rsid w:val="4BC8AD12"/>
    <w:rsid w:val="4BC95904"/>
    <w:rsid w:val="4BD04DBF"/>
    <w:rsid w:val="4BD3080A"/>
    <w:rsid w:val="4BD47EE6"/>
    <w:rsid w:val="4BD62367"/>
    <w:rsid w:val="4BDA392B"/>
    <w:rsid w:val="4BDB6B0D"/>
    <w:rsid w:val="4BDF0F4E"/>
    <w:rsid w:val="4BE15271"/>
    <w:rsid w:val="4BE85E3D"/>
    <w:rsid w:val="4BEA8C9F"/>
    <w:rsid w:val="4BEF1EE3"/>
    <w:rsid w:val="4BEFF810"/>
    <w:rsid w:val="4BF1ECD0"/>
    <w:rsid w:val="4BFF8089"/>
    <w:rsid w:val="4BFFC823"/>
    <w:rsid w:val="4C02084E"/>
    <w:rsid w:val="4C07BCA5"/>
    <w:rsid w:val="4C098E17"/>
    <w:rsid w:val="4C0AC312"/>
    <w:rsid w:val="4C0BD9FF"/>
    <w:rsid w:val="4C0E5F1D"/>
    <w:rsid w:val="4C172938"/>
    <w:rsid w:val="4C1886AD"/>
    <w:rsid w:val="4C1F18A7"/>
    <w:rsid w:val="4C225E6C"/>
    <w:rsid w:val="4C23E9AE"/>
    <w:rsid w:val="4C2B9400"/>
    <w:rsid w:val="4C35A4B2"/>
    <w:rsid w:val="4C36E9DE"/>
    <w:rsid w:val="4C39F720"/>
    <w:rsid w:val="4C40CB3F"/>
    <w:rsid w:val="4C42480F"/>
    <w:rsid w:val="4C4274D4"/>
    <w:rsid w:val="4C449853"/>
    <w:rsid w:val="4C46D36E"/>
    <w:rsid w:val="4C497BC2"/>
    <w:rsid w:val="4C499D51"/>
    <w:rsid w:val="4C4B7BCD"/>
    <w:rsid w:val="4C57F240"/>
    <w:rsid w:val="4C5A0E3E"/>
    <w:rsid w:val="4C5A410F"/>
    <w:rsid w:val="4C5A7381"/>
    <w:rsid w:val="4C5AFEB6"/>
    <w:rsid w:val="4C5C7BB2"/>
    <w:rsid w:val="4C6702EA"/>
    <w:rsid w:val="4C7230BB"/>
    <w:rsid w:val="4C77EDF3"/>
    <w:rsid w:val="4C7917CA"/>
    <w:rsid w:val="4C8378D2"/>
    <w:rsid w:val="4C894E03"/>
    <w:rsid w:val="4C8BF348"/>
    <w:rsid w:val="4C8D5D83"/>
    <w:rsid w:val="4C8F6CE5"/>
    <w:rsid w:val="4CA0FE31"/>
    <w:rsid w:val="4CA5D0E3"/>
    <w:rsid w:val="4CA8EA81"/>
    <w:rsid w:val="4CAA0BC0"/>
    <w:rsid w:val="4CAC7776"/>
    <w:rsid w:val="4CACF06D"/>
    <w:rsid w:val="4CADE97E"/>
    <w:rsid w:val="4CB1407F"/>
    <w:rsid w:val="4CB3E3AC"/>
    <w:rsid w:val="4CB75F91"/>
    <w:rsid w:val="4CBB0EEB"/>
    <w:rsid w:val="4CCC10F1"/>
    <w:rsid w:val="4CD2BD95"/>
    <w:rsid w:val="4CD3B7F2"/>
    <w:rsid w:val="4CD6E76F"/>
    <w:rsid w:val="4CD8A5B5"/>
    <w:rsid w:val="4CD9046D"/>
    <w:rsid w:val="4CE0E2AD"/>
    <w:rsid w:val="4CEBCB35"/>
    <w:rsid w:val="4CEE6112"/>
    <w:rsid w:val="4CEEEE46"/>
    <w:rsid w:val="4CF60E98"/>
    <w:rsid w:val="4CFC5680"/>
    <w:rsid w:val="4D0B7F57"/>
    <w:rsid w:val="4D0BA196"/>
    <w:rsid w:val="4D0D3BA8"/>
    <w:rsid w:val="4D0DAD5E"/>
    <w:rsid w:val="4D107219"/>
    <w:rsid w:val="4D1326F2"/>
    <w:rsid w:val="4D15B463"/>
    <w:rsid w:val="4D17B091"/>
    <w:rsid w:val="4D1C9458"/>
    <w:rsid w:val="4D1CB357"/>
    <w:rsid w:val="4D21DC2D"/>
    <w:rsid w:val="4D269C85"/>
    <w:rsid w:val="4D27CFBC"/>
    <w:rsid w:val="4D293074"/>
    <w:rsid w:val="4D293D91"/>
    <w:rsid w:val="4D298C12"/>
    <w:rsid w:val="4D2B22E7"/>
    <w:rsid w:val="4D305E5C"/>
    <w:rsid w:val="4D33AA6C"/>
    <w:rsid w:val="4D343423"/>
    <w:rsid w:val="4D371648"/>
    <w:rsid w:val="4D39E1EB"/>
    <w:rsid w:val="4D39F5CC"/>
    <w:rsid w:val="4D3C27D1"/>
    <w:rsid w:val="4D3ED69D"/>
    <w:rsid w:val="4D400493"/>
    <w:rsid w:val="4D41497C"/>
    <w:rsid w:val="4D421AC9"/>
    <w:rsid w:val="4D487E3E"/>
    <w:rsid w:val="4D4AEAEA"/>
    <w:rsid w:val="4D598C55"/>
    <w:rsid w:val="4D5E1A81"/>
    <w:rsid w:val="4D624F96"/>
    <w:rsid w:val="4D641503"/>
    <w:rsid w:val="4D64DF62"/>
    <w:rsid w:val="4D6772B2"/>
    <w:rsid w:val="4D6A9F0C"/>
    <w:rsid w:val="4D6E0882"/>
    <w:rsid w:val="4D6EC603"/>
    <w:rsid w:val="4D7571DE"/>
    <w:rsid w:val="4D7A082D"/>
    <w:rsid w:val="4D7C0C9B"/>
    <w:rsid w:val="4D7DD4D8"/>
    <w:rsid w:val="4D7F7242"/>
    <w:rsid w:val="4D825386"/>
    <w:rsid w:val="4D839654"/>
    <w:rsid w:val="4D8F5D7B"/>
    <w:rsid w:val="4D9B3202"/>
    <w:rsid w:val="4DA19E6F"/>
    <w:rsid w:val="4DA3D228"/>
    <w:rsid w:val="4DA87CA0"/>
    <w:rsid w:val="4DABEA3D"/>
    <w:rsid w:val="4DADF879"/>
    <w:rsid w:val="4DB04907"/>
    <w:rsid w:val="4DB179B6"/>
    <w:rsid w:val="4DB4516D"/>
    <w:rsid w:val="4DB5BE09"/>
    <w:rsid w:val="4DB9457E"/>
    <w:rsid w:val="4DC196A2"/>
    <w:rsid w:val="4DC20515"/>
    <w:rsid w:val="4DC4973F"/>
    <w:rsid w:val="4DC580F2"/>
    <w:rsid w:val="4DCF15FA"/>
    <w:rsid w:val="4DCF2DE0"/>
    <w:rsid w:val="4DCFA480"/>
    <w:rsid w:val="4DD0B253"/>
    <w:rsid w:val="4DD299D8"/>
    <w:rsid w:val="4DD3F909"/>
    <w:rsid w:val="4DD45B3E"/>
    <w:rsid w:val="4DD5F104"/>
    <w:rsid w:val="4DD6F71B"/>
    <w:rsid w:val="4DDAC627"/>
    <w:rsid w:val="4DDC1FC5"/>
    <w:rsid w:val="4DE6435F"/>
    <w:rsid w:val="4DE651EA"/>
    <w:rsid w:val="4DE83B9D"/>
    <w:rsid w:val="4DEBF369"/>
    <w:rsid w:val="4DF038B7"/>
    <w:rsid w:val="4DF09E2A"/>
    <w:rsid w:val="4DF1D5DD"/>
    <w:rsid w:val="4DF8C755"/>
    <w:rsid w:val="4DF9FC7A"/>
    <w:rsid w:val="4DFBC7D8"/>
    <w:rsid w:val="4DFC464D"/>
    <w:rsid w:val="4DFE6341"/>
    <w:rsid w:val="4E010B74"/>
    <w:rsid w:val="4E03A2E4"/>
    <w:rsid w:val="4E050CB8"/>
    <w:rsid w:val="4E055D22"/>
    <w:rsid w:val="4E0778AB"/>
    <w:rsid w:val="4E09CF4A"/>
    <w:rsid w:val="4E0E166A"/>
    <w:rsid w:val="4E1548B3"/>
    <w:rsid w:val="4E1B92D3"/>
    <w:rsid w:val="4E201D8A"/>
    <w:rsid w:val="4E21587D"/>
    <w:rsid w:val="4E24B4C1"/>
    <w:rsid w:val="4E2552B1"/>
    <w:rsid w:val="4E2635C1"/>
    <w:rsid w:val="4E2E3BAD"/>
    <w:rsid w:val="4E2EFB7C"/>
    <w:rsid w:val="4E2FDB65"/>
    <w:rsid w:val="4E31AC7E"/>
    <w:rsid w:val="4E34762D"/>
    <w:rsid w:val="4E35D752"/>
    <w:rsid w:val="4E3823EA"/>
    <w:rsid w:val="4E3ED157"/>
    <w:rsid w:val="4E40B409"/>
    <w:rsid w:val="4E429A95"/>
    <w:rsid w:val="4E439ABD"/>
    <w:rsid w:val="4E48B666"/>
    <w:rsid w:val="4E4A7ED0"/>
    <w:rsid w:val="4E4B3B3E"/>
    <w:rsid w:val="4E4DF261"/>
    <w:rsid w:val="4E4FB315"/>
    <w:rsid w:val="4E519831"/>
    <w:rsid w:val="4E527B21"/>
    <w:rsid w:val="4E52D993"/>
    <w:rsid w:val="4E57734F"/>
    <w:rsid w:val="4E5E2586"/>
    <w:rsid w:val="4E5E3B2B"/>
    <w:rsid w:val="4E60138B"/>
    <w:rsid w:val="4E615F8E"/>
    <w:rsid w:val="4E654622"/>
    <w:rsid w:val="4E6A72B9"/>
    <w:rsid w:val="4E76A460"/>
    <w:rsid w:val="4E76C013"/>
    <w:rsid w:val="4E76FE6C"/>
    <w:rsid w:val="4E799C99"/>
    <w:rsid w:val="4E7D7260"/>
    <w:rsid w:val="4E82A894"/>
    <w:rsid w:val="4E868822"/>
    <w:rsid w:val="4E8815FB"/>
    <w:rsid w:val="4E89F40A"/>
    <w:rsid w:val="4E8D0D47"/>
    <w:rsid w:val="4E8D97EC"/>
    <w:rsid w:val="4E90322D"/>
    <w:rsid w:val="4E91A356"/>
    <w:rsid w:val="4E92CE82"/>
    <w:rsid w:val="4E930E60"/>
    <w:rsid w:val="4E958DDE"/>
    <w:rsid w:val="4E95EB29"/>
    <w:rsid w:val="4E98124B"/>
    <w:rsid w:val="4E9871C6"/>
    <w:rsid w:val="4E9BC7A8"/>
    <w:rsid w:val="4EA37D1B"/>
    <w:rsid w:val="4EA5A6C2"/>
    <w:rsid w:val="4EA5B12A"/>
    <w:rsid w:val="4EA9B9D0"/>
    <w:rsid w:val="4EAF92A3"/>
    <w:rsid w:val="4EB0E7DA"/>
    <w:rsid w:val="4EB395CE"/>
    <w:rsid w:val="4EB5464E"/>
    <w:rsid w:val="4EB7BBA0"/>
    <w:rsid w:val="4EB94F7A"/>
    <w:rsid w:val="4EBA0AC9"/>
    <w:rsid w:val="4EBCAFB1"/>
    <w:rsid w:val="4EBD2FAF"/>
    <w:rsid w:val="4EBE32FE"/>
    <w:rsid w:val="4EC50FCD"/>
    <w:rsid w:val="4EC71A43"/>
    <w:rsid w:val="4ECC5FCD"/>
    <w:rsid w:val="4ECF8E82"/>
    <w:rsid w:val="4ED2E6A9"/>
    <w:rsid w:val="4ED5291C"/>
    <w:rsid w:val="4ED93ABD"/>
    <w:rsid w:val="4EE258D0"/>
    <w:rsid w:val="4EE44E9F"/>
    <w:rsid w:val="4EE78442"/>
    <w:rsid w:val="4EE864AB"/>
    <w:rsid w:val="4EE98559"/>
    <w:rsid w:val="4EE9EA9C"/>
    <w:rsid w:val="4EEB910A"/>
    <w:rsid w:val="4EF18775"/>
    <w:rsid w:val="4EFA9BFA"/>
    <w:rsid w:val="4EFC26ED"/>
    <w:rsid w:val="4EFF8966"/>
    <w:rsid w:val="4F0001C4"/>
    <w:rsid w:val="4F017D8D"/>
    <w:rsid w:val="4F01A6A0"/>
    <w:rsid w:val="4F04F9CB"/>
    <w:rsid w:val="4F0658B9"/>
    <w:rsid w:val="4F07C786"/>
    <w:rsid w:val="4F098357"/>
    <w:rsid w:val="4F0A8EDD"/>
    <w:rsid w:val="4F0D95B5"/>
    <w:rsid w:val="4F102191"/>
    <w:rsid w:val="4F1399DF"/>
    <w:rsid w:val="4F197DFB"/>
    <w:rsid w:val="4F1F4C27"/>
    <w:rsid w:val="4F2793BC"/>
    <w:rsid w:val="4F27B35D"/>
    <w:rsid w:val="4F28E7D2"/>
    <w:rsid w:val="4F296D82"/>
    <w:rsid w:val="4F299FF4"/>
    <w:rsid w:val="4F30AC53"/>
    <w:rsid w:val="4F3AB915"/>
    <w:rsid w:val="4F3D7CD2"/>
    <w:rsid w:val="4F3D8E28"/>
    <w:rsid w:val="4F43AFAD"/>
    <w:rsid w:val="4F441130"/>
    <w:rsid w:val="4F456867"/>
    <w:rsid w:val="4F486A86"/>
    <w:rsid w:val="4F4BCCEE"/>
    <w:rsid w:val="4F4FD9CD"/>
    <w:rsid w:val="4F51FD9B"/>
    <w:rsid w:val="4F5354D2"/>
    <w:rsid w:val="4F53BA5B"/>
    <w:rsid w:val="4F5643C6"/>
    <w:rsid w:val="4F591545"/>
    <w:rsid w:val="4F5EF247"/>
    <w:rsid w:val="4F62C474"/>
    <w:rsid w:val="4F6D9380"/>
    <w:rsid w:val="4F6EBF5A"/>
    <w:rsid w:val="4F717372"/>
    <w:rsid w:val="4F720912"/>
    <w:rsid w:val="4F7508E6"/>
    <w:rsid w:val="4F78F885"/>
    <w:rsid w:val="4F7C7456"/>
    <w:rsid w:val="4F7D7718"/>
    <w:rsid w:val="4F7FD34F"/>
    <w:rsid w:val="4F832A0E"/>
    <w:rsid w:val="4F9025BB"/>
    <w:rsid w:val="4F911CED"/>
    <w:rsid w:val="4F93108C"/>
    <w:rsid w:val="4F9481CE"/>
    <w:rsid w:val="4F95ADD7"/>
    <w:rsid w:val="4F9B5EAC"/>
    <w:rsid w:val="4FA20668"/>
    <w:rsid w:val="4FA6550D"/>
    <w:rsid w:val="4FAF6639"/>
    <w:rsid w:val="4FB26143"/>
    <w:rsid w:val="4FB4E8B6"/>
    <w:rsid w:val="4FB87DB0"/>
    <w:rsid w:val="4FBA71FB"/>
    <w:rsid w:val="4FBD1F12"/>
    <w:rsid w:val="4FC602FD"/>
    <w:rsid w:val="4FC82347"/>
    <w:rsid w:val="4FCA8E5E"/>
    <w:rsid w:val="4FCF03EA"/>
    <w:rsid w:val="4FD3B14C"/>
    <w:rsid w:val="4FD3D35E"/>
    <w:rsid w:val="4FD64BE0"/>
    <w:rsid w:val="4FDCC95D"/>
    <w:rsid w:val="4FE100A1"/>
    <w:rsid w:val="4FE33512"/>
    <w:rsid w:val="4FE380C0"/>
    <w:rsid w:val="4FE4D073"/>
    <w:rsid w:val="4FE58A40"/>
    <w:rsid w:val="4FE61789"/>
    <w:rsid w:val="4FE75B16"/>
    <w:rsid w:val="4FE7BC5F"/>
    <w:rsid w:val="4FE88290"/>
    <w:rsid w:val="4FEC5344"/>
    <w:rsid w:val="4FF1605F"/>
    <w:rsid w:val="4FF24E8F"/>
    <w:rsid w:val="4FF7BFA4"/>
    <w:rsid w:val="4FF87772"/>
    <w:rsid w:val="4FF9E342"/>
    <w:rsid w:val="4FF9F46E"/>
    <w:rsid w:val="4FFBA292"/>
    <w:rsid w:val="50000CA5"/>
    <w:rsid w:val="50014465"/>
    <w:rsid w:val="5003DBAB"/>
    <w:rsid w:val="50069519"/>
    <w:rsid w:val="5007C6BE"/>
    <w:rsid w:val="5009B249"/>
    <w:rsid w:val="50103376"/>
    <w:rsid w:val="50109143"/>
    <w:rsid w:val="50162538"/>
    <w:rsid w:val="50185018"/>
    <w:rsid w:val="501BC61E"/>
    <w:rsid w:val="501CE733"/>
    <w:rsid w:val="501E7815"/>
    <w:rsid w:val="5023BCE9"/>
    <w:rsid w:val="50254223"/>
    <w:rsid w:val="50259A70"/>
    <w:rsid w:val="502CB077"/>
    <w:rsid w:val="502E540F"/>
    <w:rsid w:val="50315FA9"/>
    <w:rsid w:val="503236CF"/>
    <w:rsid w:val="5034C440"/>
    <w:rsid w:val="50367586"/>
    <w:rsid w:val="5038120F"/>
    <w:rsid w:val="503BD13B"/>
    <w:rsid w:val="503C6612"/>
    <w:rsid w:val="503F19DF"/>
    <w:rsid w:val="504102EB"/>
    <w:rsid w:val="5042CB36"/>
    <w:rsid w:val="504301F4"/>
    <w:rsid w:val="5044B7FA"/>
    <w:rsid w:val="5044E979"/>
    <w:rsid w:val="5046E88E"/>
    <w:rsid w:val="504A07C2"/>
    <w:rsid w:val="504E01CD"/>
    <w:rsid w:val="505183D0"/>
    <w:rsid w:val="50534400"/>
    <w:rsid w:val="5059E06B"/>
    <w:rsid w:val="505C10FF"/>
    <w:rsid w:val="50697D3D"/>
    <w:rsid w:val="50753D8D"/>
    <w:rsid w:val="50763DE2"/>
    <w:rsid w:val="50772DBE"/>
    <w:rsid w:val="5077583C"/>
    <w:rsid w:val="50789C32"/>
    <w:rsid w:val="507F7DA6"/>
    <w:rsid w:val="5081099A"/>
    <w:rsid w:val="508A6FD0"/>
    <w:rsid w:val="508D3F8B"/>
    <w:rsid w:val="50936D56"/>
    <w:rsid w:val="50943611"/>
    <w:rsid w:val="50949651"/>
    <w:rsid w:val="50968695"/>
    <w:rsid w:val="509B38AE"/>
    <w:rsid w:val="50A2643E"/>
    <w:rsid w:val="50A636B1"/>
    <w:rsid w:val="50A7754C"/>
    <w:rsid w:val="50A96566"/>
    <w:rsid w:val="50AB2EC6"/>
    <w:rsid w:val="50ADE004"/>
    <w:rsid w:val="50B22011"/>
    <w:rsid w:val="50BB4035"/>
    <w:rsid w:val="50BC9597"/>
    <w:rsid w:val="50BDD04B"/>
    <w:rsid w:val="50BE77E7"/>
    <w:rsid w:val="50C2D56B"/>
    <w:rsid w:val="50C7EB48"/>
    <w:rsid w:val="50CC8D84"/>
    <w:rsid w:val="50D68973"/>
    <w:rsid w:val="50D9D8A8"/>
    <w:rsid w:val="50DBA5FE"/>
    <w:rsid w:val="50DCA5A0"/>
    <w:rsid w:val="50DFE1A0"/>
    <w:rsid w:val="50E0CA97"/>
    <w:rsid w:val="50EB5BC6"/>
    <w:rsid w:val="50ED60E6"/>
    <w:rsid w:val="50EE2D5B"/>
    <w:rsid w:val="50EFAF9F"/>
    <w:rsid w:val="50F0CEC6"/>
    <w:rsid w:val="50F5A59F"/>
    <w:rsid w:val="50FE9EE4"/>
    <w:rsid w:val="50FF968D"/>
    <w:rsid w:val="51019212"/>
    <w:rsid w:val="510D1C7C"/>
    <w:rsid w:val="510DF378"/>
    <w:rsid w:val="51121EB9"/>
    <w:rsid w:val="5117F851"/>
    <w:rsid w:val="511815AA"/>
    <w:rsid w:val="511CBD48"/>
    <w:rsid w:val="5120F471"/>
    <w:rsid w:val="51232A5E"/>
    <w:rsid w:val="51278491"/>
    <w:rsid w:val="5127BFE7"/>
    <w:rsid w:val="512B5888"/>
    <w:rsid w:val="512ED884"/>
    <w:rsid w:val="51301601"/>
    <w:rsid w:val="5130E494"/>
    <w:rsid w:val="51329A83"/>
    <w:rsid w:val="5133B3B8"/>
    <w:rsid w:val="5136C60A"/>
    <w:rsid w:val="513D4CD0"/>
    <w:rsid w:val="5141DFAE"/>
    <w:rsid w:val="5142EC26"/>
    <w:rsid w:val="5144CA19"/>
    <w:rsid w:val="5144EBEE"/>
    <w:rsid w:val="51468130"/>
    <w:rsid w:val="515212CC"/>
    <w:rsid w:val="51543231"/>
    <w:rsid w:val="5157DC87"/>
    <w:rsid w:val="515A80A6"/>
    <w:rsid w:val="515BEFB7"/>
    <w:rsid w:val="5161F001"/>
    <w:rsid w:val="5163D0F7"/>
    <w:rsid w:val="51685F66"/>
    <w:rsid w:val="516B2BD5"/>
    <w:rsid w:val="516BAEF4"/>
    <w:rsid w:val="516FBA35"/>
    <w:rsid w:val="5170EBD2"/>
    <w:rsid w:val="51717F9A"/>
    <w:rsid w:val="5171E970"/>
    <w:rsid w:val="51733A2C"/>
    <w:rsid w:val="517ACB72"/>
    <w:rsid w:val="5184C9A6"/>
    <w:rsid w:val="518BBAAF"/>
    <w:rsid w:val="5194EA2B"/>
    <w:rsid w:val="5198AC76"/>
    <w:rsid w:val="519B1E28"/>
    <w:rsid w:val="519B55AE"/>
    <w:rsid w:val="51AC0985"/>
    <w:rsid w:val="51ACF708"/>
    <w:rsid w:val="51ACF8C8"/>
    <w:rsid w:val="51B04559"/>
    <w:rsid w:val="51BC0BCB"/>
    <w:rsid w:val="51BDD72F"/>
    <w:rsid w:val="51C33404"/>
    <w:rsid w:val="51C411BB"/>
    <w:rsid w:val="51CB208F"/>
    <w:rsid w:val="51CCA492"/>
    <w:rsid w:val="51CDAE86"/>
    <w:rsid w:val="51D85B29"/>
    <w:rsid w:val="51D924E7"/>
    <w:rsid w:val="51D94816"/>
    <w:rsid w:val="51DCF11F"/>
    <w:rsid w:val="51DCF773"/>
    <w:rsid w:val="51DD97AB"/>
    <w:rsid w:val="51E11D02"/>
    <w:rsid w:val="51EAA8BB"/>
    <w:rsid w:val="51ECA895"/>
    <w:rsid w:val="51F0555D"/>
    <w:rsid w:val="51F13707"/>
    <w:rsid w:val="51F58380"/>
    <w:rsid w:val="51F59D02"/>
    <w:rsid w:val="51F6BE17"/>
    <w:rsid w:val="51F82EA6"/>
    <w:rsid w:val="51F85A71"/>
    <w:rsid w:val="51FBA9D8"/>
    <w:rsid w:val="51FCAB63"/>
    <w:rsid w:val="51FEF332"/>
    <w:rsid w:val="51FF7154"/>
    <w:rsid w:val="52003E0D"/>
    <w:rsid w:val="52019BFA"/>
    <w:rsid w:val="520C6362"/>
    <w:rsid w:val="520D32BB"/>
    <w:rsid w:val="520DC59F"/>
    <w:rsid w:val="52104ABB"/>
    <w:rsid w:val="5212A611"/>
    <w:rsid w:val="52183221"/>
    <w:rsid w:val="5218F0C3"/>
    <w:rsid w:val="521A6D4D"/>
    <w:rsid w:val="521ACF3F"/>
    <w:rsid w:val="521BB24F"/>
    <w:rsid w:val="52202460"/>
    <w:rsid w:val="52222452"/>
    <w:rsid w:val="522613F1"/>
    <w:rsid w:val="52287BCA"/>
    <w:rsid w:val="522D1AE4"/>
    <w:rsid w:val="522DF7FF"/>
    <w:rsid w:val="52333037"/>
    <w:rsid w:val="52335BF1"/>
    <w:rsid w:val="52336DA3"/>
    <w:rsid w:val="523A4D23"/>
    <w:rsid w:val="523E32F4"/>
    <w:rsid w:val="523E705D"/>
    <w:rsid w:val="523F7504"/>
    <w:rsid w:val="523FFB5E"/>
    <w:rsid w:val="52438AF9"/>
    <w:rsid w:val="5243D9EE"/>
    <w:rsid w:val="5245F16C"/>
    <w:rsid w:val="524857CC"/>
    <w:rsid w:val="524B343F"/>
    <w:rsid w:val="524C4D47"/>
    <w:rsid w:val="524E29FD"/>
    <w:rsid w:val="52571FBA"/>
    <w:rsid w:val="525A4CF6"/>
    <w:rsid w:val="525FEF47"/>
    <w:rsid w:val="5266BA67"/>
    <w:rsid w:val="52696CDE"/>
    <w:rsid w:val="526B3DB1"/>
    <w:rsid w:val="526C63C2"/>
    <w:rsid w:val="526FBB67"/>
    <w:rsid w:val="52731364"/>
    <w:rsid w:val="5274856C"/>
    <w:rsid w:val="5277D37C"/>
    <w:rsid w:val="527831C1"/>
    <w:rsid w:val="5278955C"/>
    <w:rsid w:val="52791D10"/>
    <w:rsid w:val="527A1258"/>
    <w:rsid w:val="527E5774"/>
    <w:rsid w:val="52814C30"/>
    <w:rsid w:val="528956B0"/>
    <w:rsid w:val="528DEE54"/>
    <w:rsid w:val="528FB016"/>
    <w:rsid w:val="5290782E"/>
    <w:rsid w:val="5291A5BD"/>
    <w:rsid w:val="529B7D5F"/>
    <w:rsid w:val="529EB920"/>
    <w:rsid w:val="52A1C22C"/>
    <w:rsid w:val="52A592DE"/>
    <w:rsid w:val="52A6C02D"/>
    <w:rsid w:val="52A9FC4A"/>
    <w:rsid w:val="52AC3C0F"/>
    <w:rsid w:val="52B4E22A"/>
    <w:rsid w:val="52B57CE2"/>
    <w:rsid w:val="52BE886A"/>
    <w:rsid w:val="52C4B094"/>
    <w:rsid w:val="52C737CA"/>
    <w:rsid w:val="52D04692"/>
    <w:rsid w:val="52D1EF59"/>
    <w:rsid w:val="52D394BB"/>
    <w:rsid w:val="52D50D95"/>
    <w:rsid w:val="52D875C8"/>
    <w:rsid w:val="52E80832"/>
    <w:rsid w:val="52ECAC19"/>
    <w:rsid w:val="52F076A6"/>
    <w:rsid w:val="52F4FB8F"/>
    <w:rsid w:val="52F5EE06"/>
    <w:rsid w:val="52F7232E"/>
    <w:rsid w:val="52F89103"/>
    <w:rsid w:val="53040D29"/>
    <w:rsid w:val="5305A03D"/>
    <w:rsid w:val="5309A783"/>
    <w:rsid w:val="530EFA89"/>
    <w:rsid w:val="5316680F"/>
    <w:rsid w:val="53174609"/>
    <w:rsid w:val="53192160"/>
    <w:rsid w:val="53235C8E"/>
    <w:rsid w:val="53241A78"/>
    <w:rsid w:val="53245F12"/>
    <w:rsid w:val="53249ED9"/>
    <w:rsid w:val="5326D69B"/>
    <w:rsid w:val="5329CBF3"/>
    <w:rsid w:val="532A664F"/>
    <w:rsid w:val="532AA34F"/>
    <w:rsid w:val="532CCBE3"/>
    <w:rsid w:val="532D8C6B"/>
    <w:rsid w:val="53318404"/>
    <w:rsid w:val="5332EDFF"/>
    <w:rsid w:val="5335F84F"/>
    <w:rsid w:val="5336F52D"/>
    <w:rsid w:val="533708A0"/>
    <w:rsid w:val="53378B3C"/>
    <w:rsid w:val="53392835"/>
    <w:rsid w:val="53436591"/>
    <w:rsid w:val="5345565B"/>
    <w:rsid w:val="534CF66C"/>
    <w:rsid w:val="5351E72C"/>
    <w:rsid w:val="5355E27A"/>
    <w:rsid w:val="535F3B7D"/>
    <w:rsid w:val="53625A92"/>
    <w:rsid w:val="5363FB8A"/>
    <w:rsid w:val="536488BE"/>
    <w:rsid w:val="536E1FC3"/>
    <w:rsid w:val="5373259A"/>
    <w:rsid w:val="5376D372"/>
    <w:rsid w:val="5379809A"/>
    <w:rsid w:val="537C3260"/>
    <w:rsid w:val="5380E257"/>
    <w:rsid w:val="53846437"/>
    <w:rsid w:val="53857FB1"/>
    <w:rsid w:val="53860C91"/>
    <w:rsid w:val="538C2524"/>
    <w:rsid w:val="539207FF"/>
    <w:rsid w:val="5394AE69"/>
    <w:rsid w:val="539E2397"/>
    <w:rsid w:val="539EE577"/>
    <w:rsid w:val="53A0EC13"/>
    <w:rsid w:val="53A8BFA8"/>
    <w:rsid w:val="53AA5448"/>
    <w:rsid w:val="53AB0D95"/>
    <w:rsid w:val="53AD430C"/>
    <w:rsid w:val="53B0C78B"/>
    <w:rsid w:val="53B398C8"/>
    <w:rsid w:val="53B40566"/>
    <w:rsid w:val="53B6BE8E"/>
    <w:rsid w:val="53BF4953"/>
    <w:rsid w:val="53C3091C"/>
    <w:rsid w:val="53C746AF"/>
    <w:rsid w:val="53C81AC7"/>
    <w:rsid w:val="53C89BCE"/>
    <w:rsid w:val="53CAB1DA"/>
    <w:rsid w:val="53CB55C6"/>
    <w:rsid w:val="53CBFA11"/>
    <w:rsid w:val="53D05C79"/>
    <w:rsid w:val="53D873F4"/>
    <w:rsid w:val="53D9104F"/>
    <w:rsid w:val="53DC9056"/>
    <w:rsid w:val="53DF6D92"/>
    <w:rsid w:val="53E1813D"/>
    <w:rsid w:val="53E1E548"/>
    <w:rsid w:val="53E54CDC"/>
    <w:rsid w:val="53F2E0F7"/>
    <w:rsid w:val="53F4A623"/>
    <w:rsid w:val="53F4D111"/>
    <w:rsid w:val="53F7F2BA"/>
    <w:rsid w:val="53F80E05"/>
    <w:rsid w:val="53FC244F"/>
    <w:rsid w:val="53FCFDD9"/>
    <w:rsid w:val="53FF436D"/>
    <w:rsid w:val="5402FD2D"/>
    <w:rsid w:val="540FCD23"/>
    <w:rsid w:val="540FE1E6"/>
    <w:rsid w:val="54118C15"/>
    <w:rsid w:val="5413D450"/>
    <w:rsid w:val="54162E40"/>
    <w:rsid w:val="541809D8"/>
    <w:rsid w:val="54184741"/>
    <w:rsid w:val="54199F71"/>
    <w:rsid w:val="5419D242"/>
    <w:rsid w:val="541A5193"/>
    <w:rsid w:val="541B6F0B"/>
    <w:rsid w:val="541DE6DA"/>
    <w:rsid w:val="541ED58E"/>
    <w:rsid w:val="54212FBB"/>
    <w:rsid w:val="5422F6EF"/>
    <w:rsid w:val="5423D09D"/>
    <w:rsid w:val="54274BCE"/>
    <w:rsid w:val="542DDA25"/>
    <w:rsid w:val="5434966D"/>
    <w:rsid w:val="5434FE81"/>
    <w:rsid w:val="5435E98D"/>
    <w:rsid w:val="543B6EF2"/>
    <w:rsid w:val="543C5C86"/>
    <w:rsid w:val="544B9F1F"/>
    <w:rsid w:val="544BBC08"/>
    <w:rsid w:val="544F1CC6"/>
    <w:rsid w:val="5451B472"/>
    <w:rsid w:val="5459E5D9"/>
    <w:rsid w:val="545B6B00"/>
    <w:rsid w:val="545EF9CB"/>
    <w:rsid w:val="546391F5"/>
    <w:rsid w:val="54669128"/>
    <w:rsid w:val="546D2C07"/>
    <w:rsid w:val="546DCF54"/>
    <w:rsid w:val="546DEFA7"/>
    <w:rsid w:val="5472E6F8"/>
    <w:rsid w:val="5477AF0D"/>
    <w:rsid w:val="54798D5C"/>
    <w:rsid w:val="547E583E"/>
    <w:rsid w:val="54867A97"/>
    <w:rsid w:val="54868370"/>
    <w:rsid w:val="548D2B3F"/>
    <w:rsid w:val="549453E8"/>
    <w:rsid w:val="549583E7"/>
    <w:rsid w:val="549BB405"/>
    <w:rsid w:val="54A3C020"/>
    <w:rsid w:val="54A3F0BA"/>
    <w:rsid w:val="54A8B29C"/>
    <w:rsid w:val="54A9C0AD"/>
    <w:rsid w:val="54AB4804"/>
    <w:rsid w:val="54AC8CC0"/>
    <w:rsid w:val="54ACBC27"/>
    <w:rsid w:val="54ACE9E0"/>
    <w:rsid w:val="54AFDEF2"/>
    <w:rsid w:val="54B0EF38"/>
    <w:rsid w:val="54B358BC"/>
    <w:rsid w:val="54BB6623"/>
    <w:rsid w:val="54C0BB5D"/>
    <w:rsid w:val="54CB5229"/>
    <w:rsid w:val="54CF5536"/>
    <w:rsid w:val="54D19376"/>
    <w:rsid w:val="54D267E7"/>
    <w:rsid w:val="54D38029"/>
    <w:rsid w:val="54D44D3D"/>
    <w:rsid w:val="54D64538"/>
    <w:rsid w:val="54D67D1C"/>
    <w:rsid w:val="54D69554"/>
    <w:rsid w:val="54DB9775"/>
    <w:rsid w:val="54DCE927"/>
    <w:rsid w:val="54E3FF6E"/>
    <w:rsid w:val="54EDBC33"/>
    <w:rsid w:val="54FD32A6"/>
    <w:rsid w:val="5504055F"/>
    <w:rsid w:val="55086226"/>
    <w:rsid w:val="550D96F1"/>
    <w:rsid w:val="550E71E0"/>
    <w:rsid w:val="55104918"/>
    <w:rsid w:val="5515CDF4"/>
    <w:rsid w:val="5516F71C"/>
    <w:rsid w:val="55170250"/>
    <w:rsid w:val="55180A51"/>
    <w:rsid w:val="5518860D"/>
    <w:rsid w:val="551AA31A"/>
    <w:rsid w:val="551AAD98"/>
    <w:rsid w:val="551C5F17"/>
    <w:rsid w:val="551C8BBE"/>
    <w:rsid w:val="5520D516"/>
    <w:rsid w:val="5523FBFE"/>
    <w:rsid w:val="5528E654"/>
    <w:rsid w:val="553149B7"/>
    <w:rsid w:val="55324A29"/>
    <w:rsid w:val="55324A2C"/>
    <w:rsid w:val="553556A8"/>
    <w:rsid w:val="553803C7"/>
    <w:rsid w:val="55397225"/>
    <w:rsid w:val="553D1B26"/>
    <w:rsid w:val="553D9BCE"/>
    <w:rsid w:val="553E5FA2"/>
    <w:rsid w:val="553EB3A3"/>
    <w:rsid w:val="5540182F"/>
    <w:rsid w:val="5549CF58"/>
    <w:rsid w:val="554CFC7E"/>
    <w:rsid w:val="5552E11B"/>
    <w:rsid w:val="55551493"/>
    <w:rsid w:val="555743EC"/>
    <w:rsid w:val="555C5E5B"/>
    <w:rsid w:val="555FCAEC"/>
    <w:rsid w:val="5562D584"/>
    <w:rsid w:val="556697C7"/>
    <w:rsid w:val="556A9D1F"/>
    <w:rsid w:val="556B5D24"/>
    <w:rsid w:val="5570561E"/>
    <w:rsid w:val="557379AF"/>
    <w:rsid w:val="55764B66"/>
    <w:rsid w:val="5577C4C3"/>
    <w:rsid w:val="557A9443"/>
    <w:rsid w:val="557ED60B"/>
    <w:rsid w:val="557FA134"/>
    <w:rsid w:val="5581C271"/>
    <w:rsid w:val="5582A5F4"/>
    <w:rsid w:val="5583A57F"/>
    <w:rsid w:val="55858643"/>
    <w:rsid w:val="558CD2AF"/>
    <w:rsid w:val="558F75EF"/>
    <w:rsid w:val="55928FD1"/>
    <w:rsid w:val="5597B869"/>
    <w:rsid w:val="559A0AB9"/>
    <w:rsid w:val="559C94A4"/>
    <w:rsid w:val="559D2E34"/>
    <w:rsid w:val="559E575C"/>
    <w:rsid w:val="559ECD8E"/>
    <w:rsid w:val="55A272B2"/>
    <w:rsid w:val="55A7735D"/>
    <w:rsid w:val="55ABB247"/>
    <w:rsid w:val="55AC1CCF"/>
    <w:rsid w:val="55B34925"/>
    <w:rsid w:val="55B34AA4"/>
    <w:rsid w:val="55B59E86"/>
    <w:rsid w:val="55BE574C"/>
    <w:rsid w:val="55BE7309"/>
    <w:rsid w:val="55C9DE76"/>
    <w:rsid w:val="55CA0EE9"/>
    <w:rsid w:val="55CCFE99"/>
    <w:rsid w:val="55CEB1C1"/>
    <w:rsid w:val="55CF6017"/>
    <w:rsid w:val="55D2DFD6"/>
    <w:rsid w:val="55D5FB33"/>
    <w:rsid w:val="55D69990"/>
    <w:rsid w:val="55DB31D3"/>
    <w:rsid w:val="55DC2992"/>
    <w:rsid w:val="55DE07F8"/>
    <w:rsid w:val="55DFE634"/>
    <w:rsid w:val="55E14E40"/>
    <w:rsid w:val="55E70DEA"/>
    <w:rsid w:val="55EBF2EA"/>
    <w:rsid w:val="55F845F3"/>
    <w:rsid w:val="55F87D4E"/>
    <w:rsid w:val="55FA04E5"/>
    <w:rsid w:val="55FE754B"/>
    <w:rsid w:val="5602AF49"/>
    <w:rsid w:val="56062A7B"/>
    <w:rsid w:val="56136B04"/>
    <w:rsid w:val="561CB114"/>
    <w:rsid w:val="561EAB6D"/>
    <w:rsid w:val="561FF5F1"/>
    <w:rsid w:val="562247FE"/>
    <w:rsid w:val="5625005A"/>
    <w:rsid w:val="5625155D"/>
    <w:rsid w:val="5626D768"/>
    <w:rsid w:val="562CA474"/>
    <w:rsid w:val="56301CB9"/>
    <w:rsid w:val="5633A169"/>
    <w:rsid w:val="563A15DE"/>
    <w:rsid w:val="563CD511"/>
    <w:rsid w:val="564A2654"/>
    <w:rsid w:val="564B08E1"/>
    <w:rsid w:val="564B84D8"/>
    <w:rsid w:val="564CDD19"/>
    <w:rsid w:val="565066B1"/>
    <w:rsid w:val="5655A07B"/>
    <w:rsid w:val="565909B8"/>
    <w:rsid w:val="5662BA77"/>
    <w:rsid w:val="566495B5"/>
    <w:rsid w:val="566F4430"/>
    <w:rsid w:val="56734899"/>
    <w:rsid w:val="5674ED26"/>
    <w:rsid w:val="567B8C88"/>
    <w:rsid w:val="567D8F98"/>
    <w:rsid w:val="5681AD47"/>
    <w:rsid w:val="56851EE8"/>
    <w:rsid w:val="5686C0C4"/>
    <w:rsid w:val="568BE909"/>
    <w:rsid w:val="56910A4D"/>
    <w:rsid w:val="5693FFA5"/>
    <w:rsid w:val="56943A93"/>
    <w:rsid w:val="569AD203"/>
    <w:rsid w:val="569AEA49"/>
    <w:rsid w:val="569B0F6C"/>
    <w:rsid w:val="569B50A7"/>
    <w:rsid w:val="569B9720"/>
    <w:rsid w:val="56A038F4"/>
    <w:rsid w:val="56A24EE4"/>
    <w:rsid w:val="56A2A49F"/>
    <w:rsid w:val="56AAF970"/>
    <w:rsid w:val="56B0212F"/>
    <w:rsid w:val="56B6C00B"/>
    <w:rsid w:val="56B72042"/>
    <w:rsid w:val="56B7A847"/>
    <w:rsid w:val="56B7CA75"/>
    <w:rsid w:val="56BAD107"/>
    <w:rsid w:val="56BCB458"/>
    <w:rsid w:val="56BE3683"/>
    <w:rsid w:val="56C5C320"/>
    <w:rsid w:val="56C80DE9"/>
    <w:rsid w:val="56CDF256"/>
    <w:rsid w:val="56D18548"/>
    <w:rsid w:val="56D1D774"/>
    <w:rsid w:val="56D2FC8D"/>
    <w:rsid w:val="56D39398"/>
    <w:rsid w:val="56D53BC8"/>
    <w:rsid w:val="56E00037"/>
    <w:rsid w:val="56E18357"/>
    <w:rsid w:val="56E38520"/>
    <w:rsid w:val="56E4B873"/>
    <w:rsid w:val="56E6E36C"/>
    <w:rsid w:val="56E7364B"/>
    <w:rsid w:val="56E8B84D"/>
    <w:rsid w:val="56EDD14D"/>
    <w:rsid w:val="56F2BBE9"/>
    <w:rsid w:val="56F5181E"/>
    <w:rsid w:val="56F54AEF"/>
    <w:rsid w:val="56FC48B8"/>
    <w:rsid w:val="570219D6"/>
    <w:rsid w:val="5703DED3"/>
    <w:rsid w:val="5705E6AB"/>
    <w:rsid w:val="570CEE9E"/>
    <w:rsid w:val="57183686"/>
    <w:rsid w:val="571C16BB"/>
    <w:rsid w:val="571EFAB2"/>
    <w:rsid w:val="5720E0CA"/>
    <w:rsid w:val="57225894"/>
    <w:rsid w:val="5722A280"/>
    <w:rsid w:val="57284B19"/>
    <w:rsid w:val="5735587D"/>
    <w:rsid w:val="573AAAAC"/>
    <w:rsid w:val="573D4682"/>
    <w:rsid w:val="573EC9D2"/>
    <w:rsid w:val="57410D94"/>
    <w:rsid w:val="57416F54"/>
    <w:rsid w:val="5743FA01"/>
    <w:rsid w:val="574CD809"/>
    <w:rsid w:val="574FD3AA"/>
    <w:rsid w:val="575197FA"/>
    <w:rsid w:val="57597818"/>
    <w:rsid w:val="57639C51"/>
    <w:rsid w:val="5764F091"/>
    <w:rsid w:val="5768958E"/>
    <w:rsid w:val="576DF82B"/>
    <w:rsid w:val="5771FEB9"/>
    <w:rsid w:val="57780405"/>
    <w:rsid w:val="57782E40"/>
    <w:rsid w:val="577911AF"/>
    <w:rsid w:val="577FE003"/>
    <w:rsid w:val="5782C797"/>
    <w:rsid w:val="57844A10"/>
    <w:rsid w:val="578A2AF7"/>
    <w:rsid w:val="578C1F54"/>
    <w:rsid w:val="57924799"/>
    <w:rsid w:val="57947CEC"/>
    <w:rsid w:val="57969296"/>
    <w:rsid w:val="5799348A"/>
    <w:rsid w:val="579C2AD5"/>
    <w:rsid w:val="57A425EB"/>
    <w:rsid w:val="57A76344"/>
    <w:rsid w:val="57AA6454"/>
    <w:rsid w:val="57AC51B4"/>
    <w:rsid w:val="57B07074"/>
    <w:rsid w:val="57B2CDB8"/>
    <w:rsid w:val="57B2ED42"/>
    <w:rsid w:val="57B3424F"/>
    <w:rsid w:val="57BA0025"/>
    <w:rsid w:val="57BBCFE1"/>
    <w:rsid w:val="57BECC7A"/>
    <w:rsid w:val="57BF2C30"/>
    <w:rsid w:val="57C0E1FD"/>
    <w:rsid w:val="57C5CCD4"/>
    <w:rsid w:val="57CAB7CD"/>
    <w:rsid w:val="57CAF7EF"/>
    <w:rsid w:val="57CBF4AA"/>
    <w:rsid w:val="57CE451A"/>
    <w:rsid w:val="57D3DBC9"/>
    <w:rsid w:val="57D41A9A"/>
    <w:rsid w:val="57D5D3F8"/>
    <w:rsid w:val="57DB6125"/>
    <w:rsid w:val="57DF6AF0"/>
    <w:rsid w:val="57DF9FDC"/>
    <w:rsid w:val="57E17E33"/>
    <w:rsid w:val="57E2B4B9"/>
    <w:rsid w:val="57E7CCE4"/>
    <w:rsid w:val="57EA8163"/>
    <w:rsid w:val="57EC51E7"/>
    <w:rsid w:val="57ED44F3"/>
    <w:rsid w:val="57F40145"/>
    <w:rsid w:val="57F56763"/>
    <w:rsid w:val="57F7CF3C"/>
    <w:rsid w:val="57F889AB"/>
    <w:rsid w:val="57FCEF74"/>
    <w:rsid w:val="57FE92E8"/>
    <w:rsid w:val="5800FBBC"/>
    <w:rsid w:val="5805E493"/>
    <w:rsid w:val="5806276B"/>
    <w:rsid w:val="5806715D"/>
    <w:rsid w:val="580CE658"/>
    <w:rsid w:val="58113F9A"/>
    <w:rsid w:val="5812A793"/>
    <w:rsid w:val="581754ED"/>
    <w:rsid w:val="5820385D"/>
    <w:rsid w:val="582427A8"/>
    <w:rsid w:val="5824DFC5"/>
    <w:rsid w:val="582557A6"/>
    <w:rsid w:val="58255BBC"/>
    <w:rsid w:val="582F42B9"/>
    <w:rsid w:val="582FE4C9"/>
    <w:rsid w:val="583071FD"/>
    <w:rsid w:val="5837B78F"/>
    <w:rsid w:val="58422F89"/>
    <w:rsid w:val="58424260"/>
    <w:rsid w:val="58434BFC"/>
    <w:rsid w:val="5844A715"/>
    <w:rsid w:val="584726EE"/>
    <w:rsid w:val="584C9370"/>
    <w:rsid w:val="584CB667"/>
    <w:rsid w:val="585248C2"/>
    <w:rsid w:val="58540654"/>
    <w:rsid w:val="58547659"/>
    <w:rsid w:val="5856EA05"/>
    <w:rsid w:val="5857B4B7"/>
    <w:rsid w:val="5858B82E"/>
    <w:rsid w:val="585D6F7F"/>
    <w:rsid w:val="585FA3F0"/>
    <w:rsid w:val="58606F29"/>
    <w:rsid w:val="5861B73F"/>
    <w:rsid w:val="58674986"/>
    <w:rsid w:val="5868D798"/>
    <w:rsid w:val="58712DB5"/>
    <w:rsid w:val="5871A497"/>
    <w:rsid w:val="5874671E"/>
    <w:rsid w:val="5881A82B"/>
    <w:rsid w:val="58862F85"/>
    <w:rsid w:val="588631CA"/>
    <w:rsid w:val="588D952A"/>
    <w:rsid w:val="58914D26"/>
    <w:rsid w:val="58991CDD"/>
    <w:rsid w:val="589A1B6C"/>
    <w:rsid w:val="589BDD20"/>
    <w:rsid w:val="589CD54F"/>
    <w:rsid w:val="589EC957"/>
    <w:rsid w:val="589F90B8"/>
    <w:rsid w:val="58A26B86"/>
    <w:rsid w:val="58A49A56"/>
    <w:rsid w:val="58A49ADF"/>
    <w:rsid w:val="58A9E93F"/>
    <w:rsid w:val="58AA487A"/>
    <w:rsid w:val="58AD6A7C"/>
    <w:rsid w:val="58ADCE87"/>
    <w:rsid w:val="58AE85CC"/>
    <w:rsid w:val="58B01421"/>
    <w:rsid w:val="58B133E4"/>
    <w:rsid w:val="58B2315E"/>
    <w:rsid w:val="58B2E0A3"/>
    <w:rsid w:val="58B6DA16"/>
    <w:rsid w:val="58B71EA5"/>
    <w:rsid w:val="58BB5A3B"/>
    <w:rsid w:val="58BD4A82"/>
    <w:rsid w:val="58C41B7A"/>
    <w:rsid w:val="58C55353"/>
    <w:rsid w:val="58C9BD7B"/>
    <w:rsid w:val="58CA9DC7"/>
    <w:rsid w:val="58CD442E"/>
    <w:rsid w:val="58CDC214"/>
    <w:rsid w:val="58D0849B"/>
    <w:rsid w:val="58D0E132"/>
    <w:rsid w:val="58D19943"/>
    <w:rsid w:val="58D3609B"/>
    <w:rsid w:val="58D5BE65"/>
    <w:rsid w:val="58D87FDD"/>
    <w:rsid w:val="58DD2954"/>
    <w:rsid w:val="58DE7C8F"/>
    <w:rsid w:val="58E3F317"/>
    <w:rsid w:val="58E43080"/>
    <w:rsid w:val="58E588B0"/>
    <w:rsid w:val="58ECA7D0"/>
    <w:rsid w:val="58EE913D"/>
    <w:rsid w:val="58F39C9C"/>
    <w:rsid w:val="58F4CAD6"/>
    <w:rsid w:val="58F5126D"/>
    <w:rsid w:val="58FBB7F1"/>
    <w:rsid w:val="58FD821D"/>
    <w:rsid w:val="58FDDEB4"/>
    <w:rsid w:val="58FEF795"/>
    <w:rsid w:val="5906517A"/>
    <w:rsid w:val="59072D9C"/>
    <w:rsid w:val="590783F9"/>
    <w:rsid w:val="5910F099"/>
    <w:rsid w:val="591155DC"/>
    <w:rsid w:val="591B22BE"/>
    <w:rsid w:val="591B4638"/>
    <w:rsid w:val="591FFAEF"/>
    <w:rsid w:val="5927290A"/>
    <w:rsid w:val="592A10CA"/>
    <w:rsid w:val="592CE007"/>
    <w:rsid w:val="592FA2E3"/>
    <w:rsid w:val="594C4D48"/>
    <w:rsid w:val="5951DAE9"/>
    <w:rsid w:val="59536E61"/>
    <w:rsid w:val="59564786"/>
    <w:rsid w:val="595A21AD"/>
    <w:rsid w:val="595D3C9B"/>
    <w:rsid w:val="595F8155"/>
    <w:rsid w:val="596256F4"/>
    <w:rsid w:val="59631C68"/>
    <w:rsid w:val="5967488E"/>
    <w:rsid w:val="596770C4"/>
    <w:rsid w:val="59679C7E"/>
    <w:rsid w:val="59693631"/>
    <w:rsid w:val="596AF1BE"/>
    <w:rsid w:val="596C41CB"/>
    <w:rsid w:val="596CE47A"/>
    <w:rsid w:val="59738717"/>
    <w:rsid w:val="59750ECA"/>
    <w:rsid w:val="597BD2C9"/>
    <w:rsid w:val="59861200"/>
    <w:rsid w:val="59881009"/>
    <w:rsid w:val="59898B5A"/>
    <w:rsid w:val="59908F0A"/>
    <w:rsid w:val="5991D3DF"/>
    <w:rsid w:val="5995D9EE"/>
    <w:rsid w:val="599DD90D"/>
    <w:rsid w:val="599E5126"/>
    <w:rsid w:val="599EC542"/>
    <w:rsid w:val="599F5099"/>
    <w:rsid w:val="59A184C7"/>
    <w:rsid w:val="59A2338A"/>
    <w:rsid w:val="59A390D8"/>
    <w:rsid w:val="59A3B0DF"/>
    <w:rsid w:val="59A4DDCB"/>
    <w:rsid w:val="59A4EB33"/>
    <w:rsid w:val="59A8D266"/>
    <w:rsid w:val="59AF3542"/>
    <w:rsid w:val="59B01E76"/>
    <w:rsid w:val="59B7D57B"/>
    <w:rsid w:val="59C4910B"/>
    <w:rsid w:val="59C4BB00"/>
    <w:rsid w:val="59C61F35"/>
    <w:rsid w:val="59CC161E"/>
    <w:rsid w:val="59CDA5AF"/>
    <w:rsid w:val="59CE1A4B"/>
    <w:rsid w:val="59CF18C4"/>
    <w:rsid w:val="59D8CAD9"/>
    <w:rsid w:val="59DEFB44"/>
    <w:rsid w:val="59DFE3A8"/>
    <w:rsid w:val="59E3BA3B"/>
    <w:rsid w:val="59E81DD2"/>
    <w:rsid w:val="59E874FD"/>
    <w:rsid w:val="59E8F2E3"/>
    <w:rsid w:val="59E925B4"/>
    <w:rsid w:val="59EA8A40"/>
    <w:rsid w:val="59EB167E"/>
    <w:rsid w:val="59EBC0C8"/>
    <w:rsid w:val="59EBF399"/>
    <w:rsid w:val="59F2A99C"/>
    <w:rsid w:val="59FEC191"/>
    <w:rsid w:val="5A013884"/>
    <w:rsid w:val="5A016B8E"/>
    <w:rsid w:val="5A02CB4F"/>
    <w:rsid w:val="5A104597"/>
    <w:rsid w:val="5A1427FB"/>
    <w:rsid w:val="5A14926A"/>
    <w:rsid w:val="5A18E5BD"/>
    <w:rsid w:val="5A1ECA5A"/>
    <w:rsid w:val="5A2107E4"/>
    <w:rsid w:val="5A214F78"/>
    <w:rsid w:val="5A232D2B"/>
    <w:rsid w:val="5A236C3F"/>
    <w:rsid w:val="5A28B12A"/>
    <w:rsid w:val="5A296502"/>
    <w:rsid w:val="5A2B626C"/>
    <w:rsid w:val="5A2CB437"/>
    <w:rsid w:val="5A300D6D"/>
    <w:rsid w:val="5A30E153"/>
    <w:rsid w:val="5A35F306"/>
    <w:rsid w:val="5A36B6FB"/>
    <w:rsid w:val="5A3A3B75"/>
    <w:rsid w:val="5A3D4319"/>
    <w:rsid w:val="5A429190"/>
    <w:rsid w:val="5A459E09"/>
    <w:rsid w:val="5A46778A"/>
    <w:rsid w:val="5A491370"/>
    <w:rsid w:val="5A4EB104"/>
    <w:rsid w:val="5A4EC194"/>
    <w:rsid w:val="5A52BC0E"/>
    <w:rsid w:val="5A55E8A8"/>
    <w:rsid w:val="5A5E2A15"/>
    <w:rsid w:val="5A5E4017"/>
    <w:rsid w:val="5A600A86"/>
    <w:rsid w:val="5A66D9E6"/>
    <w:rsid w:val="5A687DE3"/>
    <w:rsid w:val="5A6A2048"/>
    <w:rsid w:val="5A6E5BF1"/>
    <w:rsid w:val="5A78462C"/>
    <w:rsid w:val="5A791016"/>
    <w:rsid w:val="5A7AC53C"/>
    <w:rsid w:val="5A7E482D"/>
    <w:rsid w:val="5A8718D2"/>
    <w:rsid w:val="5A87887F"/>
    <w:rsid w:val="5A8A6A1E"/>
    <w:rsid w:val="5A8AB995"/>
    <w:rsid w:val="5A8FBC18"/>
    <w:rsid w:val="5A900A48"/>
    <w:rsid w:val="5A909B37"/>
    <w:rsid w:val="5A915A60"/>
    <w:rsid w:val="5A934307"/>
    <w:rsid w:val="5A96FDE9"/>
    <w:rsid w:val="5A97690B"/>
    <w:rsid w:val="5A97B2FD"/>
    <w:rsid w:val="5A97D228"/>
    <w:rsid w:val="5A97EEBB"/>
    <w:rsid w:val="5AA15ED3"/>
    <w:rsid w:val="5AA6A9CF"/>
    <w:rsid w:val="5AA82D6A"/>
    <w:rsid w:val="5AA9E728"/>
    <w:rsid w:val="5AAA0263"/>
    <w:rsid w:val="5AABF2AA"/>
    <w:rsid w:val="5AAC6D20"/>
    <w:rsid w:val="5AAD377F"/>
    <w:rsid w:val="5AAFDC81"/>
    <w:rsid w:val="5AB04D95"/>
    <w:rsid w:val="5AB5F4E3"/>
    <w:rsid w:val="5AB702CF"/>
    <w:rsid w:val="5ABAD4A3"/>
    <w:rsid w:val="5AC07ED4"/>
    <w:rsid w:val="5AC23B94"/>
    <w:rsid w:val="5AC4CFAA"/>
    <w:rsid w:val="5AC50D03"/>
    <w:rsid w:val="5AC935A8"/>
    <w:rsid w:val="5ACC5DDF"/>
    <w:rsid w:val="5ACDC92F"/>
    <w:rsid w:val="5ACE0C0D"/>
    <w:rsid w:val="5AD36097"/>
    <w:rsid w:val="5AD839F6"/>
    <w:rsid w:val="5ADDCBA9"/>
    <w:rsid w:val="5AE38A1F"/>
    <w:rsid w:val="5AE86820"/>
    <w:rsid w:val="5AE9CB02"/>
    <w:rsid w:val="5AEF5DCC"/>
    <w:rsid w:val="5AF4425A"/>
    <w:rsid w:val="5AF839C6"/>
    <w:rsid w:val="5AF883B8"/>
    <w:rsid w:val="5AF8F085"/>
    <w:rsid w:val="5AFCA98A"/>
    <w:rsid w:val="5B06B6EB"/>
    <w:rsid w:val="5B0786B4"/>
    <w:rsid w:val="5B0AA8D0"/>
    <w:rsid w:val="5B0B0CAA"/>
    <w:rsid w:val="5B0DB314"/>
    <w:rsid w:val="5B1922CA"/>
    <w:rsid w:val="5B19EA00"/>
    <w:rsid w:val="5B1A5CDB"/>
    <w:rsid w:val="5B1CDFE6"/>
    <w:rsid w:val="5B1E79AD"/>
    <w:rsid w:val="5B22D346"/>
    <w:rsid w:val="5B23637D"/>
    <w:rsid w:val="5B262604"/>
    <w:rsid w:val="5B36BEEE"/>
    <w:rsid w:val="5B3738A2"/>
    <w:rsid w:val="5B39F775"/>
    <w:rsid w:val="5B3A5C79"/>
    <w:rsid w:val="5B3ECDD5"/>
    <w:rsid w:val="5B411F72"/>
    <w:rsid w:val="5B49B0DD"/>
    <w:rsid w:val="5B49BD67"/>
    <w:rsid w:val="5B4B4A96"/>
    <w:rsid w:val="5B521873"/>
    <w:rsid w:val="5B522767"/>
    <w:rsid w:val="5B562641"/>
    <w:rsid w:val="5B5789BE"/>
    <w:rsid w:val="5B59FED0"/>
    <w:rsid w:val="5B5BA138"/>
    <w:rsid w:val="5B5E121C"/>
    <w:rsid w:val="5B66F8AB"/>
    <w:rsid w:val="5B6DAACE"/>
    <w:rsid w:val="5B6E1259"/>
    <w:rsid w:val="5B6E3ED9"/>
    <w:rsid w:val="5B6E8DDE"/>
    <w:rsid w:val="5B6E8E3D"/>
    <w:rsid w:val="5B7647F7"/>
    <w:rsid w:val="5B7DC440"/>
    <w:rsid w:val="5B8638A0"/>
    <w:rsid w:val="5B872974"/>
    <w:rsid w:val="5B888A80"/>
    <w:rsid w:val="5B89818C"/>
    <w:rsid w:val="5B9001BE"/>
    <w:rsid w:val="5B90D493"/>
    <w:rsid w:val="5B929F1F"/>
    <w:rsid w:val="5B92D6ED"/>
    <w:rsid w:val="5B98A845"/>
    <w:rsid w:val="5B9931E8"/>
    <w:rsid w:val="5B9AEBB1"/>
    <w:rsid w:val="5B9B31B0"/>
    <w:rsid w:val="5B9E0FCE"/>
    <w:rsid w:val="5B9F96DF"/>
    <w:rsid w:val="5BA3BF98"/>
    <w:rsid w:val="5BA869D0"/>
    <w:rsid w:val="5BAD9E3F"/>
    <w:rsid w:val="5BB06B0A"/>
    <w:rsid w:val="5BB32A26"/>
    <w:rsid w:val="5BB9F6D0"/>
    <w:rsid w:val="5BBB727D"/>
    <w:rsid w:val="5BC73194"/>
    <w:rsid w:val="5BCA9238"/>
    <w:rsid w:val="5BCFE9A1"/>
    <w:rsid w:val="5BD24C27"/>
    <w:rsid w:val="5BD814FD"/>
    <w:rsid w:val="5BDA9BC1"/>
    <w:rsid w:val="5BE2DB49"/>
    <w:rsid w:val="5BE3249C"/>
    <w:rsid w:val="5BE41FC5"/>
    <w:rsid w:val="5BEC34EA"/>
    <w:rsid w:val="5BF6784A"/>
    <w:rsid w:val="5BF8494A"/>
    <w:rsid w:val="5BF863D5"/>
    <w:rsid w:val="5BF8A13E"/>
    <w:rsid w:val="5BF8F109"/>
    <w:rsid w:val="5BFD5DD8"/>
    <w:rsid w:val="5BFE256F"/>
    <w:rsid w:val="5BFEB17B"/>
    <w:rsid w:val="5BFF6E89"/>
    <w:rsid w:val="5C012541"/>
    <w:rsid w:val="5C0507CE"/>
    <w:rsid w:val="5C053AA2"/>
    <w:rsid w:val="5C06A65A"/>
    <w:rsid w:val="5C082421"/>
    <w:rsid w:val="5C0AB837"/>
    <w:rsid w:val="5C0D757A"/>
    <w:rsid w:val="5C0F7260"/>
    <w:rsid w:val="5C105D42"/>
    <w:rsid w:val="5C1318EF"/>
    <w:rsid w:val="5C1A1359"/>
    <w:rsid w:val="5C200657"/>
    <w:rsid w:val="5C222A36"/>
    <w:rsid w:val="5C24FBF6"/>
    <w:rsid w:val="5C295145"/>
    <w:rsid w:val="5C29E870"/>
    <w:rsid w:val="5C38A369"/>
    <w:rsid w:val="5C43B58D"/>
    <w:rsid w:val="5C44177F"/>
    <w:rsid w:val="5C45762D"/>
    <w:rsid w:val="5C45F1C3"/>
    <w:rsid w:val="5C47A2FB"/>
    <w:rsid w:val="5C4859E1"/>
    <w:rsid w:val="5C4A2737"/>
    <w:rsid w:val="5C5235CD"/>
    <w:rsid w:val="5C552160"/>
    <w:rsid w:val="5C5AC9F1"/>
    <w:rsid w:val="5C5BF418"/>
    <w:rsid w:val="5C5C943E"/>
    <w:rsid w:val="5C5CC614"/>
    <w:rsid w:val="5C627521"/>
    <w:rsid w:val="5C649079"/>
    <w:rsid w:val="5C64A9DF"/>
    <w:rsid w:val="5C64F0E7"/>
    <w:rsid w:val="5C6A3DBB"/>
    <w:rsid w:val="5C6BECCD"/>
    <w:rsid w:val="5C6D19EB"/>
    <w:rsid w:val="5C70B3F4"/>
    <w:rsid w:val="5C745A1C"/>
    <w:rsid w:val="5C74D34E"/>
    <w:rsid w:val="5C782DD0"/>
    <w:rsid w:val="5C787F8C"/>
    <w:rsid w:val="5C81566E"/>
    <w:rsid w:val="5C81EC11"/>
    <w:rsid w:val="5CA1FC17"/>
    <w:rsid w:val="5CA8B822"/>
    <w:rsid w:val="5CAEAA84"/>
    <w:rsid w:val="5CB18C7C"/>
    <w:rsid w:val="5CB4E2C8"/>
    <w:rsid w:val="5CB58026"/>
    <w:rsid w:val="5CBAEC1E"/>
    <w:rsid w:val="5CC808A7"/>
    <w:rsid w:val="5CC901DF"/>
    <w:rsid w:val="5CC934B0"/>
    <w:rsid w:val="5CCCEA21"/>
    <w:rsid w:val="5CD210AA"/>
    <w:rsid w:val="5CD9B6F3"/>
    <w:rsid w:val="5CDE05F4"/>
    <w:rsid w:val="5CE03B5B"/>
    <w:rsid w:val="5CE37A3A"/>
    <w:rsid w:val="5CE6C640"/>
    <w:rsid w:val="5CE6D936"/>
    <w:rsid w:val="5CF3C0E4"/>
    <w:rsid w:val="5CF707C9"/>
    <w:rsid w:val="5CF7DAB6"/>
    <w:rsid w:val="5CFC0B71"/>
    <w:rsid w:val="5CFC896E"/>
    <w:rsid w:val="5D04A98F"/>
    <w:rsid w:val="5D0BE7F1"/>
    <w:rsid w:val="5D0C99F4"/>
    <w:rsid w:val="5D0E9B4C"/>
    <w:rsid w:val="5D10791A"/>
    <w:rsid w:val="5D10DCB5"/>
    <w:rsid w:val="5D120BA5"/>
    <w:rsid w:val="5D136FD5"/>
    <w:rsid w:val="5D177C5D"/>
    <w:rsid w:val="5D17A2AC"/>
    <w:rsid w:val="5D1AF656"/>
    <w:rsid w:val="5D1F7E47"/>
    <w:rsid w:val="5D25217A"/>
    <w:rsid w:val="5D28CB8A"/>
    <w:rsid w:val="5D28E708"/>
    <w:rsid w:val="5D2958BE"/>
    <w:rsid w:val="5D2BBD2F"/>
    <w:rsid w:val="5D2C4DD0"/>
    <w:rsid w:val="5D2FC17B"/>
    <w:rsid w:val="5D331218"/>
    <w:rsid w:val="5D33D5B4"/>
    <w:rsid w:val="5D3CC04F"/>
    <w:rsid w:val="5D45BEFA"/>
    <w:rsid w:val="5D501EDB"/>
    <w:rsid w:val="5D520A66"/>
    <w:rsid w:val="5D580653"/>
    <w:rsid w:val="5D5A8336"/>
    <w:rsid w:val="5D5D3665"/>
    <w:rsid w:val="5D61E8D4"/>
    <w:rsid w:val="5D641E3B"/>
    <w:rsid w:val="5D658D5F"/>
    <w:rsid w:val="5D65E25B"/>
    <w:rsid w:val="5D66AFDF"/>
    <w:rsid w:val="5D6B4B76"/>
    <w:rsid w:val="5D6D8BF5"/>
    <w:rsid w:val="5D7508D4"/>
    <w:rsid w:val="5D75409F"/>
    <w:rsid w:val="5D789C63"/>
    <w:rsid w:val="5D79A250"/>
    <w:rsid w:val="5D79B7C6"/>
    <w:rsid w:val="5D7ECDA3"/>
    <w:rsid w:val="5D7FB129"/>
    <w:rsid w:val="5D7FC3E6"/>
    <w:rsid w:val="5D8011B5"/>
    <w:rsid w:val="5D826B19"/>
    <w:rsid w:val="5D8651C6"/>
    <w:rsid w:val="5D8AEFA5"/>
    <w:rsid w:val="5D900005"/>
    <w:rsid w:val="5D937DAE"/>
    <w:rsid w:val="5D93CDB4"/>
    <w:rsid w:val="5D95B30A"/>
    <w:rsid w:val="5D95D5CF"/>
    <w:rsid w:val="5D960665"/>
    <w:rsid w:val="5D992D6D"/>
    <w:rsid w:val="5D997345"/>
    <w:rsid w:val="5D9A1ABC"/>
    <w:rsid w:val="5D9C069B"/>
    <w:rsid w:val="5D9C7938"/>
    <w:rsid w:val="5D9D1A55"/>
    <w:rsid w:val="5DA1A7A4"/>
    <w:rsid w:val="5DA33C2E"/>
    <w:rsid w:val="5DA4531E"/>
    <w:rsid w:val="5DA45DCF"/>
    <w:rsid w:val="5DA9152A"/>
    <w:rsid w:val="5DA9DF73"/>
    <w:rsid w:val="5DABA6CE"/>
    <w:rsid w:val="5DAEA51D"/>
    <w:rsid w:val="5DB0D0CF"/>
    <w:rsid w:val="5DC0936A"/>
    <w:rsid w:val="5DC6A323"/>
    <w:rsid w:val="5DC75CDA"/>
    <w:rsid w:val="5DCA19C5"/>
    <w:rsid w:val="5DCC68EB"/>
    <w:rsid w:val="5DCDB46C"/>
    <w:rsid w:val="5DCEA526"/>
    <w:rsid w:val="5DCF1290"/>
    <w:rsid w:val="5DD01A42"/>
    <w:rsid w:val="5DD06AD6"/>
    <w:rsid w:val="5DD07EE9"/>
    <w:rsid w:val="5DD4012F"/>
    <w:rsid w:val="5DD47F15"/>
    <w:rsid w:val="5DD636D6"/>
    <w:rsid w:val="5DDC4D94"/>
    <w:rsid w:val="5DE0441E"/>
    <w:rsid w:val="5DE48F1B"/>
    <w:rsid w:val="5DE5FBCE"/>
    <w:rsid w:val="5DE669CC"/>
    <w:rsid w:val="5DE94944"/>
    <w:rsid w:val="5DE9B57D"/>
    <w:rsid w:val="5DEA0073"/>
    <w:rsid w:val="5DEFCD69"/>
    <w:rsid w:val="5DF8C946"/>
    <w:rsid w:val="5DFA479C"/>
    <w:rsid w:val="5DFA782E"/>
    <w:rsid w:val="5DFB3D35"/>
    <w:rsid w:val="5E045D13"/>
    <w:rsid w:val="5E04B04B"/>
    <w:rsid w:val="5E077AE2"/>
    <w:rsid w:val="5E0BE4CD"/>
    <w:rsid w:val="5E0C199D"/>
    <w:rsid w:val="5E0C41A7"/>
    <w:rsid w:val="5E13E7C3"/>
    <w:rsid w:val="5E1446E8"/>
    <w:rsid w:val="5E149BCB"/>
    <w:rsid w:val="5E1BA9A9"/>
    <w:rsid w:val="5E1D3D56"/>
    <w:rsid w:val="5E1D3D71"/>
    <w:rsid w:val="5E1EB5D9"/>
    <w:rsid w:val="5E21E55D"/>
    <w:rsid w:val="5E23489D"/>
    <w:rsid w:val="5E23FE1B"/>
    <w:rsid w:val="5E268B8C"/>
    <w:rsid w:val="5E26BF23"/>
    <w:rsid w:val="5E2C7A67"/>
    <w:rsid w:val="5E2CC2F1"/>
    <w:rsid w:val="5E2FD186"/>
    <w:rsid w:val="5E3444E0"/>
    <w:rsid w:val="5E35B903"/>
    <w:rsid w:val="5E36B472"/>
    <w:rsid w:val="5E3A14BA"/>
    <w:rsid w:val="5E3B08A9"/>
    <w:rsid w:val="5E3F71E6"/>
    <w:rsid w:val="5E41994D"/>
    <w:rsid w:val="5E4439C2"/>
    <w:rsid w:val="5E48071D"/>
    <w:rsid w:val="5E491706"/>
    <w:rsid w:val="5E4ACCF5"/>
    <w:rsid w:val="5E5020C7"/>
    <w:rsid w:val="5E5582F7"/>
    <w:rsid w:val="5E576DE0"/>
    <w:rsid w:val="5E5DBD1E"/>
    <w:rsid w:val="5E63FB5D"/>
    <w:rsid w:val="5E6612E5"/>
    <w:rsid w:val="5E6728AD"/>
    <w:rsid w:val="5E673B83"/>
    <w:rsid w:val="5E6E5ACE"/>
    <w:rsid w:val="5E70C70A"/>
    <w:rsid w:val="5E745F34"/>
    <w:rsid w:val="5E91DDC7"/>
    <w:rsid w:val="5E93E030"/>
    <w:rsid w:val="5E9737E7"/>
    <w:rsid w:val="5E9AFDB8"/>
    <w:rsid w:val="5EA034A4"/>
    <w:rsid w:val="5EA5590F"/>
    <w:rsid w:val="5EA5BEC5"/>
    <w:rsid w:val="5EA686F3"/>
    <w:rsid w:val="5EA7AD74"/>
    <w:rsid w:val="5EA873B7"/>
    <w:rsid w:val="5EA90957"/>
    <w:rsid w:val="5EA9349E"/>
    <w:rsid w:val="5EAF56CC"/>
    <w:rsid w:val="5EAFC0E9"/>
    <w:rsid w:val="5EB12A8B"/>
    <w:rsid w:val="5EB320D9"/>
    <w:rsid w:val="5EB624A4"/>
    <w:rsid w:val="5EB73C8A"/>
    <w:rsid w:val="5EBCA493"/>
    <w:rsid w:val="5EBD74FB"/>
    <w:rsid w:val="5EC3238F"/>
    <w:rsid w:val="5EC72EC5"/>
    <w:rsid w:val="5EC9B2BE"/>
    <w:rsid w:val="5ED1B19A"/>
    <w:rsid w:val="5ED27CC3"/>
    <w:rsid w:val="5ED2DC3E"/>
    <w:rsid w:val="5ED4482A"/>
    <w:rsid w:val="5ED63220"/>
    <w:rsid w:val="5EDC58B5"/>
    <w:rsid w:val="5EE4569F"/>
    <w:rsid w:val="5EE67FA6"/>
    <w:rsid w:val="5EE6F8B9"/>
    <w:rsid w:val="5EEA7630"/>
    <w:rsid w:val="5EF081DE"/>
    <w:rsid w:val="5EF6880C"/>
    <w:rsid w:val="5EFA367C"/>
    <w:rsid w:val="5EFBD035"/>
    <w:rsid w:val="5EFD3B0F"/>
    <w:rsid w:val="5F0301E9"/>
    <w:rsid w:val="5F032FA2"/>
    <w:rsid w:val="5F06CA45"/>
    <w:rsid w:val="5F085952"/>
    <w:rsid w:val="5F092C58"/>
    <w:rsid w:val="5F0CEAA5"/>
    <w:rsid w:val="5F0F6D4C"/>
    <w:rsid w:val="5F122FE9"/>
    <w:rsid w:val="5F16FF18"/>
    <w:rsid w:val="5F2046BC"/>
    <w:rsid w:val="5F2197EB"/>
    <w:rsid w:val="5F21EEBA"/>
    <w:rsid w:val="5F23858E"/>
    <w:rsid w:val="5F29F5BF"/>
    <w:rsid w:val="5F2B67C7"/>
    <w:rsid w:val="5F2EB5D7"/>
    <w:rsid w:val="5F2EC5B4"/>
    <w:rsid w:val="5F323DA8"/>
    <w:rsid w:val="5F373FE5"/>
    <w:rsid w:val="5F3F1634"/>
    <w:rsid w:val="5F4086C3"/>
    <w:rsid w:val="5F4231FE"/>
    <w:rsid w:val="5F433F8F"/>
    <w:rsid w:val="5F447651"/>
    <w:rsid w:val="5F4684B5"/>
    <w:rsid w:val="5F4E3728"/>
    <w:rsid w:val="5F4E956D"/>
    <w:rsid w:val="5F5670DB"/>
    <w:rsid w:val="5F5E9785"/>
    <w:rsid w:val="5F65869D"/>
    <w:rsid w:val="5F70D3E7"/>
    <w:rsid w:val="5F721F10"/>
    <w:rsid w:val="5F7CA602"/>
    <w:rsid w:val="5F7D4DC1"/>
    <w:rsid w:val="5F7F0270"/>
    <w:rsid w:val="5F80796B"/>
    <w:rsid w:val="5F825589"/>
    <w:rsid w:val="5F8275DC"/>
    <w:rsid w:val="5F82D28C"/>
    <w:rsid w:val="5F835B6D"/>
    <w:rsid w:val="5F84AF79"/>
    <w:rsid w:val="5F868B11"/>
    <w:rsid w:val="5F86C87A"/>
    <w:rsid w:val="5F88537B"/>
    <w:rsid w:val="5F8977D3"/>
    <w:rsid w:val="5F8A4445"/>
    <w:rsid w:val="5F8B9507"/>
    <w:rsid w:val="5F8C6813"/>
    <w:rsid w:val="5F8F82F8"/>
    <w:rsid w:val="5F938C5C"/>
    <w:rsid w:val="5F9BEA30"/>
    <w:rsid w:val="5F9EC591"/>
    <w:rsid w:val="5FA10956"/>
    <w:rsid w:val="5FA46AC6"/>
    <w:rsid w:val="5FA8E974"/>
    <w:rsid w:val="5FAC9ED1"/>
    <w:rsid w:val="5FB12BAE"/>
    <w:rsid w:val="5FB56AEE"/>
    <w:rsid w:val="5FB8A9C0"/>
    <w:rsid w:val="5FBF38AF"/>
    <w:rsid w:val="5FC15B52"/>
    <w:rsid w:val="5FC6B1AA"/>
    <w:rsid w:val="5FC86712"/>
    <w:rsid w:val="5FC95F17"/>
    <w:rsid w:val="5FCAE1F2"/>
    <w:rsid w:val="5FD35915"/>
    <w:rsid w:val="5FD5798C"/>
    <w:rsid w:val="5FD93E3B"/>
    <w:rsid w:val="5FDEC498"/>
    <w:rsid w:val="5FE65BA3"/>
    <w:rsid w:val="5FEA5055"/>
    <w:rsid w:val="5FEDEAFB"/>
    <w:rsid w:val="5FEE36E9"/>
    <w:rsid w:val="5FF2B373"/>
    <w:rsid w:val="5FFD0653"/>
    <w:rsid w:val="5FFD3A47"/>
    <w:rsid w:val="600249A9"/>
    <w:rsid w:val="6002D521"/>
    <w:rsid w:val="600321E1"/>
    <w:rsid w:val="6005A6FF"/>
    <w:rsid w:val="60095B7A"/>
    <w:rsid w:val="6009A176"/>
    <w:rsid w:val="600AB714"/>
    <w:rsid w:val="600B1E5F"/>
    <w:rsid w:val="600D08B1"/>
    <w:rsid w:val="600E1BC4"/>
    <w:rsid w:val="6013282F"/>
    <w:rsid w:val="6015A45B"/>
    <w:rsid w:val="601881BE"/>
    <w:rsid w:val="601B7031"/>
    <w:rsid w:val="6023A78D"/>
    <w:rsid w:val="602590A0"/>
    <w:rsid w:val="6026474D"/>
    <w:rsid w:val="602A07F5"/>
    <w:rsid w:val="602F5DF8"/>
    <w:rsid w:val="602F7032"/>
    <w:rsid w:val="6036C9A3"/>
    <w:rsid w:val="6036E0C4"/>
    <w:rsid w:val="6039C8C7"/>
    <w:rsid w:val="603C9D46"/>
    <w:rsid w:val="6043ADEF"/>
    <w:rsid w:val="60441CC1"/>
    <w:rsid w:val="604D3C29"/>
    <w:rsid w:val="604FA20E"/>
    <w:rsid w:val="60508978"/>
    <w:rsid w:val="605280A7"/>
    <w:rsid w:val="6058C23A"/>
    <w:rsid w:val="605A088B"/>
    <w:rsid w:val="60611439"/>
    <w:rsid w:val="6066BC7D"/>
    <w:rsid w:val="60719E60"/>
    <w:rsid w:val="6074F12F"/>
    <w:rsid w:val="60811054"/>
    <w:rsid w:val="6086DD27"/>
    <w:rsid w:val="608AE5BC"/>
    <w:rsid w:val="608B138E"/>
    <w:rsid w:val="609664B0"/>
    <w:rsid w:val="609CA4ED"/>
    <w:rsid w:val="609CC6F2"/>
    <w:rsid w:val="609F5463"/>
    <w:rsid w:val="609FB398"/>
    <w:rsid w:val="60A3B71B"/>
    <w:rsid w:val="60A68500"/>
    <w:rsid w:val="60B2DD91"/>
    <w:rsid w:val="60B4C2E7"/>
    <w:rsid w:val="60B60502"/>
    <w:rsid w:val="60B677E0"/>
    <w:rsid w:val="60B71AFF"/>
    <w:rsid w:val="60B86583"/>
    <w:rsid w:val="60BD84AF"/>
    <w:rsid w:val="60BDF288"/>
    <w:rsid w:val="60BF95B9"/>
    <w:rsid w:val="60C6A3D9"/>
    <w:rsid w:val="60C74A60"/>
    <w:rsid w:val="60D95185"/>
    <w:rsid w:val="60D9A8D7"/>
    <w:rsid w:val="60DBC20A"/>
    <w:rsid w:val="60DCDE07"/>
    <w:rsid w:val="60E1F162"/>
    <w:rsid w:val="60EB7BEF"/>
    <w:rsid w:val="60EDC6B8"/>
    <w:rsid w:val="60F10BC2"/>
    <w:rsid w:val="60F36BE7"/>
    <w:rsid w:val="60F92260"/>
    <w:rsid w:val="61008ADE"/>
    <w:rsid w:val="61029E63"/>
    <w:rsid w:val="61039EF8"/>
    <w:rsid w:val="6106AE26"/>
    <w:rsid w:val="61091132"/>
    <w:rsid w:val="610CD895"/>
    <w:rsid w:val="61122DB6"/>
    <w:rsid w:val="6118ED18"/>
    <w:rsid w:val="61190E8E"/>
    <w:rsid w:val="611A9E08"/>
    <w:rsid w:val="611EDA64"/>
    <w:rsid w:val="61210A9F"/>
    <w:rsid w:val="6124D202"/>
    <w:rsid w:val="61280E0C"/>
    <w:rsid w:val="612B3F06"/>
    <w:rsid w:val="612C46FE"/>
    <w:rsid w:val="613636B8"/>
    <w:rsid w:val="61364C1D"/>
    <w:rsid w:val="6140591F"/>
    <w:rsid w:val="614AAACB"/>
    <w:rsid w:val="614DA483"/>
    <w:rsid w:val="614EFAF7"/>
    <w:rsid w:val="614FCF79"/>
    <w:rsid w:val="61538F15"/>
    <w:rsid w:val="6153A25F"/>
    <w:rsid w:val="6154EEBB"/>
    <w:rsid w:val="615C2C6D"/>
    <w:rsid w:val="615D45D6"/>
    <w:rsid w:val="6161AC79"/>
    <w:rsid w:val="61622A5F"/>
    <w:rsid w:val="6164F844"/>
    <w:rsid w:val="61675EA4"/>
    <w:rsid w:val="616A92C8"/>
    <w:rsid w:val="616DAF11"/>
    <w:rsid w:val="61713082"/>
    <w:rsid w:val="6171A1BD"/>
    <w:rsid w:val="617CC008"/>
    <w:rsid w:val="617CF1B1"/>
    <w:rsid w:val="6183764A"/>
    <w:rsid w:val="61839C7A"/>
    <w:rsid w:val="6184BCB3"/>
    <w:rsid w:val="6185234F"/>
    <w:rsid w:val="618BA313"/>
    <w:rsid w:val="618C15E5"/>
    <w:rsid w:val="6195A611"/>
    <w:rsid w:val="6198D360"/>
    <w:rsid w:val="6199DA5D"/>
    <w:rsid w:val="619CCC32"/>
    <w:rsid w:val="61A7214E"/>
    <w:rsid w:val="61A751E8"/>
    <w:rsid w:val="61AAB0E9"/>
    <w:rsid w:val="61AC249A"/>
    <w:rsid w:val="61AD96B8"/>
    <w:rsid w:val="61AE50CB"/>
    <w:rsid w:val="61AEB6EE"/>
    <w:rsid w:val="61AF0692"/>
    <w:rsid w:val="61AF766E"/>
    <w:rsid w:val="61B01D55"/>
    <w:rsid w:val="61B4C59F"/>
    <w:rsid w:val="61B647C4"/>
    <w:rsid w:val="61BDAF88"/>
    <w:rsid w:val="61BF2877"/>
    <w:rsid w:val="61C1962D"/>
    <w:rsid w:val="61C25B89"/>
    <w:rsid w:val="61C6BC02"/>
    <w:rsid w:val="61C6FFFF"/>
    <w:rsid w:val="61CF08A7"/>
    <w:rsid w:val="61D0FB09"/>
    <w:rsid w:val="61D1CD49"/>
    <w:rsid w:val="61D88333"/>
    <w:rsid w:val="61DF1A45"/>
    <w:rsid w:val="61E40B5C"/>
    <w:rsid w:val="61E6DF95"/>
    <w:rsid w:val="61EC31A0"/>
    <w:rsid w:val="61F3A021"/>
    <w:rsid w:val="61F541FD"/>
    <w:rsid w:val="61F8370F"/>
    <w:rsid w:val="61F8E3B7"/>
    <w:rsid w:val="61FA2CD9"/>
    <w:rsid w:val="61FA6A42"/>
    <w:rsid w:val="61FB9C72"/>
    <w:rsid w:val="620094A0"/>
    <w:rsid w:val="6202889B"/>
    <w:rsid w:val="62044244"/>
    <w:rsid w:val="620E2647"/>
    <w:rsid w:val="620FE1BB"/>
    <w:rsid w:val="62142B4D"/>
    <w:rsid w:val="62142C5C"/>
    <w:rsid w:val="62171A84"/>
    <w:rsid w:val="621F0298"/>
    <w:rsid w:val="621FE548"/>
    <w:rsid w:val="6223492B"/>
    <w:rsid w:val="6228A3C0"/>
    <w:rsid w:val="622A465C"/>
    <w:rsid w:val="622C4C81"/>
    <w:rsid w:val="622DA798"/>
    <w:rsid w:val="62316D98"/>
    <w:rsid w:val="62344459"/>
    <w:rsid w:val="62370BB0"/>
    <w:rsid w:val="623BC6D4"/>
    <w:rsid w:val="623DFF44"/>
    <w:rsid w:val="6240FC7E"/>
    <w:rsid w:val="624129DE"/>
    <w:rsid w:val="6243BD01"/>
    <w:rsid w:val="624AB943"/>
    <w:rsid w:val="624BAD25"/>
    <w:rsid w:val="624E24C2"/>
    <w:rsid w:val="624E309B"/>
    <w:rsid w:val="625564A5"/>
    <w:rsid w:val="6258FD5B"/>
    <w:rsid w:val="625A092B"/>
    <w:rsid w:val="625BF989"/>
    <w:rsid w:val="625C5286"/>
    <w:rsid w:val="625D0DE3"/>
    <w:rsid w:val="625F7139"/>
    <w:rsid w:val="6262FB37"/>
    <w:rsid w:val="6263DF62"/>
    <w:rsid w:val="6268CA65"/>
    <w:rsid w:val="626D90E3"/>
    <w:rsid w:val="626E30F9"/>
    <w:rsid w:val="62706F2E"/>
    <w:rsid w:val="62721901"/>
    <w:rsid w:val="6272D67E"/>
    <w:rsid w:val="62748837"/>
    <w:rsid w:val="62755564"/>
    <w:rsid w:val="627E3D05"/>
    <w:rsid w:val="627E7A6E"/>
    <w:rsid w:val="62816A7E"/>
    <w:rsid w:val="62910148"/>
    <w:rsid w:val="62927934"/>
    <w:rsid w:val="6293D040"/>
    <w:rsid w:val="62965C08"/>
    <w:rsid w:val="62967D21"/>
    <w:rsid w:val="629AFBCF"/>
    <w:rsid w:val="629E21C4"/>
    <w:rsid w:val="629E2E90"/>
    <w:rsid w:val="629EB12C"/>
    <w:rsid w:val="62A7C69C"/>
    <w:rsid w:val="62A9839F"/>
    <w:rsid w:val="62AA8B81"/>
    <w:rsid w:val="62AAC9F4"/>
    <w:rsid w:val="62AD5966"/>
    <w:rsid w:val="62AEFEB2"/>
    <w:rsid w:val="62B0B10A"/>
    <w:rsid w:val="62B676E6"/>
    <w:rsid w:val="62BBB6A8"/>
    <w:rsid w:val="62C7F951"/>
    <w:rsid w:val="62CD2ACB"/>
    <w:rsid w:val="62CEB073"/>
    <w:rsid w:val="62D2F440"/>
    <w:rsid w:val="62D716C7"/>
    <w:rsid w:val="62DC932A"/>
    <w:rsid w:val="62E6B62A"/>
    <w:rsid w:val="62ED19F8"/>
    <w:rsid w:val="62F1DE8E"/>
    <w:rsid w:val="62F7DB4A"/>
    <w:rsid w:val="62FDD475"/>
    <w:rsid w:val="62FE79C5"/>
    <w:rsid w:val="62FF9C13"/>
    <w:rsid w:val="62FFBEF1"/>
    <w:rsid w:val="63002E1F"/>
    <w:rsid w:val="6301E4F0"/>
    <w:rsid w:val="63028637"/>
    <w:rsid w:val="6304CB8E"/>
    <w:rsid w:val="630D6467"/>
    <w:rsid w:val="630D73C4"/>
    <w:rsid w:val="630D828C"/>
    <w:rsid w:val="63123693"/>
    <w:rsid w:val="6316334D"/>
    <w:rsid w:val="631F724D"/>
    <w:rsid w:val="63217523"/>
    <w:rsid w:val="6321F117"/>
    <w:rsid w:val="6322DAD3"/>
    <w:rsid w:val="632481AF"/>
    <w:rsid w:val="632C89D7"/>
    <w:rsid w:val="632EEC84"/>
    <w:rsid w:val="632FE49C"/>
    <w:rsid w:val="6334C269"/>
    <w:rsid w:val="6336D8CC"/>
    <w:rsid w:val="633B3C52"/>
    <w:rsid w:val="6340A2C9"/>
    <w:rsid w:val="6347685F"/>
    <w:rsid w:val="6348FAA8"/>
    <w:rsid w:val="6349C27D"/>
    <w:rsid w:val="634B50D2"/>
    <w:rsid w:val="634C6FCF"/>
    <w:rsid w:val="6351AD89"/>
    <w:rsid w:val="6358CED8"/>
    <w:rsid w:val="635AC4D1"/>
    <w:rsid w:val="635C9508"/>
    <w:rsid w:val="635DC706"/>
    <w:rsid w:val="63632126"/>
    <w:rsid w:val="636558A8"/>
    <w:rsid w:val="636881D5"/>
    <w:rsid w:val="636ECF3B"/>
    <w:rsid w:val="63745CF6"/>
    <w:rsid w:val="637707D6"/>
    <w:rsid w:val="637AFA40"/>
    <w:rsid w:val="637EAFBF"/>
    <w:rsid w:val="6380F832"/>
    <w:rsid w:val="63828614"/>
    <w:rsid w:val="638594FF"/>
    <w:rsid w:val="63877B88"/>
    <w:rsid w:val="638908EA"/>
    <w:rsid w:val="638D93BF"/>
    <w:rsid w:val="638EB996"/>
    <w:rsid w:val="63901EA8"/>
    <w:rsid w:val="6393340E"/>
    <w:rsid w:val="639360FE"/>
    <w:rsid w:val="63937987"/>
    <w:rsid w:val="6398E48E"/>
    <w:rsid w:val="63999FC3"/>
    <w:rsid w:val="639DF898"/>
    <w:rsid w:val="639EC57D"/>
    <w:rsid w:val="63AB9419"/>
    <w:rsid w:val="63ABDB51"/>
    <w:rsid w:val="63AC41E0"/>
    <w:rsid w:val="63AF9790"/>
    <w:rsid w:val="63B40B4A"/>
    <w:rsid w:val="63B682E9"/>
    <w:rsid w:val="63B69CD8"/>
    <w:rsid w:val="63BC7B96"/>
    <w:rsid w:val="63BD4543"/>
    <w:rsid w:val="63BE04D0"/>
    <w:rsid w:val="63C0A7A6"/>
    <w:rsid w:val="63C16D49"/>
    <w:rsid w:val="63C60884"/>
    <w:rsid w:val="63CD7705"/>
    <w:rsid w:val="63D8D3E4"/>
    <w:rsid w:val="63DC57C2"/>
    <w:rsid w:val="63DE1928"/>
    <w:rsid w:val="63DFD11C"/>
    <w:rsid w:val="63E3EF3D"/>
    <w:rsid w:val="63E43913"/>
    <w:rsid w:val="63EDCE78"/>
    <w:rsid w:val="63EE0ACA"/>
    <w:rsid w:val="63EE57E0"/>
    <w:rsid w:val="63F2985F"/>
    <w:rsid w:val="63F5934A"/>
    <w:rsid w:val="63F5EA03"/>
    <w:rsid w:val="63FC5D15"/>
    <w:rsid w:val="63FCDDF2"/>
    <w:rsid w:val="6409682C"/>
    <w:rsid w:val="640A5E59"/>
    <w:rsid w:val="640AFF73"/>
    <w:rsid w:val="640D29B6"/>
    <w:rsid w:val="6410F247"/>
    <w:rsid w:val="6416FACE"/>
    <w:rsid w:val="6418C49E"/>
    <w:rsid w:val="641AD928"/>
    <w:rsid w:val="6425DCDD"/>
    <w:rsid w:val="6429CA48"/>
    <w:rsid w:val="6429DB74"/>
    <w:rsid w:val="642BCBBB"/>
    <w:rsid w:val="642D1090"/>
    <w:rsid w:val="64361FF5"/>
    <w:rsid w:val="6437EEC7"/>
    <w:rsid w:val="6437FCF5"/>
    <w:rsid w:val="643D04A6"/>
    <w:rsid w:val="64443F9E"/>
    <w:rsid w:val="6447AEFF"/>
    <w:rsid w:val="6447FD35"/>
    <w:rsid w:val="644929F4"/>
    <w:rsid w:val="644B3DC0"/>
    <w:rsid w:val="644E3EC8"/>
    <w:rsid w:val="64556F2A"/>
    <w:rsid w:val="645C517E"/>
    <w:rsid w:val="646505F4"/>
    <w:rsid w:val="6469CDAF"/>
    <w:rsid w:val="646A512A"/>
    <w:rsid w:val="646C0356"/>
    <w:rsid w:val="646F8816"/>
    <w:rsid w:val="64751237"/>
    <w:rsid w:val="6475D96A"/>
    <w:rsid w:val="64768036"/>
    <w:rsid w:val="647988E5"/>
    <w:rsid w:val="647B5C9D"/>
    <w:rsid w:val="647EF6EC"/>
    <w:rsid w:val="6488CF9E"/>
    <w:rsid w:val="648A1101"/>
    <w:rsid w:val="648A3499"/>
    <w:rsid w:val="648A62F2"/>
    <w:rsid w:val="648A77FB"/>
    <w:rsid w:val="648C35B1"/>
    <w:rsid w:val="648CC153"/>
    <w:rsid w:val="6493B1F4"/>
    <w:rsid w:val="6497162C"/>
    <w:rsid w:val="64980353"/>
    <w:rsid w:val="649C8C6C"/>
    <w:rsid w:val="64A1050C"/>
    <w:rsid w:val="64A49828"/>
    <w:rsid w:val="64A5C80E"/>
    <w:rsid w:val="64A7D0A0"/>
    <w:rsid w:val="64ACCB24"/>
    <w:rsid w:val="64AD3B05"/>
    <w:rsid w:val="64AE0359"/>
    <w:rsid w:val="64AEC68C"/>
    <w:rsid w:val="64B5C44A"/>
    <w:rsid w:val="64B65048"/>
    <w:rsid w:val="64B97168"/>
    <w:rsid w:val="64BACE81"/>
    <w:rsid w:val="64BC2FB0"/>
    <w:rsid w:val="64BC9A2B"/>
    <w:rsid w:val="64BCD03C"/>
    <w:rsid w:val="64BEE858"/>
    <w:rsid w:val="64C2E7E3"/>
    <w:rsid w:val="64C7F0E8"/>
    <w:rsid w:val="64CBF468"/>
    <w:rsid w:val="64CEE5FD"/>
    <w:rsid w:val="64CF6003"/>
    <w:rsid w:val="64D0D82D"/>
    <w:rsid w:val="64D20078"/>
    <w:rsid w:val="64D55469"/>
    <w:rsid w:val="64D557A1"/>
    <w:rsid w:val="64D6D7DE"/>
    <w:rsid w:val="64DA9FB6"/>
    <w:rsid w:val="64DD1299"/>
    <w:rsid w:val="64E16C24"/>
    <w:rsid w:val="64E26D56"/>
    <w:rsid w:val="64E45021"/>
    <w:rsid w:val="64E6D1BC"/>
    <w:rsid w:val="64F1422C"/>
    <w:rsid w:val="64F2D900"/>
    <w:rsid w:val="64F6549F"/>
    <w:rsid w:val="64F69142"/>
    <w:rsid w:val="64F80C93"/>
    <w:rsid w:val="64F8C891"/>
    <w:rsid w:val="64FC2AB4"/>
    <w:rsid w:val="64FE6857"/>
    <w:rsid w:val="64FF4DC5"/>
    <w:rsid w:val="650076A7"/>
    <w:rsid w:val="6501D323"/>
    <w:rsid w:val="6501E8D1"/>
    <w:rsid w:val="6502386C"/>
    <w:rsid w:val="6503C516"/>
    <w:rsid w:val="65087C84"/>
    <w:rsid w:val="65088685"/>
    <w:rsid w:val="6508C9E3"/>
    <w:rsid w:val="65096E0B"/>
    <w:rsid w:val="650A29F9"/>
    <w:rsid w:val="650CE8D0"/>
    <w:rsid w:val="650D2F0F"/>
    <w:rsid w:val="6513DCEC"/>
    <w:rsid w:val="65144CC7"/>
    <w:rsid w:val="651949B4"/>
    <w:rsid w:val="651F7B6A"/>
    <w:rsid w:val="65233BB1"/>
    <w:rsid w:val="6525ECA4"/>
    <w:rsid w:val="6526599C"/>
    <w:rsid w:val="652EA9D7"/>
    <w:rsid w:val="65327ACE"/>
    <w:rsid w:val="6532A5BC"/>
    <w:rsid w:val="65332B6C"/>
    <w:rsid w:val="6536DC8F"/>
    <w:rsid w:val="6538E035"/>
    <w:rsid w:val="6542CC9E"/>
    <w:rsid w:val="6545A38E"/>
    <w:rsid w:val="6546EB05"/>
    <w:rsid w:val="654953D9"/>
    <w:rsid w:val="654C1B86"/>
    <w:rsid w:val="654F2651"/>
    <w:rsid w:val="65523F80"/>
    <w:rsid w:val="6552C395"/>
    <w:rsid w:val="6556D3FB"/>
    <w:rsid w:val="655A74D2"/>
    <w:rsid w:val="655DBC83"/>
    <w:rsid w:val="656337EF"/>
    <w:rsid w:val="6566F742"/>
    <w:rsid w:val="65708CC9"/>
    <w:rsid w:val="6577859E"/>
    <w:rsid w:val="65779AD6"/>
    <w:rsid w:val="65783CE6"/>
    <w:rsid w:val="6578CA1A"/>
    <w:rsid w:val="6578E637"/>
    <w:rsid w:val="657C21D4"/>
    <w:rsid w:val="6584B4A5"/>
    <w:rsid w:val="65856FB9"/>
    <w:rsid w:val="658856CF"/>
    <w:rsid w:val="658CE7F8"/>
    <w:rsid w:val="658FD0B1"/>
    <w:rsid w:val="659163AB"/>
    <w:rsid w:val="65A2AC87"/>
    <w:rsid w:val="65AA0F5C"/>
    <w:rsid w:val="65AC6C03"/>
    <w:rsid w:val="65AFA1A3"/>
    <w:rsid w:val="65B4B0AC"/>
    <w:rsid w:val="65BA83B3"/>
    <w:rsid w:val="65BC2CE9"/>
    <w:rsid w:val="65C2A2E2"/>
    <w:rsid w:val="65C56D60"/>
    <w:rsid w:val="65C92922"/>
    <w:rsid w:val="65CCC150"/>
    <w:rsid w:val="65CD4DBE"/>
    <w:rsid w:val="65CE8BBF"/>
    <w:rsid w:val="65CF7F61"/>
    <w:rsid w:val="65CFC0E7"/>
    <w:rsid w:val="65D47531"/>
    <w:rsid w:val="65D5ED47"/>
    <w:rsid w:val="65D633F9"/>
    <w:rsid w:val="65D798AC"/>
    <w:rsid w:val="65DBCB0D"/>
    <w:rsid w:val="65DC5C23"/>
    <w:rsid w:val="65E15B23"/>
    <w:rsid w:val="65E33F10"/>
    <w:rsid w:val="65E3E806"/>
    <w:rsid w:val="65E4F7CD"/>
    <w:rsid w:val="65E6925D"/>
    <w:rsid w:val="65EC68E8"/>
    <w:rsid w:val="65EDCD27"/>
    <w:rsid w:val="65EE8E5D"/>
    <w:rsid w:val="65F1EC0C"/>
    <w:rsid w:val="65F2628C"/>
    <w:rsid w:val="65F36735"/>
    <w:rsid w:val="65F4D7A6"/>
    <w:rsid w:val="65F6112E"/>
    <w:rsid w:val="65F6DDE9"/>
    <w:rsid w:val="65F7A5E8"/>
    <w:rsid w:val="65FD5BA9"/>
    <w:rsid w:val="65FDC334"/>
    <w:rsid w:val="65FEB63A"/>
    <w:rsid w:val="65FF76C2"/>
    <w:rsid w:val="6603B258"/>
    <w:rsid w:val="660668BF"/>
    <w:rsid w:val="6607F6D8"/>
    <w:rsid w:val="660ECEBD"/>
    <w:rsid w:val="6616A3CE"/>
    <w:rsid w:val="66178E54"/>
    <w:rsid w:val="66196C20"/>
    <w:rsid w:val="6619F160"/>
    <w:rsid w:val="661A73E3"/>
    <w:rsid w:val="661E5DBA"/>
    <w:rsid w:val="661F9E19"/>
    <w:rsid w:val="6621A9E1"/>
    <w:rsid w:val="6621D419"/>
    <w:rsid w:val="6621F6F7"/>
    <w:rsid w:val="66240563"/>
    <w:rsid w:val="66259F59"/>
    <w:rsid w:val="663202A4"/>
    <w:rsid w:val="663347E3"/>
    <w:rsid w:val="6634AE2E"/>
    <w:rsid w:val="6635830F"/>
    <w:rsid w:val="66470E50"/>
    <w:rsid w:val="6648A947"/>
    <w:rsid w:val="6650A678"/>
    <w:rsid w:val="6658A8A8"/>
    <w:rsid w:val="665B7AB3"/>
    <w:rsid w:val="665DDF05"/>
    <w:rsid w:val="66639E55"/>
    <w:rsid w:val="6666BAFF"/>
    <w:rsid w:val="666E508E"/>
    <w:rsid w:val="666F2625"/>
    <w:rsid w:val="6677B3C7"/>
    <w:rsid w:val="667BA719"/>
    <w:rsid w:val="667C0694"/>
    <w:rsid w:val="668214A3"/>
    <w:rsid w:val="6687A403"/>
    <w:rsid w:val="668B3494"/>
    <w:rsid w:val="66936EFE"/>
    <w:rsid w:val="669A3CEE"/>
    <w:rsid w:val="669E543B"/>
    <w:rsid w:val="66A1945F"/>
    <w:rsid w:val="66A59CDB"/>
    <w:rsid w:val="66A7CC63"/>
    <w:rsid w:val="66A862D2"/>
    <w:rsid w:val="66B227E1"/>
    <w:rsid w:val="66B53C97"/>
    <w:rsid w:val="66BC3678"/>
    <w:rsid w:val="66BC6FCD"/>
    <w:rsid w:val="66BF8F2D"/>
    <w:rsid w:val="66C0A8A0"/>
    <w:rsid w:val="66C3F266"/>
    <w:rsid w:val="66C7AEC4"/>
    <w:rsid w:val="66CA7A38"/>
    <w:rsid w:val="66CC9355"/>
    <w:rsid w:val="66D99C54"/>
    <w:rsid w:val="66DA4D8B"/>
    <w:rsid w:val="66DF9AF6"/>
    <w:rsid w:val="66E06A3B"/>
    <w:rsid w:val="66E3FBB5"/>
    <w:rsid w:val="66E40646"/>
    <w:rsid w:val="66E4BD75"/>
    <w:rsid w:val="66E563E8"/>
    <w:rsid w:val="66E5BB6C"/>
    <w:rsid w:val="66E9CCC1"/>
    <w:rsid w:val="66EA8BA7"/>
    <w:rsid w:val="66EBBE3A"/>
    <w:rsid w:val="66EE23AB"/>
    <w:rsid w:val="66EE28BE"/>
    <w:rsid w:val="66EFD8D1"/>
    <w:rsid w:val="66F12A83"/>
    <w:rsid w:val="66F30512"/>
    <w:rsid w:val="66F41C58"/>
    <w:rsid w:val="66F4B0A9"/>
    <w:rsid w:val="66F5AAAD"/>
    <w:rsid w:val="66F78D5F"/>
    <w:rsid w:val="67003216"/>
    <w:rsid w:val="67055E73"/>
    <w:rsid w:val="6705C50B"/>
    <w:rsid w:val="6707B321"/>
    <w:rsid w:val="6709B2E9"/>
    <w:rsid w:val="670A7CD3"/>
    <w:rsid w:val="670ADC0E"/>
    <w:rsid w:val="670F4C15"/>
    <w:rsid w:val="6714DBAA"/>
    <w:rsid w:val="6724E295"/>
    <w:rsid w:val="67270A34"/>
    <w:rsid w:val="672D340C"/>
    <w:rsid w:val="672F6AAC"/>
    <w:rsid w:val="67336E9B"/>
    <w:rsid w:val="673C49F6"/>
    <w:rsid w:val="673D6936"/>
    <w:rsid w:val="673EEF51"/>
    <w:rsid w:val="6740CD60"/>
    <w:rsid w:val="6740D4BD"/>
    <w:rsid w:val="67430C4F"/>
    <w:rsid w:val="674E2BF0"/>
    <w:rsid w:val="674EBAD4"/>
    <w:rsid w:val="675187F6"/>
    <w:rsid w:val="6753232B"/>
    <w:rsid w:val="67589DB4"/>
    <w:rsid w:val="6759F6DD"/>
    <w:rsid w:val="675A3C00"/>
    <w:rsid w:val="675C8018"/>
    <w:rsid w:val="67616BDC"/>
    <w:rsid w:val="67643E90"/>
    <w:rsid w:val="6766BEDC"/>
    <w:rsid w:val="67673E27"/>
    <w:rsid w:val="67685167"/>
    <w:rsid w:val="6769A795"/>
    <w:rsid w:val="676A7397"/>
    <w:rsid w:val="676C32EB"/>
    <w:rsid w:val="677674C0"/>
    <w:rsid w:val="677C754D"/>
    <w:rsid w:val="67830925"/>
    <w:rsid w:val="6787206F"/>
    <w:rsid w:val="678CECF8"/>
    <w:rsid w:val="67923B9E"/>
    <w:rsid w:val="679E06C9"/>
    <w:rsid w:val="679EDD7F"/>
    <w:rsid w:val="67A95F1B"/>
    <w:rsid w:val="67B3E16A"/>
    <w:rsid w:val="67B55C07"/>
    <w:rsid w:val="67BD3602"/>
    <w:rsid w:val="67BECEB1"/>
    <w:rsid w:val="67C6298C"/>
    <w:rsid w:val="67C9804B"/>
    <w:rsid w:val="67CBEA82"/>
    <w:rsid w:val="67CC175E"/>
    <w:rsid w:val="67CE8343"/>
    <w:rsid w:val="67CF4459"/>
    <w:rsid w:val="67D3E25A"/>
    <w:rsid w:val="67D864E5"/>
    <w:rsid w:val="67D88D1E"/>
    <w:rsid w:val="67E25C71"/>
    <w:rsid w:val="67E33A9C"/>
    <w:rsid w:val="67E4C7C2"/>
    <w:rsid w:val="67E61F43"/>
    <w:rsid w:val="67ED656D"/>
    <w:rsid w:val="67F1926B"/>
    <w:rsid w:val="67F25A80"/>
    <w:rsid w:val="67F32D86"/>
    <w:rsid w:val="67F3A375"/>
    <w:rsid w:val="67F42611"/>
    <w:rsid w:val="67F801CD"/>
    <w:rsid w:val="67F936F2"/>
    <w:rsid w:val="67F9EF70"/>
    <w:rsid w:val="67FC102D"/>
    <w:rsid w:val="67FCD7BC"/>
    <w:rsid w:val="67FDF6E3"/>
    <w:rsid w:val="67FEE4BA"/>
    <w:rsid w:val="6801EC90"/>
    <w:rsid w:val="6802185B"/>
    <w:rsid w:val="6803EA67"/>
    <w:rsid w:val="68044473"/>
    <w:rsid w:val="680567C2"/>
    <w:rsid w:val="680B1A46"/>
    <w:rsid w:val="680B379C"/>
    <w:rsid w:val="680CBEAA"/>
    <w:rsid w:val="680D5C30"/>
    <w:rsid w:val="68101451"/>
    <w:rsid w:val="6810C2DF"/>
    <w:rsid w:val="6814F477"/>
    <w:rsid w:val="68156A99"/>
    <w:rsid w:val="6816F0A5"/>
    <w:rsid w:val="681B346F"/>
    <w:rsid w:val="682B5C4F"/>
    <w:rsid w:val="682BE23C"/>
    <w:rsid w:val="682E35F4"/>
    <w:rsid w:val="682F99FA"/>
    <w:rsid w:val="6833F8DB"/>
    <w:rsid w:val="6835189E"/>
    <w:rsid w:val="6837F6BF"/>
    <w:rsid w:val="683CBB50"/>
    <w:rsid w:val="683D7539"/>
    <w:rsid w:val="683F9A80"/>
    <w:rsid w:val="68439BBB"/>
    <w:rsid w:val="684780FB"/>
    <w:rsid w:val="68482E47"/>
    <w:rsid w:val="684A78F9"/>
    <w:rsid w:val="684F0F08"/>
    <w:rsid w:val="68511DB4"/>
    <w:rsid w:val="6856ADC7"/>
    <w:rsid w:val="68580858"/>
    <w:rsid w:val="685C07E7"/>
    <w:rsid w:val="685D50C3"/>
    <w:rsid w:val="68658026"/>
    <w:rsid w:val="6866D1CA"/>
    <w:rsid w:val="686C7FC1"/>
    <w:rsid w:val="686E049E"/>
    <w:rsid w:val="686ED939"/>
    <w:rsid w:val="6878DB8D"/>
    <w:rsid w:val="68791479"/>
    <w:rsid w:val="687C76E0"/>
    <w:rsid w:val="687CA3A3"/>
    <w:rsid w:val="687CD14E"/>
    <w:rsid w:val="687E4356"/>
    <w:rsid w:val="687FFABA"/>
    <w:rsid w:val="688588D2"/>
    <w:rsid w:val="6889D70F"/>
    <w:rsid w:val="688C47BF"/>
    <w:rsid w:val="688F137B"/>
    <w:rsid w:val="6896A13B"/>
    <w:rsid w:val="6897AC3E"/>
    <w:rsid w:val="689AB1B6"/>
    <w:rsid w:val="68A128B5"/>
    <w:rsid w:val="68A39B6C"/>
    <w:rsid w:val="68AF91BA"/>
    <w:rsid w:val="68B602EB"/>
    <w:rsid w:val="68B6E65A"/>
    <w:rsid w:val="68B8FC47"/>
    <w:rsid w:val="68B990AE"/>
    <w:rsid w:val="68B9BFB9"/>
    <w:rsid w:val="68B9F717"/>
    <w:rsid w:val="68BD1245"/>
    <w:rsid w:val="68C0C6CB"/>
    <w:rsid w:val="68C6878C"/>
    <w:rsid w:val="68C9CF53"/>
    <w:rsid w:val="68E18A05"/>
    <w:rsid w:val="68E343CE"/>
    <w:rsid w:val="68E453B7"/>
    <w:rsid w:val="68EEEB65"/>
    <w:rsid w:val="68F0C1ED"/>
    <w:rsid w:val="68F0C3C5"/>
    <w:rsid w:val="68F66A03"/>
    <w:rsid w:val="68FCA125"/>
    <w:rsid w:val="68FEB979"/>
    <w:rsid w:val="690590EC"/>
    <w:rsid w:val="690A1D56"/>
    <w:rsid w:val="690B3B47"/>
    <w:rsid w:val="690B4BAA"/>
    <w:rsid w:val="6917401A"/>
    <w:rsid w:val="691DA339"/>
    <w:rsid w:val="69225B69"/>
    <w:rsid w:val="6922F3DE"/>
    <w:rsid w:val="69259A2E"/>
    <w:rsid w:val="692A0F7B"/>
    <w:rsid w:val="69312DA8"/>
    <w:rsid w:val="69333C0E"/>
    <w:rsid w:val="6933B0D1"/>
    <w:rsid w:val="6935BF84"/>
    <w:rsid w:val="6936BD0B"/>
    <w:rsid w:val="694095C0"/>
    <w:rsid w:val="6940FB76"/>
    <w:rsid w:val="694388AF"/>
    <w:rsid w:val="6943B93E"/>
    <w:rsid w:val="69492B32"/>
    <w:rsid w:val="69497D5E"/>
    <w:rsid w:val="6949C7F6"/>
    <w:rsid w:val="694F43C2"/>
    <w:rsid w:val="69531054"/>
    <w:rsid w:val="6957CA7D"/>
    <w:rsid w:val="695D9E5D"/>
    <w:rsid w:val="695F1EF6"/>
    <w:rsid w:val="6965B324"/>
    <w:rsid w:val="6965D956"/>
    <w:rsid w:val="69685E74"/>
    <w:rsid w:val="696DEE0B"/>
    <w:rsid w:val="6974435E"/>
    <w:rsid w:val="6977D10E"/>
    <w:rsid w:val="6977DDAD"/>
    <w:rsid w:val="697C4144"/>
    <w:rsid w:val="697CBDEE"/>
    <w:rsid w:val="697CC9B1"/>
    <w:rsid w:val="697D2411"/>
    <w:rsid w:val="697FD72E"/>
    <w:rsid w:val="6986B998"/>
    <w:rsid w:val="698C4F49"/>
    <w:rsid w:val="698C6F9C"/>
    <w:rsid w:val="698C98B5"/>
    <w:rsid w:val="6990F118"/>
    <w:rsid w:val="69927F54"/>
    <w:rsid w:val="69928A61"/>
    <w:rsid w:val="69937EF6"/>
    <w:rsid w:val="6993BC46"/>
    <w:rsid w:val="69950CC5"/>
    <w:rsid w:val="6995405C"/>
    <w:rsid w:val="699A4C41"/>
    <w:rsid w:val="699B4942"/>
    <w:rsid w:val="699CA0A9"/>
    <w:rsid w:val="699DDCEB"/>
    <w:rsid w:val="69A0B7E2"/>
    <w:rsid w:val="69A5B641"/>
    <w:rsid w:val="69A74EF2"/>
    <w:rsid w:val="69A9D46C"/>
    <w:rsid w:val="69AB055E"/>
    <w:rsid w:val="69AC9340"/>
    <w:rsid w:val="69AEFB96"/>
    <w:rsid w:val="69AFB6BE"/>
    <w:rsid w:val="69B0B8BC"/>
    <w:rsid w:val="69B14354"/>
    <w:rsid w:val="69B33D97"/>
    <w:rsid w:val="69B9980C"/>
    <w:rsid w:val="69BF26E6"/>
    <w:rsid w:val="69C511D0"/>
    <w:rsid w:val="69C7CCBE"/>
    <w:rsid w:val="69C9A376"/>
    <w:rsid w:val="69CBC5F4"/>
    <w:rsid w:val="69CED1A7"/>
    <w:rsid w:val="69CF21D1"/>
    <w:rsid w:val="69CFC886"/>
    <w:rsid w:val="69D1D8B1"/>
    <w:rsid w:val="69D27C96"/>
    <w:rsid w:val="69E03606"/>
    <w:rsid w:val="69E2706C"/>
    <w:rsid w:val="69E2CB41"/>
    <w:rsid w:val="69EA5325"/>
    <w:rsid w:val="69EA5434"/>
    <w:rsid w:val="69F1FC8B"/>
    <w:rsid w:val="69F23FF3"/>
    <w:rsid w:val="69F332B3"/>
    <w:rsid w:val="69F5C119"/>
    <w:rsid w:val="69F9D436"/>
    <w:rsid w:val="69FA68F7"/>
    <w:rsid w:val="69FC85FE"/>
    <w:rsid w:val="69FE640D"/>
    <w:rsid w:val="69FF11E0"/>
    <w:rsid w:val="6A009B8F"/>
    <w:rsid w:val="6A0223AC"/>
    <w:rsid w:val="6A06A4AB"/>
    <w:rsid w:val="6A0D567C"/>
    <w:rsid w:val="6A0FF071"/>
    <w:rsid w:val="6A1025B6"/>
    <w:rsid w:val="6A1060C4"/>
    <w:rsid w:val="6A111727"/>
    <w:rsid w:val="6A139310"/>
    <w:rsid w:val="6A13EAC8"/>
    <w:rsid w:val="6A167B6D"/>
    <w:rsid w:val="6A1CA003"/>
    <w:rsid w:val="6A1D923A"/>
    <w:rsid w:val="6A1DB28D"/>
    <w:rsid w:val="6A213C3F"/>
    <w:rsid w:val="6A21C7C2"/>
    <w:rsid w:val="6A26D1B8"/>
    <w:rsid w:val="6A289378"/>
    <w:rsid w:val="6A2C516B"/>
    <w:rsid w:val="6A3345DE"/>
    <w:rsid w:val="6A383E94"/>
    <w:rsid w:val="6A392121"/>
    <w:rsid w:val="6A3A0242"/>
    <w:rsid w:val="6A3BA2FC"/>
    <w:rsid w:val="6A3E36F0"/>
    <w:rsid w:val="6A3E5457"/>
    <w:rsid w:val="6A3EB95D"/>
    <w:rsid w:val="6A4032D3"/>
    <w:rsid w:val="6A42FC5C"/>
    <w:rsid w:val="6A44B359"/>
    <w:rsid w:val="6A45075A"/>
    <w:rsid w:val="6A5579F2"/>
    <w:rsid w:val="6A5A357A"/>
    <w:rsid w:val="6A5C8B7A"/>
    <w:rsid w:val="6A61831C"/>
    <w:rsid w:val="6A634E73"/>
    <w:rsid w:val="6A68941F"/>
    <w:rsid w:val="6A6D7997"/>
    <w:rsid w:val="6A6EACA4"/>
    <w:rsid w:val="6A6FC886"/>
    <w:rsid w:val="6A75F89B"/>
    <w:rsid w:val="6A760CE7"/>
    <w:rsid w:val="6A7801E0"/>
    <w:rsid w:val="6A78AFC6"/>
    <w:rsid w:val="6A7954DC"/>
    <w:rsid w:val="6A7AA6ED"/>
    <w:rsid w:val="6A7AE99B"/>
    <w:rsid w:val="6A7B6BDE"/>
    <w:rsid w:val="6A7D7250"/>
    <w:rsid w:val="6A7D7AE3"/>
    <w:rsid w:val="6A80B122"/>
    <w:rsid w:val="6A88250F"/>
    <w:rsid w:val="6A8B1845"/>
    <w:rsid w:val="6A8C7039"/>
    <w:rsid w:val="6A8CAF4B"/>
    <w:rsid w:val="6A8D0057"/>
    <w:rsid w:val="6A90EFDA"/>
    <w:rsid w:val="6A92E308"/>
    <w:rsid w:val="6A96E929"/>
    <w:rsid w:val="6A9B7176"/>
    <w:rsid w:val="6A9D865A"/>
    <w:rsid w:val="6AA0E3B0"/>
    <w:rsid w:val="6AA2F61D"/>
    <w:rsid w:val="6AA39B0A"/>
    <w:rsid w:val="6AA4CB69"/>
    <w:rsid w:val="6AAC963E"/>
    <w:rsid w:val="6AB1C0C8"/>
    <w:rsid w:val="6AB505EE"/>
    <w:rsid w:val="6AB64AAA"/>
    <w:rsid w:val="6ABAAD22"/>
    <w:rsid w:val="6ABEAE47"/>
    <w:rsid w:val="6AC98A0F"/>
    <w:rsid w:val="6AC9FF6B"/>
    <w:rsid w:val="6AD31B68"/>
    <w:rsid w:val="6AD65542"/>
    <w:rsid w:val="6AD91320"/>
    <w:rsid w:val="6ADB5160"/>
    <w:rsid w:val="6ADC25D1"/>
    <w:rsid w:val="6AE00835"/>
    <w:rsid w:val="6AE35B20"/>
    <w:rsid w:val="6AE46CDB"/>
    <w:rsid w:val="6AE5555F"/>
    <w:rsid w:val="6AEA1428"/>
    <w:rsid w:val="6AEC9B5E"/>
    <w:rsid w:val="6AEDF741"/>
    <w:rsid w:val="6AEEF723"/>
    <w:rsid w:val="6AF0C764"/>
    <w:rsid w:val="6AFA2D77"/>
    <w:rsid w:val="6AFAE94C"/>
    <w:rsid w:val="6AFD2CA1"/>
    <w:rsid w:val="6AFDD95C"/>
    <w:rsid w:val="6B03A020"/>
    <w:rsid w:val="6B075AB8"/>
    <w:rsid w:val="6B09CCFB"/>
    <w:rsid w:val="6B1259B5"/>
    <w:rsid w:val="6B1A9D6E"/>
    <w:rsid w:val="6B1B200A"/>
    <w:rsid w:val="6B1C64B0"/>
    <w:rsid w:val="6B242708"/>
    <w:rsid w:val="6B26FA5F"/>
    <w:rsid w:val="6B2A091A"/>
    <w:rsid w:val="6B2D02FC"/>
    <w:rsid w:val="6B2DB7D5"/>
    <w:rsid w:val="6B2F104A"/>
    <w:rsid w:val="6B325890"/>
    <w:rsid w:val="6B364AB4"/>
    <w:rsid w:val="6B3C0813"/>
    <w:rsid w:val="6B3D302F"/>
    <w:rsid w:val="6B4DF9EF"/>
    <w:rsid w:val="6B4E7AB6"/>
    <w:rsid w:val="6B504CED"/>
    <w:rsid w:val="6B538D42"/>
    <w:rsid w:val="6B545478"/>
    <w:rsid w:val="6B58E425"/>
    <w:rsid w:val="6B5B3610"/>
    <w:rsid w:val="6B60EB94"/>
    <w:rsid w:val="6B684B31"/>
    <w:rsid w:val="6B69D1FC"/>
    <w:rsid w:val="6B6C3A58"/>
    <w:rsid w:val="6B6CC722"/>
    <w:rsid w:val="6B6F9843"/>
    <w:rsid w:val="6B7616E7"/>
    <w:rsid w:val="6B7796E4"/>
    <w:rsid w:val="6B84327A"/>
    <w:rsid w:val="6B85B50E"/>
    <w:rsid w:val="6B8DB645"/>
    <w:rsid w:val="6B90AFE4"/>
    <w:rsid w:val="6B923CC0"/>
    <w:rsid w:val="6B94C9EE"/>
    <w:rsid w:val="6B96174E"/>
    <w:rsid w:val="6B9F6ED2"/>
    <w:rsid w:val="6B9FF8CE"/>
    <w:rsid w:val="6BA0F08D"/>
    <w:rsid w:val="6BA10051"/>
    <w:rsid w:val="6BA44DE3"/>
    <w:rsid w:val="6BACC1F3"/>
    <w:rsid w:val="6BAE2358"/>
    <w:rsid w:val="6BAF24A0"/>
    <w:rsid w:val="6BB29282"/>
    <w:rsid w:val="6BB9B4DD"/>
    <w:rsid w:val="6BC060A9"/>
    <w:rsid w:val="6BC26A34"/>
    <w:rsid w:val="6BC34ABD"/>
    <w:rsid w:val="6BC36A9B"/>
    <w:rsid w:val="6BD0698E"/>
    <w:rsid w:val="6BD4A469"/>
    <w:rsid w:val="6BD4D2DA"/>
    <w:rsid w:val="6BD53DB6"/>
    <w:rsid w:val="6BD761EF"/>
    <w:rsid w:val="6BD8054D"/>
    <w:rsid w:val="6BD843BF"/>
    <w:rsid w:val="6BD8FC5C"/>
    <w:rsid w:val="6BDD8968"/>
    <w:rsid w:val="6BDF8CB3"/>
    <w:rsid w:val="6BE2C3A5"/>
    <w:rsid w:val="6BE4BCEC"/>
    <w:rsid w:val="6BE7C5E2"/>
    <w:rsid w:val="6BE9C755"/>
    <w:rsid w:val="6BEB9688"/>
    <w:rsid w:val="6BEBC495"/>
    <w:rsid w:val="6BECC9E7"/>
    <w:rsid w:val="6BF00591"/>
    <w:rsid w:val="6BF18CBB"/>
    <w:rsid w:val="6BF6469E"/>
    <w:rsid w:val="6BF65CD7"/>
    <w:rsid w:val="6BFB9EA6"/>
    <w:rsid w:val="6BFBDC0F"/>
    <w:rsid w:val="6BFDE549"/>
    <w:rsid w:val="6C023B38"/>
    <w:rsid w:val="6C029B55"/>
    <w:rsid w:val="6C044CBC"/>
    <w:rsid w:val="6C05647C"/>
    <w:rsid w:val="6C0FEACB"/>
    <w:rsid w:val="6C152DAC"/>
    <w:rsid w:val="6C15CBD6"/>
    <w:rsid w:val="6C1A09B7"/>
    <w:rsid w:val="6C1C2859"/>
    <w:rsid w:val="6C1C9BB5"/>
    <w:rsid w:val="6C1F03C0"/>
    <w:rsid w:val="6C22F545"/>
    <w:rsid w:val="6C2ECD6A"/>
    <w:rsid w:val="6C2FBCA8"/>
    <w:rsid w:val="6C3590D4"/>
    <w:rsid w:val="6C37C14F"/>
    <w:rsid w:val="6C3AA04D"/>
    <w:rsid w:val="6C3DD2AF"/>
    <w:rsid w:val="6C3DDC27"/>
    <w:rsid w:val="6C428E99"/>
    <w:rsid w:val="6C470739"/>
    <w:rsid w:val="6C492605"/>
    <w:rsid w:val="6C49963F"/>
    <w:rsid w:val="6C4C3C90"/>
    <w:rsid w:val="6C5430B8"/>
    <w:rsid w:val="6C5A8806"/>
    <w:rsid w:val="6C5B43DB"/>
    <w:rsid w:val="6C5C3FFA"/>
    <w:rsid w:val="6C5F4EE5"/>
    <w:rsid w:val="6C642895"/>
    <w:rsid w:val="6C657405"/>
    <w:rsid w:val="6C6A8EAB"/>
    <w:rsid w:val="6C6DA7AD"/>
    <w:rsid w:val="6C6E539F"/>
    <w:rsid w:val="6C794CD0"/>
    <w:rsid w:val="6C7D701D"/>
    <w:rsid w:val="6C7E12E2"/>
    <w:rsid w:val="6C7EAB10"/>
    <w:rsid w:val="6C8752B7"/>
    <w:rsid w:val="6C891F41"/>
    <w:rsid w:val="6C8A8A1B"/>
    <w:rsid w:val="6C8B97AC"/>
    <w:rsid w:val="6C8D557B"/>
    <w:rsid w:val="6C95A6F3"/>
    <w:rsid w:val="6C99ED23"/>
    <w:rsid w:val="6CA05B2E"/>
    <w:rsid w:val="6CA1C919"/>
    <w:rsid w:val="6CA22811"/>
    <w:rsid w:val="6CA24BBB"/>
    <w:rsid w:val="6CA28C91"/>
    <w:rsid w:val="6CA2F393"/>
    <w:rsid w:val="6CA5550A"/>
    <w:rsid w:val="6CA6EFA2"/>
    <w:rsid w:val="6CAAC1FC"/>
    <w:rsid w:val="6CAECC10"/>
    <w:rsid w:val="6CAFBDAD"/>
    <w:rsid w:val="6CB5BB86"/>
    <w:rsid w:val="6CB64B18"/>
    <w:rsid w:val="6CB76A12"/>
    <w:rsid w:val="6CB92C04"/>
    <w:rsid w:val="6CBA772D"/>
    <w:rsid w:val="6CBE01DA"/>
    <w:rsid w:val="6CBE50B2"/>
    <w:rsid w:val="6CC67242"/>
    <w:rsid w:val="6CC8B466"/>
    <w:rsid w:val="6CC8E449"/>
    <w:rsid w:val="6CC93929"/>
    <w:rsid w:val="6CCB613E"/>
    <w:rsid w:val="6CCE019A"/>
    <w:rsid w:val="6CCE9E97"/>
    <w:rsid w:val="6CCEEE62"/>
    <w:rsid w:val="6CDB8634"/>
    <w:rsid w:val="6CE20A8B"/>
    <w:rsid w:val="6CE2D9E4"/>
    <w:rsid w:val="6CE3E83E"/>
    <w:rsid w:val="6CE8A505"/>
    <w:rsid w:val="6CECC2E3"/>
    <w:rsid w:val="6CED0E51"/>
    <w:rsid w:val="6CEF5D55"/>
    <w:rsid w:val="6CF478B2"/>
    <w:rsid w:val="6CF4D5A2"/>
    <w:rsid w:val="6CF93271"/>
    <w:rsid w:val="6D032982"/>
    <w:rsid w:val="6D05D48F"/>
    <w:rsid w:val="6D06E6D9"/>
    <w:rsid w:val="6D071A87"/>
    <w:rsid w:val="6D09A6E6"/>
    <w:rsid w:val="6D09AE10"/>
    <w:rsid w:val="6D0A0753"/>
    <w:rsid w:val="6D0A9CCD"/>
    <w:rsid w:val="6D0CC514"/>
    <w:rsid w:val="6D0E5BAE"/>
    <w:rsid w:val="6D192261"/>
    <w:rsid w:val="6D1AD6CC"/>
    <w:rsid w:val="6D1B78CE"/>
    <w:rsid w:val="6D20AFF4"/>
    <w:rsid w:val="6D218F9A"/>
    <w:rsid w:val="6D2346D8"/>
    <w:rsid w:val="6D257091"/>
    <w:rsid w:val="6D2CC6E3"/>
    <w:rsid w:val="6D30EDE3"/>
    <w:rsid w:val="6D358138"/>
    <w:rsid w:val="6D36C5B4"/>
    <w:rsid w:val="6D40DDC0"/>
    <w:rsid w:val="6D40EC35"/>
    <w:rsid w:val="6D430DFB"/>
    <w:rsid w:val="6D4887BC"/>
    <w:rsid w:val="6D4AFACC"/>
    <w:rsid w:val="6D4BCEE1"/>
    <w:rsid w:val="6D4CE6B9"/>
    <w:rsid w:val="6D4E6A41"/>
    <w:rsid w:val="6D53DCCE"/>
    <w:rsid w:val="6D5695F3"/>
    <w:rsid w:val="6D57E091"/>
    <w:rsid w:val="6D5B501E"/>
    <w:rsid w:val="6D5B55E4"/>
    <w:rsid w:val="6D5B5991"/>
    <w:rsid w:val="6D5DFC78"/>
    <w:rsid w:val="6D5F8BF2"/>
    <w:rsid w:val="6D6325E3"/>
    <w:rsid w:val="6D633602"/>
    <w:rsid w:val="6D63957D"/>
    <w:rsid w:val="6D6583FB"/>
    <w:rsid w:val="6D766054"/>
    <w:rsid w:val="6D79CFB2"/>
    <w:rsid w:val="6D7C8663"/>
    <w:rsid w:val="6D81CBD7"/>
    <w:rsid w:val="6D81EC2A"/>
    <w:rsid w:val="6D8220E4"/>
    <w:rsid w:val="6D8538C1"/>
    <w:rsid w:val="6D8BFB5B"/>
    <w:rsid w:val="6D92F60B"/>
    <w:rsid w:val="6D9394C4"/>
    <w:rsid w:val="6D93C27D"/>
    <w:rsid w:val="6D95F965"/>
    <w:rsid w:val="6D9A414C"/>
    <w:rsid w:val="6DA3808A"/>
    <w:rsid w:val="6DAB3627"/>
    <w:rsid w:val="6DB09C31"/>
    <w:rsid w:val="6DB2A7F9"/>
    <w:rsid w:val="6DB4D38B"/>
    <w:rsid w:val="6DB691E6"/>
    <w:rsid w:val="6DB7FA4F"/>
    <w:rsid w:val="6DC1DC74"/>
    <w:rsid w:val="6DC39E39"/>
    <w:rsid w:val="6DCA2935"/>
    <w:rsid w:val="6DCFFF1A"/>
    <w:rsid w:val="6DD2B2A4"/>
    <w:rsid w:val="6DD33DD9"/>
    <w:rsid w:val="6DD7AE6C"/>
    <w:rsid w:val="6DDA5390"/>
    <w:rsid w:val="6DDA8B35"/>
    <w:rsid w:val="6DDF420D"/>
    <w:rsid w:val="6DE4096E"/>
    <w:rsid w:val="6DE7AC80"/>
    <w:rsid w:val="6DF3E09B"/>
    <w:rsid w:val="6DF4C40A"/>
    <w:rsid w:val="6DF50B3F"/>
    <w:rsid w:val="6E02403B"/>
    <w:rsid w:val="6E046C10"/>
    <w:rsid w:val="6E07E540"/>
    <w:rsid w:val="6E09892D"/>
    <w:rsid w:val="6E0AB9A6"/>
    <w:rsid w:val="6E0D3265"/>
    <w:rsid w:val="6E102F47"/>
    <w:rsid w:val="6E17A993"/>
    <w:rsid w:val="6E1AFD84"/>
    <w:rsid w:val="6E1BDA9F"/>
    <w:rsid w:val="6E1BFF15"/>
    <w:rsid w:val="6E1D711D"/>
    <w:rsid w:val="6E1F3243"/>
    <w:rsid w:val="6E2290A2"/>
    <w:rsid w:val="6E255EA3"/>
    <w:rsid w:val="6E2A8F0E"/>
    <w:rsid w:val="6E318460"/>
    <w:rsid w:val="6E31F30C"/>
    <w:rsid w:val="6E33B180"/>
    <w:rsid w:val="6E340440"/>
    <w:rsid w:val="6E34EA09"/>
    <w:rsid w:val="6E3C5F99"/>
    <w:rsid w:val="6E3C7A92"/>
    <w:rsid w:val="6E464F45"/>
    <w:rsid w:val="6E4BF715"/>
    <w:rsid w:val="6E4F0643"/>
    <w:rsid w:val="6E4F9B17"/>
    <w:rsid w:val="6E50A22A"/>
    <w:rsid w:val="6E5C9B3D"/>
    <w:rsid w:val="6E5D52F2"/>
    <w:rsid w:val="6E64A3BE"/>
    <w:rsid w:val="6E6532A4"/>
    <w:rsid w:val="6E678791"/>
    <w:rsid w:val="6E689A48"/>
    <w:rsid w:val="6E7C229F"/>
    <w:rsid w:val="6E7CA336"/>
    <w:rsid w:val="6E7E2508"/>
    <w:rsid w:val="6E816179"/>
    <w:rsid w:val="6E885F96"/>
    <w:rsid w:val="6E8A4D01"/>
    <w:rsid w:val="6E8CD489"/>
    <w:rsid w:val="6E904913"/>
    <w:rsid w:val="6E907AEB"/>
    <w:rsid w:val="6E90F8C3"/>
    <w:rsid w:val="6E975314"/>
    <w:rsid w:val="6E9799C6"/>
    <w:rsid w:val="6E9A8560"/>
    <w:rsid w:val="6E9B0086"/>
    <w:rsid w:val="6E9E65D5"/>
    <w:rsid w:val="6E9EBA80"/>
    <w:rsid w:val="6EA01DC9"/>
    <w:rsid w:val="6EA1A629"/>
    <w:rsid w:val="6EA3B706"/>
    <w:rsid w:val="6EA88741"/>
    <w:rsid w:val="6EAEF598"/>
    <w:rsid w:val="6EAFB6C1"/>
    <w:rsid w:val="6EB26A1B"/>
    <w:rsid w:val="6EB27ECD"/>
    <w:rsid w:val="6EB2DD3F"/>
    <w:rsid w:val="6EB351D9"/>
    <w:rsid w:val="6EB3A729"/>
    <w:rsid w:val="6EB571DF"/>
    <w:rsid w:val="6EBE2932"/>
    <w:rsid w:val="6EC22382"/>
    <w:rsid w:val="6EC33857"/>
    <w:rsid w:val="6EC51825"/>
    <w:rsid w:val="6EC549CE"/>
    <w:rsid w:val="6ED231F4"/>
    <w:rsid w:val="6ED3D9E1"/>
    <w:rsid w:val="6ED650B7"/>
    <w:rsid w:val="6ED87A1B"/>
    <w:rsid w:val="6ED88F0B"/>
    <w:rsid w:val="6EDD0066"/>
    <w:rsid w:val="6EE0CB7C"/>
    <w:rsid w:val="6EE16AA1"/>
    <w:rsid w:val="6EE2C8B9"/>
    <w:rsid w:val="6EE466A5"/>
    <w:rsid w:val="6EE88942"/>
    <w:rsid w:val="6EEA2F11"/>
    <w:rsid w:val="6EEAC1CA"/>
    <w:rsid w:val="6EEB9503"/>
    <w:rsid w:val="6EEFAA05"/>
    <w:rsid w:val="6EF39501"/>
    <w:rsid w:val="6EF4ADB0"/>
    <w:rsid w:val="6EF4E53A"/>
    <w:rsid w:val="6EF87572"/>
    <w:rsid w:val="6EFD3ACF"/>
    <w:rsid w:val="6F015F41"/>
    <w:rsid w:val="6F0E3AB4"/>
    <w:rsid w:val="6F109C98"/>
    <w:rsid w:val="6F161CB1"/>
    <w:rsid w:val="6F18F917"/>
    <w:rsid w:val="6F1B13C6"/>
    <w:rsid w:val="6F1B6F0B"/>
    <w:rsid w:val="6F211D8D"/>
    <w:rsid w:val="6F251379"/>
    <w:rsid w:val="6F251E11"/>
    <w:rsid w:val="6F2814FE"/>
    <w:rsid w:val="6F2DB3B2"/>
    <w:rsid w:val="6F2FEE82"/>
    <w:rsid w:val="6F3845F1"/>
    <w:rsid w:val="6F4106CF"/>
    <w:rsid w:val="6F42E6A8"/>
    <w:rsid w:val="6F4367AF"/>
    <w:rsid w:val="6F46D2DA"/>
    <w:rsid w:val="6F48EBF1"/>
    <w:rsid w:val="6F51DE2A"/>
    <w:rsid w:val="6F5CD919"/>
    <w:rsid w:val="6F6A27A5"/>
    <w:rsid w:val="6F6B5E0B"/>
    <w:rsid w:val="6F709452"/>
    <w:rsid w:val="6F710678"/>
    <w:rsid w:val="6F72500C"/>
    <w:rsid w:val="6F739D8B"/>
    <w:rsid w:val="6F74D286"/>
    <w:rsid w:val="6F7514D8"/>
    <w:rsid w:val="6F787AE8"/>
    <w:rsid w:val="6F789210"/>
    <w:rsid w:val="6F7DAA07"/>
    <w:rsid w:val="6F7F0888"/>
    <w:rsid w:val="6F820E6D"/>
    <w:rsid w:val="6F87BAB9"/>
    <w:rsid w:val="6F8C151E"/>
    <w:rsid w:val="6F8DE2E0"/>
    <w:rsid w:val="6F8E60C6"/>
    <w:rsid w:val="6F8F25F7"/>
    <w:rsid w:val="6F903EBC"/>
    <w:rsid w:val="6F95680A"/>
    <w:rsid w:val="6F9D91D4"/>
    <w:rsid w:val="6FA33C4B"/>
    <w:rsid w:val="6FA3659C"/>
    <w:rsid w:val="6FA63E67"/>
    <w:rsid w:val="6FAC8988"/>
    <w:rsid w:val="6FACF9A9"/>
    <w:rsid w:val="6FB3FFBD"/>
    <w:rsid w:val="6FB6259D"/>
    <w:rsid w:val="6FB77097"/>
    <w:rsid w:val="6FBB54BC"/>
    <w:rsid w:val="6FBC88B9"/>
    <w:rsid w:val="6FC446C2"/>
    <w:rsid w:val="6FC94F10"/>
    <w:rsid w:val="6FD3764B"/>
    <w:rsid w:val="6FDB640A"/>
    <w:rsid w:val="6FDB73CE"/>
    <w:rsid w:val="6FDE094F"/>
    <w:rsid w:val="6FE4300E"/>
    <w:rsid w:val="6FE45B9E"/>
    <w:rsid w:val="6FE693FC"/>
    <w:rsid w:val="6FE9FDBF"/>
    <w:rsid w:val="6FEB5FC3"/>
    <w:rsid w:val="6FEDF92C"/>
    <w:rsid w:val="6FF5B183"/>
    <w:rsid w:val="6FFAB6EA"/>
    <w:rsid w:val="6FFDC5EB"/>
    <w:rsid w:val="70067958"/>
    <w:rsid w:val="700F6ECA"/>
    <w:rsid w:val="7013D912"/>
    <w:rsid w:val="7018E8A4"/>
    <w:rsid w:val="701B4C5D"/>
    <w:rsid w:val="701F7681"/>
    <w:rsid w:val="70239FAD"/>
    <w:rsid w:val="702ABBBC"/>
    <w:rsid w:val="702B0D62"/>
    <w:rsid w:val="702D6991"/>
    <w:rsid w:val="702EE743"/>
    <w:rsid w:val="702F42B1"/>
    <w:rsid w:val="70324A98"/>
    <w:rsid w:val="7032F735"/>
    <w:rsid w:val="703322EC"/>
    <w:rsid w:val="7036E1B9"/>
    <w:rsid w:val="70407719"/>
    <w:rsid w:val="70478091"/>
    <w:rsid w:val="7047C879"/>
    <w:rsid w:val="704C1749"/>
    <w:rsid w:val="704CBF2E"/>
    <w:rsid w:val="70653CF9"/>
    <w:rsid w:val="7065C88B"/>
    <w:rsid w:val="7069C698"/>
    <w:rsid w:val="706C61AE"/>
    <w:rsid w:val="707722FF"/>
    <w:rsid w:val="70774B1C"/>
    <w:rsid w:val="707B0DDF"/>
    <w:rsid w:val="707C8907"/>
    <w:rsid w:val="707CE3B4"/>
    <w:rsid w:val="707F30E9"/>
    <w:rsid w:val="707FC3D7"/>
    <w:rsid w:val="7080347E"/>
    <w:rsid w:val="7081D6A0"/>
    <w:rsid w:val="70878924"/>
    <w:rsid w:val="708B2381"/>
    <w:rsid w:val="708E24EA"/>
    <w:rsid w:val="70916355"/>
    <w:rsid w:val="70921A9A"/>
    <w:rsid w:val="70925063"/>
    <w:rsid w:val="709430D0"/>
    <w:rsid w:val="7098FFE5"/>
    <w:rsid w:val="70992AA4"/>
    <w:rsid w:val="709AD198"/>
    <w:rsid w:val="70A0245B"/>
    <w:rsid w:val="70A06773"/>
    <w:rsid w:val="70A126F5"/>
    <w:rsid w:val="70A148C4"/>
    <w:rsid w:val="70A15AB9"/>
    <w:rsid w:val="70A1ACA5"/>
    <w:rsid w:val="70A66786"/>
    <w:rsid w:val="70A8C017"/>
    <w:rsid w:val="70AEC42F"/>
    <w:rsid w:val="70B156E2"/>
    <w:rsid w:val="70B21F93"/>
    <w:rsid w:val="70B3F1F6"/>
    <w:rsid w:val="70B62B0A"/>
    <w:rsid w:val="70B9D884"/>
    <w:rsid w:val="70BD4AB3"/>
    <w:rsid w:val="70BD75FA"/>
    <w:rsid w:val="70C6CD8F"/>
    <w:rsid w:val="70C787E5"/>
    <w:rsid w:val="70CC8013"/>
    <w:rsid w:val="70CFC5B9"/>
    <w:rsid w:val="70D24C56"/>
    <w:rsid w:val="70D313BC"/>
    <w:rsid w:val="70D50CD5"/>
    <w:rsid w:val="70D96B01"/>
    <w:rsid w:val="70DCF705"/>
    <w:rsid w:val="70E2B881"/>
    <w:rsid w:val="70E61C0F"/>
    <w:rsid w:val="70E71D9A"/>
    <w:rsid w:val="70E82A78"/>
    <w:rsid w:val="70E97853"/>
    <w:rsid w:val="70EACE3E"/>
    <w:rsid w:val="70EBFB22"/>
    <w:rsid w:val="70F4EAAA"/>
    <w:rsid w:val="70F7BFF5"/>
    <w:rsid w:val="70F95C8C"/>
    <w:rsid w:val="70F9613C"/>
    <w:rsid w:val="70FBB189"/>
    <w:rsid w:val="70FC5480"/>
    <w:rsid w:val="70FC8BDD"/>
    <w:rsid w:val="7102AE6F"/>
    <w:rsid w:val="71101191"/>
    <w:rsid w:val="711074D5"/>
    <w:rsid w:val="711111AF"/>
    <w:rsid w:val="711A3828"/>
    <w:rsid w:val="711D6DB4"/>
    <w:rsid w:val="7124AFDF"/>
    <w:rsid w:val="71267145"/>
    <w:rsid w:val="712776F1"/>
    <w:rsid w:val="71283797"/>
    <w:rsid w:val="713503C7"/>
    <w:rsid w:val="713861A0"/>
    <w:rsid w:val="713E4220"/>
    <w:rsid w:val="71446E80"/>
    <w:rsid w:val="714A6B36"/>
    <w:rsid w:val="714ADD5C"/>
    <w:rsid w:val="714BF06F"/>
    <w:rsid w:val="714C1281"/>
    <w:rsid w:val="714DB7CD"/>
    <w:rsid w:val="714FB34B"/>
    <w:rsid w:val="71507948"/>
    <w:rsid w:val="71511D6F"/>
    <w:rsid w:val="71533BF6"/>
    <w:rsid w:val="71563977"/>
    <w:rsid w:val="71563B8D"/>
    <w:rsid w:val="7157BED7"/>
    <w:rsid w:val="7159120B"/>
    <w:rsid w:val="715B9BE5"/>
    <w:rsid w:val="716121D0"/>
    <w:rsid w:val="71651F71"/>
    <w:rsid w:val="716A3FF9"/>
    <w:rsid w:val="71737C86"/>
    <w:rsid w:val="717568AD"/>
    <w:rsid w:val="7175D0D5"/>
    <w:rsid w:val="7177FCC3"/>
    <w:rsid w:val="71784BC8"/>
    <w:rsid w:val="71805512"/>
    <w:rsid w:val="71811183"/>
    <w:rsid w:val="71866F6F"/>
    <w:rsid w:val="718699D4"/>
    <w:rsid w:val="71887299"/>
    <w:rsid w:val="71918211"/>
    <w:rsid w:val="7193688C"/>
    <w:rsid w:val="7193AEF8"/>
    <w:rsid w:val="719C94D7"/>
    <w:rsid w:val="719E1DA6"/>
    <w:rsid w:val="71A1ADC8"/>
    <w:rsid w:val="71A20685"/>
    <w:rsid w:val="71A3997F"/>
    <w:rsid w:val="71A40448"/>
    <w:rsid w:val="71A43CE4"/>
    <w:rsid w:val="71A51AEE"/>
    <w:rsid w:val="71AC6C47"/>
    <w:rsid w:val="71B05132"/>
    <w:rsid w:val="71B435DD"/>
    <w:rsid w:val="71B5AD84"/>
    <w:rsid w:val="71B964B6"/>
    <w:rsid w:val="71BF27B1"/>
    <w:rsid w:val="71C4444F"/>
    <w:rsid w:val="71C7C9EF"/>
    <w:rsid w:val="71CF0E32"/>
    <w:rsid w:val="71CF5596"/>
    <w:rsid w:val="71D3295F"/>
    <w:rsid w:val="71D46DB7"/>
    <w:rsid w:val="71D5B171"/>
    <w:rsid w:val="71DB8DD4"/>
    <w:rsid w:val="71DC0A11"/>
    <w:rsid w:val="71E459AB"/>
    <w:rsid w:val="71E65DBD"/>
    <w:rsid w:val="71EA2852"/>
    <w:rsid w:val="71EBEF27"/>
    <w:rsid w:val="71EC9933"/>
    <w:rsid w:val="71EDDDAF"/>
    <w:rsid w:val="71F0B23C"/>
    <w:rsid w:val="71F6253C"/>
    <w:rsid w:val="71FB415B"/>
    <w:rsid w:val="72035A53"/>
    <w:rsid w:val="7204E446"/>
    <w:rsid w:val="72075C55"/>
    <w:rsid w:val="7208B43F"/>
    <w:rsid w:val="720EB573"/>
    <w:rsid w:val="7211E20B"/>
    <w:rsid w:val="7212F85C"/>
    <w:rsid w:val="7212FC79"/>
    <w:rsid w:val="7219304A"/>
    <w:rsid w:val="721984BD"/>
    <w:rsid w:val="721E4A1A"/>
    <w:rsid w:val="721FDEB2"/>
    <w:rsid w:val="7221A489"/>
    <w:rsid w:val="72222403"/>
    <w:rsid w:val="72225450"/>
    <w:rsid w:val="7222F7D3"/>
    <w:rsid w:val="72276DCF"/>
    <w:rsid w:val="722BE820"/>
    <w:rsid w:val="722DB232"/>
    <w:rsid w:val="723333FD"/>
    <w:rsid w:val="7239437A"/>
    <w:rsid w:val="723CEB56"/>
    <w:rsid w:val="723CF4CB"/>
    <w:rsid w:val="7248AD35"/>
    <w:rsid w:val="72543CA5"/>
    <w:rsid w:val="7254E4C3"/>
    <w:rsid w:val="725540ED"/>
    <w:rsid w:val="725C3509"/>
    <w:rsid w:val="725CA4E4"/>
    <w:rsid w:val="725FABBC"/>
    <w:rsid w:val="7262BD1E"/>
    <w:rsid w:val="726683FE"/>
    <w:rsid w:val="72677621"/>
    <w:rsid w:val="726C6793"/>
    <w:rsid w:val="726E4E63"/>
    <w:rsid w:val="72702F6A"/>
    <w:rsid w:val="7271622E"/>
    <w:rsid w:val="72738E03"/>
    <w:rsid w:val="727420C8"/>
    <w:rsid w:val="72744644"/>
    <w:rsid w:val="7276D7D5"/>
    <w:rsid w:val="72786AC1"/>
    <w:rsid w:val="727AFDD9"/>
    <w:rsid w:val="727BB5FB"/>
    <w:rsid w:val="7286179D"/>
    <w:rsid w:val="728CCF1C"/>
    <w:rsid w:val="728FA42F"/>
    <w:rsid w:val="72902A51"/>
    <w:rsid w:val="7291BA7E"/>
    <w:rsid w:val="72940369"/>
    <w:rsid w:val="729473A3"/>
    <w:rsid w:val="7295C5B4"/>
    <w:rsid w:val="72977E6E"/>
    <w:rsid w:val="72993394"/>
    <w:rsid w:val="729CA875"/>
    <w:rsid w:val="729E9BE3"/>
    <w:rsid w:val="729F300A"/>
    <w:rsid w:val="729F768C"/>
    <w:rsid w:val="72A58D8D"/>
    <w:rsid w:val="72A67474"/>
    <w:rsid w:val="72A922D5"/>
    <w:rsid w:val="72A982F2"/>
    <w:rsid w:val="72ABF2DB"/>
    <w:rsid w:val="72AE1B49"/>
    <w:rsid w:val="72B22D56"/>
    <w:rsid w:val="72BC1655"/>
    <w:rsid w:val="72BD2CBC"/>
    <w:rsid w:val="72BFA987"/>
    <w:rsid w:val="72C5F040"/>
    <w:rsid w:val="72C8A202"/>
    <w:rsid w:val="72CA6509"/>
    <w:rsid w:val="72D1A02D"/>
    <w:rsid w:val="72D6B9C0"/>
    <w:rsid w:val="72D7E13A"/>
    <w:rsid w:val="72DC101A"/>
    <w:rsid w:val="72E07421"/>
    <w:rsid w:val="72E17823"/>
    <w:rsid w:val="72E28D81"/>
    <w:rsid w:val="72E95A5C"/>
    <w:rsid w:val="72EB04A4"/>
    <w:rsid w:val="72EDF200"/>
    <w:rsid w:val="72EE1A0A"/>
    <w:rsid w:val="72FD192C"/>
    <w:rsid w:val="72FD2000"/>
    <w:rsid w:val="72FD5C73"/>
    <w:rsid w:val="72FEBCCC"/>
    <w:rsid w:val="7301C82B"/>
    <w:rsid w:val="7305EB6D"/>
    <w:rsid w:val="7309A553"/>
    <w:rsid w:val="730A5C00"/>
    <w:rsid w:val="730A93B7"/>
    <w:rsid w:val="730C3FBB"/>
    <w:rsid w:val="730D5EB8"/>
    <w:rsid w:val="730F398A"/>
    <w:rsid w:val="731188DC"/>
    <w:rsid w:val="731252E5"/>
    <w:rsid w:val="73181904"/>
    <w:rsid w:val="73188C36"/>
    <w:rsid w:val="731ACD70"/>
    <w:rsid w:val="731DF147"/>
    <w:rsid w:val="732262A3"/>
    <w:rsid w:val="7323B2C3"/>
    <w:rsid w:val="732785D5"/>
    <w:rsid w:val="7330F2C9"/>
    <w:rsid w:val="7332940C"/>
    <w:rsid w:val="733310F9"/>
    <w:rsid w:val="7335E7FD"/>
    <w:rsid w:val="733814E1"/>
    <w:rsid w:val="733AF8B4"/>
    <w:rsid w:val="733C5719"/>
    <w:rsid w:val="733F3606"/>
    <w:rsid w:val="734192EB"/>
    <w:rsid w:val="7345B3C6"/>
    <w:rsid w:val="7346BECA"/>
    <w:rsid w:val="73480BDE"/>
    <w:rsid w:val="734C0A75"/>
    <w:rsid w:val="734DD73F"/>
    <w:rsid w:val="735136AA"/>
    <w:rsid w:val="73536C94"/>
    <w:rsid w:val="7356782E"/>
    <w:rsid w:val="735BC850"/>
    <w:rsid w:val="7362A74A"/>
    <w:rsid w:val="7362CC00"/>
    <w:rsid w:val="7364E7B8"/>
    <w:rsid w:val="7366D954"/>
    <w:rsid w:val="7366F44F"/>
    <w:rsid w:val="736A4F14"/>
    <w:rsid w:val="736DC2A3"/>
    <w:rsid w:val="736E0EF6"/>
    <w:rsid w:val="736F4B49"/>
    <w:rsid w:val="73706DC9"/>
    <w:rsid w:val="737209C9"/>
    <w:rsid w:val="7373E8FB"/>
    <w:rsid w:val="7377B077"/>
    <w:rsid w:val="737ED129"/>
    <w:rsid w:val="7383CF79"/>
    <w:rsid w:val="73847B83"/>
    <w:rsid w:val="73858D99"/>
    <w:rsid w:val="7386DA47"/>
    <w:rsid w:val="7387736A"/>
    <w:rsid w:val="738981D0"/>
    <w:rsid w:val="738A2816"/>
    <w:rsid w:val="73912FE6"/>
    <w:rsid w:val="73997E0E"/>
    <w:rsid w:val="739AB69C"/>
    <w:rsid w:val="739C1DC9"/>
    <w:rsid w:val="73A0A458"/>
    <w:rsid w:val="73A2615B"/>
    <w:rsid w:val="73A399D7"/>
    <w:rsid w:val="73A50A93"/>
    <w:rsid w:val="73A55A07"/>
    <w:rsid w:val="73A63722"/>
    <w:rsid w:val="73A677F8"/>
    <w:rsid w:val="73ACAF1A"/>
    <w:rsid w:val="73AEC76E"/>
    <w:rsid w:val="73AF8855"/>
    <w:rsid w:val="73B07332"/>
    <w:rsid w:val="73B1163D"/>
    <w:rsid w:val="73B639DC"/>
    <w:rsid w:val="73C096EF"/>
    <w:rsid w:val="73CCB257"/>
    <w:rsid w:val="73D0712A"/>
    <w:rsid w:val="73D8D07A"/>
    <w:rsid w:val="73DABDF6"/>
    <w:rsid w:val="73DAFEAD"/>
    <w:rsid w:val="73E28B23"/>
    <w:rsid w:val="73E5F7B4"/>
    <w:rsid w:val="73F0C59A"/>
    <w:rsid w:val="73F0C9E7"/>
    <w:rsid w:val="73F0ED61"/>
    <w:rsid w:val="73F2517B"/>
    <w:rsid w:val="73F3072E"/>
    <w:rsid w:val="73F3BE5D"/>
    <w:rsid w:val="73F52BA6"/>
    <w:rsid w:val="7403401B"/>
    <w:rsid w:val="74043618"/>
    <w:rsid w:val="740B9C17"/>
    <w:rsid w:val="740BB714"/>
    <w:rsid w:val="740C17C8"/>
    <w:rsid w:val="740D4AD8"/>
    <w:rsid w:val="74104785"/>
    <w:rsid w:val="74116153"/>
    <w:rsid w:val="7413322A"/>
    <w:rsid w:val="7416D18C"/>
    <w:rsid w:val="7421F471"/>
    <w:rsid w:val="74221E90"/>
    <w:rsid w:val="74227726"/>
    <w:rsid w:val="742380A9"/>
    <w:rsid w:val="74241707"/>
    <w:rsid w:val="742A7A4C"/>
    <w:rsid w:val="742BFAB2"/>
    <w:rsid w:val="743179D5"/>
    <w:rsid w:val="743A1DDC"/>
    <w:rsid w:val="743A7D86"/>
    <w:rsid w:val="743F76ED"/>
    <w:rsid w:val="743FA208"/>
    <w:rsid w:val="7442E4CD"/>
    <w:rsid w:val="744BD3DE"/>
    <w:rsid w:val="744CD86C"/>
    <w:rsid w:val="744EC936"/>
    <w:rsid w:val="74514172"/>
    <w:rsid w:val="74527FA0"/>
    <w:rsid w:val="7453342B"/>
    <w:rsid w:val="7456A4C2"/>
    <w:rsid w:val="745BB929"/>
    <w:rsid w:val="745CC659"/>
    <w:rsid w:val="745F0778"/>
    <w:rsid w:val="746A0E58"/>
    <w:rsid w:val="746ADDB4"/>
    <w:rsid w:val="746F258A"/>
    <w:rsid w:val="7475352F"/>
    <w:rsid w:val="74772BF0"/>
    <w:rsid w:val="7479A31D"/>
    <w:rsid w:val="747B77CA"/>
    <w:rsid w:val="7481BD8D"/>
    <w:rsid w:val="7481CC77"/>
    <w:rsid w:val="7483B985"/>
    <w:rsid w:val="7486A168"/>
    <w:rsid w:val="748BC2A9"/>
    <w:rsid w:val="748BFD34"/>
    <w:rsid w:val="74903001"/>
    <w:rsid w:val="74949D40"/>
    <w:rsid w:val="7495A5A8"/>
    <w:rsid w:val="74968F06"/>
    <w:rsid w:val="74989737"/>
    <w:rsid w:val="7499B49F"/>
    <w:rsid w:val="74A0F5D1"/>
    <w:rsid w:val="74A4BBA2"/>
    <w:rsid w:val="74AB2D22"/>
    <w:rsid w:val="74AD39F6"/>
    <w:rsid w:val="74AF16F9"/>
    <w:rsid w:val="74AFCF77"/>
    <w:rsid w:val="74B0A984"/>
    <w:rsid w:val="74B2C741"/>
    <w:rsid w:val="74B5CFAB"/>
    <w:rsid w:val="74B5E6FE"/>
    <w:rsid w:val="74B7FE97"/>
    <w:rsid w:val="74BCFCF9"/>
    <w:rsid w:val="74BD0473"/>
    <w:rsid w:val="74BD41DC"/>
    <w:rsid w:val="74BDC4FB"/>
    <w:rsid w:val="74CAEB2D"/>
    <w:rsid w:val="74CC309B"/>
    <w:rsid w:val="74CC3E5D"/>
    <w:rsid w:val="74CD2022"/>
    <w:rsid w:val="74D7B2B9"/>
    <w:rsid w:val="74D9E132"/>
    <w:rsid w:val="74DC3AAD"/>
    <w:rsid w:val="74DC973D"/>
    <w:rsid w:val="74DE6424"/>
    <w:rsid w:val="74DF64B3"/>
    <w:rsid w:val="74EAC27D"/>
    <w:rsid w:val="74EC935B"/>
    <w:rsid w:val="74ED6BB5"/>
    <w:rsid w:val="74FA8EE3"/>
    <w:rsid w:val="74FB7652"/>
    <w:rsid w:val="74FBC081"/>
    <w:rsid w:val="74FEE7CF"/>
    <w:rsid w:val="75025B60"/>
    <w:rsid w:val="750264EE"/>
    <w:rsid w:val="7503C195"/>
    <w:rsid w:val="7506F8F9"/>
    <w:rsid w:val="750BF5A3"/>
    <w:rsid w:val="750FBEE1"/>
    <w:rsid w:val="7510882F"/>
    <w:rsid w:val="7513F415"/>
    <w:rsid w:val="751A3C04"/>
    <w:rsid w:val="7526C52F"/>
    <w:rsid w:val="75283BDD"/>
    <w:rsid w:val="75295503"/>
    <w:rsid w:val="752BACA4"/>
    <w:rsid w:val="752FADB2"/>
    <w:rsid w:val="75304BF3"/>
    <w:rsid w:val="753604E4"/>
    <w:rsid w:val="754059EA"/>
    <w:rsid w:val="7544684A"/>
    <w:rsid w:val="754798A8"/>
    <w:rsid w:val="7547B309"/>
    <w:rsid w:val="754B0865"/>
    <w:rsid w:val="754C1E0A"/>
    <w:rsid w:val="754C9C90"/>
    <w:rsid w:val="75508E07"/>
    <w:rsid w:val="7554CF79"/>
    <w:rsid w:val="7555E9D3"/>
    <w:rsid w:val="75580B10"/>
    <w:rsid w:val="755D2FA8"/>
    <w:rsid w:val="7560FF90"/>
    <w:rsid w:val="756205C1"/>
    <w:rsid w:val="7562F7CE"/>
    <w:rsid w:val="75648ACE"/>
    <w:rsid w:val="7564BB7C"/>
    <w:rsid w:val="7565D051"/>
    <w:rsid w:val="7566AB3A"/>
    <w:rsid w:val="756A4828"/>
    <w:rsid w:val="756B06CA"/>
    <w:rsid w:val="756B09F1"/>
    <w:rsid w:val="756C8354"/>
    <w:rsid w:val="756CE546"/>
    <w:rsid w:val="756F1CC8"/>
    <w:rsid w:val="756F7744"/>
    <w:rsid w:val="75720862"/>
    <w:rsid w:val="7577F217"/>
    <w:rsid w:val="757FC013"/>
    <w:rsid w:val="7580D8C2"/>
    <w:rsid w:val="7585CD56"/>
    <w:rsid w:val="758BD1F4"/>
    <w:rsid w:val="758D59C4"/>
    <w:rsid w:val="758DCB0D"/>
    <w:rsid w:val="75921165"/>
    <w:rsid w:val="75956A28"/>
    <w:rsid w:val="7595AA06"/>
    <w:rsid w:val="7596D274"/>
    <w:rsid w:val="759A6C28"/>
    <w:rsid w:val="759B3612"/>
    <w:rsid w:val="759DA267"/>
    <w:rsid w:val="75A54E0B"/>
    <w:rsid w:val="75ADE11F"/>
    <w:rsid w:val="75B38380"/>
    <w:rsid w:val="75B90469"/>
    <w:rsid w:val="75B9CEED"/>
    <w:rsid w:val="75BB82E5"/>
    <w:rsid w:val="75C1D16E"/>
    <w:rsid w:val="75C67DAB"/>
    <w:rsid w:val="75CB0CB3"/>
    <w:rsid w:val="75CF78FC"/>
    <w:rsid w:val="75D224FC"/>
    <w:rsid w:val="75D4469B"/>
    <w:rsid w:val="75D5CB98"/>
    <w:rsid w:val="75D7C4C2"/>
    <w:rsid w:val="75D8C90A"/>
    <w:rsid w:val="75DD08E1"/>
    <w:rsid w:val="75DF3776"/>
    <w:rsid w:val="75DF3A2B"/>
    <w:rsid w:val="75E1C61D"/>
    <w:rsid w:val="75EE4980"/>
    <w:rsid w:val="75EF325B"/>
    <w:rsid w:val="75F5F31C"/>
    <w:rsid w:val="75FB2B2B"/>
    <w:rsid w:val="76038730"/>
    <w:rsid w:val="76039B37"/>
    <w:rsid w:val="76056A62"/>
    <w:rsid w:val="7605C593"/>
    <w:rsid w:val="7608F21A"/>
    <w:rsid w:val="760C6201"/>
    <w:rsid w:val="760CDFCB"/>
    <w:rsid w:val="76109E71"/>
    <w:rsid w:val="76135105"/>
    <w:rsid w:val="761BBFD8"/>
    <w:rsid w:val="761CADAC"/>
    <w:rsid w:val="76275D74"/>
    <w:rsid w:val="762E61C3"/>
    <w:rsid w:val="762F16D7"/>
    <w:rsid w:val="76314861"/>
    <w:rsid w:val="76390967"/>
    <w:rsid w:val="763920B2"/>
    <w:rsid w:val="763B8E50"/>
    <w:rsid w:val="763DC7C0"/>
    <w:rsid w:val="7644F942"/>
    <w:rsid w:val="76475D5A"/>
    <w:rsid w:val="764ABD7B"/>
    <w:rsid w:val="764B9CB1"/>
    <w:rsid w:val="764DEB4E"/>
    <w:rsid w:val="7650F7DD"/>
    <w:rsid w:val="7652A844"/>
    <w:rsid w:val="76542907"/>
    <w:rsid w:val="76562330"/>
    <w:rsid w:val="7657A24F"/>
    <w:rsid w:val="765CA3C1"/>
    <w:rsid w:val="765EC571"/>
    <w:rsid w:val="766A2290"/>
    <w:rsid w:val="766C6347"/>
    <w:rsid w:val="76707A67"/>
    <w:rsid w:val="76767519"/>
    <w:rsid w:val="7677D502"/>
    <w:rsid w:val="7678AC84"/>
    <w:rsid w:val="767AC9A2"/>
    <w:rsid w:val="767C7C56"/>
    <w:rsid w:val="767DC3F6"/>
    <w:rsid w:val="767EE1EA"/>
    <w:rsid w:val="7681A188"/>
    <w:rsid w:val="76834241"/>
    <w:rsid w:val="768952BC"/>
    <w:rsid w:val="7689A143"/>
    <w:rsid w:val="768C9E25"/>
    <w:rsid w:val="768D0CCA"/>
    <w:rsid w:val="76936E97"/>
    <w:rsid w:val="76941871"/>
    <w:rsid w:val="76957B98"/>
    <w:rsid w:val="76976C62"/>
    <w:rsid w:val="7699EEC9"/>
    <w:rsid w:val="769AEEF1"/>
    <w:rsid w:val="769DBF21"/>
    <w:rsid w:val="76A91E02"/>
    <w:rsid w:val="76AB2516"/>
    <w:rsid w:val="76ADF080"/>
    <w:rsid w:val="76B042EA"/>
    <w:rsid w:val="76B0A4C9"/>
    <w:rsid w:val="76B1A204"/>
    <w:rsid w:val="76B27BFE"/>
    <w:rsid w:val="76B69EC5"/>
    <w:rsid w:val="76BB809E"/>
    <w:rsid w:val="76BC9B7B"/>
    <w:rsid w:val="76BCC55A"/>
    <w:rsid w:val="76CA40C5"/>
    <w:rsid w:val="76D2E32F"/>
    <w:rsid w:val="76D4D9AE"/>
    <w:rsid w:val="76D69D03"/>
    <w:rsid w:val="76D795B8"/>
    <w:rsid w:val="76D80A0F"/>
    <w:rsid w:val="76D918D8"/>
    <w:rsid w:val="76D99A95"/>
    <w:rsid w:val="76DED6A4"/>
    <w:rsid w:val="76E09810"/>
    <w:rsid w:val="76E319AB"/>
    <w:rsid w:val="76E39698"/>
    <w:rsid w:val="76E8588D"/>
    <w:rsid w:val="76F1BB3D"/>
    <w:rsid w:val="76F3021A"/>
    <w:rsid w:val="76F6A0F0"/>
    <w:rsid w:val="77058388"/>
    <w:rsid w:val="77125A82"/>
    <w:rsid w:val="7712CF1C"/>
    <w:rsid w:val="77165BFE"/>
    <w:rsid w:val="7716967F"/>
    <w:rsid w:val="771A30CE"/>
    <w:rsid w:val="771A879D"/>
    <w:rsid w:val="771AA592"/>
    <w:rsid w:val="771AD4B3"/>
    <w:rsid w:val="771D00FE"/>
    <w:rsid w:val="771D2528"/>
    <w:rsid w:val="771FACD0"/>
    <w:rsid w:val="7730E3A4"/>
    <w:rsid w:val="7732AB42"/>
    <w:rsid w:val="7733FB4F"/>
    <w:rsid w:val="7738CC7A"/>
    <w:rsid w:val="773D05CA"/>
    <w:rsid w:val="773EEAC7"/>
    <w:rsid w:val="7740DB91"/>
    <w:rsid w:val="77421D99"/>
    <w:rsid w:val="7742C746"/>
    <w:rsid w:val="7746BC2A"/>
    <w:rsid w:val="77477D95"/>
    <w:rsid w:val="7748F3AC"/>
    <w:rsid w:val="774B1169"/>
    <w:rsid w:val="774DCB84"/>
    <w:rsid w:val="774E3A56"/>
    <w:rsid w:val="77515581"/>
    <w:rsid w:val="775BEB2D"/>
    <w:rsid w:val="775C20B3"/>
    <w:rsid w:val="775D6045"/>
    <w:rsid w:val="775FE2AD"/>
    <w:rsid w:val="77628F65"/>
    <w:rsid w:val="77643994"/>
    <w:rsid w:val="7764F820"/>
    <w:rsid w:val="7765EA57"/>
    <w:rsid w:val="7769ED0E"/>
    <w:rsid w:val="776A4D3E"/>
    <w:rsid w:val="776B6A63"/>
    <w:rsid w:val="776BB578"/>
    <w:rsid w:val="776F5179"/>
    <w:rsid w:val="7775E746"/>
    <w:rsid w:val="7778DCC8"/>
    <w:rsid w:val="77794C07"/>
    <w:rsid w:val="777CF18D"/>
    <w:rsid w:val="7785653E"/>
    <w:rsid w:val="77871488"/>
    <w:rsid w:val="778D84F9"/>
    <w:rsid w:val="778E7538"/>
    <w:rsid w:val="778F46C5"/>
    <w:rsid w:val="7794206E"/>
    <w:rsid w:val="779C3E8E"/>
    <w:rsid w:val="779D1EEE"/>
    <w:rsid w:val="779EC00D"/>
    <w:rsid w:val="77A5310A"/>
    <w:rsid w:val="77B11BAB"/>
    <w:rsid w:val="77B46ED3"/>
    <w:rsid w:val="77B5E284"/>
    <w:rsid w:val="77B9DB3F"/>
    <w:rsid w:val="77C005AE"/>
    <w:rsid w:val="77C341B8"/>
    <w:rsid w:val="77C6702D"/>
    <w:rsid w:val="77C8F208"/>
    <w:rsid w:val="77CA7F98"/>
    <w:rsid w:val="77CCFA98"/>
    <w:rsid w:val="77D1B29A"/>
    <w:rsid w:val="77D4A8B6"/>
    <w:rsid w:val="77DBCFB9"/>
    <w:rsid w:val="77DEDAD4"/>
    <w:rsid w:val="77E315B8"/>
    <w:rsid w:val="77E40243"/>
    <w:rsid w:val="77E93BCD"/>
    <w:rsid w:val="77EC941B"/>
    <w:rsid w:val="77ED0330"/>
    <w:rsid w:val="77EDF29F"/>
    <w:rsid w:val="77F1D2A4"/>
    <w:rsid w:val="77F46EB4"/>
    <w:rsid w:val="77F63D99"/>
    <w:rsid w:val="77F9ABD7"/>
    <w:rsid w:val="77F9B2A6"/>
    <w:rsid w:val="77FA7F61"/>
    <w:rsid w:val="77FAC8A3"/>
    <w:rsid w:val="77FBD6B4"/>
    <w:rsid w:val="7802AA10"/>
    <w:rsid w:val="7803053F"/>
    <w:rsid w:val="78057FEF"/>
    <w:rsid w:val="7808EDBB"/>
    <w:rsid w:val="780A6800"/>
    <w:rsid w:val="780D7C2A"/>
    <w:rsid w:val="780DE1F4"/>
    <w:rsid w:val="781570DB"/>
    <w:rsid w:val="781DC051"/>
    <w:rsid w:val="781DF26C"/>
    <w:rsid w:val="7821211A"/>
    <w:rsid w:val="78231019"/>
    <w:rsid w:val="78247DEE"/>
    <w:rsid w:val="7827B18F"/>
    <w:rsid w:val="7828D528"/>
    <w:rsid w:val="782DAD7C"/>
    <w:rsid w:val="782EFF2E"/>
    <w:rsid w:val="7832C4AB"/>
    <w:rsid w:val="78330417"/>
    <w:rsid w:val="7833A16A"/>
    <w:rsid w:val="7835B6ED"/>
    <w:rsid w:val="7839E0B5"/>
    <w:rsid w:val="783FD23A"/>
    <w:rsid w:val="784059BF"/>
    <w:rsid w:val="7842BC6C"/>
    <w:rsid w:val="78458AF3"/>
    <w:rsid w:val="784672D8"/>
    <w:rsid w:val="7846E1D4"/>
    <w:rsid w:val="784BE9F5"/>
    <w:rsid w:val="78508235"/>
    <w:rsid w:val="78508BC4"/>
    <w:rsid w:val="785404F1"/>
    <w:rsid w:val="7857EE85"/>
    <w:rsid w:val="785CF796"/>
    <w:rsid w:val="785DCE79"/>
    <w:rsid w:val="785EF7A1"/>
    <w:rsid w:val="785F5560"/>
    <w:rsid w:val="78625484"/>
    <w:rsid w:val="78634CE0"/>
    <w:rsid w:val="7867E3FB"/>
    <w:rsid w:val="786A0472"/>
    <w:rsid w:val="786C9997"/>
    <w:rsid w:val="786E53E4"/>
    <w:rsid w:val="786E7A8A"/>
    <w:rsid w:val="786FF28A"/>
    <w:rsid w:val="7871AABB"/>
    <w:rsid w:val="7872EB1D"/>
    <w:rsid w:val="7876A30A"/>
    <w:rsid w:val="7878E734"/>
    <w:rsid w:val="787C9468"/>
    <w:rsid w:val="78897980"/>
    <w:rsid w:val="788D486D"/>
    <w:rsid w:val="788EE0AD"/>
    <w:rsid w:val="788F312D"/>
    <w:rsid w:val="789075A9"/>
    <w:rsid w:val="7890EF2C"/>
    <w:rsid w:val="7892CD60"/>
    <w:rsid w:val="7896725F"/>
    <w:rsid w:val="789BE55F"/>
    <w:rsid w:val="789CC9D7"/>
    <w:rsid w:val="78A0193E"/>
    <w:rsid w:val="78A2E8B9"/>
    <w:rsid w:val="78A417A9"/>
    <w:rsid w:val="78A4AAE9"/>
    <w:rsid w:val="78A5C16B"/>
    <w:rsid w:val="78A959F3"/>
    <w:rsid w:val="78B398B4"/>
    <w:rsid w:val="78B73BC6"/>
    <w:rsid w:val="78BCB326"/>
    <w:rsid w:val="78BCBDBE"/>
    <w:rsid w:val="78BCE5F7"/>
    <w:rsid w:val="78BF4FE8"/>
    <w:rsid w:val="78C5172C"/>
    <w:rsid w:val="78C57492"/>
    <w:rsid w:val="78CB9221"/>
    <w:rsid w:val="78CF7641"/>
    <w:rsid w:val="78D1A843"/>
    <w:rsid w:val="78D1B73B"/>
    <w:rsid w:val="78DB7D2F"/>
    <w:rsid w:val="78DBDB74"/>
    <w:rsid w:val="78DD220B"/>
    <w:rsid w:val="78E4E18D"/>
    <w:rsid w:val="78E63331"/>
    <w:rsid w:val="78ED03CD"/>
    <w:rsid w:val="78F150D2"/>
    <w:rsid w:val="78F28E4A"/>
    <w:rsid w:val="78F6638B"/>
    <w:rsid w:val="78F6F174"/>
    <w:rsid w:val="78F86868"/>
    <w:rsid w:val="78F8E403"/>
    <w:rsid w:val="78FB6DF1"/>
    <w:rsid w:val="78FCA35C"/>
    <w:rsid w:val="78FF6BD5"/>
    <w:rsid w:val="7906635E"/>
    <w:rsid w:val="790D39AC"/>
    <w:rsid w:val="790FCC7F"/>
    <w:rsid w:val="790FF6C6"/>
    <w:rsid w:val="7919E0EB"/>
    <w:rsid w:val="791C9E2A"/>
    <w:rsid w:val="7921761E"/>
    <w:rsid w:val="79250F5C"/>
    <w:rsid w:val="79255610"/>
    <w:rsid w:val="79255A54"/>
    <w:rsid w:val="7926C985"/>
    <w:rsid w:val="79290063"/>
    <w:rsid w:val="792E3F99"/>
    <w:rsid w:val="7930D47B"/>
    <w:rsid w:val="79323475"/>
    <w:rsid w:val="79343B2A"/>
    <w:rsid w:val="79385DAE"/>
    <w:rsid w:val="793E9062"/>
    <w:rsid w:val="793F4BFF"/>
    <w:rsid w:val="7945BF2D"/>
    <w:rsid w:val="794A9355"/>
    <w:rsid w:val="794AE962"/>
    <w:rsid w:val="794AF372"/>
    <w:rsid w:val="794B475D"/>
    <w:rsid w:val="794DA6CC"/>
    <w:rsid w:val="79550EBC"/>
    <w:rsid w:val="79584082"/>
    <w:rsid w:val="7960867F"/>
    <w:rsid w:val="79638C78"/>
    <w:rsid w:val="79667703"/>
    <w:rsid w:val="79707CDD"/>
    <w:rsid w:val="7970F445"/>
    <w:rsid w:val="79745E05"/>
    <w:rsid w:val="7978D245"/>
    <w:rsid w:val="79793ADF"/>
    <w:rsid w:val="797AEE86"/>
    <w:rsid w:val="797B9F45"/>
    <w:rsid w:val="797EB080"/>
    <w:rsid w:val="79855214"/>
    <w:rsid w:val="79863444"/>
    <w:rsid w:val="798F5F56"/>
    <w:rsid w:val="79929B60"/>
    <w:rsid w:val="7997C011"/>
    <w:rsid w:val="7998D6E5"/>
    <w:rsid w:val="799C3C5B"/>
    <w:rsid w:val="799D1EE8"/>
    <w:rsid w:val="799D3771"/>
    <w:rsid w:val="799D9ADF"/>
    <w:rsid w:val="79A2E023"/>
    <w:rsid w:val="79A57D6E"/>
    <w:rsid w:val="79A758C3"/>
    <w:rsid w:val="79A823EC"/>
    <w:rsid w:val="79AC52CC"/>
    <w:rsid w:val="79AD0B78"/>
    <w:rsid w:val="79AD4870"/>
    <w:rsid w:val="79AD92F9"/>
    <w:rsid w:val="79AE2776"/>
    <w:rsid w:val="79B0509A"/>
    <w:rsid w:val="79BA2073"/>
    <w:rsid w:val="79BF6611"/>
    <w:rsid w:val="79C7032D"/>
    <w:rsid w:val="79C72336"/>
    <w:rsid w:val="79CB023B"/>
    <w:rsid w:val="79D3601D"/>
    <w:rsid w:val="79D3E207"/>
    <w:rsid w:val="79D406BD"/>
    <w:rsid w:val="79DDFF10"/>
    <w:rsid w:val="79DEE762"/>
    <w:rsid w:val="79F1BB15"/>
    <w:rsid w:val="79F1D530"/>
    <w:rsid w:val="79F23FE5"/>
    <w:rsid w:val="79F3A90B"/>
    <w:rsid w:val="79FB4221"/>
    <w:rsid w:val="7A023736"/>
    <w:rsid w:val="7A044962"/>
    <w:rsid w:val="7A069BDC"/>
    <w:rsid w:val="7A08D612"/>
    <w:rsid w:val="7A0B61EE"/>
    <w:rsid w:val="7A0CC430"/>
    <w:rsid w:val="7A152E31"/>
    <w:rsid w:val="7A161345"/>
    <w:rsid w:val="7A17D2FF"/>
    <w:rsid w:val="7A1903B5"/>
    <w:rsid w:val="7A1A23F0"/>
    <w:rsid w:val="7A1A30A3"/>
    <w:rsid w:val="7A1AF47F"/>
    <w:rsid w:val="7A25A99F"/>
    <w:rsid w:val="7A30A4BB"/>
    <w:rsid w:val="7A33995E"/>
    <w:rsid w:val="7A391B42"/>
    <w:rsid w:val="7A3A322F"/>
    <w:rsid w:val="7A3A75D0"/>
    <w:rsid w:val="7A3DF1A1"/>
    <w:rsid w:val="7A3E1CFC"/>
    <w:rsid w:val="7A402398"/>
    <w:rsid w:val="7A404CB1"/>
    <w:rsid w:val="7A41BADF"/>
    <w:rsid w:val="7A483578"/>
    <w:rsid w:val="7A48F68F"/>
    <w:rsid w:val="7A4D65A3"/>
    <w:rsid w:val="7A4F9ECA"/>
    <w:rsid w:val="7A52204F"/>
    <w:rsid w:val="7A542FDD"/>
    <w:rsid w:val="7A551D31"/>
    <w:rsid w:val="7A570A7B"/>
    <w:rsid w:val="7A5C6FA3"/>
    <w:rsid w:val="7A6452FE"/>
    <w:rsid w:val="7A6569A8"/>
    <w:rsid w:val="7A66A076"/>
    <w:rsid w:val="7A6756A7"/>
    <w:rsid w:val="7A68B86D"/>
    <w:rsid w:val="7A6A8F09"/>
    <w:rsid w:val="7A6E5287"/>
    <w:rsid w:val="7A7143D4"/>
    <w:rsid w:val="7A738B99"/>
    <w:rsid w:val="7A78BECF"/>
    <w:rsid w:val="7A7CBBED"/>
    <w:rsid w:val="7A7F3A00"/>
    <w:rsid w:val="7A8330D7"/>
    <w:rsid w:val="7A8935DD"/>
    <w:rsid w:val="7A8A2034"/>
    <w:rsid w:val="7A8B6618"/>
    <w:rsid w:val="7A8D186D"/>
    <w:rsid w:val="7A90BB63"/>
    <w:rsid w:val="7A9394B2"/>
    <w:rsid w:val="7A94B55A"/>
    <w:rsid w:val="7A96BAA7"/>
    <w:rsid w:val="7A9ACBBA"/>
    <w:rsid w:val="7A9B623B"/>
    <w:rsid w:val="7A9DE26E"/>
    <w:rsid w:val="7AA1BB0C"/>
    <w:rsid w:val="7AA36FCC"/>
    <w:rsid w:val="7AAAC2F6"/>
    <w:rsid w:val="7AAB8E1F"/>
    <w:rsid w:val="7AB5B258"/>
    <w:rsid w:val="7ABB1B9A"/>
    <w:rsid w:val="7AC0EF05"/>
    <w:rsid w:val="7AC414C0"/>
    <w:rsid w:val="7ACA4447"/>
    <w:rsid w:val="7ACB4A30"/>
    <w:rsid w:val="7ACE3B41"/>
    <w:rsid w:val="7AD1AED2"/>
    <w:rsid w:val="7AD30E33"/>
    <w:rsid w:val="7AD5ED60"/>
    <w:rsid w:val="7AD84903"/>
    <w:rsid w:val="7ADB4E28"/>
    <w:rsid w:val="7ADEA894"/>
    <w:rsid w:val="7ADF158B"/>
    <w:rsid w:val="7AE353BF"/>
    <w:rsid w:val="7AE692F3"/>
    <w:rsid w:val="7AE8A89D"/>
    <w:rsid w:val="7AE92075"/>
    <w:rsid w:val="7AF1175A"/>
    <w:rsid w:val="7B024E9A"/>
    <w:rsid w:val="7B05E89E"/>
    <w:rsid w:val="7B0C4045"/>
    <w:rsid w:val="7B0E120E"/>
    <w:rsid w:val="7B0F1AE3"/>
    <w:rsid w:val="7B107247"/>
    <w:rsid w:val="7B11BD84"/>
    <w:rsid w:val="7B137D98"/>
    <w:rsid w:val="7B17067B"/>
    <w:rsid w:val="7B1AD84F"/>
    <w:rsid w:val="7B1B0AC1"/>
    <w:rsid w:val="7B1C7B7A"/>
    <w:rsid w:val="7B212275"/>
    <w:rsid w:val="7B22E352"/>
    <w:rsid w:val="7B25F1D0"/>
    <w:rsid w:val="7B2714EA"/>
    <w:rsid w:val="7B288D00"/>
    <w:rsid w:val="7B2D772C"/>
    <w:rsid w:val="7B30893B"/>
    <w:rsid w:val="7B31B5E3"/>
    <w:rsid w:val="7B326C1A"/>
    <w:rsid w:val="7B32C7FB"/>
    <w:rsid w:val="7B36ECAC"/>
    <w:rsid w:val="7B3C38B8"/>
    <w:rsid w:val="7B3D790F"/>
    <w:rsid w:val="7B46174C"/>
    <w:rsid w:val="7B4C8A88"/>
    <w:rsid w:val="7B4EEBD2"/>
    <w:rsid w:val="7B5311C3"/>
    <w:rsid w:val="7B55DBE5"/>
    <w:rsid w:val="7B56DEE3"/>
    <w:rsid w:val="7B57FA9A"/>
    <w:rsid w:val="7B5EFC5F"/>
    <w:rsid w:val="7B5EFDC4"/>
    <w:rsid w:val="7B605CF5"/>
    <w:rsid w:val="7B6355A1"/>
    <w:rsid w:val="7B6432BC"/>
    <w:rsid w:val="7B64FD78"/>
    <w:rsid w:val="7B6EABF3"/>
    <w:rsid w:val="7B733A29"/>
    <w:rsid w:val="7B73869D"/>
    <w:rsid w:val="7B7EEAED"/>
    <w:rsid w:val="7B80F3E4"/>
    <w:rsid w:val="7B8158C0"/>
    <w:rsid w:val="7B825A4B"/>
    <w:rsid w:val="7B854F2E"/>
    <w:rsid w:val="7B89CD96"/>
    <w:rsid w:val="7B8EADB3"/>
    <w:rsid w:val="7B959FDE"/>
    <w:rsid w:val="7B971F7C"/>
    <w:rsid w:val="7B975E60"/>
    <w:rsid w:val="7B99F43D"/>
    <w:rsid w:val="7B9A31A6"/>
    <w:rsid w:val="7BA3A18F"/>
    <w:rsid w:val="7BA56311"/>
    <w:rsid w:val="7BA99D52"/>
    <w:rsid w:val="7BAAB578"/>
    <w:rsid w:val="7BAB4E42"/>
    <w:rsid w:val="7BAC6A71"/>
    <w:rsid w:val="7BADAD56"/>
    <w:rsid w:val="7BAEF852"/>
    <w:rsid w:val="7BB3CD46"/>
    <w:rsid w:val="7BB5823C"/>
    <w:rsid w:val="7BB7D5F4"/>
    <w:rsid w:val="7BBB4768"/>
    <w:rsid w:val="7BC92FCF"/>
    <w:rsid w:val="7BCA6B0B"/>
    <w:rsid w:val="7BCAFB31"/>
    <w:rsid w:val="7BD0B7B3"/>
    <w:rsid w:val="7BD3BE32"/>
    <w:rsid w:val="7BD52CA6"/>
    <w:rsid w:val="7BD65BAC"/>
    <w:rsid w:val="7BD97ED1"/>
    <w:rsid w:val="7BDD5240"/>
    <w:rsid w:val="7BDFA0B4"/>
    <w:rsid w:val="7BE0633D"/>
    <w:rsid w:val="7BE2EBC5"/>
    <w:rsid w:val="7BE5EB72"/>
    <w:rsid w:val="7BE69C23"/>
    <w:rsid w:val="7BE9A0F6"/>
    <w:rsid w:val="7BEE9441"/>
    <w:rsid w:val="7BF1A794"/>
    <w:rsid w:val="7BF4818D"/>
    <w:rsid w:val="7BF4CC59"/>
    <w:rsid w:val="7BF6B0E6"/>
    <w:rsid w:val="7BF84C47"/>
    <w:rsid w:val="7BF97558"/>
    <w:rsid w:val="7BFE9590"/>
    <w:rsid w:val="7C01E4AF"/>
    <w:rsid w:val="7C07811E"/>
    <w:rsid w:val="7C16C8F9"/>
    <w:rsid w:val="7C17257A"/>
    <w:rsid w:val="7C1A2395"/>
    <w:rsid w:val="7C1FD81B"/>
    <w:rsid w:val="7C22F739"/>
    <w:rsid w:val="7C2431CD"/>
    <w:rsid w:val="7C24712B"/>
    <w:rsid w:val="7C27D46C"/>
    <w:rsid w:val="7C2809F2"/>
    <w:rsid w:val="7C2A378D"/>
    <w:rsid w:val="7C2B2E95"/>
    <w:rsid w:val="7C32D5FB"/>
    <w:rsid w:val="7C374532"/>
    <w:rsid w:val="7C392201"/>
    <w:rsid w:val="7C3A9F6D"/>
    <w:rsid w:val="7C3C6299"/>
    <w:rsid w:val="7C3E6C18"/>
    <w:rsid w:val="7C3FE64C"/>
    <w:rsid w:val="7C45B2A3"/>
    <w:rsid w:val="7C4CE497"/>
    <w:rsid w:val="7C4EE9B9"/>
    <w:rsid w:val="7C51F82E"/>
    <w:rsid w:val="7C586781"/>
    <w:rsid w:val="7C618B44"/>
    <w:rsid w:val="7C6306A0"/>
    <w:rsid w:val="7C63C728"/>
    <w:rsid w:val="7C667060"/>
    <w:rsid w:val="7C66BFD4"/>
    <w:rsid w:val="7C6D29CD"/>
    <w:rsid w:val="7C6D38C5"/>
    <w:rsid w:val="7C6D96FF"/>
    <w:rsid w:val="7C6F8CD3"/>
    <w:rsid w:val="7C703611"/>
    <w:rsid w:val="7C7810D6"/>
    <w:rsid w:val="7C7A173D"/>
    <w:rsid w:val="7C7A7991"/>
    <w:rsid w:val="7C7C4A91"/>
    <w:rsid w:val="7C86EE10"/>
    <w:rsid w:val="7C899E68"/>
    <w:rsid w:val="7C8AD1F2"/>
    <w:rsid w:val="7C8BB039"/>
    <w:rsid w:val="7C8FAD3A"/>
    <w:rsid w:val="7C9161ED"/>
    <w:rsid w:val="7C94F27E"/>
    <w:rsid w:val="7C9CA728"/>
    <w:rsid w:val="7C9CBF52"/>
    <w:rsid w:val="7C9E634F"/>
    <w:rsid w:val="7CA3F0F0"/>
    <w:rsid w:val="7CA3FAD8"/>
    <w:rsid w:val="7CA51453"/>
    <w:rsid w:val="7CAB42EA"/>
    <w:rsid w:val="7CB2F4D1"/>
    <w:rsid w:val="7CB5250C"/>
    <w:rsid w:val="7CB953FA"/>
    <w:rsid w:val="7CBDE390"/>
    <w:rsid w:val="7CBE3484"/>
    <w:rsid w:val="7CBEFA81"/>
    <w:rsid w:val="7CBF56EE"/>
    <w:rsid w:val="7CC04886"/>
    <w:rsid w:val="7CC14180"/>
    <w:rsid w:val="7CC61918"/>
    <w:rsid w:val="7CC7E4EF"/>
    <w:rsid w:val="7CCA668A"/>
    <w:rsid w:val="7CCC770E"/>
    <w:rsid w:val="7CCD18D8"/>
    <w:rsid w:val="7CD46544"/>
    <w:rsid w:val="7CDA2610"/>
    <w:rsid w:val="7CDEB89C"/>
    <w:rsid w:val="7CE40B75"/>
    <w:rsid w:val="7CE69A8F"/>
    <w:rsid w:val="7CEC7024"/>
    <w:rsid w:val="7CEF08E3"/>
    <w:rsid w:val="7CF02174"/>
    <w:rsid w:val="7CF178C2"/>
    <w:rsid w:val="7CF1C135"/>
    <w:rsid w:val="7CF7E6A8"/>
    <w:rsid w:val="7CFBB09B"/>
    <w:rsid w:val="7CFE176B"/>
    <w:rsid w:val="7CFE8855"/>
    <w:rsid w:val="7D014B49"/>
    <w:rsid w:val="7D01FEB4"/>
    <w:rsid w:val="7D044A9A"/>
    <w:rsid w:val="7D08420E"/>
    <w:rsid w:val="7D0F140D"/>
    <w:rsid w:val="7D120FC7"/>
    <w:rsid w:val="7D131261"/>
    <w:rsid w:val="7D143ABD"/>
    <w:rsid w:val="7D14F13C"/>
    <w:rsid w:val="7D16A712"/>
    <w:rsid w:val="7D1FC478"/>
    <w:rsid w:val="7D23BC27"/>
    <w:rsid w:val="7D2761C1"/>
    <w:rsid w:val="7D341B49"/>
    <w:rsid w:val="7D3A33D9"/>
    <w:rsid w:val="7D3C9712"/>
    <w:rsid w:val="7D3DD6CF"/>
    <w:rsid w:val="7D3F70B7"/>
    <w:rsid w:val="7D41BF11"/>
    <w:rsid w:val="7D42D15B"/>
    <w:rsid w:val="7D464238"/>
    <w:rsid w:val="7D472F8C"/>
    <w:rsid w:val="7D47960B"/>
    <w:rsid w:val="7D4A8B4A"/>
    <w:rsid w:val="7D4C5857"/>
    <w:rsid w:val="7D4D1623"/>
    <w:rsid w:val="7D504ECA"/>
    <w:rsid w:val="7D50C96D"/>
    <w:rsid w:val="7D50E77E"/>
    <w:rsid w:val="7D532C93"/>
    <w:rsid w:val="7D566559"/>
    <w:rsid w:val="7D5C5EE8"/>
    <w:rsid w:val="7D62857D"/>
    <w:rsid w:val="7D64145B"/>
    <w:rsid w:val="7D669811"/>
    <w:rsid w:val="7D6C9DA0"/>
    <w:rsid w:val="7D6CDCDE"/>
    <w:rsid w:val="7D70A2F8"/>
    <w:rsid w:val="7D716815"/>
    <w:rsid w:val="7D731DEB"/>
    <w:rsid w:val="7D77BE65"/>
    <w:rsid w:val="7D7B7B09"/>
    <w:rsid w:val="7D7D2472"/>
    <w:rsid w:val="7D7ECA3E"/>
    <w:rsid w:val="7D82F75A"/>
    <w:rsid w:val="7D848C5C"/>
    <w:rsid w:val="7D98457A"/>
    <w:rsid w:val="7D98777F"/>
    <w:rsid w:val="7D9C99F8"/>
    <w:rsid w:val="7DA1A73A"/>
    <w:rsid w:val="7DA3575E"/>
    <w:rsid w:val="7DA39ECC"/>
    <w:rsid w:val="7DA4D215"/>
    <w:rsid w:val="7DA89627"/>
    <w:rsid w:val="7DAB34F1"/>
    <w:rsid w:val="7DAB7C58"/>
    <w:rsid w:val="7DB0561E"/>
    <w:rsid w:val="7DB3C8E7"/>
    <w:rsid w:val="7DB8373B"/>
    <w:rsid w:val="7DB83DAD"/>
    <w:rsid w:val="7DB9C8C7"/>
    <w:rsid w:val="7DBD3A11"/>
    <w:rsid w:val="7DC047C0"/>
    <w:rsid w:val="7DC365FC"/>
    <w:rsid w:val="7DC3B44B"/>
    <w:rsid w:val="7DCBACEF"/>
    <w:rsid w:val="7DCCDB43"/>
    <w:rsid w:val="7DCDB193"/>
    <w:rsid w:val="7DCE9A0B"/>
    <w:rsid w:val="7DD8A54E"/>
    <w:rsid w:val="7DE182C1"/>
    <w:rsid w:val="7DE2138E"/>
    <w:rsid w:val="7DE23D41"/>
    <w:rsid w:val="7DE265CF"/>
    <w:rsid w:val="7DE5590E"/>
    <w:rsid w:val="7DE84E4D"/>
    <w:rsid w:val="7DE97F12"/>
    <w:rsid w:val="7DEA04C2"/>
    <w:rsid w:val="7DEADBD6"/>
    <w:rsid w:val="7DEC40F9"/>
    <w:rsid w:val="7DEE934D"/>
    <w:rsid w:val="7DF35324"/>
    <w:rsid w:val="7DF7DDFF"/>
    <w:rsid w:val="7DF8213A"/>
    <w:rsid w:val="7DF93417"/>
    <w:rsid w:val="7DFF4D86"/>
    <w:rsid w:val="7E002469"/>
    <w:rsid w:val="7E014D91"/>
    <w:rsid w:val="7E0332E7"/>
    <w:rsid w:val="7E05CE17"/>
    <w:rsid w:val="7E08A2A4"/>
    <w:rsid w:val="7E0A87FA"/>
    <w:rsid w:val="7E0BD645"/>
    <w:rsid w:val="7E0CDCE6"/>
    <w:rsid w:val="7E167C94"/>
    <w:rsid w:val="7E1DA8B0"/>
    <w:rsid w:val="7E1FDF36"/>
    <w:rsid w:val="7E2A4FFD"/>
    <w:rsid w:val="7E2BADF5"/>
    <w:rsid w:val="7E2D0D11"/>
    <w:rsid w:val="7E2E2AC0"/>
    <w:rsid w:val="7E336E2F"/>
    <w:rsid w:val="7E341B8C"/>
    <w:rsid w:val="7E35F34D"/>
    <w:rsid w:val="7E3BE109"/>
    <w:rsid w:val="7E3D42C7"/>
    <w:rsid w:val="7E3DE014"/>
    <w:rsid w:val="7E404B31"/>
    <w:rsid w:val="7E414102"/>
    <w:rsid w:val="7E453AF9"/>
    <w:rsid w:val="7E4836C9"/>
    <w:rsid w:val="7E4EC72E"/>
    <w:rsid w:val="7E510938"/>
    <w:rsid w:val="7E5436E3"/>
    <w:rsid w:val="7E5B4895"/>
    <w:rsid w:val="7E5B57B4"/>
    <w:rsid w:val="7E5D22B1"/>
    <w:rsid w:val="7E5F53F8"/>
    <w:rsid w:val="7E5FC91B"/>
    <w:rsid w:val="7E634559"/>
    <w:rsid w:val="7E65EFB0"/>
    <w:rsid w:val="7E6B38D1"/>
    <w:rsid w:val="7E6C34F6"/>
    <w:rsid w:val="7E732741"/>
    <w:rsid w:val="7E74E94D"/>
    <w:rsid w:val="7E776050"/>
    <w:rsid w:val="7E7D5BE4"/>
    <w:rsid w:val="7E800A15"/>
    <w:rsid w:val="7E83373B"/>
    <w:rsid w:val="7E85466A"/>
    <w:rsid w:val="7E88A029"/>
    <w:rsid w:val="7E894EA9"/>
    <w:rsid w:val="7E8BC5BF"/>
    <w:rsid w:val="7E8C0698"/>
    <w:rsid w:val="7E8C4401"/>
    <w:rsid w:val="7E8D9196"/>
    <w:rsid w:val="7E946A9E"/>
    <w:rsid w:val="7E986E21"/>
    <w:rsid w:val="7E992A8F"/>
    <w:rsid w:val="7EA00E01"/>
    <w:rsid w:val="7EA3CC52"/>
    <w:rsid w:val="7EAD5956"/>
    <w:rsid w:val="7EAE6C53"/>
    <w:rsid w:val="7EB68D17"/>
    <w:rsid w:val="7EB90EB2"/>
    <w:rsid w:val="7EB99666"/>
    <w:rsid w:val="7EBC76B3"/>
    <w:rsid w:val="7EBD3122"/>
    <w:rsid w:val="7EBF5EE3"/>
    <w:rsid w:val="7EC0A3E5"/>
    <w:rsid w:val="7ECA4989"/>
    <w:rsid w:val="7ED3B451"/>
    <w:rsid w:val="7ED4BD36"/>
    <w:rsid w:val="7ED7BA42"/>
    <w:rsid w:val="7ED8E61F"/>
    <w:rsid w:val="7ED8F328"/>
    <w:rsid w:val="7ED9DA2E"/>
    <w:rsid w:val="7EDAE5D2"/>
    <w:rsid w:val="7EDBA9CF"/>
    <w:rsid w:val="7EDEEF02"/>
    <w:rsid w:val="7EE059CE"/>
    <w:rsid w:val="7EE26A34"/>
    <w:rsid w:val="7EE2E649"/>
    <w:rsid w:val="7EE307F7"/>
    <w:rsid w:val="7EE81CB8"/>
    <w:rsid w:val="7EE8DB27"/>
    <w:rsid w:val="7EEABE4C"/>
    <w:rsid w:val="7EED01B8"/>
    <w:rsid w:val="7EED5262"/>
    <w:rsid w:val="7EF23C2D"/>
    <w:rsid w:val="7EF317B3"/>
    <w:rsid w:val="7EF4C464"/>
    <w:rsid w:val="7EF8A94F"/>
    <w:rsid w:val="7EFA81AF"/>
    <w:rsid w:val="7EFB0164"/>
    <w:rsid w:val="7EFD866F"/>
    <w:rsid w:val="7EFF72F5"/>
    <w:rsid w:val="7F0066A1"/>
    <w:rsid w:val="7F04B7C4"/>
    <w:rsid w:val="7F056E2A"/>
    <w:rsid w:val="7F0C0CD7"/>
    <w:rsid w:val="7F11EA76"/>
    <w:rsid w:val="7F13DB40"/>
    <w:rsid w:val="7F14DFCE"/>
    <w:rsid w:val="7F19D28F"/>
    <w:rsid w:val="7F24622E"/>
    <w:rsid w:val="7F252C42"/>
    <w:rsid w:val="7F2B7965"/>
    <w:rsid w:val="7F2CB1C8"/>
    <w:rsid w:val="7F2EEADC"/>
    <w:rsid w:val="7F34F150"/>
    <w:rsid w:val="7F3CF9F8"/>
    <w:rsid w:val="7F41F8FD"/>
    <w:rsid w:val="7F488B14"/>
    <w:rsid w:val="7F4A79DC"/>
    <w:rsid w:val="7F4B0C28"/>
    <w:rsid w:val="7F4ED9FB"/>
    <w:rsid w:val="7F54D464"/>
    <w:rsid w:val="7F5750A9"/>
    <w:rsid w:val="7F618867"/>
    <w:rsid w:val="7F627349"/>
    <w:rsid w:val="7F69FCA6"/>
    <w:rsid w:val="7F6A596B"/>
    <w:rsid w:val="7F7371C0"/>
    <w:rsid w:val="7F73F6EE"/>
    <w:rsid w:val="7F74403D"/>
    <w:rsid w:val="7F763D8C"/>
    <w:rsid w:val="7F79989B"/>
    <w:rsid w:val="7F7C9AE7"/>
    <w:rsid w:val="7F8458C0"/>
    <w:rsid w:val="7F888288"/>
    <w:rsid w:val="7F8AAA8C"/>
    <w:rsid w:val="7F910552"/>
    <w:rsid w:val="7F946ACE"/>
    <w:rsid w:val="7F962D86"/>
    <w:rsid w:val="7F9A6FE8"/>
    <w:rsid w:val="7F9D5378"/>
    <w:rsid w:val="7F9ECAAF"/>
    <w:rsid w:val="7F9EFE46"/>
    <w:rsid w:val="7FA1EDEA"/>
    <w:rsid w:val="7FA347C5"/>
    <w:rsid w:val="7FA5072C"/>
    <w:rsid w:val="7FA73767"/>
    <w:rsid w:val="7FA79AD5"/>
    <w:rsid w:val="7FAEAA45"/>
    <w:rsid w:val="7FAF7F50"/>
    <w:rsid w:val="7FB6A680"/>
    <w:rsid w:val="7FBFA1AE"/>
    <w:rsid w:val="7FC8EFDB"/>
    <w:rsid w:val="7FC93C0D"/>
    <w:rsid w:val="7FC93CF2"/>
    <w:rsid w:val="7FC9699C"/>
    <w:rsid w:val="7FCCA912"/>
    <w:rsid w:val="7FD0CBAC"/>
    <w:rsid w:val="7FD36C75"/>
    <w:rsid w:val="7FD3F9D7"/>
    <w:rsid w:val="7FD7BADF"/>
    <w:rsid w:val="7FD8B87D"/>
    <w:rsid w:val="7FD9BB2F"/>
    <w:rsid w:val="7FE0515D"/>
    <w:rsid w:val="7FEBB9BC"/>
    <w:rsid w:val="7FEBEFC8"/>
    <w:rsid w:val="7FF00C2A"/>
    <w:rsid w:val="7FF019BC"/>
    <w:rsid w:val="7FF05378"/>
    <w:rsid w:val="7FF331C3"/>
    <w:rsid w:val="7FF39ACE"/>
    <w:rsid w:val="7FF3D30A"/>
    <w:rsid w:val="7FF4121E"/>
    <w:rsid w:val="7FF84ACA"/>
    <w:rsid w:val="7FFD401D"/>
    <w:rsid w:val="7FFEC563"/>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88161A"/>
  <w15:chartTrackingRefBased/>
  <w15:docId w15:val="{62A0381C-B383-4563-B9D8-5C6F5E1D4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i-F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98"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A95923"/>
    <w:pPr>
      <w:jc w:val="both"/>
    </w:pPr>
    <w:rPr>
      <w:rFonts w:ascii="Arial" w:hAnsi="Arial" w:cstheme="minorHAnsi"/>
    </w:rPr>
  </w:style>
  <w:style w:type="paragraph" w:styleId="Otsikko1">
    <w:name w:val="heading 1"/>
    <w:basedOn w:val="Normaali"/>
    <w:next w:val="Normaali"/>
    <w:link w:val="Otsikko1Char"/>
    <w:uiPriority w:val="9"/>
    <w:qFormat/>
    <w:rsid w:val="00485464"/>
    <w:pPr>
      <w:keepNext/>
      <w:keepLines/>
      <w:numPr>
        <w:numId w:val="1"/>
      </w:numPr>
      <w:spacing w:before="360" w:after="120"/>
      <w:jc w:val="left"/>
      <w:outlineLvl w:val="0"/>
    </w:pPr>
    <w:rPr>
      <w:rFonts w:eastAsiaTheme="majorEastAsia" w:cstheme="majorHAnsi"/>
      <w:b/>
      <w:sz w:val="32"/>
      <w:szCs w:val="32"/>
    </w:rPr>
  </w:style>
  <w:style w:type="paragraph" w:styleId="Otsikko2">
    <w:name w:val="heading 2"/>
    <w:basedOn w:val="Normaali"/>
    <w:next w:val="Normaali"/>
    <w:link w:val="Otsikko2Char"/>
    <w:uiPriority w:val="9"/>
    <w:unhideWhenUsed/>
    <w:qFormat/>
    <w:rsid w:val="00797EE5"/>
    <w:pPr>
      <w:keepNext/>
      <w:keepLines/>
      <w:numPr>
        <w:ilvl w:val="1"/>
        <w:numId w:val="1"/>
      </w:numPr>
      <w:spacing w:before="360" w:after="120"/>
      <w:ind w:left="576"/>
      <w:outlineLvl w:val="1"/>
    </w:pPr>
    <w:rPr>
      <w:rFonts w:eastAsiaTheme="majorEastAsia" w:cstheme="majorHAnsi"/>
      <w:b/>
      <w:sz w:val="28"/>
      <w:szCs w:val="26"/>
    </w:rPr>
  </w:style>
  <w:style w:type="paragraph" w:styleId="Otsikko3">
    <w:name w:val="heading 3"/>
    <w:basedOn w:val="Normaali"/>
    <w:next w:val="Normaali"/>
    <w:link w:val="Otsikko3Char"/>
    <w:uiPriority w:val="9"/>
    <w:unhideWhenUsed/>
    <w:qFormat/>
    <w:rsid w:val="00940C00"/>
    <w:pPr>
      <w:keepNext/>
      <w:keepLines/>
      <w:numPr>
        <w:ilvl w:val="2"/>
        <w:numId w:val="1"/>
      </w:numPr>
      <w:spacing w:before="360" w:after="120"/>
      <w:outlineLvl w:val="2"/>
    </w:pPr>
    <w:rPr>
      <w:rFonts w:eastAsiaTheme="majorEastAsia" w:cstheme="majorHAnsi"/>
      <w:b/>
      <w:szCs w:val="24"/>
    </w:rPr>
  </w:style>
  <w:style w:type="paragraph" w:styleId="Otsikko4">
    <w:name w:val="heading 4"/>
    <w:basedOn w:val="Normaali"/>
    <w:next w:val="Normaali"/>
    <w:link w:val="Otsikko4Char"/>
    <w:uiPriority w:val="9"/>
    <w:unhideWhenUsed/>
    <w:qFormat/>
    <w:rsid w:val="00E72E0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Otsikko5">
    <w:name w:val="heading 5"/>
    <w:basedOn w:val="Normaali"/>
    <w:next w:val="Normaali"/>
    <w:link w:val="Otsikko5Char"/>
    <w:uiPriority w:val="9"/>
    <w:unhideWhenUsed/>
    <w:qFormat/>
    <w:rsid w:val="00E72E0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Otsikko6">
    <w:name w:val="heading 6"/>
    <w:basedOn w:val="Normaali"/>
    <w:next w:val="Normaali"/>
    <w:link w:val="Otsikko6Char"/>
    <w:uiPriority w:val="9"/>
    <w:unhideWhenUsed/>
    <w:qFormat/>
    <w:rsid w:val="00E72E0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Otsikko7">
    <w:name w:val="heading 7"/>
    <w:basedOn w:val="Normaali"/>
    <w:next w:val="Normaali"/>
    <w:link w:val="Otsikko7Char"/>
    <w:uiPriority w:val="9"/>
    <w:unhideWhenUsed/>
    <w:qFormat/>
    <w:rsid w:val="00E72E0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Otsikko8">
    <w:name w:val="heading 8"/>
    <w:basedOn w:val="Normaali"/>
    <w:next w:val="Normaali"/>
    <w:link w:val="Otsikko8Char"/>
    <w:uiPriority w:val="9"/>
    <w:unhideWhenUsed/>
    <w:qFormat/>
    <w:rsid w:val="00E72E0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Otsikko9">
    <w:name w:val="heading 9"/>
    <w:basedOn w:val="Normaali"/>
    <w:next w:val="Normaali"/>
    <w:link w:val="Otsikko9Char"/>
    <w:uiPriority w:val="9"/>
    <w:unhideWhenUsed/>
    <w:qFormat/>
    <w:rsid w:val="00E72E0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character" w:customStyle="1" w:styleId="Otsikko1Char">
    <w:name w:val="Otsikko 1 Char"/>
    <w:basedOn w:val="Kappaleenoletusfontti"/>
    <w:link w:val="Otsikko1"/>
    <w:uiPriority w:val="9"/>
    <w:rsid w:val="00485464"/>
    <w:rPr>
      <w:rFonts w:ascii="Arial" w:eastAsiaTheme="majorEastAsia" w:hAnsi="Arial" w:cstheme="majorHAnsi"/>
      <w:b/>
      <w:sz w:val="32"/>
      <w:szCs w:val="32"/>
    </w:rPr>
  </w:style>
  <w:style w:type="character" w:customStyle="1" w:styleId="Otsikko2Char">
    <w:name w:val="Otsikko 2 Char"/>
    <w:basedOn w:val="Kappaleenoletusfontti"/>
    <w:link w:val="Otsikko2"/>
    <w:uiPriority w:val="9"/>
    <w:rsid w:val="00797EE5"/>
    <w:rPr>
      <w:rFonts w:ascii="Arial" w:eastAsiaTheme="majorEastAsia" w:hAnsi="Arial" w:cstheme="majorHAnsi"/>
      <w:b/>
      <w:sz w:val="28"/>
      <w:szCs w:val="26"/>
    </w:rPr>
  </w:style>
  <w:style w:type="character" w:customStyle="1" w:styleId="Otsikko3Char">
    <w:name w:val="Otsikko 3 Char"/>
    <w:basedOn w:val="Kappaleenoletusfontti"/>
    <w:link w:val="Otsikko3"/>
    <w:uiPriority w:val="9"/>
    <w:rsid w:val="00940C00"/>
    <w:rPr>
      <w:rFonts w:ascii="Arial" w:eastAsiaTheme="majorEastAsia" w:hAnsi="Arial" w:cstheme="majorHAnsi"/>
      <w:b/>
      <w:szCs w:val="24"/>
    </w:rPr>
  </w:style>
  <w:style w:type="paragraph" w:styleId="Yltunniste">
    <w:name w:val="header"/>
    <w:basedOn w:val="Normaali"/>
    <w:link w:val="YltunnisteChar"/>
    <w:uiPriority w:val="99"/>
    <w:unhideWhenUsed/>
    <w:rsid w:val="0069208C"/>
    <w:pPr>
      <w:tabs>
        <w:tab w:val="center" w:pos="4819"/>
        <w:tab w:val="right" w:pos="9638"/>
      </w:tabs>
      <w:spacing w:after="0" w:line="240" w:lineRule="auto"/>
    </w:pPr>
  </w:style>
  <w:style w:type="character" w:customStyle="1" w:styleId="YltunnisteChar">
    <w:name w:val="Ylätunniste Char"/>
    <w:basedOn w:val="Kappaleenoletusfontti"/>
    <w:link w:val="Yltunniste"/>
    <w:uiPriority w:val="99"/>
    <w:rsid w:val="0069208C"/>
  </w:style>
  <w:style w:type="paragraph" w:styleId="Alatunniste">
    <w:name w:val="footer"/>
    <w:basedOn w:val="Normaali"/>
    <w:link w:val="AlatunnisteChar"/>
    <w:uiPriority w:val="99"/>
    <w:unhideWhenUsed/>
    <w:rsid w:val="0069208C"/>
    <w:pPr>
      <w:tabs>
        <w:tab w:val="center" w:pos="4819"/>
        <w:tab w:val="right" w:pos="9638"/>
      </w:tabs>
      <w:spacing w:after="0" w:line="240" w:lineRule="auto"/>
    </w:pPr>
  </w:style>
  <w:style w:type="character" w:customStyle="1" w:styleId="AlatunnisteChar">
    <w:name w:val="Alatunniste Char"/>
    <w:basedOn w:val="Kappaleenoletusfontti"/>
    <w:link w:val="Alatunniste"/>
    <w:uiPriority w:val="99"/>
    <w:rsid w:val="0069208C"/>
  </w:style>
  <w:style w:type="character" w:customStyle="1" w:styleId="Otsikko4Char">
    <w:name w:val="Otsikko 4 Char"/>
    <w:basedOn w:val="Kappaleenoletusfontti"/>
    <w:link w:val="Otsikko4"/>
    <w:uiPriority w:val="9"/>
    <w:rsid w:val="00E72E0D"/>
    <w:rPr>
      <w:rFonts w:asciiTheme="majorHAnsi" w:eastAsiaTheme="majorEastAsia" w:hAnsiTheme="majorHAnsi" w:cstheme="majorBidi"/>
      <w:i/>
      <w:iCs/>
      <w:color w:val="2F5496" w:themeColor="accent1" w:themeShade="BF"/>
    </w:rPr>
  </w:style>
  <w:style w:type="character" w:customStyle="1" w:styleId="Otsikko5Char">
    <w:name w:val="Otsikko 5 Char"/>
    <w:basedOn w:val="Kappaleenoletusfontti"/>
    <w:link w:val="Otsikko5"/>
    <w:uiPriority w:val="9"/>
    <w:rsid w:val="00E72E0D"/>
    <w:rPr>
      <w:rFonts w:asciiTheme="majorHAnsi" w:eastAsiaTheme="majorEastAsia" w:hAnsiTheme="majorHAnsi" w:cstheme="majorBidi"/>
      <w:color w:val="2F5496" w:themeColor="accent1" w:themeShade="BF"/>
    </w:rPr>
  </w:style>
  <w:style w:type="character" w:customStyle="1" w:styleId="Otsikko6Char">
    <w:name w:val="Otsikko 6 Char"/>
    <w:basedOn w:val="Kappaleenoletusfontti"/>
    <w:link w:val="Otsikko6"/>
    <w:uiPriority w:val="9"/>
    <w:rsid w:val="00E72E0D"/>
    <w:rPr>
      <w:rFonts w:asciiTheme="majorHAnsi" w:eastAsiaTheme="majorEastAsia" w:hAnsiTheme="majorHAnsi" w:cstheme="majorBidi"/>
      <w:color w:val="1F3763" w:themeColor="accent1" w:themeShade="7F"/>
    </w:rPr>
  </w:style>
  <w:style w:type="character" w:customStyle="1" w:styleId="Otsikko7Char">
    <w:name w:val="Otsikko 7 Char"/>
    <w:basedOn w:val="Kappaleenoletusfontti"/>
    <w:link w:val="Otsikko7"/>
    <w:uiPriority w:val="9"/>
    <w:rsid w:val="00E72E0D"/>
    <w:rPr>
      <w:rFonts w:asciiTheme="majorHAnsi" w:eastAsiaTheme="majorEastAsia" w:hAnsiTheme="majorHAnsi" w:cstheme="majorBidi"/>
      <w:i/>
      <w:iCs/>
      <w:color w:val="1F3763" w:themeColor="accent1" w:themeShade="7F"/>
    </w:rPr>
  </w:style>
  <w:style w:type="character" w:customStyle="1" w:styleId="Otsikko8Char">
    <w:name w:val="Otsikko 8 Char"/>
    <w:basedOn w:val="Kappaleenoletusfontti"/>
    <w:link w:val="Otsikko8"/>
    <w:uiPriority w:val="9"/>
    <w:rsid w:val="00E72E0D"/>
    <w:rPr>
      <w:rFonts w:asciiTheme="majorHAnsi" w:eastAsiaTheme="majorEastAsia" w:hAnsiTheme="majorHAnsi" w:cstheme="majorBidi"/>
      <w:color w:val="272727" w:themeColor="text1" w:themeTint="D8"/>
      <w:sz w:val="21"/>
      <w:szCs w:val="21"/>
    </w:rPr>
  </w:style>
  <w:style w:type="character" w:customStyle="1" w:styleId="Otsikko9Char">
    <w:name w:val="Otsikko 9 Char"/>
    <w:basedOn w:val="Kappaleenoletusfontti"/>
    <w:link w:val="Otsikko9"/>
    <w:uiPriority w:val="9"/>
    <w:rsid w:val="00E72E0D"/>
    <w:rPr>
      <w:rFonts w:asciiTheme="majorHAnsi" w:eastAsiaTheme="majorEastAsia" w:hAnsiTheme="majorHAnsi" w:cstheme="majorBidi"/>
      <w:i/>
      <w:iCs/>
      <w:color w:val="272727" w:themeColor="text1" w:themeTint="D8"/>
      <w:sz w:val="21"/>
      <w:szCs w:val="21"/>
    </w:rPr>
  </w:style>
  <w:style w:type="paragraph" w:customStyle="1" w:styleId="Sisennetty">
    <w:name w:val="Sisennetty"/>
    <w:basedOn w:val="Normaali"/>
    <w:link w:val="SisennettyChar"/>
    <w:rsid w:val="00286A4C"/>
    <w:pPr>
      <w:tabs>
        <w:tab w:val="left" w:pos="0"/>
        <w:tab w:val="left" w:pos="1304"/>
      </w:tabs>
      <w:ind w:left="1304" w:hanging="1304"/>
    </w:pPr>
  </w:style>
  <w:style w:type="paragraph" w:styleId="Eivli">
    <w:name w:val="No Spacing"/>
    <w:link w:val="EivliChar"/>
    <w:uiPriority w:val="98"/>
    <w:qFormat/>
    <w:rsid w:val="00A95923"/>
    <w:pPr>
      <w:spacing w:after="0" w:line="240" w:lineRule="auto"/>
    </w:pPr>
    <w:rPr>
      <w:rFonts w:ascii="Arial" w:hAnsi="Arial" w:cstheme="minorHAnsi"/>
    </w:rPr>
  </w:style>
  <w:style w:type="character" w:customStyle="1" w:styleId="SisennettyChar">
    <w:name w:val="Sisennetty Char"/>
    <w:basedOn w:val="Kappaleenoletusfontti"/>
    <w:link w:val="Sisennetty"/>
    <w:rsid w:val="00286A4C"/>
    <w:rPr>
      <w:rFonts w:ascii="Palatino Linotype" w:hAnsi="Palatino Linotype" w:cstheme="minorHAnsi"/>
    </w:rPr>
  </w:style>
  <w:style w:type="character" w:customStyle="1" w:styleId="normaltextrun">
    <w:name w:val="normaltextrun"/>
    <w:basedOn w:val="Kappaleenoletusfontti"/>
    <w:rsid w:val="0098339B"/>
  </w:style>
  <w:style w:type="character" w:customStyle="1" w:styleId="eop">
    <w:name w:val="eop"/>
    <w:basedOn w:val="Kappaleenoletusfontti"/>
    <w:rsid w:val="0098339B"/>
  </w:style>
  <w:style w:type="paragraph" w:styleId="Luettelokappale">
    <w:name w:val="List Paragraph"/>
    <w:basedOn w:val="Normaali"/>
    <w:uiPriority w:val="34"/>
    <w:qFormat/>
    <w:rsid w:val="00BF1ED6"/>
    <w:pPr>
      <w:ind w:left="720"/>
      <w:contextualSpacing/>
    </w:pPr>
  </w:style>
  <w:style w:type="character" w:styleId="Hyperlinkki">
    <w:name w:val="Hyperlink"/>
    <w:basedOn w:val="Kappaleenoletusfontti"/>
    <w:uiPriority w:val="99"/>
    <w:unhideWhenUsed/>
    <w:rsid w:val="00536B6F"/>
    <w:rPr>
      <w:color w:val="0563C1" w:themeColor="hyperlink"/>
      <w:u w:val="single"/>
    </w:rPr>
  </w:style>
  <w:style w:type="character" w:styleId="Ratkaisematonmaininta">
    <w:name w:val="Unresolved Mention"/>
    <w:basedOn w:val="Kappaleenoletusfontti"/>
    <w:uiPriority w:val="99"/>
    <w:semiHidden/>
    <w:unhideWhenUsed/>
    <w:rsid w:val="00536B6F"/>
    <w:rPr>
      <w:color w:val="605E5C"/>
      <w:shd w:val="clear" w:color="auto" w:fill="E1DFDD"/>
    </w:rPr>
  </w:style>
  <w:style w:type="paragraph" w:styleId="NormaaliWWW">
    <w:name w:val="Normal (Web)"/>
    <w:basedOn w:val="Normaali"/>
    <w:uiPriority w:val="99"/>
    <w:unhideWhenUsed/>
    <w:rsid w:val="0011641B"/>
    <w:pPr>
      <w:spacing w:before="100" w:beforeAutospacing="1" w:after="100" w:afterAutospacing="1" w:line="240" w:lineRule="auto"/>
    </w:pPr>
    <w:rPr>
      <w:rFonts w:ascii="Calibri" w:hAnsi="Calibri" w:cs="Calibri"/>
      <w:lang w:eastAsia="fi-FI"/>
    </w:rPr>
  </w:style>
  <w:style w:type="character" w:styleId="Kommentinviite">
    <w:name w:val="annotation reference"/>
    <w:basedOn w:val="Kappaleenoletusfontti"/>
    <w:uiPriority w:val="99"/>
    <w:semiHidden/>
    <w:unhideWhenUsed/>
    <w:rsid w:val="00C25901"/>
    <w:rPr>
      <w:sz w:val="16"/>
      <w:szCs w:val="16"/>
    </w:rPr>
  </w:style>
  <w:style w:type="paragraph" w:styleId="Kommentinteksti">
    <w:name w:val="annotation text"/>
    <w:basedOn w:val="Normaali"/>
    <w:link w:val="KommentintekstiChar"/>
    <w:uiPriority w:val="99"/>
    <w:unhideWhenUsed/>
    <w:rsid w:val="00C25901"/>
    <w:pPr>
      <w:spacing w:line="240" w:lineRule="auto"/>
    </w:pPr>
    <w:rPr>
      <w:sz w:val="20"/>
      <w:szCs w:val="20"/>
    </w:rPr>
  </w:style>
  <w:style w:type="character" w:customStyle="1" w:styleId="KommentintekstiChar">
    <w:name w:val="Kommentin teksti Char"/>
    <w:basedOn w:val="Kappaleenoletusfontti"/>
    <w:link w:val="Kommentinteksti"/>
    <w:uiPriority w:val="99"/>
    <w:rsid w:val="00C25901"/>
    <w:rPr>
      <w:rFonts w:cstheme="minorHAnsi"/>
      <w:sz w:val="20"/>
      <w:szCs w:val="20"/>
    </w:rPr>
  </w:style>
  <w:style w:type="paragraph" w:styleId="Kommentinotsikko">
    <w:name w:val="annotation subject"/>
    <w:basedOn w:val="Kommentinteksti"/>
    <w:next w:val="Kommentinteksti"/>
    <w:link w:val="KommentinotsikkoChar"/>
    <w:uiPriority w:val="99"/>
    <w:semiHidden/>
    <w:unhideWhenUsed/>
    <w:rsid w:val="00C25901"/>
    <w:rPr>
      <w:b/>
      <w:bCs/>
    </w:rPr>
  </w:style>
  <w:style w:type="character" w:customStyle="1" w:styleId="KommentinotsikkoChar">
    <w:name w:val="Kommentin otsikko Char"/>
    <w:basedOn w:val="KommentintekstiChar"/>
    <w:link w:val="Kommentinotsikko"/>
    <w:uiPriority w:val="99"/>
    <w:semiHidden/>
    <w:rsid w:val="00C25901"/>
    <w:rPr>
      <w:rFonts w:cstheme="minorHAnsi"/>
      <w:b/>
      <w:bCs/>
      <w:sz w:val="20"/>
      <w:szCs w:val="20"/>
    </w:rPr>
  </w:style>
  <w:style w:type="character" w:styleId="HTML-lainaus">
    <w:name w:val="HTML Cite"/>
    <w:basedOn w:val="Kappaleenoletusfontti"/>
    <w:uiPriority w:val="99"/>
    <w:semiHidden/>
    <w:unhideWhenUsed/>
    <w:rsid w:val="00A03D44"/>
    <w:rPr>
      <w:i/>
      <w:iCs/>
    </w:rPr>
  </w:style>
  <w:style w:type="character" w:styleId="Voimakas">
    <w:name w:val="Strong"/>
    <w:basedOn w:val="Kappaleenoletusfontti"/>
    <w:uiPriority w:val="22"/>
    <w:qFormat/>
    <w:rsid w:val="009B38C9"/>
    <w:rPr>
      <w:b/>
      <w:bCs/>
    </w:rPr>
  </w:style>
  <w:style w:type="character" w:customStyle="1" w:styleId="EivliChar">
    <w:name w:val="Ei väliä Char"/>
    <w:basedOn w:val="Kappaleenoletusfontti"/>
    <w:link w:val="Eivli"/>
    <w:uiPriority w:val="1"/>
    <w:rsid w:val="00A95923"/>
    <w:rPr>
      <w:rFonts w:ascii="Arial" w:hAnsi="Arial" w:cstheme="minorHAnsi"/>
    </w:rPr>
  </w:style>
  <w:style w:type="paragraph" w:customStyle="1" w:styleId="paragraph">
    <w:name w:val="paragraph"/>
    <w:basedOn w:val="Normaali"/>
    <w:rsid w:val="00BD0866"/>
    <w:pPr>
      <w:spacing w:before="100" w:beforeAutospacing="1" w:after="100" w:afterAutospacing="1" w:line="240" w:lineRule="auto"/>
    </w:pPr>
    <w:rPr>
      <w:rFonts w:ascii="Times New Roman" w:eastAsia="Times New Roman" w:hAnsi="Times New Roman" w:cs="Times New Roman"/>
      <w:sz w:val="24"/>
      <w:szCs w:val="24"/>
      <w:lang w:eastAsia="fi-FI"/>
    </w:rPr>
  </w:style>
  <w:style w:type="character" w:customStyle="1" w:styleId="contextualspellingandgrammarerror">
    <w:name w:val="contextualspellingandgrammarerror"/>
    <w:basedOn w:val="Kappaleenoletusfontti"/>
    <w:rsid w:val="00BD0866"/>
  </w:style>
  <w:style w:type="character" w:customStyle="1" w:styleId="spellingerror">
    <w:name w:val="spellingerror"/>
    <w:basedOn w:val="Kappaleenoletusfontti"/>
    <w:rsid w:val="00BD0866"/>
  </w:style>
  <w:style w:type="character" w:styleId="AvattuHyperlinkki">
    <w:name w:val="FollowedHyperlink"/>
    <w:basedOn w:val="Kappaleenoletusfontti"/>
    <w:uiPriority w:val="99"/>
    <w:semiHidden/>
    <w:unhideWhenUsed/>
    <w:rsid w:val="00C13345"/>
    <w:rPr>
      <w:color w:val="954F72" w:themeColor="followedHyperlink"/>
      <w:u w:val="single"/>
    </w:rPr>
  </w:style>
  <w:style w:type="paragraph" w:styleId="Muutos">
    <w:name w:val="Revision"/>
    <w:hidden/>
    <w:uiPriority w:val="99"/>
    <w:semiHidden/>
    <w:rsid w:val="00C44C46"/>
    <w:pPr>
      <w:spacing w:after="0" w:line="240" w:lineRule="auto"/>
    </w:pPr>
    <w:rPr>
      <w:rFonts w:cstheme="minorHAnsi"/>
    </w:rPr>
  </w:style>
  <w:style w:type="table" w:styleId="TaulukkoRuudukko">
    <w:name w:val="Table Grid"/>
    <w:basedOn w:val="Normaalitaulukko"/>
    <w:uiPriority w:val="39"/>
    <w:rsid w:val="00414C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sluet1">
    <w:name w:val="toc 1"/>
    <w:basedOn w:val="Normaali"/>
    <w:next w:val="Normaali"/>
    <w:autoRedefine/>
    <w:uiPriority w:val="39"/>
    <w:unhideWhenUsed/>
    <w:rsid w:val="008B5E68"/>
    <w:pPr>
      <w:spacing w:after="100"/>
    </w:pPr>
  </w:style>
  <w:style w:type="paragraph" w:styleId="Sisluet2">
    <w:name w:val="toc 2"/>
    <w:basedOn w:val="Normaali"/>
    <w:next w:val="Normaali"/>
    <w:autoRedefine/>
    <w:uiPriority w:val="39"/>
    <w:unhideWhenUsed/>
    <w:rsid w:val="008B5E68"/>
    <w:pPr>
      <w:spacing w:after="100"/>
      <w:ind w:left="220"/>
    </w:pPr>
  </w:style>
  <w:style w:type="paragraph" w:styleId="Sisluet3">
    <w:name w:val="toc 3"/>
    <w:basedOn w:val="Normaali"/>
    <w:next w:val="Normaali"/>
    <w:autoRedefine/>
    <w:uiPriority w:val="39"/>
    <w:unhideWhenUsed/>
    <w:rsid w:val="008B5E68"/>
    <w:pPr>
      <w:spacing w:after="100"/>
      <w:ind w:left="440"/>
    </w:pPr>
  </w:style>
  <w:style w:type="paragraph" w:customStyle="1" w:styleId="Style1">
    <w:name w:val="Style1"/>
    <w:basedOn w:val="Normaali"/>
    <w:link w:val="Style1Char"/>
    <w:rsid w:val="008C0AD2"/>
    <w:pPr>
      <w:jc w:val="left"/>
    </w:pPr>
    <w:rPr>
      <w:rFonts w:cstheme="minorBidi"/>
      <w:lang w:val="en-US"/>
    </w:rPr>
  </w:style>
  <w:style w:type="character" w:customStyle="1" w:styleId="Style1Char">
    <w:name w:val="Style1 Char"/>
    <w:basedOn w:val="Kappaleenoletusfontti"/>
    <w:link w:val="Style1"/>
    <w:rsid w:val="008C0AD2"/>
    <w:rPr>
      <w:rFonts w:ascii="Arial" w:hAnsi="Arial"/>
      <w:lang w:val="en-US"/>
    </w:rPr>
  </w:style>
  <w:style w:type="paragraph" w:styleId="Seliteteksti">
    <w:name w:val="Balloon Text"/>
    <w:basedOn w:val="Normaali"/>
    <w:link w:val="SelitetekstiChar"/>
    <w:uiPriority w:val="99"/>
    <w:semiHidden/>
    <w:unhideWhenUsed/>
    <w:rsid w:val="008C0AD2"/>
    <w:pPr>
      <w:spacing w:after="0" w:line="240" w:lineRule="auto"/>
      <w:jc w:val="left"/>
    </w:pPr>
    <w:rPr>
      <w:rFonts w:ascii="Tahoma" w:hAnsi="Tahoma" w:cs="Tahoma"/>
      <w:sz w:val="16"/>
      <w:szCs w:val="16"/>
      <w:lang w:val="en-US"/>
    </w:rPr>
  </w:style>
  <w:style w:type="character" w:customStyle="1" w:styleId="SelitetekstiChar">
    <w:name w:val="Seliteteksti Char"/>
    <w:basedOn w:val="Kappaleenoletusfontti"/>
    <w:link w:val="Seliteteksti"/>
    <w:uiPriority w:val="99"/>
    <w:semiHidden/>
    <w:rsid w:val="008C0AD2"/>
    <w:rPr>
      <w:rFonts w:ascii="Tahoma" w:hAnsi="Tahoma" w:cs="Tahoma"/>
      <w:sz w:val="16"/>
      <w:szCs w:val="16"/>
      <w:lang w:val="en-US"/>
    </w:rPr>
  </w:style>
  <w:style w:type="character" w:styleId="Kirjannimike">
    <w:name w:val="Book Title"/>
    <w:basedOn w:val="Kappaleenoletusfontti"/>
    <w:uiPriority w:val="33"/>
    <w:qFormat/>
    <w:rsid w:val="008C0AD2"/>
    <w:rPr>
      <w:rFonts w:ascii="Arial" w:hAnsi="Arial"/>
      <w:b/>
      <w:bCs/>
      <w:i/>
      <w:iCs/>
      <w:spacing w:val="5"/>
    </w:rPr>
  </w:style>
  <w:style w:type="character" w:styleId="Erottuvaviittaus">
    <w:name w:val="Intense Reference"/>
    <w:basedOn w:val="Kappaleenoletusfontti"/>
    <w:uiPriority w:val="32"/>
    <w:qFormat/>
    <w:rsid w:val="008C0AD2"/>
    <w:rPr>
      <w:rFonts w:ascii="Arial" w:hAnsi="Arial"/>
      <w:b/>
      <w:bCs/>
      <w:smallCaps/>
      <w:color w:val="000000" w:themeColor="text1"/>
      <w:spacing w:val="5"/>
    </w:rPr>
  </w:style>
  <w:style w:type="character" w:styleId="Hienovarainenviittaus">
    <w:name w:val="Subtle Reference"/>
    <w:basedOn w:val="Kappaleenoletusfontti"/>
    <w:uiPriority w:val="31"/>
    <w:qFormat/>
    <w:rsid w:val="008C0AD2"/>
    <w:rPr>
      <w:rFonts w:ascii="Arial" w:hAnsi="Arial"/>
      <w:smallCaps/>
      <w:color w:val="000000" w:themeColor="text1"/>
    </w:rPr>
  </w:style>
  <w:style w:type="paragraph" w:styleId="Erottuvalainaus">
    <w:name w:val="Intense Quote"/>
    <w:basedOn w:val="Normaali"/>
    <w:next w:val="Normaali"/>
    <w:link w:val="ErottuvalainausChar"/>
    <w:uiPriority w:val="30"/>
    <w:qFormat/>
    <w:rsid w:val="008C0AD2"/>
    <w:pPr>
      <w:pBdr>
        <w:top w:val="single" w:sz="4" w:space="10" w:color="4472C4" w:themeColor="accent1"/>
        <w:bottom w:val="single" w:sz="4" w:space="10" w:color="4472C4" w:themeColor="accent1"/>
      </w:pBdr>
      <w:spacing w:before="360" w:after="360"/>
      <w:ind w:left="864" w:right="864"/>
      <w:jc w:val="center"/>
    </w:pPr>
    <w:rPr>
      <w:rFonts w:cstheme="minorBidi"/>
      <w:i/>
      <w:iCs/>
      <w:color w:val="000000" w:themeColor="text1"/>
      <w:lang w:val="en-US"/>
    </w:rPr>
  </w:style>
  <w:style w:type="character" w:customStyle="1" w:styleId="ErottuvalainausChar">
    <w:name w:val="Erottuva lainaus Char"/>
    <w:basedOn w:val="Kappaleenoletusfontti"/>
    <w:link w:val="Erottuvalainaus"/>
    <w:uiPriority w:val="30"/>
    <w:rsid w:val="008C0AD2"/>
    <w:rPr>
      <w:rFonts w:ascii="Arial" w:hAnsi="Arial"/>
      <w:i/>
      <w:iCs/>
      <w:color w:val="000000" w:themeColor="text1"/>
      <w:lang w:val="en-US"/>
    </w:rPr>
  </w:style>
  <w:style w:type="paragraph" w:styleId="Lainaus">
    <w:name w:val="Quote"/>
    <w:basedOn w:val="Normaali"/>
    <w:next w:val="Normaali"/>
    <w:link w:val="LainausChar"/>
    <w:uiPriority w:val="29"/>
    <w:qFormat/>
    <w:rsid w:val="008C0AD2"/>
    <w:pPr>
      <w:spacing w:before="200"/>
      <w:ind w:left="864" w:right="864"/>
      <w:jc w:val="center"/>
    </w:pPr>
    <w:rPr>
      <w:rFonts w:cstheme="minorBidi"/>
      <w:i/>
      <w:iCs/>
      <w:color w:val="404040" w:themeColor="text1" w:themeTint="BF"/>
      <w:lang w:val="en-US"/>
    </w:rPr>
  </w:style>
  <w:style w:type="character" w:customStyle="1" w:styleId="LainausChar">
    <w:name w:val="Lainaus Char"/>
    <w:basedOn w:val="Kappaleenoletusfontti"/>
    <w:link w:val="Lainaus"/>
    <w:uiPriority w:val="29"/>
    <w:rsid w:val="008C0AD2"/>
    <w:rPr>
      <w:rFonts w:ascii="Arial" w:hAnsi="Arial"/>
      <w:i/>
      <w:iCs/>
      <w:color w:val="404040" w:themeColor="text1" w:themeTint="BF"/>
      <w:lang w:val="en-US"/>
    </w:rPr>
  </w:style>
  <w:style w:type="character" w:styleId="Voimakaskorostus">
    <w:name w:val="Intense Emphasis"/>
    <w:basedOn w:val="Kappaleenoletusfontti"/>
    <w:uiPriority w:val="21"/>
    <w:qFormat/>
    <w:rsid w:val="008C0AD2"/>
    <w:rPr>
      <w:rFonts w:ascii="Arial" w:hAnsi="Arial"/>
      <w:i/>
      <w:iCs/>
      <w:color w:val="000000" w:themeColor="text1"/>
    </w:rPr>
  </w:style>
  <w:style w:type="character" w:styleId="Korostus">
    <w:name w:val="Emphasis"/>
    <w:basedOn w:val="Kappaleenoletusfontti"/>
    <w:uiPriority w:val="20"/>
    <w:qFormat/>
    <w:rsid w:val="008C0AD2"/>
    <w:rPr>
      <w:rFonts w:ascii="Arial" w:hAnsi="Arial"/>
      <w:i/>
      <w:iCs/>
    </w:rPr>
  </w:style>
  <w:style w:type="character" w:styleId="Hienovarainenkorostus">
    <w:name w:val="Subtle Emphasis"/>
    <w:basedOn w:val="Kappaleenoletusfontti"/>
    <w:uiPriority w:val="19"/>
    <w:qFormat/>
    <w:rsid w:val="008C0AD2"/>
    <w:rPr>
      <w:rFonts w:ascii="Arial" w:hAnsi="Arial"/>
      <w:i/>
      <w:iCs/>
      <w:color w:val="000000" w:themeColor="text1"/>
    </w:rPr>
  </w:style>
  <w:style w:type="paragraph" w:styleId="Alaotsikko">
    <w:name w:val="Subtitle"/>
    <w:basedOn w:val="Normaali"/>
    <w:next w:val="Normaali"/>
    <w:link w:val="AlaotsikkoChar"/>
    <w:uiPriority w:val="11"/>
    <w:qFormat/>
    <w:rsid w:val="008C0AD2"/>
    <w:pPr>
      <w:numPr>
        <w:ilvl w:val="1"/>
      </w:numPr>
      <w:jc w:val="left"/>
    </w:pPr>
    <w:rPr>
      <w:rFonts w:eastAsiaTheme="minorEastAsia" w:cstheme="minorBidi"/>
      <w:color w:val="000000" w:themeColor="text1"/>
      <w:spacing w:val="15"/>
      <w:lang w:val="en-US"/>
    </w:rPr>
  </w:style>
  <w:style w:type="character" w:customStyle="1" w:styleId="AlaotsikkoChar">
    <w:name w:val="Alaotsikko Char"/>
    <w:basedOn w:val="Kappaleenoletusfontti"/>
    <w:link w:val="Alaotsikko"/>
    <w:uiPriority w:val="11"/>
    <w:rsid w:val="008C0AD2"/>
    <w:rPr>
      <w:rFonts w:ascii="Arial" w:eastAsiaTheme="minorEastAsia" w:hAnsi="Arial"/>
      <w:color w:val="000000" w:themeColor="text1"/>
      <w:spacing w:val="15"/>
      <w:lang w:val="en-US"/>
    </w:rPr>
  </w:style>
  <w:style w:type="paragraph" w:styleId="Otsikko">
    <w:name w:val="Title"/>
    <w:basedOn w:val="Normaali"/>
    <w:next w:val="Normaali"/>
    <w:link w:val="OtsikkoChar"/>
    <w:uiPriority w:val="10"/>
    <w:qFormat/>
    <w:rsid w:val="008C0AD2"/>
    <w:pPr>
      <w:spacing w:after="0" w:line="240" w:lineRule="auto"/>
      <w:contextualSpacing/>
      <w:jc w:val="left"/>
    </w:pPr>
    <w:rPr>
      <w:rFonts w:eastAsiaTheme="majorEastAsia" w:cstheme="majorBidi"/>
      <w:spacing w:val="-10"/>
      <w:kern w:val="28"/>
      <w:sz w:val="56"/>
      <w:szCs w:val="56"/>
      <w:lang w:val="en-US"/>
    </w:rPr>
  </w:style>
  <w:style w:type="character" w:customStyle="1" w:styleId="OtsikkoChar">
    <w:name w:val="Otsikko Char"/>
    <w:basedOn w:val="Kappaleenoletusfontti"/>
    <w:link w:val="Otsikko"/>
    <w:uiPriority w:val="10"/>
    <w:rsid w:val="008C0AD2"/>
    <w:rPr>
      <w:rFonts w:ascii="Arial" w:eastAsiaTheme="majorEastAsia" w:hAnsi="Arial" w:cstheme="majorBidi"/>
      <w:spacing w:val="-10"/>
      <w:kern w:val="28"/>
      <w:sz w:val="56"/>
      <w:szCs w:val="56"/>
      <w:lang w:val="en-US"/>
    </w:rPr>
  </w:style>
  <w:style w:type="paragraph" w:styleId="Sisllysluettelonotsikko">
    <w:name w:val="TOC Heading"/>
    <w:basedOn w:val="Otsikko1"/>
    <w:next w:val="Normaali"/>
    <w:uiPriority w:val="39"/>
    <w:unhideWhenUsed/>
    <w:qFormat/>
    <w:rsid w:val="008C0AD2"/>
    <w:pPr>
      <w:spacing w:before="240" w:after="0"/>
      <w:ind w:left="720" w:hanging="360"/>
      <w:outlineLvl w:val="9"/>
    </w:pPr>
    <w:rPr>
      <w:rFonts w:asciiTheme="majorHAnsi" w:hAnsiTheme="majorHAnsi" w:cstheme="majorBidi"/>
      <w:b w:val="0"/>
      <w:color w:val="2F5496" w:themeColor="accent1" w:themeShade="BF"/>
      <w:lang w:eastAsia="fi-FI"/>
    </w:rPr>
  </w:style>
  <w:style w:type="paragraph" w:styleId="Sisluet4">
    <w:name w:val="toc 4"/>
    <w:basedOn w:val="Normaali"/>
    <w:next w:val="Normaali"/>
    <w:autoRedefine/>
    <w:uiPriority w:val="39"/>
    <w:unhideWhenUsed/>
    <w:rsid w:val="008C0AD2"/>
    <w:pPr>
      <w:spacing w:after="100"/>
      <w:ind w:left="660"/>
      <w:jc w:val="left"/>
    </w:pPr>
    <w:rPr>
      <w:rFonts w:cstheme="minorBidi"/>
      <w:lang w:val="en-US"/>
    </w:rPr>
  </w:style>
  <w:style w:type="character" w:customStyle="1" w:styleId="Ratkaisematonmaininta1">
    <w:name w:val="Ratkaisematon maininta1"/>
    <w:basedOn w:val="Kappaleenoletusfontti"/>
    <w:uiPriority w:val="99"/>
    <w:semiHidden/>
    <w:unhideWhenUsed/>
    <w:rsid w:val="008C0AD2"/>
    <w:rPr>
      <w:color w:val="605E5C"/>
      <w:shd w:val="clear" w:color="auto" w:fill="E1DFDD"/>
    </w:rPr>
  </w:style>
  <w:style w:type="character" w:customStyle="1" w:styleId="ui-provider">
    <w:name w:val="ui-provider"/>
    <w:basedOn w:val="Kappaleenoletusfontti"/>
    <w:rsid w:val="008C0AD2"/>
  </w:style>
  <w:style w:type="paragraph" w:styleId="Kuvaotsikko">
    <w:name w:val="caption"/>
    <w:basedOn w:val="Normaali"/>
    <w:next w:val="Normaali"/>
    <w:uiPriority w:val="35"/>
    <w:unhideWhenUsed/>
    <w:qFormat/>
    <w:rsid w:val="008C0AD2"/>
    <w:pPr>
      <w:spacing w:after="200" w:line="240" w:lineRule="auto"/>
      <w:jc w:val="left"/>
    </w:pPr>
    <w:rPr>
      <w:rFonts w:cstheme="minorBidi"/>
      <w:i/>
      <w:iCs/>
      <w:color w:val="44546A" w:themeColor="text2"/>
      <w:sz w:val="18"/>
      <w:szCs w:val="18"/>
      <w:lang w:val="en-US"/>
    </w:rPr>
  </w:style>
  <w:style w:type="table" w:styleId="Vaaleataulukkoruudukko">
    <w:name w:val="Grid Table Light"/>
    <w:basedOn w:val="Normaalitaulukko"/>
    <w:uiPriority w:val="40"/>
    <w:rsid w:val="008C0AD2"/>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Yksinkertainentaulukko1">
    <w:name w:val="Plain Table 1"/>
    <w:basedOn w:val="Normaalitaulukko"/>
    <w:uiPriority w:val="41"/>
    <w:rsid w:val="008C0AD2"/>
    <w:pPr>
      <w:spacing w:after="0" w:line="240" w:lineRule="auto"/>
    </w:pPr>
    <w:rPr>
      <w:lang w:val="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Default">
    <w:name w:val="Default"/>
    <w:rsid w:val="008C0AD2"/>
    <w:pPr>
      <w:autoSpaceDE w:val="0"/>
      <w:autoSpaceDN w:val="0"/>
      <w:adjustRightInd w:val="0"/>
      <w:spacing w:after="0" w:line="240" w:lineRule="auto"/>
    </w:pPr>
    <w:rPr>
      <w:rFonts w:ascii="Arial" w:hAnsi="Arial" w:cs="Arial"/>
      <w:color w:val="000000"/>
      <w:sz w:val="24"/>
      <w:szCs w:val="24"/>
    </w:rPr>
  </w:style>
  <w:style w:type="table" w:customStyle="1" w:styleId="TableGrid">
    <w:name w:val="TableGrid"/>
    <w:rsid w:val="001E55A6"/>
    <w:pPr>
      <w:spacing w:after="0" w:line="240" w:lineRule="auto"/>
    </w:pPr>
    <w:rPr>
      <w:rFonts w:eastAsiaTheme="minorEastAsia"/>
      <w:lang w:eastAsia="fi-FI"/>
    </w:rPr>
    <w:tblPr>
      <w:tblCellMar>
        <w:top w:w="0" w:type="dxa"/>
        <w:left w:w="0" w:type="dxa"/>
        <w:bottom w:w="0" w:type="dxa"/>
        <w:right w:w="0" w:type="dxa"/>
      </w:tblCellMar>
    </w:tblPr>
  </w:style>
  <w:style w:type="paragraph" w:customStyle="1" w:styleId="phase-field-list-cols-2">
    <w:name w:val="phase-field-list-cols-2"/>
    <w:basedOn w:val="Normaali"/>
    <w:rsid w:val="005D52BA"/>
    <w:pPr>
      <w:spacing w:before="100" w:beforeAutospacing="1" w:after="100" w:afterAutospacing="1" w:line="240" w:lineRule="auto"/>
      <w:jc w:val="left"/>
    </w:pPr>
    <w:rPr>
      <w:rFonts w:ascii="Times New Roman" w:eastAsia="Times New Roman" w:hAnsi="Times New Roman" w:cs="Times New Roman"/>
      <w:sz w:val="24"/>
      <w:szCs w:val="24"/>
      <w:lang w:eastAsia="fi-F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35558">
      <w:bodyDiv w:val="1"/>
      <w:marLeft w:val="0"/>
      <w:marRight w:val="0"/>
      <w:marTop w:val="0"/>
      <w:marBottom w:val="0"/>
      <w:divBdr>
        <w:top w:val="none" w:sz="0" w:space="0" w:color="auto"/>
        <w:left w:val="none" w:sz="0" w:space="0" w:color="auto"/>
        <w:bottom w:val="none" w:sz="0" w:space="0" w:color="auto"/>
        <w:right w:val="none" w:sz="0" w:space="0" w:color="auto"/>
      </w:divBdr>
    </w:div>
    <w:div w:id="135732172">
      <w:bodyDiv w:val="1"/>
      <w:marLeft w:val="0"/>
      <w:marRight w:val="0"/>
      <w:marTop w:val="0"/>
      <w:marBottom w:val="0"/>
      <w:divBdr>
        <w:top w:val="none" w:sz="0" w:space="0" w:color="auto"/>
        <w:left w:val="none" w:sz="0" w:space="0" w:color="auto"/>
        <w:bottom w:val="none" w:sz="0" w:space="0" w:color="auto"/>
        <w:right w:val="none" w:sz="0" w:space="0" w:color="auto"/>
      </w:divBdr>
      <w:divsChild>
        <w:div w:id="1542285411">
          <w:marLeft w:val="0"/>
          <w:marRight w:val="0"/>
          <w:marTop w:val="0"/>
          <w:marBottom w:val="0"/>
          <w:divBdr>
            <w:top w:val="none" w:sz="0" w:space="0" w:color="auto"/>
            <w:left w:val="none" w:sz="0" w:space="0" w:color="auto"/>
            <w:bottom w:val="none" w:sz="0" w:space="0" w:color="auto"/>
            <w:right w:val="none" w:sz="0" w:space="0" w:color="auto"/>
          </w:divBdr>
        </w:div>
        <w:div w:id="1589146198">
          <w:marLeft w:val="0"/>
          <w:marRight w:val="0"/>
          <w:marTop w:val="0"/>
          <w:marBottom w:val="0"/>
          <w:divBdr>
            <w:top w:val="none" w:sz="0" w:space="0" w:color="auto"/>
            <w:left w:val="none" w:sz="0" w:space="0" w:color="auto"/>
            <w:bottom w:val="none" w:sz="0" w:space="0" w:color="auto"/>
            <w:right w:val="none" w:sz="0" w:space="0" w:color="auto"/>
          </w:divBdr>
          <w:divsChild>
            <w:div w:id="145166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21646">
      <w:bodyDiv w:val="1"/>
      <w:marLeft w:val="0"/>
      <w:marRight w:val="0"/>
      <w:marTop w:val="0"/>
      <w:marBottom w:val="0"/>
      <w:divBdr>
        <w:top w:val="none" w:sz="0" w:space="0" w:color="auto"/>
        <w:left w:val="none" w:sz="0" w:space="0" w:color="auto"/>
        <w:bottom w:val="none" w:sz="0" w:space="0" w:color="auto"/>
        <w:right w:val="none" w:sz="0" w:space="0" w:color="auto"/>
      </w:divBdr>
    </w:div>
    <w:div w:id="175463853">
      <w:bodyDiv w:val="1"/>
      <w:marLeft w:val="0"/>
      <w:marRight w:val="0"/>
      <w:marTop w:val="0"/>
      <w:marBottom w:val="0"/>
      <w:divBdr>
        <w:top w:val="none" w:sz="0" w:space="0" w:color="auto"/>
        <w:left w:val="none" w:sz="0" w:space="0" w:color="auto"/>
        <w:bottom w:val="none" w:sz="0" w:space="0" w:color="auto"/>
        <w:right w:val="none" w:sz="0" w:space="0" w:color="auto"/>
      </w:divBdr>
    </w:div>
    <w:div w:id="178661145">
      <w:bodyDiv w:val="1"/>
      <w:marLeft w:val="0"/>
      <w:marRight w:val="0"/>
      <w:marTop w:val="0"/>
      <w:marBottom w:val="0"/>
      <w:divBdr>
        <w:top w:val="none" w:sz="0" w:space="0" w:color="auto"/>
        <w:left w:val="none" w:sz="0" w:space="0" w:color="auto"/>
        <w:bottom w:val="none" w:sz="0" w:space="0" w:color="auto"/>
        <w:right w:val="none" w:sz="0" w:space="0" w:color="auto"/>
      </w:divBdr>
    </w:div>
    <w:div w:id="228275723">
      <w:bodyDiv w:val="1"/>
      <w:marLeft w:val="0"/>
      <w:marRight w:val="0"/>
      <w:marTop w:val="0"/>
      <w:marBottom w:val="0"/>
      <w:divBdr>
        <w:top w:val="none" w:sz="0" w:space="0" w:color="auto"/>
        <w:left w:val="none" w:sz="0" w:space="0" w:color="auto"/>
        <w:bottom w:val="none" w:sz="0" w:space="0" w:color="auto"/>
        <w:right w:val="none" w:sz="0" w:space="0" w:color="auto"/>
      </w:divBdr>
    </w:div>
    <w:div w:id="245892599">
      <w:bodyDiv w:val="1"/>
      <w:marLeft w:val="0"/>
      <w:marRight w:val="0"/>
      <w:marTop w:val="0"/>
      <w:marBottom w:val="0"/>
      <w:divBdr>
        <w:top w:val="none" w:sz="0" w:space="0" w:color="auto"/>
        <w:left w:val="none" w:sz="0" w:space="0" w:color="auto"/>
        <w:bottom w:val="none" w:sz="0" w:space="0" w:color="auto"/>
        <w:right w:val="none" w:sz="0" w:space="0" w:color="auto"/>
      </w:divBdr>
    </w:div>
    <w:div w:id="348457416">
      <w:bodyDiv w:val="1"/>
      <w:marLeft w:val="0"/>
      <w:marRight w:val="0"/>
      <w:marTop w:val="0"/>
      <w:marBottom w:val="0"/>
      <w:divBdr>
        <w:top w:val="none" w:sz="0" w:space="0" w:color="auto"/>
        <w:left w:val="none" w:sz="0" w:space="0" w:color="auto"/>
        <w:bottom w:val="none" w:sz="0" w:space="0" w:color="auto"/>
        <w:right w:val="none" w:sz="0" w:space="0" w:color="auto"/>
      </w:divBdr>
    </w:div>
    <w:div w:id="494107303">
      <w:bodyDiv w:val="1"/>
      <w:marLeft w:val="0"/>
      <w:marRight w:val="0"/>
      <w:marTop w:val="0"/>
      <w:marBottom w:val="0"/>
      <w:divBdr>
        <w:top w:val="none" w:sz="0" w:space="0" w:color="auto"/>
        <w:left w:val="none" w:sz="0" w:space="0" w:color="auto"/>
        <w:bottom w:val="none" w:sz="0" w:space="0" w:color="auto"/>
        <w:right w:val="none" w:sz="0" w:space="0" w:color="auto"/>
      </w:divBdr>
    </w:div>
    <w:div w:id="546069593">
      <w:bodyDiv w:val="1"/>
      <w:marLeft w:val="0"/>
      <w:marRight w:val="0"/>
      <w:marTop w:val="0"/>
      <w:marBottom w:val="0"/>
      <w:divBdr>
        <w:top w:val="none" w:sz="0" w:space="0" w:color="auto"/>
        <w:left w:val="none" w:sz="0" w:space="0" w:color="auto"/>
        <w:bottom w:val="none" w:sz="0" w:space="0" w:color="auto"/>
        <w:right w:val="none" w:sz="0" w:space="0" w:color="auto"/>
      </w:divBdr>
    </w:div>
    <w:div w:id="614212654">
      <w:bodyDiv w:val="1"/>
      <w:marLeft w:val="0"/>
      <w:marRight w:val="0"/>
      <w:marTop w:val="0"/>
      <w:marBottom w:val="0"/>
      <w:divBdr>
        <w:top w:val="none" w:sz="0" w:space="0" w:color="auto"/>
        <w:left w:val="none" w:sz="0" w:space="0" w:color="auto"/>
        <w:bottom w:val="none" w:sz="0" w:space="0" w:color="auto"/>
        <w:right w:val="none" w:sz="0" w:space="0" w:color="auto"/>
      </w:divBdr>
    </w:div>
    <w:div w:id="758912583">
      <w:bodyDiv w:val="1"/>
      <w:marLeft w:val="0"/>
      <w:marRight w:val="0"/>
      <w:marTop w:val="0"/>
      <w:marBottom w:val="0"/>
      <w:divBdr>
        <w:top w:val="none" w:sz="0" w:space="0" w:color="auto"/>
        <w:left w:val="none" w:sz="0" w:space="0" w:color="auto"/>
        <w:bottom w:val="none" w:sz="0" w:space="0" w:color="auto"/>
        <w:right w:val="none" w:sz="0" w:space="0" w:color="auto"/>
      </w:divBdr>
    </w:div>
    <w:div w:id="816727394">
      <w:bodyDiv w:val="1"/>
      <w:marLeft w:val="0"/>
      <w:marRight w:val="0"/>
      <w:marTop w:val="0"/>
      <w:marBottom w:val="0"/>
      <w:divBdr>
        <w:top w:val="none" w:sz="0" w:space="0" w:color="auto"/>
        <w:left w:val="none" w:sz="0" w:space="0" w:color="auto"/>
        <w:bottom w:val="none" w:sz="0" w:space="0" w:color="auto"/>
        <w:right w:val="none" w:sz="0" w:space="0" w:color="auto"/>
      </w:divBdr>
    </w:div>
    <w:div w:id="855001433">
      <w:bodyDiv w:val="1"/>
      <w:marLeft w:val="0"/>
      <w:marRight w:val="0"/>
      <w:marTop w:val="0"/>
      <w:marBottom w:val="0"/>
      <w:divBdr>
        <w:top w:val="none" w:sz="0" w:space="0" w:color="auto"/>
        <w:left w:val="none" w:sz="0" w:space="0" w:color="auto"/>
        <w:bottom w:val="none" w:sz="0" w:space="0" w:color="auto"/>
        <w:right w:val="none" w:sz="0" w:space="0" w:color="auto"/>
      </w:divBdr>
    </w:div>
    <w:div w:id="894703283">
      <w:bodyDiv w:val="1"/>
      <w:marLeft w:val="0"/>
      <w:marRight w:val="0"/>
      <w:marTop w:val="0"/>
      <w:marBottom w:val="0"/>
      <w:divBdr>
        <w:top w:val="none" w:sz="0" w:space="0" w:color="auto"/>
        <w:left w:val="none" w:sz="0" w:space="0" w:color="auto"/>
        <w:bottom w:val="none" w:sz="0" w:space="0" w:color="auto"/>
        <w:right w:val="none" w:sz="0" w:space="0" w:color="auto"/>
      </w:divBdr>
    </w:div>
    <w:div w:id="922372166">
      <w:bodyDiv w:val="1"/>
      <w:marLeft w:val="0"/>
      <w:marRight w:val="0"/>
      <w:marTop w:val="0"/>
      <w:marBottom w:val="0"/>
      <w:divBdr>
        <w:top w:val="none" w:sz="0" w:space="0" w:color="auto"/>
        <w:left w:val="none" w:sz="0" w:space="0" w:color="auto"/>
        <w:bottom w:val="none" w:sz="0" w:space="0" w:color="auto"/>
        <w:right w:val="none" w:sz="0" w:space="0" w:color="auto"/>
      </w:divBdr>
    </w:div>
    <w:div w:id="1036080104">
      <w:bodyDiv w:val="1"/>
      <w:marLeft w:val="0"/>
      <w:marRight w:val="0"/>
      <w:marTop w:val="0"/>
      <w:marBottom w:val="0"/>
      <w:divBdr>
        <w:top w:val="none" w:sz="0" w:space="0" w:color="auto"/>
        <w:left w:val="none" w:sz="0" w:space="0" w:color="auto"/>
        <w:bottom w:val="none" w:sz="0" w:space="0" w:color="auto"/>
        <w:right w:val="none" w:sz="0" w:space="0" w:color="auto"/>
      </w:divBdr>
    </w:div>
    <w:div w:id="1076633233">
      <w:bodyDiv w:val="1"/>
      <w:marLeft w:val="0"/>
      <w:marRight w:val="0"/>
      <w:marTop w:val="0"/>
      <w:marBottom w:val="0"/>
      <w:divBdr>
        <w:top w:val="none" w:sz="0" w:space="0" w:color="auto"/>
        <w:left w:val="none" w:sz="0" w:space="0" w:color="auto"/>
        <w:bottom w:val="none" w:sz="0" w:space="0" w:color="auto"/>
        <w:right w:val="none" w:sz="0" w:space="0" w:color="auto"/>
      </w:divBdr>
    </w:div>
    <w:div w:id="1082141831">
      <w:bodyDiv w:val="1"/>
      <w:marLeft w:val="0"/>
      <w:marRight w:val="0"/>
      <w:marTop w:val="0"/>
      <w:marBottom w:val="0"/>
      <w:divBdr>
        <w:top w:val="none" w:sz="0" w:space="0" w:color="auto"/>
        <w:left w:val="none" w:sz="0" w:space="0" w:color="auto"/>
        <w:bottom w:val="none" w:sz="0" w:space="0" w:color="auto"/>
        <w:right w:val="none" w:sz="0" w:space="0" w:color="auto"/>
      </w:divBdr>
    </w:div>
    <w:div w:id="1181814103">
      <w:bodyDiv w:val="1"/>
      <w:marLeft w:val="0"/>
      <w:marRight w:val="0"/>
      <w:marTop w:val="0"/>
      <w:marBottom w:val="0"/>
      <w:divBdr>
        <w:top w:val="none" w:sz="0" w:space="0" w:color="auto"/>
        <w:left w:val="none" w:sz="0" w:space="0" w:color="auto"/>
        <w:bottom w:val="none" w:sz="0" w:space="0" w:color="auto"/>
        <w:right w:val="none" w:sz="0" w:space="0" w:color="auto"/>
      </w:divBdr>
    </w:div>
    <w:div w:id="1218317182">
      <w:bodyDiv w:val="1"/>
      <w:marLeft w:val="0"/>
      <w:marRight w:val="0"/>
      <w:marTop w:val="0"/>
      <w:marBottom w:val="0"/>
      <w:divBdr>
        <w:top w:val="none" w:sz="0" w:space="0" w:color="auto"/>
        <w:left w:val="none" w:sz="0" w:space="0" w:color="auto"/>
        <w:bottom w:val="none" w:sz="0" w:space="0" w:color="auto"/>
        <w:right w:val="none" w:sz="0" w:space="0" w:color="auto"/>
      </w:divBdr>
    </w:div>
    <w:div w:id="1260139066">
      <w:bodyDiv w:val="1"/>
      <w:marLeft w:val="0"/>
      <w:marRight w:val="0"/>
      <w:marTop w:val="0"/>
      <w:marBottom w:val="0"/>
      <w:divBdr>
        <w:top w:val="none" w:sz="0" w:space="0" w:color="auto"/>
        <w:left w:val="none" w:sz="0" w:space="0" w:color="auto"/>
        <w:bottom w:val="none" w:sz="0" w:space="0" w:color="auto"/>
        <w:right w:val="none" w:sz="0" w:space="0" w:color="auto"/>
      </w:divBdr>
    </w:div>
    <w:div w:id="1303580109">
      <w:bodyDiv w:val="1"/>
      <w:marLeft w:val="0"/>
      <w:marRight w:val="0"/>
      <w:marTop w:val="0"/>
      <w:marBottom w:val="0"/>
      <w:divBdr>
        <w:top w:val="none" w:sz="0" w:space="0" w:color="auto"/>
        <w:left w:val="none" w:sz="0" w:space="0" w:color="auto"/>
        <w:bottom w:val="none" w:sz="0" w:space="0" w:color="auto"/>
        <w:right w:val="none" w:sz="0" w:space="0" w:color="auto"/>
      </w:divBdr>
    </w:div>
    <w:div w:id="1343095269">
      <w:bodyDiv w:val="1"/>
      <w:marLeft w:val="0"/>
      <w:marRight w:val="0"/>
      <w:marTop w:val="0"/>
      <w:marBottom w:val="0"/>
      <w:divBdr>
        <w:top w:val="none" w:sz="0" w:space="0" w:color="auto"/>
        <w:left w:val="none" w:sz="0" w:space="0" w:color="auto"/>
        <w:bottom w:val="none" w:sz="0" w:space="0" w:color="auto"/>
        <w:right w:val="none" w:sz="0" w:space="0" w:color="auto"/>
      </w:divBdr>
    </w:div>
    <w:div w:id="1343583422">
      <w:bodyDiv w:val="1"/>
      <w:marLeft w:val="0"/>
      <w:marRight w:val="0"/>
      <w:marTop w:val="0"/>
      <w:marBottom w:val="0"/>
      <w:divBdr>
        <w:top w:val="none" w:sz="0" w:space="0" w:color="auto"/>
        <w:left w:val="none" w:sz="0" w:space="0" w:color="auto"/>
        <w:bottom w:val="none" w:sz="0" w:space="0" w:color="auto"/>
        <w:right w:val="none" w:sz="0" w:space="0" w:color="auto"/>
      </w:divBdr>
    </w:div>
    <w:div w:id="1372192937">
      <w:bodyDiv w:val="1"/>
      <w:marLeft w:val="0"/>
      <w:marRight w:val="0"/>
      <w:marTop w:val="0"/>
      <w:marBottom w:val="0"/>
      <w:divBdr>
        <w:top w:val="none" w:sz="0" w:space="0" w:color="auto"/>
        <w:left w:val="none" w:sz="0" w:space="0" w:color="auto"/>
        <w:bottom w:val="none" w:sz="0" w:space="0" w:color="auto"/>
        <w:right w:val="none" w:sz="0" w:space="0" w:color="auto"/>
      </w:divBdr>
    </w:div>
    <w:div w:id="1384981360">
      <w:bodyDiv w:val="1"/>
      <w:marLeft w:val="0"/>
      <w:marRight w:val="0"/>
      <w:marTop w:val="0"/>
      <w:marBottom w:val="0"/>
      <w:divBdr>
        <w:top w:val="none" w:sz="0" w:space="0" w:color="auto"/>
        <w:left w:val="none" w:sz="0" w:space="0" w:color="auto"/>
        <w:bottom w:val="none" w:sz="0" w:space="0" w:color="auto"/>
        <w:right w:val="none" w:sz="0" w:space="0" w:color="auto"/>
      </w:divBdr>
    </w:div>
    <w:div w:id="1414205322">
      <w:bodyDiv w:val="1"/>
      <w:marLeft w:val="0"/>
      <w:marRight w:val="0"/>
      <w:marTop w:val="0"/>
      <w:marBottom w:val="0"/>
      <w:divBdr>
        <w:top w:val="none" w:sz="0" w:space="0" w:color="auto"/>
        <w:left w:val="none" w:sz="0" w:space="0" w:color="auto"/>
        <w:bottom w:val="none" w:sz="0" w:space="0" w:color="auto"/>
        <w:right w:val="none" w:sz="0" w:space="0" w:color="auto"/>
      </w:divBdr>
    </w:div>
    <w:div w:id="1569726561">
      <w:bodyDiv w:val="1"/>
      <w:marLeft w:val="0"/>
      <w:marRight w:val="0"/>
      <w:marTop w:val="0"/>
      <w:marBottom w:val="0"/>
      <w:divBdr>
        <w:top w:val="none" w:sz="0" w:space="0" w:color="auto"/>
        <w:left w:val="none" w:sz="0" w:space="0" w:color="auto"/>
        <w:bottom w:val="none" w:sz="0" w:space="0" w:color="auto"/>
        <w:right w:val="none" w:sz="0" w:space="0" w:color="auto"/>
      </w:divBdr>
    </w:div>
    <w:div w:id="1623876013">
      <w:bodyDiv w:val="1"/>
      <w:marLeft w:val="0"/>
      <w:marRight w:val="0"/>
      <w:marTop w:val="0"/>
      <w:marBottom w:val="0"/>
      <w:divBdr>
        <w:top w:val="none" w:sz="0" w:space="0" w:color="auto"/>
        <w:left w:val="none" w:sz="0" w:space="0" w:color="auto"/>
        <w:bottom w:val="none" w:sz="0" w:space="0" w:color="auto"/>
        <w:right w:val="none" w:sz="0" w:space="0" w:color="auto"/>
      </w:divBdr>
    </w:div>
    <w:div w:id="1655641147">
      <w:bodyDiv w:val="1"/>
      <w:marLeft w:val="0"/>
      <w:marRight w:val="0"/>
      <w:marTop w:val="0"/>
      <w:marBottom w:val="0"/>
      <w:divBdr>
        <w:top w:val="none" w:sz="0" w:space="0" w:color="auto"/>
        <w:left w:val="none" w:sz="0" w:space="0" w:color="auto"/>
        <w:bottom w:val="none" w:sz="0" w:space="0" w:color="auto"/>
        <w:right w:val="none" w:sz="0" w:space="0" w:color="auto"/>
      </w:divBdr>
    </w:div>
    <w:div w:id="1764644800">
      <w:bodyDiv w:val="1"/>
      <w:marLeft w:val="0"/>
      <w:marRight w:val="0"/>
      <w:marTop w:val="0"/>
      <w:marBottom w:val="0"/>
      <w:divBdr>
        <w:top w:val="none" w:sz="0" w:space="0" w:color="auto"/>
        <w:left w:val="none" w:sz="0" w:space="0" w:color="auto"/>
        <w:bottom w:val="none" w:sz="0" w:space="0" w:color="auto"/>
        <w:right w:val="none" w:sz="0" w:space="0" w:color="auto"/>
      </w:divBdr>
    </w:div>
    <w:div w:id="1771969742">
      <w:bodyDiv w:val="1"/>
      <w:marLeft w:val="0"/>
      <w:marRight w:val="0"/>
      <w:marTop w:val="0"/>
      <w:marBottom w:val="0"/>
      <w:divBdr>
        <w:top w:val="none" w:sz="0" w:space="0" w:color="auto"/>
        <w:left w:val="none" w:sz="0" w:space="0" w:color="auto"/>
        <w:bottom w:val="none" w:sz="0" w:space="0" w:color="auto"/>
        <w:right w:val="none" w:sz="0" w:space="0" w:color="auto"/>
      </w:divBdr>
    </w:div>
    <w:div w:id="1772974478">
      <w:bodyDiv w:val="1"/>
      <w:marLeft w:val="0"/>
      <w:marRight w:val="0"/>
      <w:marTop w:val="0"/>
      <w:marBottom w:val="0"/>
      <w:divBdr>
        <w:top w:val="none" w:sz="0" w:space="0" w:color="auto"/>
        <w:left w:val="none" w:sz="0" w:space="0" w:color="auto"/>
        <w:bottom w:val="none" w:sz="0" w:space="0" w:color="auto"/>
        <w:right w:val="none" w:sz="0" w:space="0" w:color="auto"/>
      </w:divBdr>
    </w:div>
    <w:div w:id="1855266648">
      <w:bodyDiv w:val="1"/>
      <w:marLeft w:val="0"/>
      <w:marRight w:val="0"/>
      <w:marTop w:val="0"/>
      <w:marBottom w:val="0"/>
      <w:divBdr>
        <w:top w:val="none" w:sz="0" w:space="0" w:color="auto"/>
        <w:left w:val="none" w:sz="0" w:space="0" w:color="auto"/>
        <w:bottom w:val="none" w:sz="0" w:space="0" w:color="auto"/>
        <w:right w:val="none" w:sz="0" w:space="0" w:color="auto"/>
      </w:divBdr>
      <w:divsChild>
        <w:div w:id="196354694">
          <w:marLeft w:val="0"/>
          <w:marRight w:val="0"/>
          <w:marTop w:val="0"/>
          <w:marBottom w:val="0"/>
          <w:divBdr>
            <w:top w:val="none" w:sz="0" w:space="0" w:color="auto"/>
            <w:left w:val="none" w:sz="0" w:space="0" w:color="auto"/>
            <w:bottom w:val="none" w:sz="0" w:space="0" w:color="auto"/>
            <w:right w:val="none" w:sz="0" w:space="0" w:color="auto"/>
          </w:divBdr>
        </w:div>
        <w:div w:id="615453701">
          <w:marLeft w:val="0"/>
          <w:marRight w:val="0"/>
          <w:marTop w:val="0"/>
          <w:marBottom w:val="0"/>
          <w:divBdr>
            <w:top w:val="none" w:sz="0" w:space="0" w:color="auto"/>
            <w:left w:val="none" w:sz="0" w:space="0" w:color="auto"/>
            <w:bottom w:val="none" w:sz="0" w:space="0" w:color="auto"/>
            <w:right w:val="none" w:sz="0" w:space="0" w:color="auto"/>
          </w:divBdr>
        </w:div>
      </w:divsChild>
    </w:div>
    <w:div w:id="1954707182">
      <w:bodyDiv w:val="1"/>
      <w:marLeft w:val="0"/>
      <w:marRight w:val="0"/>
      <w:marTop w:val="0"/>
      <w:marBottom w:val="0"/>
      <w:divBdr>
        <w:top w:val="none" w:sz="0" w:space="0" w:color="auto"/>
        <w:left w:val="none" w:sz="0" w:space="0" w:color="auto"/>
        <w:bottom w:val="none" w:sz="0" w:space="0" w:color="auto"/>
        <w:right w:val="none" w:sz="0" w:space="0" w:color="auto"/>
      </w:divBdr>
    </w:div>
    <w:div w:id="1964917870">
      <w:bodyDiv w:val="1"/>
      <w:marLeft w:val="0"/>
      <w:marRight w:val="0"/>
      <w:marTop w:val="0"/>
      <w:marBottom w:val="0"/>
      <w:divBdr>
        <w:top w:val="none" w:sz="0" w:space="0" w:color="auto"/>
        <w:left w:val="none" w:sz="0" w:space="0" w:color="auto"/>
        <w:bottom w:val="none" w:sz="0" w:space="0" w:color="auto"/>
        <w:right w:val="none" w:sz="0" w:space="0" w:color="auto"/>
      </w:divBdr>
    </w:div>
    <w:div w:id="2048020182">
      <w:bodyDiv w:val="1"/>
      <w:marLeft w:val="0"/>
      <w:marRight w:val="0"/>
      <w:marTop w:val="0"/>
      <w:marBottom w:val="0"/>
      <w:divBdr>
        <w:top w:val="none" w:sz="0" w:space="0" w:color="auto"/>
        <w:left w:val="none" w:sz="0" w:space="0" w:color="auto"/>
        <w:bottom w:val="none" w:sz="0" w:space="0" w:color="auto"/>
        <w:right w:val="none" w:sz="0" w:space="0" w:color="auto"/>
      </w:divBdr>
    </w:div>
    <w:div w:id="2078160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ikeusasiamies@eduskunta.fi"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tiina.huittinen@hoivatie.fi" TargetMode="External"/><Relationship Id="rId17" Type="http://schemas.openxmlformats.org/officeDocument/2006/relationships/hyperlink" Target="https://app.easywhistle.com/report/hoivatie/about"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hoivatie.ims.fi/servlet/StandardServlet?action=document&amp;view=level&amp;id=935&amp;with_frame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tiina.huittinen@hoivatie.fi"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yvv@oikeus.fi"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hoivatie.ims.fi/spring/document/9683/approved/with_frames"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b382dae5-e816-4e2d-8100-607793ae65bb">
      <UserInfo>
        <DisplayName>Hintsala Jari</DisplayName>
        <AccountId>9</AccountId>
        <AccountType/>
      </UserInfo>
      <UserInfo>
        <DisplayName>Filali Anne</DisplayName>
        <AccountId>19</AccountId>
        <AccountType/>
      </UserInfo>
      <UserInfo>
        <DisplayName>Hynninen Nina</DisplayName>
        <AccountId>22</AccountId>
        <AccountType/>
      </UserInfo>
      <UserInfo>
        <DisplayName>Aho Leena</DisplayName>
        <AccountId>12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Asiakirja" ma:contentTypeID="0x0101007BA9E22FD8E9F54FB3AE35CDE6182C3A" ma:contentTypeVersion="10" ma:contentTypeDescription="Luo uusi asiakirja." ma:contentTypeScope="" ma:versionID="a0a667eafeb446874c0e5ed970ae151e">
  <xsd:schema xmlns:xsd="http://www.w3.org/2001/XMLSchema" xmlns:xs="http://www.w3.org/2001/XMLSchema" xmlns:p="http://schemas.microsoft.com/office/2006/metadata/properties" xmlns:ns2="c2d798e5-3709-4ef6-a25d-7ac21912a859" xmlns:ns3="b382dae5-e816-4e2d-8100-607793ae65bb" targetNamespace="http://schemas.microsoft.com/office/2006/metadata/properties" ma:root="true" ma:fieldsID="ed8825bd66ac9fdf92e035ecdbaae31b" ns2:_="" ns3:_="">
    <xsd:import namespace="c2d798e5-3709-4ef6-a25d-7ac21912a859"/>
    <xsd:import namespace="b382dae5-e816-4e2d-8100-607793ae65b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d798e5-3709-4ef6-a25d-7ac21912a8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382dae5-e816-4e2d-8100-607793ae65bb" elementFormDefault="qualified">
    <xsd:import namespace="http://schemas.microsoft.com/office/2006/documentManagement/types"/>
    <xsd:import namespace="http://schemas.microsoft.com/office/infopath/2007/PartnerControls"/>
    <xsd:element name="SharedWithUsers" ma:index="12" nillable="true" ma:displayName="Jaett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Jakamisen tiedot"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isältölaji"/>
        <xsd:element ref="dc:title" minOccurs="0" maxOccurs="1" ma:index="4" ma:displayName="Otsikk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EE37435-4DB6-42E4-967A-F4AA3A6A80AA}">
  <ds:schemaRefs>
    <ds:schemaRef ds:uri="http://schemas.microsoft.com/office/2006/metadata/properties"/>
    <ds:schemaRef ds:uri="http://schemas.microsoft.com/office/infopath/2007/PartnerControls"/>
    <ds:schemaRef ds:uri="b382dae5-e816-4e2d-8100-607793ae65bb"/>
  </ds:schemaRefs>
</ds:datastoreItem>
</file>

<file path=customXml/itemProps2.xml><?xml version="1.0" encoding="utf-8"?>
<ds:datastoreItem xmlns:ds="http://schemas.openxmlformats.org/officeDocument/2006/customXml" ds:itemID="{4AA6F39D-972A-4B97-86B9-5BEDA7A11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d798e5-3709-4ef6-a25d-7ac21912a859"/>
    <ds:schemaRef ds:uri="b382dae5-e816-4e2d-8100-607793ae65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40E3C2C-88A7-4229-8F29-47889B67BBC4}">
  <ds:schemaRefs>
    <ds:schemaRef ds:uri="http://schemas.openxmlformats.org/officeDocument/2006/bibliography"/>
  </ds:schemaRefs>
</ds:datastoreItem>
</file>

<file path=customXml/itemProps4.xml><?xml version="1.0" encoding="utf-8"?>
<ds:datastoreItem xmlns:ds="http://schemas.openxmlformats.org/officeDocument/2006/customXml" ds:itemID="{CD288BCA-BB36-4B87-824C-4477CA0B5E3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1531</TotalTime>
  <Pages>26</Pages>
  <Words>7941</Words>
  <Characters>64329</Characters>
  <Application>Microsoft Office Word</Application>
  <DocSecurity>0</DocSecurity>
  <Lines>536</Lines>
  <Paragraphs>144</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72126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Hintsala Jari</dc:creator>
  <cp:keywords/>
  <dc:description/>
  <cp:lastModifiedBy>Huittinen Tiina</cp:lastModifiedBy>
  <cp:revision>627</cp:revision>
  <cp:lastPrinted>2025-04-29T07:37:00Z</cp:lastPrinted>
  <dcterms:created xsi:type="dcterms:W3CDTF">2025-04-07T07:08:00Z</dcterms:created>
  <dcterms:modified xsi:type="dcterms:W3CDTF">2026-09-16T11:57:00Z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0x0101007BA9E22FD8E9F54FB3AE35CDE6182C3A</vt:lpwstr>
  </property>
</Properties>
</file>